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3E417EA6" w14:textId="63B92AB1" w:rsidR="00515C71" w:rsidRDefault="00EE30AC">
      <w:pPr>
        <w:jc w:val="center"/>
        <w:rPr>
          <w:sz w:val="120"/>
          <w:szCs w:val="120"/>
        </w:rPr>
      </w:pPr>
      <w:r>
        <w:rPr>
          <w:noProof/>
        </w:rPr>
        <w:drawing>
          <wp:anchor distT="0" distB="0" distL="114300" distR="114300" simplePos="0" relativeHeight="251655168" behindDoc="0" locked="0" layoutInCell="1" allowOverlap="1" wp14:anchorId="7D4089BC" wp14:editId="73CF1A00">
            <wp:simplePos x="0" y="0"/>
            <wp:positionH relativeFrom="column">
              <wp:posOffset>2062414</wp:posOffset>
            </wp:positionH>
            <wp:positionV relativeFrom="paragraph">
              <wp:posOffset>1368446</wp:posOffset>
            </wp:positionV>
            <wp:extent cx="3799490" cy="2774260"/>
            <wp:effectExtent l="0" t="0" r="0" b="0"/>
            <wp:wrapTopAndBottom/>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t="9268" r="6930" b="22776"/>
                    <a:stretch/>
                  </pic:blipFill>
                  <pic:spPr bwMode="auto">
                    <a:xfrm>
                      <a:off x="0" y="0"/>
                      <a:ext cx="3799490" cy="27742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914FC">
        <w:rPr>
          <w:sz w:val="120"/>
          <w:szCs w:val="120"/>
        </w:rPr>
        <w:t>AQA Biology</w:t>
      </w:r>
    </w:p>
    <w:p w14:paraId="610AE58C" w14:textId="47886D06" w:rsidR="00515C71" w:rsidRDefault="409A4D89">
      <w:pPr>
        <w:jc w:val="center"/>
        <w:rPr>
          <w:sz w:val="96"/>
          <w:szCs w:val="96"/>
        </w:rPr>
      </w:pPr>
      <w:r w:rsidRPr="409A4D89">
        <w:rPr>
          <w:sz w:val="96"/>
          <w:szCs w:val="96"/>
        </w:rPr>
        <w:t xml:space="preserve"> Gene</w:t>
      </w:r>
      <w:r w:rsidR="00BB3335">
        <w:rPr>
          <w:sz w:val="96"/>
          <w:szCs w:val="96"/>
        </w:rPr>
        <w:t>tic</w:t>
      </w:r>
      <w:r w:rsidRPr="409A4D89">
        <w:rPr>
          <w:sz w:val="96"/>
          <w:szCs w:val="96"/>
        </w:rPr>
        <w:t xml:space="preserve"> Technolog</w:t>
      </w:r>
      <w:r w:rsidR="00D174DD">
        <w:rPr>
          <w:sz w:val="96"/>
          <w:szCs w:val="96"/>
        </w:rPr>
        <w:t>ies</w:t>
      </w:r>
    </w:p>
    <w:p w14:paraId="0A37501D" w14:textId="77777777" w:rsidR="00515C71" w:rsidRDefault="00515C71"/>
    <w:p w14:paraId="77135758" w14:textId="77777777" w:rsidR="00515C71" w:rsidRDefault="005914FC" w:rsidP="00682902">
      <w:pPr>
        <w:widowControl w:val="0"/>
        <w:spacing w:line="240" w:lineRule="auto"/>
        <w:jc w:val="center"/>
        <w:rPr>
          <w:sz w:val="48"/>
          <w:szCs w:val="48"/>
        </w:rPr>
      </w:pPr>
      <w:r>
        <w:rPr>
          <w:sz w:val="48"/>
          <w:szCs w:val="48"/>
        </w:rPr>
        <w:t>3.8.3 Using genome projects</w:t>
      </w:r>
    </w:p>
    <w:p w14:paraId="31BF1408" w14:textId="77777777" w:rsidR="00515C71" w:rsidRDefault="005914FC">
      <w:pPr>
        <w:widowControl w:val="0"/>
        <w:spacing w:line="240" w:lineRule="auto"/>
        <w:jc w:val="center"/>
        <w:rPr>
          <w:sz w:val="48"/>
          <w:szCs w:val="48"/>
        </w:rPr>
      </w:pPr>
      <w:r>
        <w:rPr>
          <w:sz w:val="48"/>
          <w:szCs w:val="48"/>
        </w:rPr>
        <w:t>3.8.4 Gene Technology</w:t>
      </w:r>
    </w:p>
    <w:p w14:paraId="5A39BBE3" w14:textId="77777777" w:rsidR="00515C71" w:rsidRDefault="00515C71">
      <w:pPr>
        <w:widowControl w:val="0"/>
        <w:spacing w:line="240" w:lineRule="auto"/>
        <w:jc w:val="center"/>
        <w:rPr>
          <w:sz w:val="48"/>
          <w:szCs w:val="48"/>
        </w:rPr>
      </w:pPr>
    </w:p>
    <w:p w14:paraId="647ABAE6" w14:textId="77777777" w:rsidR="00E41D5F" w:rsidRPr="000B540A" w:rsidRDefault="00E41D5F" w:rsidP="00E41D5F">
      <w:pPr>
        <w:rPr>
          <w:sz w:val="36"/>
          <w:szCs w:val="36"/>
        </w:rPr>
      </w:pPr>
      <w:r w:rsidRPr="000B540A">
        <w:rPr>
          <w:sz w:val="36"/>
          <w:szCs w:val="36"/>
        </w:rPr>
        <w:t>Name:</w:t>
      </w:r>
      <w:r>
        <w:rPr>
          <w:sz w:val="36"/>
          <w:szCs w:val="36"/>
        </w:rPr>
        <w:t xml:space="preserve"> </w:t>
      </w:r>
      <w:r w:rsidRPr="000B540A">
        <w:rPr>
          <w:sz w:val="36"/>
          <w:szCs w:val="36"/>
        </w:rPr>
        <w:t>______________________</w:t>
      </w:r>
    </w:p>
    <w:p w14:paraId="5360EE7B" w14:textId="77777777" w:rsidR="00E41D5F" w:rsidRPr="00EA5946" w:rsidRDefault="00E41D5F" w:rsidP="00E41D5F"/>
    <w:p w14:paraId="48A9D839" w14:textId="77777777" w:rsidR="00E41D5F" w:rsidRPr="00EA5946" w:rsidRDefault="00E41D5F" w:rsidP="00E41D5F"/>
    <w:p w14:paraId="36D8DFFE" w14:textId="77777777" w:rsidR="00E41D5F" w:rsidRPr="00EA5946" w:rsidRDefault="00E41D5F" w:rsidP="00E41D5F"/>
    <w:tbl>
      <w:tblPr>
        <w:tblStyle w:val="TableGrid"/>
        <w:tblW w:w="0" w:type="auto"/>
        <w:tblInd w:w="0" w:type="dxa"/>
        <w:tblLook w:val="04A0" w:firstRow="1" w:lastRow="0" w:firstColumn="1" w:lastColumn="0" w:noHBand="0" w:noVBand="1"/>
      </w:tblPr>
      <w:tblGrid>
        <w:gridCol w:w="5807"/>
        <w:gridCol w:w="1985"/>
        <w:gridCol w:w="1443"/>
        <w:gridCol w:w="1222"/>
      </w:tblGrid>
      <w:tr w:rsidR="00E41D5F" w:rsidRPr="00EE30AC" w14:paraId="5B9EF84F" w14:textId="77777777" w:rsidTr="008E138E">
        <w:tc>
          <w:tcPr>
            <w:tcW w:w="5807" w:type="dxa"/>
          </w:tcPr>
          <w:p w14:paraId="3915F295" w14:textId="77777777" w:rsidR="00E41D5F" w:rsidRPr="00EE30AC" w:rsidRDefault="00E41D5F" w:rsidP="008E138E">
            <w:pPr>
              <w:rPr>
                <w:rFonts w:ascii="Calibri" w:hAnsi="Calibri" w:cs="Calibri"/>
                <w:b/>
                <w:bCs/>
              </w:rPr>
            </w:pPr>
            <w:r w:rsidRPr="00EE30AC">
              <w:rPr>
                <w:rFonts w:ascii="Calibri" w:hAnsi="Calibri" w:cs="Calibri"/>
                <w:b/>
                <w:bCs/>
              </w:rPr>
              <w:t xml:space="preserve">Lesson </w:t>
            </w:r>
          </w:p>
        </w:tc>
        <w:tc>
          <w:tcPr>
            <w:tcW w:w="1985" w:type="dxa"/>
          </w:tcPr>
          <w:p w14:paraId="1A0819C5" w14:textId="77777777" w:rsidR="00E41D5F" w:rsidRPr="00EE30AC" w:rsidRDefault="00E41D5F" w:rsidP="008E138E">
            <w:pPr>
              <w:rPr>
                <w:rFonts w:ascii="Calibri" w:hAnsi="Calibri" w:cs="Calibri"/>
                <w:b/>
                <w:bCs/>
              </w:rPr>
            </w:pPr>
            <w:r w:rsidRPr="00EE30AC">
              <w:rPr>
                <w:rFonts w:ascii="Calibri" w:hAnsi="Calibri" w:cs="Calibri"/>
                <w:b/>
                <w:bCs/>
              </w:rPr>
              <w:t>Exam Question Marks</w:t>
            </w:r>
          </w:p>
        </w:tc>
        <w:tc>
          <w:tcPr>
            <w:tcW w:w="1443" w:type="dxa"/>
          </w:tcPr>
          <w:p w14:paraId="43D153A9" w14:textId="77777777" w:rsidR="00E41D5F" w:rsidRPr="00EE30AC" w:rsidRDefault="00E41D5F" w:rsidP="008E138E">
            <w:pPr>
              <w:rPr>
                <w:rFonts w:ascii="Calibri" w:hAnsi="Calibri" w:cs="Calibri"/>
                <w:b/>
                <w:bCs/>
              </w:rPr>
            </w:pPr>
            <w:r w:rsidRPr="00EE30AC">
              <w:rPr>
                <w:rFonts w:ascii="Calibri" w:hAnsi="Calibri" w:cs="Calibri"/>
                <w:b/>
                <w:bCs/>
              </w:rPr>
              <w:t xml:space="preserve">Homework Checked </w:t>
            </w:r>
          </w:p>
        </w:tc>
        <w:tc>
          <w:tcPr>
            <w:tcW w:w="1222" w:type="dxa"/>
          </w:tcPr>
          <w:p w14:paraId="508363F8" w14:textId="77777777" w:rsidR="00E41D5F" w:rsidRPr="00EE30AC" w:rsidRDefault="00E41D5F" w:rsidP="008E138E">
            <w:pPr>
              <w:rPr>
                <w:rFonts w:ascii="Calibri" w:hAnsi="Calibri" w:cs="Calibri"/>
                <w:b/>
                <w:bCs/>
              </w:rPr>
            </w:pPr>
            <w:r w:rsidRPr="00EE30AC">
              <w:rPr>
                <w:rFonts w:ascii="Calibri" w:hAnsi="Calibri" w:cs="Calibri"/>
                <w:b/>
                <w:bCs/>
              </w:rPr>
              <w:t>Date</w:t>
            </w:r>
          </w:p>
        </w:tc>
      </w:tr>
      <w:tr w:rsidR="00E41D5F" w:rsidRPr="00EE30AC" w14:paraId="23D85632" w14:textId="77777777" w:rsidTr="008E138E">
        <w:tc>
          <w:tcPr>
            <w:tcW w:w="5807" w:type="dxa"/>
          </w:tcPr>
          <w:p w14:paraId="7CA8D905" w14:textId="1AFBA240" w:rsidR="00E41D5F" w:rsidRPr="00EE30AC" w:rsidRDefault="00E41D5F" w:rsidP="008E138E">
            <w:pPr>
              <w:rPr>
                <w:rFonts w:ascii="Calibri" w:hAnsi="Calibri" w:cs="Calibri"/>
              </w:rPr>
            </w:pPr>
            <w:r w:rsidRPr="00EE30AC">
              <w:rPr>
                <w:rFonts w:ascii="Calibri" w:hAnsi="Calibri" w:cs="Calibri"/>
              </w:rPr>
              <w:t xml:space="preserve">Lesson 1 </w:t>
            </w:r>
            <w:r w:rsidR="00EE30AC">
              <w:rPr>
                <w:rFonts w:ascii="Calibri" w:hAnsi="Calibri" w:cs="Calibri"/>
              </w:rPr>
              <w:t>–</w:t>
            </w:r>
            <w:r w:rsidRPr="00EE30AC">
              <w:rPr>
                <w:rFonts w:ascii="Calibri" w:hAnsi="Calibri" w:cs="Calibri"/>
              </w:rPr>
              <w:t xml:space="preserve"> </w:t>
            </w:r>
            <w:r w:rsidR="00A74F5E">
              <w:rPr>
                <w:rFonts w:ascii="Calibri" w:hAnsi="Calibri" w:cs="Calibri"/>
              </w:rPr>
              <w:t>Genome Projects and Sequencing</w:t>
            </w:r>
            <w:r w:rsidR="008D1D06">
              <w:rPr>
                <w:rFonts w:ascii="Calibri" w:hAnsi="Calibri" w:cs="Calibri"/>
              </w:rPr>
              <w:t xml:space="preserve"> </w:t>
            </w:r>
            <w:r w:rsidR="00EE30AC">
              <w:rPr>
                <w:rFonts w:ascii="Calibri" w:hAnsi="Calibri" w:cs="Calibri"/>
              </w:rPr>
              <w:t xml:space="preserve"> </w:t>
            </w:r>
          </w:p>
        </w:tc>
        <w:tc>
          <w:tcPr>
            <w:tcW w:w="1985" w:type="dxa"/>
          </w:tcPr>
          <w:p w14:paraId="749A8B5A" w14:textId="77777777" w:rsidR="00E41D5F" w:rsidRPr="00EE30AC" w:rsidRDefault="00E41D5F" w:rsidP="008E138E">
            <w:pPr>
              <w:jc w:val="right"/>
              <w:rPr>
                <w:rFonts w:ascii="Calibri" w:hAnsi="Calibri" w:cs="Calibri"/>
              </w:rPr>
            </w:pPr>
          </w:p>
        </w:tc>
        <w:tc>
          <w:tcPr>
            <w:tcW w:w="1443" w:type="dxa"/>
          </w:tcPr>
          <w:p w14:paraId="67E0E352" w14:textId="77777777" w:rsidR="00E41D5F" w:rsidRPr="00EE30AC" w:rsidRDefault="00E41D5F" w:rsidP="008E138E">
            <w:pPr>
              <w:rPr>
                <w:rFonts w:ascii="Calibri" w:hAnsi="Calibri" w:cs="Calibri"/>
              </w:rPr>
            </w:pPr>
          </w:p>
        </w:tc>
        <w:tc>
          <w:tcPr>
            <w:tcW w:w="1222" w:type="dxa"/>
          </w:tcPr>
          <w:p w14:paraId="397DA2B9" w14:textId="77777777" w:rsidR="00E41D5F" w:rsidRPr="00EE30AC" w:rsidRDefault="00E41D5F" w:rsidP="008E138E">
            <w:pPr>
              <w:rPr>
                <w:rFonts w:ascii="Calibri" w:hAnsi="Calibri" w:cs="Calibri"/>
              </w:rPr>
            </w:pPr>
          </w:p>
        </w:tc>
      </w:tr>
      <w:tr w:rsidR="00E41D5F" w:rsidRPr="00EE30AC" w14:paraId="6522E285" w14:textId="77777777" w:rsidTr="008E138E">
        <w:tc>
          <w:tcPr>
            <w:tcW w:w="5807" w:type="dxa"/>
          </w:tcPr>
          <w:p w14:paraId="3D6F7E7A" w14:textId="71BAA464" w:rsidR="00E41D5F" w:rsidRPr="00EE30AC" w:rsidRDefault="00E41D5F" w:rsidP="008E138E">
            <w:pPr>
              <w:rPr>
                <w:rFonts w:ascii="Calibri" w:hAnsi="Calibri" w:cs="Calibri"/>
              </w:rPr>
            </w:pPr>
            <w:r w:rsidRPr="00EE30AC">
              <w:rPr>
                <w:rFonts w:ascii="Calibri" w:hAnsi="Calibri" w:cs="Calibri"/>
              </w:rPr>
              <w:t xml:space="preserve">Lesson 2 – </w:t>
            </w:r>
            <w:r w:rsidR="00AF3391">
              <w:rPr>
                <w:rFonts w:ascii="Calibri" w:hAnsi="Calibri" w:cs="Calibri"/>
              </w:rPr>
              <w:t>Making DNA Fragments</w:t>
            </w:r>
          </w:p>
        </w:tc>
        <w:tc>
          <w:tcPr>
            <w:tcW w:w="1985" w:type="dxa"/>
          </w:tcPr>
          <w:p w14:paraId="7953DEA4" w14:textId="77777777" w:rsidR="00E41D5F" w:rsidRPr="00EE30AC" w:rsidRDefault="00E41D5F" w:rsidP="008E138E">
            <w:pPr>
              <w:jc w:val="right"/>
              <w:rPr>
                <w:rFonts w:ascii="Calibri" w:hAnsi="Calibri" w:cs="Calibri"/>
              </w:rPr>
            </w:pPr>
          </w:p>
        </w:tc>
        <w:tc>
          <w:tcPr>
            <w:tcW w:w="1443" w:type="dxa"/>
          </w:tcPr>
          <w:p w14:paraId="21912EFE" w14:textId="77777777" w:rsidR="00E41D5F" w:rsidRPr="00EE30AC" w:rsidRDefault="00E41D5F" w:rsidP="008E138E">
            <w:pPr>
              <w:rPr>
                <w:rFonts w:ascii="Calibri" w:hAnsi="Calibri" w:cs="Calibri"/>
              </w:rPr>
            </w:pPr>
          </w:p>
        </w:tc>
        <w:tc>
          <w:tcPr>
            <w:tcW w:w="1222" w:type="dxa"/>
          </w:tcPr>
          <w:p w14:paraId="59C49206" w14:textId="77777777" w:rsidR="00E41D5F" w:rsidRPr="00EE30AC" w:rsidRDefault="00E41D5F" w:rsidP="008E138E">
            <w:pPr>
              <w:rPr>
                <w:rFonts w:ascii="Calibri" w:hAnsi="Calibri" w:cs="Calibri"/>
              </w:rPr>
            </w:pPr>
          </w:p>
        </w:tc>
      </w:tr>
      <w:tr w:rsidR="00E41D5F" w:rsidRPr="00EE30AC" w14:paraId="19F21E31" w14:textId="77777777" w:rsidTr="008E138E">
        <w:tc>
          <w:tcPr>
            <w:tcW w:w="5807" w:type="dxa"/>
          </w:tcPr>
          <w:p w14:paraId="0658E934" w14:textId="4BD7A417" w:rsidR="00E41D5F" w:rsidRPr="00EE30AC" w:rsidRDefault="00E41D5F" w:rsidP="008E138E">
            <w:pPr>
              <w:rPr>
                <w:rFonts w:ascii="Calibri" w:hAnsi="Calibri" w:cs="Calibri"/>
              </w:rPr>
            </w:pPr>
            <w:r w:rsidRPr="00EE30AC">
              <w:rPr>
                <w:rFonts w:ascii="Calibri" w:hAnsi="Calibri" w:cs="Calibri"/>
              </w:rPr>
              <w:t xml:space="preserve">Lesson 3 – </w:t>
            </w:r>
            <w:r w:rsidR="00AF3391">
              <w:rPr>
                <w:rFonts w:ascii="Calibri" w:hAnsi="Calibri" w:cs="Calibri"/>
              </w:rPr>
              <w:t>In V</w:t>
            </w:r>
            <w:r w:rsidR="00983FA4">
              <w:rPr>
                <w:rFonts w:ascii="Calibri" w:hAnsi="Calibri" w:cs="Calibri"/>
              </w:rPr>
              <w:t xml:space="preserve">ivo </w:t>
            </w:r>
            <w:r w:rsidR="00CE72DB">
              <w:rPr>
                <w:rFonts w:ascii="Calibri" w:hAnsi="Calibri" w:cs="Calibri"/>
              </w:rPr>
              <w:t xml:space="preserve">Gene Cloning </w:t>
            </w:r>
          </w:p>
        </w:tc>
        <w:tc>
          <w:tcPr>
            <w:tcW w:w="1985" w:type="dxa"/>
          </w:tcPr>
          <w:p w14:paraId="1BF71E0D" w14:textId="77777777" w:rsidR="00E41D5F" w:rsidRPr="00EE30AC" w:rsidRDefault="00E41D5F" w:rsidP="008E138E">
            <w:pPr>
              <w:jc w:val="right"/>
              <w:rPr>
                <w:rFonts w:ascii="Calibri" w:hAnsi="Calibri" w:cs="Calibri"/>
              </w:rPr>
            </w:pPr>
          </w:p>
        </w:tc>
        <w:tc>
          <w:tcPr>
            <w:tcW w:w="1443" w:type="dxa"/>
          </w:tcPr>
          <w:p w14:paraId="72488800" w14:textId="77777777" w:rsidR="00E41D5F" w:rsidRPr="00EE30AC" w:rsidRDefault="00E41D5F" w:rsidP="008E138E">
            <w:pPr>
              <w:rPr>
                <w:rFonts w:ascii="Calibri" w:hAnsi="Calibri" w:cs="Calibri"/>
              </w:rPr>
            </w:pPr>
          </w:p>
        </w:tc>
        <w:tc>
          <w:tcPr>
            <w:tcW w:w="1222" w:type="dxa"/>
          </w:tcPr>
          <w:p w14:paraId="63965971" w14:textId="77777777" w:rsidR="00E41D5F" w:rsidRPr="00EE30AC" w:rsidRDefault="00E41D5F" w:rsidP="008E138E">
            <w:pPr>
              <w:rPr>
                <w:rFonts w:ascii="Calibri" w:hAnsi="Calibri" w:cs="Calibri"/>
              </w:rPr>
            </w:pPr>
          </w:p>
        </w:tc>
      </w:tr>
      <w:tr w:rsidR="00E41D5F" w:rsidRPr="00EE30AC" w14:paraId="754F6678" w14:textId="77777777" w:rsidTr="008E138E">
        <w:tc>
          <w:tcPr>
            <w:tcW w:w="5807" w:type="dxa"/>
          </w:tcPr>
          <w:p w14:paraId="787D04FB" w14:textId="55BF34CB" w:rsidR="00E41D5F" w:rsidRPr="00EE30AC" w:rsidRDefault="00E41D5F" w:rsidP="008E138E">
            <w:pPr>
              <w:rPr>
                <w:rFonts w:ascii="Calibri" w:hAnsi="Calibri" w:cs="Calibri"/>
              </w:rPr>
            </w:pPr>
            <w:r w:rsidRPr="00EE30AC">
              <w:rPr>
                <w:rFonts w:ascii="Calibri" w:hAnsi="Calibri" w:cs="Calibri"/>
              </w:rPr>
              <w:t xml:space="preserve">Lesson 4 – </w:t>
            </w:r>
            <w:r w:rsidR="00CE72DB">
              <w:rPr>
                <w:rFonts w:ascii="Calibri" w:hAnsi="Calibri" w:cs="Calibri"/>
              </w:rPr>
              <w:t>In Vitro Gene Cloning (PCR)</w:t>
            </w:r>
          </w:p>
        </w:tc>
        <w:tc>
          <w:tcPr>
            <w:tcW w:w="1985" w:type="dxa"/>
          </w:tcPr>
          <w:p w14:paraId="6F350073" w14:textId="77777777" w:rsidR="00E41D5F" w:rsidRPr="00EE30AC" w:rsidRDefault="00E41D5F" w:rsidP="008E138E">
            <w:pPr>
              <w:jc w:val="right"/>
              <w:rPr>
                <w:rFonts w:ascii="Calibri" w:hAnsi="Calibri" w:cs="Calibri"/>
              </w:rPr>
            </w:pPr>
          </w:p>
        </w:tc>
        <w:tc>
          <w:tcPr>
            <w:tcW w:w="1443" w:type="dxa"/>
          </w:tcPr>
          <w:p w14:paraId="5F5F31F0" w14:textId="77777777" w:rsidR="00E41D5F" w:rsidRPr="00EE30AC" w:rsidRDefault="00E41D5F" w:rsidP="008E138E">
            <w:pPr>
              <w:rPr>
                <w:rFonts w:ascii="Calibri" w:hAnsi="Calibri" w:cs="Calibri"/>
              </w:rPr>
            </w:pPr>
          </w:p>
        </w:tc>
        <w:tc>
          <w:tcPr>
            <w:tcW w:w="1222" w:type="dxa"/>
          </w:tcPr>
          <w:p w14:paraId="620BAF42" w14:textId="77777777" w:rsidR="00E41D5F" w:rsidRPr="00EE30AC" w:rsidRDefault="00E41D5F" w:rsidP="008E138E">
            <w:pPr>
              <w:rPr>
                <w:rFonts w:ascii="Calibri" w:hAnsi="Calibri" w:cs="Calibri"/>
              </w:rPr>
            </w:pPr>
          </w:p>
        </w:tc>
      </w:tr>
      <w:tr w:rsidR="00E41D5F" w:rsidRPr="00EE30AC" w14:paraId="786192F3" w14:textId="77777777" w:rsidTr="008E138E">
        <w:tc>
          <w:tcPr>
            <w:tcW w:w="5807" w:type="dxa"/>
          </w:tcPr>
          <w:p w14:paraId="021AEE3A" w14:textId="38D3AD7F" w:rsidR="00E41D5F" w:rsidRPr="00EE30AC" w:rsidRDefault="00E41D5F" w:rsidP="008E138E">
            <w:pPr>
              <w:rPr>
                <w:rFonts w:ascii="Calibri" w:hAnsi="Calibri" w:cs="Calibri"/>
              </w:rPr>
            </w:pPr>
            <w:r w:rsidRPr="00EE30AC">
              <w:rPr>
                <w:rFonts w:ascii="Calibri" w:hAnsi="Calibri" w:cs="Calibri"/>
              </w:rPr>
              <w:t xml:space="preserve">Lesson 5 </w:t>
            </w:r>
            <w:r w:rsidR="00AF3391">
              <w:rPr>
                <w:rFonts w:ascii="Calibri" w:hAnsi="Calibri" w:cs="Calibri"/>
              </w:rPr>
              <w:t>–</w:t>
            </w:r>
            <w:r w:rsidRPr="00EE30AC">
              <w:rPr>
                <w:rFonts w:ascii="Calibri" w:hAnsi="Calibri" w:cs="Calibri"/>
              </w:rPr>
              <w:t xml:space="preserve"> </w:t>
            </w:r>
            <w:r w:rsidR="00AF3391">
              <w:rPr>
                <w:rFonts w:ascii="Calibri" w:hAnsi="Calibri" w:cs="Calibri"/>
              </w:rPr>
              <w:t>Gene</w:t>
            </w:r>
            <w:r w:rsidR="00CE72DB">
              <w:rPr>
                <w:rFonts w:ascii="Calibri" w:hAnsi="Calibri" w:cs="Calibri"/>
              </w:rPr>
              <w:t xml:space="preserve">tic </w:t>
            </w:r>
            <w:r w:rsidR="00AF3391">
              <w:rPr>
                <w:rFonts w:ascii="Calibri" w:hAnsi="Calibri" w:cs="Calibri"/>
              </w:rPr>
              <w:t>Fingerprinting</w:t>
            </w:r>
          </w:p>
        </w:tc>
        <w:tc>
          <w:tcPr>
            <w:tcW w:w="1985" w:type="dxa"/>
          </w:tcPr>
          <w:p w14:paraId="5E31D872" w14:textId="77777777" w:rsidR="00E41D5F" w:rsidRPr="00EE30AC" w:rsidRDefault="00E41D5F" w:rsidP="008E138E">
            <w:pPr>
              <w:jc w:val="right"/>
              <w:rPr>
                <w:rFonts w:ascii="Calibri" w:hAnsi="Calibri" w:cs="Calibri"/>
              </w:rPr>
            </w:pPr>
          </w:p>
        </w:tc>
        <w:tc>
          <w:tcPr>
            <w:tcW w:w="1443" w:type="dxa"/>
          </w:tcPr>
          <w:p w14:paraId="39498228" w14:textId="77777777" w:rsidR="00E41D5F" w:rsidRPr="00EE30AC" w:rsidRDefault="00E41D5F" w:rsidP="008E138E">
            <w:pPr>
              <w:rPr>
                <w:rFonts w:ascii="Calibri" w:hAnsi="Calibri" w:cs="Calibri"/>
              </w:rPr>
            </w:pPr>
          </w:p>
        </w:tc>
        <w:tc>
          <w:tcPr>
            <w:tcW w:w="1222" w:type="dxa"/>
          </w:tcPr>
          <w:p w14:paraId="541302DC" w14:textId="77777777" w:rsidR="00E41D5F" w:rsidRPr="00EE30AC" w:rsidRDefault="00E41D5F" w:rsidP="008E138E">
            <w:pPr>
              <w:rPr>
                <w:rFonts w:ascii="Calibri" w:hAnsi="Calibri" w:cs="Calibri"/>
              </w:rPr>
            </w:pPr>
          </w:p>
        </w:tc>
      </w:tr>
      <w:tr w:rsidR="00CE72DB" w:rsidRPr="00EE30AC" w14:paraId="194E8193" w14:textId="77777777" w:rsidTr="008E138E">
        <w:tc>
          <w:tcPr>
            <w:tcW w:w="5807" w:type="dxa"/>
          </w:tcPr>
          <w:p w14:paraId="7EB9E749" w14:textId="316DC503" w:rsidR="00CE72DB" w:rsidRPr="00EE30AC" w:rsidRDefault="00CE72DB" w:rsidP="008E138E">
            <w:pPr>
              <w:rPr>
                <w:rFonts w:ascii="Calibri" w:hAnsi="Calibri" w:cs="Calibri"/>
              </w:rPr>
            </w:pPr>
            <w:r>
              <w:rPr>
                <w:rFonts w:ascii="Calibri" w:hAnsi="Calibri" w:cs="Calibri"/>
              </w:rPr>
              <w:t>Lesson 5 – Gene Probes and Genetic Counselling</w:t>
            </w:r>
          </w:p>
        </w:tc>
        <w:tc>
          <w:tcPr>
            <w:tcW w:w="1985" w:type="dxa"/>
          </w:tcPr>
          <w:p w14:paraId="3CEAD5A7" w14:textId="77777777" w:rsidR="00CE72DB" w:rsidRPr="00EE30AC" w:rsidRDefault="00CE72DB" w:rsidP="008E138E">
            <w:pPr>
              <w:jc w:val="right"/>
              <w:rPr>
                <w:rFonts w:ascii="Calibri" w:hAnsi="Calibri" w:cs="Calibri"/>
              </w:rPr>
            </w:pPr>
          </w:p>
        </w:tc>
        <w:tc>
          <w:tcPr>
            <w:tcW w:w="1443" w:type="dxa"/>
          </w:tcPr>
          <w:p w14:paraId="18134482" w14:textId="77777777" w:rsidR="00CE72DB" w:rsidRPr="00EE30AC" w:rsidRDefault="00CE72DB" w:rsidP="008E138E">
            <w:pPr>
              <w:rPr>
                <w:rFonts w:ascii="Calibri" w:hAnsi="Calibri" w:cs="Calibri"/>
              </w:rPr>
            </w:pPr>
          </w:p>
        </w:tc>
        <w:tc>
          <w:tcPr>
            <w:tcW w:w="1222" w:type="dxa"/>
          </w:tcPr>
          <w:p w14:paraId="3637E4BA" w14:textId="77777777" w:rsidR="00CE72DB" w:rsidRPr="00EE30AC" w:rsidRDefault="00CE72DB" w:rsidP="008E138E">
            <w:pPr>
              <w:rPr>
                <w:rFonts w:ascii="Calibri" w:hAnsi="Calibri" w:cs="Calibri"/>
              </w:rPr>
            </w:pPr>
          </w:p>
        </w:tc>
      </w:tr>
      <w:tr w:rsidR="00E41D5F" w:rsidRPr="00EE30AC" w14:paraId="20C94408" w14:textId="77777777" w:rsidTr="008E138E">
        <w:tc>
          <w:tcPr>
            <w:tcW w:w="5807" w:type="dxa"/>
          </w:tcPr>
          <w:p w14:paraId="524F7D18" w14:textId="77777777" w:rsidR="00E41D5F" w:rsidRPr="00EE30AC" w:rsidRDefault="00E41D5F" w:rsidP="008E138E">
            <w:pPr>
              <w:rPr>
                <w:rFonts w:ascii="Calibri" w:hAnsi="Calibri" w:cs="Calibri"/>
              </w:rPr>
            </w:pPr>
            <w:r w:rsidRPr="00EE30AC">
              <w:rPr>
                <w:rFonts w:ascii="Calibri" w:hAnsi="Calibri" w:cs="Calibri"/>
              </w:rPr>
              <w:t>EOTT</w:t>
            </w:r>
          </w:p>
        </w:tc>
        <w:tc>
          <w:tcPr>
            <w:tcW w:w="1985" w:type="dxa"/>
          </w:tcPr>
          <w:p w14:paraId="4E7EF5A2" w14:textId="77777777" w:rsidR="00E41D5F" w:rsidRPr="00EE30AC" w:rsidRDefault="00E41D5F" w:rsidP="008E138E">
            <w:pPr>
              <w:jc w:val="right"/>
              <w:rPr>
                <w:rFonts w:ascii="Calibri" w:hAnsi="Calibri" w:cs="Calibri"/>
              </w:rPr>
            </w:pPr>
          </w:p>
        </w:tc>
        <w:tc>
          <w:tcPr>
            <w:tcW w:w="1443" w:type="dxa"/>
          </w:tcPr>
          <w:p w14:paraId="77A2219D" w14:textId="77777777" w:rsidR="00E41D5F" w:rsidRPr="00EE30AC" w:rsidRDefault="00E41D5F" w:rsidP="008E138E">
            <w:pPr>
              <w:rPr>
                <w:rFonts w:ascii="Calibri" w:hAnsi="Calibri" w:cs="Calibri"/>
              </w:rPr>
            </w:pPr>
          </w:p>
        </w:tc>
        <w:tc>
          <w:tcPr>
            <w:tcW w:w="1222" w:type="dxa"/>
          </w:tcPr>
          <w:p w14:paraId="21F0751B" w14:textId="77777777" w:rsidR="00E41D5F" w:rsidRPr="00EE30AC" w:rsidRDefault="00E41D5F" w:rsidP="008E138E">
            <w:pPr>
              <w:rPr>
                <w:rFonts w:ascii="Calibri" w:hAnsi="Calibri" w:cs="Calibri"/>
              </w:rPr>
            </w:pPr>
          </w:p>
        </w:tc>
      </w:tr>
    </w:tbl>
    <w:p w14:paraId="6443BBB9" w14:textId="77777777" w:rsidR="00E41D5F" w:rsidRDefault="00E41D5F" w:rsidP="00E41D5F">
      <w:pPr>
        <w:rPr>
          <w:sz w:val="36"/>
          <w:szCs w:val="36"/>
          <w:u w:val="single"/>
        </w:rPr>
      </w:pPr>
    </w:p>
    <w:p w14:paraId="36351E56" w14:textId="77777777" w:rsidR="00CE72DB" w:rsidRDefault="00CE72DB" w:rsidP="00EE30AC">
      <w:pPr>
        <w:spacing w:line="240" w:lineRule="auto"/>
        <w:jc w:val="center"/>
        <w:rPr>
          <w:sz w:val="28"/>
          <w:szCs w:val="28"/>
          <w:u w:val="single"/>
        </w:rPr>
      </w:pPr>
    </w:p>
    <w:p w14:paraId="41C8F396" w14:textId="61EC02D2" w:rsidR="00515C71" w:rsidRDefault="00E41D5F" w:rsidP="00EE30AC">
      <w:pPr>
        <w:spacing w:line="240" w:lineRule="auto"/>
        <w:jc w:val="center"/>
      </w:pPr>
      <w:r w:rsidRPr="00B74E4E">
        <w:rPr>
          <w:sz w:val="28"/>
          <w:szCs w:val="28"/>
          <w:u w:val="single"/>
        </w:rPr>
        <w:lastRenderedPageBreak/>
        <w:t>Specification Section</w:t>
      </w:r>
    </w:p>
    <w:p w14:paraId="0D0B940D" w14:textId="2C951F2E" w:rsidR="00515C71" w:rsidRDefault="0062165B">
      <w:r w:rsidRPr="00156D8D">
        <w:rPr>
          <w:rFonts w:cstheme="minorHAnsi"/>
          <w:iCs/>
          <w:noProof/>
        </w:rPr>
        <w:drawing>
          <wp:inline distT="0" distB="0" distL="0" distR="0" wp14:anchorId="0809751D" wp14:editId="6B257546">
            <wp:extent cx="5603418" cy="2779414"/>
            <wp:effectExtent l="0" t="0" r="0" b="190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03418" cy="2779414"/>
                    </a:xfrm>
                    <a:prstGeom prst="rect">
                      <a:avLst/>
                    </a:prstGeom>
                  </pic:spPr>
                </pic:pic>
              </a:graphicData>
            </a:graphic>
          </wp:inline>
        </w:drawing>
      </w:r>
      <w:r w:rsidR="005914FC">
        <w:rPr>
          <w:noProof/>
        </w:rPr>
        <w:drawing>
          <wp:inline distT="114300" distB="114300" distL="114300" distR="114300" wp14:anchorId="0B8434E1" wp14:editId="1710E143">
            <wp:extent cx="5603240" cy="6227379"/>
            <wp:effectExtent l="0" t="0" r="0" b="2540"/>
            <wp:docPr id="48"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12"/>
                    <a:srcRect/>
                    <a:stretch>
                      <a:fillRect/>
                    </a:stretch>
                  </pic:blipFill>
                  <pic:spPr>
                    <a:xfrm>
                      <a:off x="0" y="0"/>
                      <a:ext cx="5612727" cy="6237923"/>
                    </a:xfrm>
                    <a:prstGeom prst="rect">
                      <a:avLst/>
                    </a:prstGeom>
                    <a:ln/>
                  </pic:spPr>
                </pic:pic>
              </a:graphicData>
            </a:graphic>
          </wp:inline>
        </w:drawing>
      </w:r>
    </w:p>
    <w:p w14:paraId="049F31CB" w14:textId="77777777" w:rsidR="00515C71" w:rsidRDefault="005914FC">
      <w:r>
        <w:rPr>
          <w:noProof/>
        </w:rPr>
        <w:lastRenderedPageBreak/>
        <w:drawing>
          <wp:inline distT="114300" distB="114300" distL="114300" distR="114300" wp14:anchorId="22F70B19" wp14:editId="7D9E914A">
            <wp:extent cx="6454050" cy="6756400"/>
            <wp:effectExtent l="0" t="0" r="0" b="0"/>
            <wp:docPr id="2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3"/>
                    <a:srcRect/>
                    <a:stretch>
                      <a:fillRect/>
                    </a:stretch>
                  </pic:blipFill>
                  <pic:spPr>
                    <a:xfrm>
                      <a:off x="0" y="0"/>
                      <a:ext cx="6454050" cy="6756400"/>
                    </a:xfrm>
                    <a:prstGeom prst="rect">
                      <a:avLst/>
                    </a:prstGeom>
                    <a:ln/>
                  </pic:spPr>
                </pic:pic>
              </a:graphicData>
            </a:graphic>
          </wp:inline>
        </w:drawing>
      </w:r>
    </w:p>
    <w:p w14:paraId="53128261" w14:textId="77777777" w:rsidR="00515C71" w:rsidRDefault="00515C71"/>
    <w:p w14:paraId="62486C05" w14:textId="77777777" w:rsidR="00515C71" w:rsidRDefault="00515C71"/>
    <w:p w14:paraId="4101652C" w14:textId="77777777" w:rsidR="00515C71" w:rsidRDefault="00515C71"/>
    <w:p w14:paraId="4B99056E" w14:textId="77777777" w:rsidR="00515C71" w:rsidRDefault="00515C71"/>
    <w:p w14:paraId="1299C43A" w14:textId="77777777" w:rsidR="00515C71" w:rsidRDefault="00515C71"/>
    <w:p w14:paraId="4DDBEF00" w14:textId="77777777" w:rsidR="00515C71" w:rsidRDefault="00515C71"/>
    <w:p w14:paraId="3461D779" w14:textId="77777777" w:rsidR="00515C71" w:rsidRDefault="00515C71"/>
    <w:p w14:paraId="3CF2D8B6" w14:textId="77777777" w:rsidR="00706FC9" w:rsidRDefault="00706FC9"/>
    <w:p w14:paraId="0FB78278" w14:textId="77777777" w:rsidR="00515C71" w:rsidRDefault="00515C71"/>
    <w:p w14:paraId="1FC39945" w14:textId="77777777" w:rsidR="00515C71" w:rsidRDefault="00515C71"/>
    <w:p w14:paraId="0562CB0E" w14:textId="77777777" w:rsidR="00515C71" w:rsidRDefault="00515C71"/>
    <w:p w14:paraId="34CE0A41" w14:textId="77777777" w:rsidR="00515C71" w:rsidRDefault="00515C71"/>
    <w:p w14:paraId="62EBF3C5" w14:textId="77777777" w:rsidR="00515C71" w:rsidRDefault="00515C71"/>
    <w:p w14:paraId="73C81F68" w14:textId="5785C81B" w:rsidR="00515C71" w:rsidRDefault="0062165B" w:rsidP="0062165B">
      <w:pPr>
        <w:jc w:val="center"/>
        <w:rPr>
          <w:sz w:val="36"/>
          <w:szCs w:val="36"/>
          <w:u w:val="single"/>
        </w:rPr>
      </w:pPr>
      <w:r>
        <w:rPr>
          <w:sz w:val="36"/>
          <w:szCs w:val="36"/>
          <w:u w:val="single"/>
        </w:rPr>
        <w:lastRenderedPageBreak/>
        <w:t>Key Word</w:t>
      </w:r>
      <w:r w:rsidR="00CB0DCD">
        <w:rPr>
          <w:sz w:val="36"/>
          <w:szCs w:val="36"/>
          <w:u w:val="single"/>
        </w:rPr>
        <w:t>s</w:t>
      </w:r>
    </w:p>
    <w:p w14:paraId="2946DB82" w14:textId="77777777" w:rsidR="00515C71" w:rsidRDefault="00515C71"/>
    <w:tbl>
      <w:tblPr>
        <w:tblStyle w:val="TableGrid"/>
        <w:tblW w:w="10280" w:type="dxa"/>
        <w:tblInd w:w="0" w:type="dxa"/>
        <w:tblLook w:val="04A0" w:firstRow="1" w:lastRow="0" w:firstColumn="1" w:lastColumn="0" w:noHBand="0" w:noVBand="1"/>
      </w:tblPr>
      <w:tblGrid>
        <w:gridCol w:w="2405"/>
        <w:gridCol w:w="7875"/>
      </w:tblGrid>
      <w:tr w:rsidR="00FC629F" w:rsidRPr="0009355B" w14:paraId="56236795" w14:textId="77777777" w:rsidTr="008E138E">
        <w:trPr>
          <w:trHeight w:val="583"/>
        </w:trPr>
        <w:tc>
          <w:tcPr>
            <w:tcW w:w="2405" w:type="dxa"/>
            <w:hideMark/>
          </w:tcPr>
          <w:p w14:paraId="733871E0" w14:textId="77777777" w:rsidR="00FC629F" w:rsidRPr="0009355B" w:rsidRDefault="00FC629F" w:rsidP="008E138E">
            <w:pPr>
              <w:rPr>
                <w:rFonts w:ascii="Calibri" w:eastAsia="Times New Roman" w:hAnsi="Calibri" w:cs="Calibri"/>
                <w:color w:val="000000"/>
                <w:sz w:val="22"/>
                <w:szCs w:val="22"/>
                <w:lang w:eastAsia="en-GB"/>
              </w:rPr>
            </w:pPr>
            <w:r w:rsidRPr="00445879">
              <w:rPr>
                <w:rFonts w:ascii="Calibri" w:eastAsia="Times New Roman" w:hAnsi="Calibri" w:cs="Calibri"/>
                <w:color w:val="000000"/>
                <w:sz w:val="22"/>
                <w:szCs w:val="22"/>
                <w:lang w:val="en-US"/>
              </w:rPr>
              <w:t>A</w:t>
            </w:r>
            <w:r w:rsidRPr="0009355B">
              <w:rPr>
                <w:rFonts w:ascii="Calibri" w:eastAsia="Times New Roman" w:hAnsi="Calibri" w:cs="Calibri"/>
                <w:color w:val="000000"/>
                <w:sz w:val="22"/>
                <w:szCs w:val="22"/>
                <w:lang w:val="en-US" w:eastAsia="en-GB"/>
              </w:rPr>
              <w:t>denovirus</w:t>
            </w:r>
          </w:p>
        </w:tc>
        <w:tc>
          <w:tcPr>
            <w:tcW w:w="7875" w:type="dxa"/>
            <w:hideMark/>
          </w:tcPr>
          <w:p w14:paraId="57759D61"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Viruses which infect the respiratory tract, by injecting their DNA into epithelial cells of the lungs, so are useful vectors for gene transfer</w:t>
            </w:r>
          </w:p>
        </w:tc>
      </w:tr>
      <w:tr w:rsidR="00FC629F" w:rsidRPr="0009355B" w14:paraId="6FE72BD2" w14:textId="77777777" w:rsidTr="008E138E">
        <w:trPr>
          <w:trHeight w:val="292"/>
        </w:trPr>
        <w:tc>
          <w:tcPr>
            <w:tcW w:w="2405" w:type="dxa"/>
            <w:hideMark/>
          </w:tcPr>
          <w:p w14:paraId="274994B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Annealing</w:t>
            </w:r>
          </w:p>
        </w:tc>
        <w:tc>
          <w:tcPr>
            <w:tcW w:w="7875" w:type="dxa"/>
            <w:hideMark/>
          </w:tcPr>
          <w:p w14:paraId="4CDA5B2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Joining of the primers to their complementary bases at the end of the DNA fragment</w:t>
            </w:r>
          </w:p>
        </w:tc>
      </w:tr>
      <w:tr w:rsidR="00FC629F" w:rsidRPr="0009355B" w14:paraId="1AA2ACCE" w14:textId="77777777" w:rsidTr="008E138E">
        <w:trPr>
          <w:trHeight w:val="583"/>
        </w:trPr>
        <w:tc>
          <w:tcPr>
            <w:tcW w:w="2405" w:type="dxa"/>
            <w:hideMark/>
          </w:tcPr>
          <w:p w14:paraId="12891CE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Bacteriophage</w:t>
            </w:r>
          </w:p>
        </w:tc>
        <w:tc>
          <w:tcPr>
            <w:tcW w:w="7875" w:type="dxa"/>
            <w:hideMark/>
          </w:tcPr>
          <w:p w14:paraId="31260536" w14:textId="77777777" w:rsidR="00FC629F" w:rsidRPr="0009355B" w:rsidRDefault="00FC629F" w:rsidP="008E138E">
            <w:pPr>
              <w:rPr>
                <w:rFonts w:ascii="Calibri" w:eastAsia="Times New Roman" w:hAnsi="Calibri" w:cs="Calibri"/>
                <w:color w:val="3C4043"/>
                <w:sz w:val="22"/>
                <w:szCs w:val="22"/>
                <w:lang w:eastAsia="en-GB"/>
              </w:rPr>
            </w:pPr>
            <w:r w:rsidRPr="0009355B">
              <w:rPr>
                <w:rFonts w:ascii="Calibri" w:eastAsia="Times New Roman" w:hAnsi="Calibri" w:cs="Calibri"/>
                <w:color w:val="3C4043"/>
                <w:sz w:val="22"/>
                <w:szCs w:val="22"/>
                <w:highlight w:val="white"/>
                <w:lang w:eastAsia="en-GB"/>
              </w:rPr>
              <w:t xml:space="preserve">A </w:t>
            </w:r>
            <w:r w:rsidRPr="0009355B">
              <w:rPr>
                <w:rFonts w:ascii="Calibri" w:eastAsia="Times New Roman" w:hAnsi="Calibri" w:cs="Calibri"/>
                <w:b/>
                <w:bCs/>
                <w:color w:val="52565A"/>
                <w:sz w:val="22"/>
                <w:szCs w:val="22"/>
                <w:highlight w:val="white"/>
                <w:lang w:eastAsia="en-GB"/>
              </w:rPr>
              <w:t>bacteriophage</w:t>
            </w:r>
            <w:r w:rsidRPr="0009355B">
              <w:rPr>
                <w:rFonts w:ascii="Calibri" w:eastAsia="Times New Roman" w:hAnsi="Calibri" w:cs="Calibri"/>
                <w:color w:val="3C4043"/>
                <w:sz w:val="22"/>
                <w:szCs w:val="22"/>
                <w:highlight w:val="white"/>
                <w:lang w:eastAsia="en-GB"/>
              </w:rPr>
              <w:t xml:space="preserve"> also known informally as a </w:t>
            </w:r>
            <w:r w:rsidRPr="0009355B">
              <w:rPr>
                <w:rFonts w:ascii="Calibri" w:eastAsia="Times New Roman" w:hAnsi="Calibri" w:cs="Calibri"/>
                <w:b/>
                <w:bCs/>
                <w:color w:val="52565A"/>
                <w:sz w:val="22"/>
                <w:szCs w:val="22"/>
                <w:highlight w:val="white"/>
                <w:lang w:eastAsia="en-GB"/>
              </w:rPr>
              <w:t>phage</w:t>
            </w:r>
            <w:r w:rsidRPr="0009355B">
              <w:rPr>
                <w:rFonts w:ascii="Calibri" w:eastAsia="Times New Roman" w:hAnsi="Calibri" w:cs="Calibri"/>
                <w:color w:val="3C4043"/>
                <w:sz w:val="22"/>
                <w:szCs w:val="22"/>
                <w:highlight w:val="white"/>
                <w:lang w:eastAsia="en-GB"/>
              </w:rPr>
              <w:t xml:space="preserve"> is a virus that infects and replicates within bacteria and archaea.</w:t>
            </w:r>
          </w:p>
        </w:tc>
      </w:tr>
      <w:tr w:rsidR="00FC629F" w:rsidRPr="0009355B" w14:paraId="0C8EE54A" w14:textId="77777777" w:rsidTr="008E138E">
        <w:trPr>
          <w:trHeight w:val="292"/>
        </w:trPr>
        <w:tc>
          <w:tcPr>
            <w:tcW w:w="2405" w:type="dxa"/>
            <w:hideMark/>
          </w:tcPr>
          <w:p w14:paraId="6DCC198C"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Cellular proteome</w:t>
            </w:r>
          </w:p>
        </w:tc>
        <w:tc>
          <w:tcPr>
            <w:tcW w:w="7875" w:type="dxa"/>
            <w:hideMark/>
          </w:tcPr>
          <w:p w14:paraId="49FD115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refers to the proteins produced by a given type of cell under a certain set of conditions.</w:t>
            </w:r>
          </w:p>
        </w:tc>
      </w:tr>
      <w:tr w:rsidR="00FC629F" w:rsidRPr="0009355B" w14:paraId="54132908" w14:textId="77777777" w:rsidTr="008E138E">
        <w:trPr>
          <w:trHeight w:val="583"/>
        </w:trPr>
        <w:tc>
          <w:tcPr>
            <w:tcW w:w="2405" w:type="dxa"/>
            <w:hideMark/>
          </w:tcPr>
          <w:p w14:paraId="60FF019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CFTR</w:t>
            </w:r>
          </w:p>
        </w:tc>
        <w:tc>
          <w:tcPr>
            <w:tcW w:w="7875" w:type="dxa"/>
            <w:hideMark/>
          </w:tcPr>
          <w:p w14:paraId="31EC5F5C"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Cystic fibrosis trans-membrane-conductance regulator – chloride ion channel protein controls transport of Chloride ions across epithelial membranes.  </w:t>
            </w:r>
          </w:p>
        </w:tc>
      </w:tr>
      <w:tr w:rsidR="00FC629F" w:rsidRPr="0009355B" w14:paraId="062F9AEA" w14:textId="77777777" w:rsidTr="008E138E">
        <w:trPr>
          <w:trHeight w:val="583"/>
        </w:trPr>
        <w:tc>
          <w:tcPr>
            <w:tcW w:w="2405" w:type="dxa"/>
            <w:hideMark/>
          </w:tcPr>
          <w:p w14:paraId="1F8060C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Complementary DNA (cDNA)</w:t>
            </w:r>
          </w:p>
        </w:tc>
        <w:tc>
          <w:tcPr>
            <w:tcW w:w="7875" w:type="dxa"/>
            <w:hideMark/>
          </w:tcPr>
          <w:p w14:paraId="1B0E145B" w14:textId="77777777" w:rsidR="00FC629F" w:rsidRPr="0009355B" w:rsidRDefault="00FC629F" w:rsidP="008E138E">
            <w:pPr>
              <w:rPr>
                <w:rFonts w:ascii="Calibri" w:eastAsia="Times New Roman" w:hAnsi="Calibri" w:cs="Calibri"/>
                <w:color w:val="3C4043"/>
                <w:sz w:val="22"/>
                <w:szCs w:val="22"/>
                <w:lang w:eastAsia="en-GB"/>
              </w:rPr>
            </w:pPr>
            <w:r w:rsidRPr="0009355B">
              <w:rPr>
                <w:rFonts w:ascii="Calibri" w:eastAsia="Times New Roman" w:hAnsi="Calibri" w:cs="Calibri"/>
                <w:color w:val="3C4043"/>
                <w:sz w:val="22"/>
                <w:szCs w:val="22"/>
                <w:highlight w:val="white"/>
                <w:lang w:eastAsia="en-GB"/>
              </w:rPr>
              <w:t>DNA that is complementary to a given RNA which serves as a template for synthesis of the DNA in the presence of reverse transcriptase.</w:t>
            </w:r>
          </w:p>
        </w:tc>
      </w:tr>
      <w:tr w:rsidR="00FC629F" w:rsidRPr="0009355B" w14:paraId="013ED972" w14:textId="77777777" w:rsidTr="008E138E">
        <w:trPr>
          <w:trHeight w:val="583"/>
        </w:trPr>
        <w:tc>
          <w:tcPr>
            <w:tcW w:w="2405" w:type="dxa"/>
            <w:hideMark/>
          </w:tcPr>
          <w:p w14:paraId="6B56AAC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Complete proteome </w:t>
            </w:r>
          </w:p>
        </w:tc>
        <w:tc>
          <w:tcPr>
            <w:tcW w:w="7875" w:type="dxa"/>
            <w:hideMark/>
          </w:tcPr>
          <w:p w14:paraId="76E318E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The full range of proteins coded for by the genome. (Identified by gel electrophoresis and mass spectrometry). </w:t>
            </w:r>
          </w:p>
        </w:tc>
      </w:tr>
      <w:tr w:rsidR="00FC629F" w:rsidRPr="0009355B" w14:paraId="457C4628" w14:textId="77777777" w:rsidTr="008E138E">
        <w:trPr>
          <w:trHeight w:val="1166"/>
        </w:trPr>
        <w:tc>
          <w:tcPr>
            <w:tcW w:w="2405" w:type="dxa"/>
            <w:hideMark/>
          </w:tcPr>
          <w:p w14:paraId="63288C3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Cycle sequencing</w:t>
            </w:r>
          </w:p>
        </w:tc>
        <w:tc>
          <w:tcPr>
            <w:tcW w:w="7875" w:type="dxa"/>
            <w:hideMark/>
          </w:tcPr>
          <w:p w14:paraId="2597A40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A modified automated version of the Sanger method (12000 bases per min). The four deoxynucleotides are fluorescently labelled, polymerisation in a single tube, resulting mixture separated using capillary electrophoresis in a single narrow tube gel, then read by laser beam. Colour sequence is converted to DNA sequence by computer.  </w:t>
            </w:r>
          </w:p>
        </w:tc>
      </w:tr>
      <w:tr w:rsidR="00FC629F" w:rsidRPr="0009355B" w14:paraId="6D37D22F" w14:textId="77777777" w:rsidTr="008E138E">
        <w:trPr>
          <w:trHeight w:val="583"/>
        </w:trPr>
        <w:tc>
          <w:tcPr>
            <w:tcW w:w="2405" w:type="dxa"/>
            <w:hideMark/>
          </w:tcPr>
          <w:p w14:paraId="4B9C4D6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electrophoresis</w:t>
            </w:r>
          </w:p>
        </w:tc>
        <w:tc>
          <w:tcPr>
            <w:tcW w:w="7875" w:type="dxa"/>
            <w:hideMark/>
          </w:tcPr>
          <w:p w14:paraId="4652B007"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Method of separating out negatively charged DNA fragments by applying a current. The smaller fragments will move quicker towards the positive anode.</w:t>
            </w:r>
          </w:p>
        </w:tc>
      </w:tr>
      <w:tr w:rsidR="00FC629F" w:rsidRPr="0009355B" w14:paraId="29DB2FE7" w14:textId="77777777" w:rsidTr="008E138E">
        <w:trPr>
          <w:trHeight w:val="583"/>
        </w:trPr>
        <w:tc>
          <w:tcPr>
            <w:tcW w:w="2405" w:type="dxa"/>
            <w:hideMark/>
          </w:tcPr>
          <w:p w14:paraId="1187468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hybridisation</w:t>
            </w:r>
          </w:p>
        </w:tc>
        <w:tc>
          <w:tcPr>
            <w:tcW w:w="7875" w:type="dxa"/>
            <w:hideMark/>
          </w:tcPr>
          <w:p w14:paraId="0DA91018"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Combination of separated DNA strands with the probe, by binding it to the complementary bases on one of the strands.  </w:t>
            </w:r>
          </w:p>
        </w:tc>
      </w:tr>
      <w:tr w:rsidR="00FC629F" w:rsidRPr="0009355B" w14:paraId="4E183DE7" w14:textId="77777777" w:rsidTr="008E138E">
        <w:trPr>
          <w:trHeight w:val="583"/>
        </w:trPr>
        <w:tc>
          <w:tcPr>
            <w:tcW w:w="2405" w:type="dxa"/>
            <w:hideMark/>
          </w:tcPr>
          <w:p w14:paraId="58C979D2"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ligase</w:t>
            </w:r>
          </w:p>
        </w:tc>
        <w:tc>
          <w:tcPr>
            <w:tcW w:w="7875" w:type="dxa"/>
            <w:hideMark/>
          </w:tcPr>
          <w:p w14:paraId="4453636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An enzyme which can join the phosphate-sugar framework of two sections of DNA eg joining sticky ends</w:t>
            </w:r>
          </w:p>
        </w:tc>
      </w:tr>
      <w:tr w:rsidR="00FC629F" w:rsidRPr="0009355B" w14:paraId="396CD1C0" w14:textId="77777777" w:rsidTr="008E138E">
        <w:trPr>
          <w:trHeight w:val="583"/>
        </w:trPr>
        <w:tc>
          <w:tcPr>
            <w:tcW w:w="2405" w:type="dxa"/>
            <w:hideMark/>
          </w:tcPr>
          <w:p w14:paraId="130BB391"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polymerase</w:t>
            </w:r>
          </w:p>
        </w:tc>
        <w:tc>
          <w:tcPr>
            <w:tcW w:w="7875" w:type="dxa"/>
            <w:hideMark/>
          </w:tcPr>
          <w:p w14:paraId="42F483B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An enzyme which manufactures DNA by joining nucleotides (using a complementary strand as a blueprint).</w:t>
            </w:r>
          </w:p>
        </w:tc>
      </w:tr>
      <w:tr w:rsidR="00FC629F" w:rsidRPr="0009355B" w14:paraId="0B4DDA20" w14:textId="77777777" w:rsidTr="008E138E">
        <w:trPr>
          <w:trHeight w:val="583"/>
        </w:trPr>
        <w:tc>
          <w:tcPr>
            <w:tcW w:w="2405" w:type="dxa"/>
            <w:hideMark/>
          </w:tcPr>
          <w:p w14:paraId="1EB79249"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probe</w:t>
            </w:r>
          </w:p>
        </w:tc>
        <w:tc>
          <w:tcPr>
            <w:tcW w:w="7875" w:type="dxa"/>
            <w:hideMark/>
          </w:tcPr>
          <w:p w14:paraId="0373C4B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Short, single stranded length of DNA linked to an easily identifiable label eg radioactive or fluorescent probes</w:t>
            </w:r>
          </w:p>
        </w:tc>
      </w:tr>
      <w:tr w:rsidR="00FC629F" w:rsidRPr="0009355B" w14:paraId="7C85DDAF" w14:textId="77777777" w:rsidTr="008E138E">
        <w:trPr>
          <w:trHeight w:val="583"/>
        </w:trPr>
        <w:tc>
          <w:tcPr>
            <w:tcW w:w="2405" w:type="dxa"/>
            <w:hideMark/>
          </w:tcPr>
          <w:p w14:paraId="44B5C1F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sequencing</w:t>
            </w:r>
          </w:p>
        </w:tc>
        <w:tc>
          <w:tcPr>
            <w:tcW w:w="7875" w:type="dxa"/>
            <w:hideMark/>
          </w:tcPr>
          <w:p w14:paraId="0BDEC70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Methods to determine the exact sequence in which the nucleotides are lined up in a piece of DNA eg Sanger sequencing</w:t>
            </w:r>
          </w:p>
        </w:tc>
      </w:tr>
      <w:tr w:rsidR="00FC629F" w:rsidRPr="0009355B" w14:paraId="032FAFE6" w14:textId="77777777" w:rsidTr="008E138E">
        <w:trPr>
          <w:trHeight w:val="292"/>
        </w:trPr>
        <w:tc>
          <w:tcPr>
            <w:tcW w:w="2405" w:type="dxa"/>
            <w:hideMark/>
          </w:tcPr>
          <w:p w14:paraId="36967EB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Fragments of DNA</w:t>
            </w:r>
          </w:p>
        </w:tc>
        <w:tc>
          <w:tcPr>
            <w:tcW w:w="7875" w:type="dxa"/>
            <w:hideMark/>
          </w:tcPr>
          <w:p w14:paraId="4688A50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Parts of DNA formed from the break up of larger sections of whole genomes.</w:t>
            </w:r>
          </w:p>
        </w:tc>
      </w:tr>
      <w:tr w:rsidR="00FC629F" w:rsidRPr="0009355B" w14:paraId="1A0DFCA9" w14:textId="77777777" w:rsidTr="008E138E">
        <w:trPr>
          <w:trHeight w:val="583"/>
        </w:trPr>
        <w:tc>
          <w:tcPr>
            <w:tcW w:w="2405" w:type="dxa"/>
            <w:hideMark/>
          </w:tcPr>
          <w:p w14:paraId="577BC06D"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Gel electrophoresis</w:t>
            </w:r>
          </w:p>
        </w:tc>
        <w:tc>
          <w:tcPr>
            <w:tcW w:w="7875" w:type="dxa"/>
            <w:hideMark/>
          </w:tcPr>
          <w:p w14:paraId="41920671"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Method to separate the radioactively-labelled fragments of DNA after PCR by applying a voltage across a gel matrix, followed by detection using photographic film</w:t>
            </w:r>
          </w:p>
        </w:tc>
      </w:tr>
      <w:tr w:rsidR="00FC629F" w:rsidRPr="0009355B" w14:paraId="77C47A2A" w14:textId="77777777" w:rsidTr="008E138E">
        <w:trPr>
          <w:trHeight w:val="292"/>
        </w:trPr>
        <w:tc>
          <w:tcPr>
            <w:tcW w:w="2405" w:type="dxa"/>
            <w:hideMark/>
          </w:tcPr>
          <w:p w14:paraId="30F1625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Gene machine</w:t>
            </w:r>
          </w:p>
        </w:tc>
        <w:tc>
          <w:tcPr>
            <w:tcW w:w="7875" w:type="dxa"/>
            <w:hideMark/>
          </w:tcPr>
          <w:p w14:paraId="3755F5D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A computer controlled device that can be programmed to produce short sequences of DNA.</w:t>
            </w:r>
          </w:p>
        </w:tc>
      </w:tr>
      <w:tr w:rsidR="00FC629F" w:rsidRPr="0009355B" w14:paraId="5479BCC1" w14:textId="77777777" w:rsidTr="008E138E">
        <w:trPr>
          <w:trHeight w:val="292"/>
        </w:trPr>
        <w:tc>
          <w:tcPr>
            <w:tcW w:w="2405" w:type="dxa"/>
            <w:hideMark/>
          </w:tcPr>
          <w:p w14:paraId="478F8748"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 replacement</w:t>
            </w:r>
          </w:p>
        </w:tc>
        <w:tc>
          <w:tcPr>
            <w:tcW w:w="7875" w:type="dxa"/>
            <w:hideMark/>
          </w:tcPr>
          <w:p w14:paraId="6845AFE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Defective gene is replaced with a healthy gene</w:t>
            </w:r>
          </w:p>
        </w:tc>
      </w:tr>
      <w:tr w:rsidR="00FC629F" w:rsidRPr="0009355B" w14:paraId="618ADE4F" w14:textId="77777777" w:rsidTr="008E138E">
        <w:trPr>
          <w:trHeight w:val="583"/>
        </w:trPr>
        <w:tc>
          <w:tcPr>
            <w:tcW w:w="2405" w:type="dxa"/>
            <w:hideMark/>
          </w:tcPr>
          <w:p w14:paraId="5D4B2CC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 supplementation</w:t>
            </w:r>
          </w:p>
        </w:tc>
        <w:tc>
          <w:tcPr>
            <w:tcW w:w="7875" w:type="dxa"/>
            <w:hideMark/>
          </w:tcPr>
          <w:p w14:paraId="2801A10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One or more copies of the healthy gene (which are dominant alleles) are added alongside the defective gene, so the effect of the defective gene is masked</w:t>
            </w:r>
          </w:p>
        </w:tc>
      </w:tr>
      <w:tr w:rsidR="00FC629F" w:rsidRPr="0009355B" w14:paraId="43E45467" w14:textId="77777777" w:rsidTr="008E138E">
        <w:trPr>
          <w:trHeight w:val="292"/>
        </w:trPr>
        <w:tc>
          <w:tcPr>
            <w:tcW w:w="2405" w:type="dxa"/>
            <w:hideMark/>
          </w:tcPr>
          <w:p w14:paraId="277F5DF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 therapy</w:t>
            </w:r>
          </w:p>
        </w:tc>
        <w:tc>
          <w:tcPr>
            <w:tcW w:w="7875" w:type="dxa"/>
            <w:hideMark/>
          </w:tcPr>
          <w:p w14:paraId="5C44510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Using defective gene replacement using genes cloned from healthy individuals </w:t>
            </w:r>
          </w:p>
        </w:tc>
      </w:tr>
      <w:tr w:rsidR="00FC629F" w:rsidRPr="0009355B" w14:paraId="4D244A80" w14:textId="77777777" w:rsidTr="008E138E">
        <w:trPr>
          <w:trHeight w:val="583"/>
        </w:trPr>
        <w:tc>
          <w:tcPr>
            <w:tcW w:w="2405" w:type="dxa"/>
            <w:hideMark/>
          </w:tcPr>
          <w:p w14:paraId="2986C05F"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 transfer/cloning stages</w:t>
            </w:r>
          </w:p>
        </w:tc>
        <w:tc>
          <w:tcPr>
            <w:tcW w:w="7875" w:type="dxa"/>
            <w:hideMark/>
          </w:tcPr>
          <w:p w14:paraId="318EC4E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Isolation of DNA; insertion into vector; transformation into host; identification by gene markers; growth/cloning of host cell population</w:t>
            </w:r>
          </w:p>
        </w:tc>
      </w:tr>
      <w:tr w:rsidR="00FC629F" w:rsidRPr="0009355B" w14:paraId="6E0B7F32" w14:textId="77777777" w:rsidTr="008E138E">
        <w:trPr>
          <w:trHeight w:val="875"/>
        </w:trPr>
        <w:tc>
          <w:tcPr>
            <w:tcW w:w="2405" w:type="dxa"/>
            <w:hideMark/>
          </w:tcPr>
          <w:p w14:paraId="044AEB0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Genetic counselling</w:t>
            </w:r>
          </w:p>
        </w:tc>
        <w:tc>
          <w:tcPr>
            <w:tcW w:w="7875" w:type="dxa"/>
            <w:hideMark/>
          </w:tcPr>
          <w:p w14:paraId="4926BC1D" w14:textId="77777777" w:rsidR="00FC629F" w:rsidRPr="0009355B" w:rsidRDefault="00FC629F" w:rsidP="008E138E">
            <w:pPr>
              <w:rPr>
                <w:rFonts w:ascii="Calibri" w:eastAsia="Times New Roman" w:hAnsi="Calibri" w:cs="Calibri"/>
                <w:b/>
                <w:bCs/>
                <w:color w:val="222222"/>
                <w:sz w:val="22"/>
                <w:szCs w:val="22"/>
                <w:lang w:eastAsia="en-GB"/>
              </w:rPr>
            </w:pPr>
            <w:r w:rsidRPr="0009355B">
              <w:rPr>
                <w:rFonts w:ascii="Calibri" w:eastAsia="Times New Roman" w:hAnsi="Calibri" w:cs="Calibri"/>
                <w:b/>
                <w:bCs/>
                <w:color w:val="222222"/>
                <w:sz w:val="22"/>
                <w:szCs w:val="22"/>
                <w:highlight w:val="white"/>
                <w:lang w:eastAsia="en-GB"/>
              </w:rPr>
              <w:t>Genetic counselling</w:t>
            </w:r>
            <w:r w:rsidRPr="0009355B">
              <w:rPr>
                <w:rFonts w:ascii="Calibri" w:eastAsia="Times New Roman" w:hAnsi="Calibri" w:cs="Calibri"/>
                <w:color w:val="222222"/>
                <w:sz w:val="22"/>
                <w:szCs w:val="22"/>
                <w:highlight w:val="white"/>
                <w:lang w:eastAsia="en-GB"/>
              </w:rPr>
              <w:t xml:space="preserve"> is a communication process with patients that involves discussing the chance of inherited conditions, helping patients to make informed choices about </w:t>
            </w:r>
            <w:r w:rsidRPr="0009355B">
              <w:rPr>
                <w:rFonts w:ascii="Calibri" w:eastAsia="Times New Roman" w:hAnsi="Calibri" w:cs="Calibri"/>
                <w:b/>
                <w:bCs/>
                <w:color w:val="222222"/>
                <w:sz w:val="22"/>
                <w:szCs w:val="22"/>
                <w:highlight w:val="white"/>
                <w:lang w:eastAsia="en-GB"/>
              </w:rPr>
              <w:t>genetic</w:t>
            </w:r>
            <w:r w:rsidRPr="0009355B">
              <w:rPr>
                <w:rFonts w:ascii="Calibri" w:eastAsia="Times New Roman" w:hAnsi="Calibri" w:cs="Calibri"/>
                <w:color w:val="222222"/>
                <w:sz w:val="22"/>
                <w:szCs w:val="22"/>
                <w:highlight w:val="white"/>
                <w:lang w:eastAsia="en-GB"/>
              </w:rPr>
              <w:t xml:space="preserve"> testing and reproductive options, and providing support at a time that can be stressful and highly emotional.</w:t>
            </w:r>
          </w:p>
        </w:tc>
      </w:tr>
      <w:tr w:rsidR="00FC629F" w:rsidRPr="0009355B" w14:paraId="448C0594" w14:textId="77777777" w:rsidTr="008E138E">
        <w:trPr>
          <w:trHeight w:val="875"/>
        </w:trPr>
        <w:tc>
          <w:tcPr>
            <w:tcW w:w="2405" w:type="dxa"/>
            <w:hideMark/>
          </w:tcPr>
          <w:p w14:paraId="4A1B992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Genetic fingerprinting</w:t>
            </w:r>
          </w:p>
        </w:tc>
        <w:tc>
          <w:tcPr>
            <w:tcW w:w="7875" w:type="dxa"/>
            <w:hideMark/>
          </w:tcPr>
          <w:p w14:paraId="1FCE332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Technique to determine the genetic identity of an organism eg in forensics, paternity cases, diagnostics, breeding programmes in conservation. It depends on an organism’s genome containing repetitive, non-coding introns, which have core sequences unique to the individual. </w:t>
            </w:r>
          </w:p>
        </w:tc>
      </w:tr>
      <w:tr w:rsidR="00FC629F" w:rsidRPr="0009355B" w14:paraId="3A0578B0" w14:textId="77777777" w:rsidTr="008E138E">
        <w:trPr>
          <w:trHeight w:val="292"/>
        </w:trPr>
        <w:tc>
          <w:tcPr>
            <w:tcW w:w="2405" w:type="dxa"/>
            <w:hideMark/>
          </w:tcPr>
          <w:p w14:paraId="4ABEC60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lastRenderedPageBreak/>
              <w:t>Genetic screening</w:t>
            </w:r>
          </w:p>
        </w:tc>
        <w:tc>
          <w:tcPr>
            <w:tcW w:w="7875" w:type="dxa"/>
            <w:hideMark/>
          </w:tcPr>
          <w:p w14:paraId="13BFA40E"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Checking for individuals in a family for a mutant allele eg sickle-cell anaemia</w:t>
            </w:r>
          </w:p>
        </w:tc>
      </w:tr>
      <w:tr w:rsidR="00FC629F" w:rsidRPr="0009355B" w14:paraId="28657FC8" w14:textId="77777777" w:rsidTr="008E138E">
        <w:trPr>
          <w:trHeight w:val="292"/>
        </w:trPr>
        <w:tc>
          <w:tcPr>
            <w:tcW w:w="2405" w:type="dxa"/>
            <w:hideMark/>
          </w:tcPr>
          <w:p w14:paraId="7EF3DC57"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Genetic variability</w:t>
            </w:r>
          </w:p>
        </w:tc>
        <w:tc>
          <w:tcPr>
            <w:tcW w:w="7875" w:type="dxa"/>
            <w:hideMark/>
          </w:tcPr>
          <w:p w14:paraId="6C58DEB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 xml:space="preserve">Variation in the DNA of an organism. </w:t>
            </w:r>
          </w:p>
        </w:tc>
      </w:tr>
      <w:tr w:rsidR="00FC629F" w:rsidRPr="0009355B" w14:paraId="614AE223" w14:textId="77777777" w:rsidTr="008E138E">
        <w:trPr>
          <w:trHeight w:val="583"/>
        </w:trPr>
        <w:tc>
          <w:tcPr>
            <w:tcW w:w="2405" w:type="dxa"/>
            <w:hideMark/>
          </w:tcPr>
          <w:p w14:paraId="58E3D90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Genetically modified organism (GMO)</w:t>
            </w:r>
          </w:p>
        </w:tc>
        <w:tc>
          <w:tcPr>
            <w:tcW w:w="7875" w:type="dxa"/>
            <w:hideMark/>
          </w:tcPr>
          <w:p w14:paraId="38098BF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An organism resulting from gene transfer from one organism to another, which has recombinant DNA </w:t>
            </w:r>
          </w:p>
        </w:tc>
      </w:tr>
      <w:tr w:rsidR="00FC629F" w:rsidRPr="0009355B" w14:paraId="34362F22" w14:textId="77777777" w:rsidTr="008E138E">
        <w:trPr>
          <w:trHeight w:val="583"/>
        </w:trPr>
        <w:tc>
          <w:tcPr>
            <w:tcW w:w="2405" w:type="dxa"/>
            <w:hideMark/>
          </w:tcPr>
          <w:p w14:paraId="10D23208"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Germ-line gene therapy</w:t>
            </w:r>
          </w:p>
        </w:tc>
        <w:tc>
          <w:tcPr>
            <w:tcW w:w="7875" w:type="dxa"/>
            <w:hideMark/>
          </w:tcPr>
          <w:p w14:paraId="6AD62429"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Therapy involving replacing or supplementing the defective gene in the fertilized egg, so all of the cells in the new organism develop normally. Currently prohibited. </w:t>
            </w:r>
          </w:p>
        </w:tc>
      </w:tr>
      <w:tr w:rsidR="00FC629F" w:rsidRPr="0009355B" w14:paraId="195A09E8" w14:textId="77777777" w:rsidTr="008E138E">
        <w:trPr>
          <w:trHeight w:val="583"/>
        </w:trPr>
        <w:tc>
          <w:tcPr>
            <w:tcW w:w="2405" w:type="dxa"/>
            <w:hideMark/>
          </w:tcPr>
          <w:p w14:paraId="1DBAF71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GM crops</w:t>
            </w:r>
          </w:p>
        </w:tc>
        <w:tc>
          <w:tcPr>
            <w:tcW w:w="7875" w:type="dxa"/>
            <w:hideMark/>
          </w:tcPr>
          <w:p w14:paraId="28A692C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Genetically modified crops changed by insertion of gene eg for resistance, over-fast softening of fruit</w:t>
            </w:r>
          </w:p>
        </w:tc>
      </w:tr>
      <w:tr w:rsidR="00FC629F" w:rsidRPr="0009355B" w14:paraId="08849CF6" w14:textId="77777777" w:rsidTr="008E138E">
        <w:trPr>
          <w:trHeight w:val="583"/>
        </w:trPr>
        <w:tc>
          <w:tcPr>
            <w:tcW w:w="2405" w:type="dxa"/>
            <w:hideMark/>
          </w:tcPr>
          <w:p w14:paraId="2E3AB77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Human Genome Project</w:t>
            </w:r>
          </w:p>
        </w:tc>
        <w:tc>
          <w:tcPr>
            <w:tcW w:w="7875" w:type="dxa"/>
            <w:hideMark/>
          </w:tcPr>
          <w:p w14:paraId="1D9C195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International scientific research project to determine the nitrogenous base pair sequence which make up human DNA, identifying and mapping all the genes of the human genome</w:t>
            </w:r>
          </w:p>
        </w:tc>
      </w:tr>
      <w:tr w:rsidR="00FC629F" w:rsidRPr="0009355B" w14:paraId="45DA9E40" w14:textId="77777777" w:rsidTr="008E138E">
        <w:trPr>
          <w:trHeight w:val="583"/>
        </w:trPr>
        <w:tc>
          <w:tcPr>
            <w:tcW w:w="2405" w:type="dxa"/>
            <w:hideMark/>
          </w:tcPr>
          <w:p w14:paraId="62863CFE"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In vitro</w:t>
            </w:r>
          </w:p>
        </w:tc>
        <w:tc>
          <w:tcPr>
            <w:tcW w:w="7875" w:type="dxa"/>
            <w:hideMark/>
          </w:tcPr>
          <w:p w14:paraId="52DEBBE2" w14:textId="77777777" w:rsidR="00FC629F" w:rsidRPr="0009355B" w:rsidRDefault="00FC629F" w:rsidP="008E138E">
            <w:pPr>
              <w:rPr>
                <w:rFonts w:ascii="Calibri" w:eastAsia="Times New Roman" w:hAnsi="Calibri" w:cs="Calibri"/>
                <w:color w:val="70757A"/>
                <w:sz w:val="22"/>
                <w:szCs w:val="22"/>
                <w:lang w:eastAsia="en-GB"/>
              </w:rPr>
            </w:pPr>
            <w:r w:rsidRPr="0009355B">
              <w:rPr>
                <w:rFonts w:ascii="Calibri" w:eastAsia="Times New Roman" w:hAnsi="Calibri" w:cs="Calibri"/>
                <w:color w:val="70757A"/>
                <w:sz w:val="22"/>
                <w:szCs w:val="22"/>
                <w:highlight w:val="white"/>
                <w:lang w:eastAsia="en-GB"/>
              </w:rPr>
              <w:t xml:space="preserve"> </w:t>
            </w:r>
            <w:r w:rsidRPr="0009355B">
              <w:rPr>
                <w:rFonts w:ascii="Calibri" w:eastAsia="Times New Roman" w:hAnsi="Calibri" w:cs="Calibri"/>
                <w:color w:val="3C4043"/>
                <w:sz w:val="22"/>
                <w:szCs w:val="22"/>
                <w:highlight w:val="white"/>
                <w:lang w:eastAsia="en-GB"/>
              </w:rPr>
              <w:t xml:space="preserve">In </w:t>
            </w:r>
            <w:r w:rsidRPr="0009355B">
              <w:rPr>
                <w:rFonts w:ascii="Calibri" w:eastAsia="Times New Roman" w:hAnsi="Calibri" w:cs="Calibri"/>
                <w:b/>
                <w:bCs/>
                <w:color w:val="52565A"/>
                <w:sz w:val="22"/>
                <w:szCs w:val="22"/>
                <w:highlight w:val="white"/>
                <w:lang w:eastAsia="en-GB"/>
              </w:rPr>
              <w:t>vitro</w:t>
            </w:r>
            <w:r w:rsidRPr="0009355B">
              <w:rPr>
                <w:rFonts w:ascii="Calibri" w:eastAsia="Times New Roman" w:hAnsi="Calibri" w:cs="Calibri"/>
                <w:color w:val="3C4043"/>
                <w:sz w:val="22"/>
                <w:szCs w:val="22"/>
                <w:highlight w:val="white"/>
                <w:lang w:eastAsia="en-GB"/>
              </w:rPr>
              <w:t xml:space="preserve"> (meaning: in the glass) studies are performed with microorganisms, cells, or biological molecules outside their normal biological context. </w:t>
            </w:r>
          </w:p>
        </w:tc>
      </w:tr>
      <w:tr w:rsidR="00FC629F" w:rsidRPr="0009355B" w14:paraId="6BED6EDC" w14:textId="77777777" w:rsidTr="008E138E">
        <w:trPr>
          <w:trHeight w:val="292"/>
        </w:trPr>
        <w:tc>
          <w:tcPr>
            <w:tcW w:w="2405" w:type="dxa"/>
            <w:hideMark/>
          </w:tcPr>
          <w:p w14:paraId="6EF5CC39"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In vivo</w:t>
            </w:r>
          </w:p>
        </w:tc>
        <w:tc>
          <w:tcPr>
            <w:tcW w:w="7875" w:type="dxa"/>
            <w:hideMark/>
          </w:tcPr>
          <w:p w14:paraId="66A891C7" w14:textId="77777777" w:rsidR="00FC629F" w:rsidRPr="0009355B" w:rsidRDefault="00FC629F" w:rsidP="008E138E">
            <w:pPr>
              <w:rPr>
                <w:rFonts w:ascii="Calibri" w:eastAsia="Times New Roman" w:hAnsi="Calibri" w:cs="Calibri"/>
                <w:color w:val="3C4043"/>
                <w:sz w:val="22"/>
                <w:szCs w:val="22"/>
                <w:lang w:eastAsia="en-GB"/>
              </w:rPr>
            </w:pPr>
            <w:r w:rsidRPr="0009355B">
              <w:rPr>
                <w:rFonts w:ascii="Calibri" w:eastAsia="Times New Roman" w:hAnsi="Calibri" w:cs="Calibri"/>
                <w:color w:val="3C4043"/>
                <w:sz w:val="22"/>
                <w:szCs w:val="22"/>
                <w:highlight w:val="white"/>
                <w:lang w:eastAsia="en-GB"/>
              </w:rPr>
              <w:t xml:space="preserve">in </w:t>
            </w:r>
            <w:r w:rsidRPr="0009355B">
              <w:rPr>
                <w:rFonts w:ascii="Calibri" w:eastAsia="Times New Roman" w:hAnsi="Calibri" w:cs="Calibri"/>
                <w:b/>
                <w:bCs/>
                <w:color w:val="52565A"/>
                <w:sz w:val="22"/>
                <w:szCs w:val="22"/>
                <w:highlight w:val="white"/>
                <w:lang w:eastAsia="en-GB"/>
              </w:rPr>
              <w:t>vivo</w:t>
            </w:r>
            <w:r w:rsidRPr="0009355B">
              <w:rPr>
                <w:rFonts w:ascii="Calibri" w:eastAsia="Times New Roman" w:hAnsi="Calibri" w:cs="Calibri"/>
                <w:color w:val="3C4043"/>
                <w:sz w:val="22"/>
                <w:szCs w:val="22"/>
                <w:highlight w:val="white"/>
                <w:lang w:eastAsia="en-GB"/>
              </w:rPr>
              <w:t xml:space="preserve"> studies are those conducted in living organisms, including humans, and whole plants.</w:t>
            </w:r>
          </w:p>
        </w:tc>
      </w:tr>
      <w:tr w:rsidR="00FC629F" w:rsidRPr="0009355B" w14:paraId="2AEB6411" w14:textId="77777777" w:rsidTr="008E138E">
        <w:trPr>
          <w:trHeight w:val="583"/>
        </w:trPr>
        <w:tc>
          <w:tcPr>
            <w:tcW w:w="2405" w:type="dxa"/>
            <w:hideMark/>
          </w:tcPr>
          <w:p w14:paraId="0EC2D98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Labelled DNA probe</w:t>
            </w:r>
          </w:p>
        </w:tc>
        <w:tc>
          <w:tcPr>
            <w:tcW w:w="7875" w:type="dxa"/>
            <w:hideMark/>
          </w:tcPr>
          <w:p w14:paraId="641F96DC" w14:textId="77777777" w:rsidR="00FC629F" w:rsidRPr="0009355B" w:rsidRDefault="00FC629F" w:rsidP="008E138E">
            <w:pPr>
              <w:rPr>
                <w:rFonts w:ascii="Calibri" w:eastAsia="Times New Roman" w:hAnsi="Calibri" w:cs="Calibri"/>
                <w:color w:val="3C4043"/>
                <w:sz w:val="22"/>
                <w:szCs w:val="22"/>
                <w:lang w:eastAsia="en-GB"/>
              </w:rPr>
            </w:pPr>
            <w:r w:rsidRPr="0009355B">
              <w:rPr>
                <w:rFonts w:ascii="Calibri" w:eastAsia="Times New Roman" w:hAnsi="Calibri" w:cs="Calibri"/>
                <w:color w:val="3C4043"/>
                <w:sz w:val="22"/>
                <w:szCs w:val="22"/>
                <w:highlight w:val="white"/>
                <w:lang w:eastAsia="en-GB"/>
              </w:rPr>
              <w:t xml:space="preserve">A known sequence of nucleotide bases from a </w:t>
            </w:r>
            <w:r w:rsidRPr="0009355B">
              <w:rPr>
                <w:rFonts w:ascii="Calibri" w:eastAsia="Times New Roman" w:hAnsi="Calibri" w:cs="Calibri"/>
                <w:b/>
                <w:bCs/>
                <w:color w:val="52565A"/>
                <w:sz w:val="22"/>
                <w:szCs w:val="22"/>
                <w:highlight w:val="white"/>
                <w:lang w:eastAsia="en-GB"/>
              </w:rPr>
              <w:t>DNA</w:t>
            </w:r>
            <w:r w:rsidRPr="0009355B">
              <w:rPr>
                <w:rFonts w:ascii="Calibri" w:eastAsia="Times New Roman" w:hAnsi="Calibri" w:cs="Calibri"/>
                <w:color w:val="3C4043"/>
                <w:sz w:val="22"/>
                <w:szCs w:val="22"/>
                <w:highlight w:val="white"/>
                <w:lang w:eastAsia="en-GB"/>
              </w:rPr>
              <w:t xml:space="preserve"> strand to detect a complementary sequence in the sample by means of base pairing</w:t>
            </w:r>
          </w:p>
        </w:tc>
      </w:tr>
      <w:tr w:rsidR="00FC629F" w:rsidRPr="0009355B" w14:paraId="6298095B" w14:textId="77777777" w:rsidTr="008E138E">
        <w:trPr>
          <w:trHeight w:val="292"/>
        </w:trPr>
        <w:tc>
          <w:tcPr>
            <w:tcW w:w="2405" w:type="dxa"/>
            <w:hideMark/>
          </w:tcPr>
          <w:p w14:paraId="236ABA77" w14:textId="77777777" w:rsidR="00FC629F" w:rsidRPr="0009355B" w:rsidRDefault="00FC629F" w:rsidP="008E138E">
            <w:pPr>
              <w:rPr>
                <w:rFonts w:ascii="Calibri" w:eastAsia="Times New Roman" w:hAnsi="Calibri" w:cs="Calibri"/>
                <w:color w:val="000000"/>
                <w:sz w:val="22"/>
                <w:szCs w:val="22"/>
                <w:lang w:eastAsia="en-GB"/>
              </w:rPr>
            </w:pPr>
            <w:r w:rsidRPr="00445879">
              <w:rPr>
                <w:rFonts w:ascii="Calibri" w:eastAsia="Times New Roman" w:hAnsi="Calibri" w:cs="Calibri"/>
                <w:color w:val="000000"/>
                <w:sz w:val="22"/>
                <w:szCs w:val="22"/>
                <w:lang w:val="en-US"/>
              </w:rPr>
              <w:t>L</w:t>
            </w:r>
            <w:r w:rsidRPr="0009355B">
              <w:rPr>
                <w:rFonts w:ascii="Calibri" w:eastAsia="Times New Roman" w:hAnsi="Calibri" w:cs="Calibri"/>
                <w:color w:val="000000"/>
                <w:sz w:val="22"/>
                <w:szCs w:val="22"/>
                <w:lang w:val="en-US" w:eastAsia="en-GB"/>
              </w:rPr>
              <w:t>iposome</w:t>
            </w:r>
          </w:p>
        </w:tc>
        <w:tc>
          <w:tcPr>
            <w:tcW w:w="7875" w:type="dxa"/>
            <w:hideMark/>
          </w:tcPr>
          <w:p w14:paraId="50803C59"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 lipid molecule wrapped around a gene, used to allow it across the cell-surface membrane</w:t>
            </w:r>
          </w:p>
        </w:tc>
      </w:tr>
      <w:tr w:rsidR="00FC629F" w:rsidRPr="0009355B" w14:paraId="2CE2AC39" w14:textId="77777777" w:rsidTr="008E138E">
        <w:trPr>
          <w:trHeight w:val="583"/>
        </w:trPr>
        <w:tc>
          <w:tcPr>
            <w:tcW w:w="2405" w:type="dxa"/>
            <w:hideMark/>
          </w:tcPr>
          <w:p w14:paraId="7DABDEE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Marker genes</w:t>
            </w:r>
          </w:p>
        </w:tc>
        <w:tc>
          <w:tcPr>
            <w:tcW w:w="7875" w:type="dxa"/>
            <w:hideMark/>
          </w:tcPr>
          <w:p w14:paraId="4592D42D"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Ways to identify whether a gene has been taken up by a bacterial cell eg using antibiotic resistance, fluorescence or specific enzyme presence. </w:t>
            </w:r>
          </w:p>
        </w:tc>
      </w:tr>
      <w:tr w:rsidR="00FC629F" w:rsidRPr="0009355B" w14:paraId="7DFAD3ED" w14:textId="77777777" w:rsidTr="008E138E">
        <w:trPr>
          <w:trHeight w:val="583"/>
        </w:trPr>
        <w:tc>
          <w:tcPr>
            <w:tcW w:w="2405" w:type="dxa"/>
            <w:hideMark/>
          </w:tcPr>
          <w:p w14:paraId="0EF5D37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Next Generation Sequencing (NGS)</w:t>
            </w:r>
          </w:p>
        </w:tc>
        <w:tc>
          <w:tcPr>
            <w:tcW w:w="7875" w:type="dxa"/>
            <w:hideMark/>
          </w:tcPr>
          <w:p w14:paraId="07BD232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Faster, more recent sequencing methods that are continually developing and becoming more efficient, powerful and cost effective.  </w:t>
            </w:r>
          </w:p>
        </w:tc>
      </w:tr>
      <w:tr w:rsidR="00FC629F" w:rsidRPr="0009355B" w14:paraId="7526C9DB" w14:textId="77777777" w:rsidTr="008E138E">
        <w:trPr>
          <w:trHeight w:val="292"/>
        </w:trPr>
        <w:tc>
          <w:tcPr>
            <w:tcW w:w="2405" w:type="dxa"/>
            <w:hideMark/>
          </w:tcPr>
          <w:p w14:paraId="1AA12AD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Non-coding DNA</w:t>
            </w:r>
          </w:p>
        </w:tc>
        <w:tc>
          <w:tcPr>
            <w:tcW w:w="7875" w:type="dxa"/>
            <w:hideMark/>
          </w:tcPr>
          <w:p w14:paraId="33F5BB7F" w14:textId="77777777" w:rsidR="00FC629F" w:rsidRPr="0009355B" w:rsidRDefault="00FC629F" w:rsidP="008E138E">
            <w:pPr>
              <w:rPr>
                <w:rFonts w:ascii="Calibri" w:eastAsia="Times New Roman" w:hAnsi="Calibri" w:cs="Calibri"/>
                <w:b/>
                <w:bCs/>
                <w:color w:val="52565A"/>
                <w:sz w:val="22"/>
                <w:szCs w:val="22"/>
                <w:lang w:eastAsia="en-GB"/>
              </w:rPr>
            </w:pPr>
            <w:r w:rsidRPr="0009355B">
              <w:rPr>
                <w:rFonts w:ascii="Calibri" w:eastAsia="Times New Roman" w:hAnsi="Calibri" w:cs="Calibri"/>
                <w:b/>
                <w:bCs/>
                <w:color w:val="52565A"/>
                <w:sz w:val="22"/>
                <w:szCs w:val="22"/>
                <w:highlight w:val="white"/>
                <w:lang w:eastAsia="en-GB"/>
              </w:rPr>
              <w:t>Non</w:t>
            </w:r>
            <w:r w:rsidRPr="0009355B">
              <w:rPr>
                <w:rFonts w:ascii="Calibri" w:eastAsia="Times New Roman" w:hAnsi="Calibri" w:cs="Calibri"/>
                <w:color w:val="3C4043"/>
                <w:sz w:val="22"/>
                <w:szCs w:val="22"/>
                <w:highlight w:val="white"/>
                <w:lang w:eastAsia="en-GB"/>
              </w:rPr>
              <w:t>-</w:t>
            </w:r>
            <w:r w:rsidRPr="0009355B">
              <w:rPr>
                <w:rFonts w:ascii="Calibri" w:eastAsia="Times New Roman" w:hAnsi="Calibri" w:cs="Calibri"/>
                <w:b/>
                <w:bCs/>
                <w:color w:val="52565A"/>
                <w:sz w:val="22"/>
                <w:szCs w:val="22"/>
                <w:highlight w:val="white"/>
                <w:lang w:eastAsia="en-GB"/>
              </w:rPr>
              <w:t>coding DNA</w:t>
            </w:r>
            <w:r w:rsidRPr="0009355B">
              <w:rPr>
                <w:rFonts w:ascii="Calibri" w:eastAsia="Times New Roman" w:hAnsi="Calibri" w:cs="Calibri"/>
                <w:color w:val="3C4043"/>
                <w:sz w:val="22"/>
                <w:szCs w:val="22"/>
                <w:highlight w:val="white"/>
                <w:lang w:eastAsia="en-GB"/>
              </w:rPr>
              <w:t xml:space="preserve"> sequences are components of an organism's </w:t>
            </w:r>
            <w:r w:rsidRPr="0009355B">
              <w:rPr>
                <w:rFonts w:ascii="Calibri" w:eastAsia="Times New Roman" w:hAnsi="Calibri" w:cs="Calibri"/>
                <w:b/>
                <w:bCs/>
                <w:color w:val="52565A"/>
                <w:sz w:val="22"/>
                <w:szCs w:val="22"/>
                <w:highlight w:val="white"/>
                <w:lang w:eastAsia="en-GB"/>
              </w:rPr>
              <w:t>DNA</w:t>
            </w:r>
            <w:r w:rsidRPr="0009355B">
              <w:rPr>
                <w:rFonts w:ascii="Calibri" w:eastAsia="Times New Roman" w:hAnsi="Calibri" w:cs="Calibri"/>
                <w:color w:val="3C4043"/>
                <w:sz w:val="22"/>
                <w:szCs w:val="22"/>
                <w:highlight w:val="white"/>
                <w:lang w:eastAsia="en-GB"/>
              </w:rPr>
              <w:t xml:space="preserve"> that do not encode protein</w:t>
            </w:r>
          </w:p>
        </w:tc>
      </w:tr>
      <w:tr w:rsidR="00FC629F" w:rsidRPr="0009355B" w14:paraId="2FF1BD2B" w14:textId="77777777" w:rsidTr="008E138E">
        <w:trPr>
          <w:trHeight w:val="292"/>
        </w:trPr>
        <w:tc>
          <w:tcPr>
            <w:tcW w:w="2405" w:type="dxa"/>
            <w:hideMark/>
          </w:tcPr>
          <w:p w14:paraId="6C1AC4C7"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Oligonucleotide</w:t>
            </w:r>
          </w:p>
        </w:tc>
        <w:tc>
          <w:tcPr>
            <w:tcW w:w="7875" w:type="dxa"/>
            <w:hideMark/>
          </w:tcPr>
          <w:p w14:paraId="59FBE7A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Short sequence of DNA</w:t>
            </w:r>
          </w:p>
        </w:tc>
      </w:tr>
      <w:tr w:rsidR="00FC629F" w:rsidRPr="0009355B" w14:paraId="4D84698F" w14:textId="77777777" w:rsidTr="008E138E">
        <w:trPr>
          <w:trHeight w:val="583"/>
        </w:trPr>
        <w:tc>
          <w:tcPr>
            <w:tcW w:w="2405" w:type="dxa"/>
            <w:hideMark/>
          </w:tcPr>
          <w:p w14:paraId="67F2DE81"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Palindromic sequence</w:t>
            </w:r>
          </w:p>
        </w:tc>
        <w:tc>
          <w:tcPr>
            <w:tcW w:w="7875" w:type="dxa"/>
            <w:hideMark/>
          </w:tcPr>
          <w:p w14:paraId="6B4EEA6E"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nucleic acid sequence on double-stranded DNA or RNA where reading the 5' to 3' forward on one strand matches the sequence reading backward 5' to 3' on the complementary strand </w:t>
            </w:r>
          </w:p>
        </w:tc>
      </w:tr>
      <w:tr w:rsidR="00FC629F" w:rsidRPr="0009355B" w14:paraId="45F85ACF" w14:textId="77777777" w:rsidTr="008E138E">
        <w:trPr>
          <w:trHeight w:val="875"/>
        </w:trPr>
        <w:tc>
          <w:tcPr>
            <w:tcW w:w="2405" w:type="dxa"/>
            <w:hideMark/>
          </w:tcPr>
          <w:p w14:paraId="6BD2667E"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Personalised medicine</w:t>
            </w:r>
          </w:p>
        </w:tc>
        <w:tc>
          <w:tcPr>
            <w:tcW w:w="7875" w:type="dxa"/>
            <w:hideMark/>
          </w:tcPr>
          <w:p w14:paraId="01B2DDEC" w14:textId="77777777" w:rsidR="00FC629F" w:rsidRPr="0009355B" w:rsidRDefault="00FC629F" w:rsidP="008E138E">
            <w:pPr>
              <w:rPr>
                <w:rFonts w:ascii="Calibri" w:eastAsia="Times New Roman" w:hAnsi="Calibri" w:cs="Calibri"/>
                <w:b/>
                <w:bCs/>
                <w:color w:val="222222"/>
                <w:sz w:val="22"/>
                <w:szCs w:val="22"/>
                <w:lang w:eastAsia="en-GB"/>
              </w:rPr>
            </w:pPr>
            <w:r w:rsidRPr="0009355B">
              <w:rPr>
                <w:rFonts w:ascii="Calibri" w:eastAsia="Times New Roman" w:hAnsi="Calibri" w:cs="Calibri"/>
                <w:b/>
                <w:bCs/>
                <w:color w:val="222222"/>
                <w:sz w:val="22"/>
                <w:szCs w:val="22"/>
                <w:highlight w:val="white"/>
                <w:lang w:eastAsia="en-GB"/>
              </w:rPr>
              <w:t>Personalized medicine</w:t>
            </w:r>
            <w:r w:rsidRPr="0009355B">
              <w:rPr>
                <w:rFonts w:ascii="Calibri" w:eastAsia="Times New Roman" w:hAnsi="Calibri" w:cs="Calibri"/>
                <w:color w:val="222222"/>
                <w:sz w:val="22"/>
                <w:szCs w:val="22"/>
                <w:highlight w:val="white"/>
                <w:lang w:eastAsia="en-GB"/>
              </w:rPr>
              <w:t xml:space="preserve">, precision </w:t>
            </w:r>
            <w:r w:rsidRPr="0009355B">
              <w:rPr>
                <w:rFonts w:ascii="Calibri" w:eastAsia="Times New Roman" w:hAnsi="Calibri" w:cs="Calibri"/>
                <w:b/>
                <w:bCs/>
                <w:color w:val="222222"/>
                <w:sz w:val="22"/>
                <w:szCs w:val="22"/>
                <w:highlight w:val="white"/>
                <w:lang w:eastAsia="en-GB"/>
              </w:rPr>
              <w:t>medicine</w:t>
            </w:r>
            <w:r w:rsidRPr="0009355B">
              <w:rPr>
                <w:rFonts w:ascii="Calibri" w:eastAsia="Times New Roman" w:hAnsi="Calibri" w:cs="Calibri"/>
                <w:color w:val="222222"/>
                <w:sz w:val="22"/>
                <w:szCs w:val="22"/>
                <w:highlight w:val="white"/>
                <w:lang w:eastAsia="en-GB"/>
              </w:rPr>
              <w:t xml:space="preserve">, or theranostics is a </w:t>
            </w:r>
            <w:r w:rsidRPr="0009355B">
              <w:rPr>
                <w:rFonts w:ascii="Calibri" w:eastAsia="Times New Roman" w:hAnsi="Calibri" w:cs="Calibri"/>
                <w:b/>
                <w:bCs/>
                <w:color w:val="222222"/>
                <w:sz w:val="22"/>
                <w:szCs w:val="22"/>
                <w:highlight w:val="white"/>
                <w:lang w:eastAsia="en-GB"/>
              </w:rPr>
              <w:t>medical</w:t>
            </w:r>
            <w:r w:rsidRPr="0009355B">
              <w:rPr>
                <w:rFonts w:ascii="Calibri" w:eastAsia="Times New Roman" w:hAnsi="Calibri" w:cs="Calibri"/>
                <w:color w:val="222222"/>
                <w:sz w:val="22"/>
                <w:szCs w:val="22"/>
                <w:highlight w:val="white"/>
                <w:lang w:eastAsia="en-GB"/>
              </w:rPr>
              <w:t xml:space="preserve"> model that separates people into different groups—with </w:t>
            </w:r>
            <w:r w:rsidRPr="0009355B">
              <w:rPr>
                <w:rFonts w:ascii="Calibri" w:eastAsia="Times New Roman" w:hAnsi="Calibri" w:cs="Calibri"/>
                <w:b/>
                <w:bCs/>
                <w:color w:val="222222"/>
                <w:sz w:val="22"/>
                <w:szCs w:val="22"/>
                <w:highlight w:val="white"/>
                <w:lang w:eastAsia="en-GB"/>
              </w:rPr>
              <w:t>medical</w:t>
            </w:r>
            <w:r w:rsidRPr="0009355B">
              <w:rPr>
                <w:rFonts w:ascii="Calibri" w:eastAsia="Times New Roman" w:hAnsi="Calibri" w:cs="Calibri"/>
                <w:color w:val="222222"/>
                <w:sz w:val="22"/>
                <w:szCs w:val="22"/>
                <w:highlight w:val="white"/>
                <w:lang w:eastAsia="en-GB"/>
              </w:rPr>
              <w:t xml:space="preserve"> decisions, practices, interventions and/or products being tailored to the individual patient based on their predicted response or risk of disease.</w:t>
            </w:r>
          </w:p>
        </w:tc>
      </w:tr>
      <w:tr w:rsidR="00FC629F" w:rsidRPr="0009355B" w14:paraId="3AD82893" w14:textId="77777777" w:rsidTr="008E138E">
        <w:trPr>
          <w:trHeight w:val="583"/>
        </w:trPr>
        <w:tc>
          <w:tcPr>
            <w:tcW w:w="2405" w:type="dxa"/>
            <w:hideMark/>
          </w:tcPr>
          <w:p w14:paraId="63C09A41"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Plasmid</w:t>
            </w:r>
          </w:p>
        </w:tc>
        <w:tc>
          <w:tcPr>
            <w:tcW w:w="7875" w:type="dxa"/>
            <w:hideMark/>
          </w:tcPr>
          <w:p w14:paraId="6EEAA56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 xml:space="preserve">Plasmids are short circular sections of DNA that can be easily transfered from one bacteria to another. </w:t>
            </w:r>
          </w:p>
        </w:tc>
      </w:tr>
      <w:tr w:rsidR="00FC629F" w:rsidRPr="0009355B" w14:paraId="6A3C68ED" w14:textId="77777777" w:rsidTr="008E138E">
        <w:trPr>
          <w:trHeight w:val="583"/>
        </w:trPr>
        <w:tc>
          <w:tcPr>
            <w:tcW w:w="2405" w:type="dxa"/>
            <w:hideMark/>
          </w:tcPr>
          <w:p w14:paraId="1199663F"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Polymerase chain reaction</w:t>
            </w:r>
          </w:p>
        </w:tc>
        <w:tc>
          <w:tcPr>
            <w:tcW w:w="7875" w:type="dxa"/>
            <w:hideMark/>
          </w:tcPr>
          <w:p w14:paraId="44F4465E"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Automated method of </w:t>
            </w:r>
            <w:r w:rsidRPr="0009355B">
              <w:rPr>
                <w:rFonts w:ascii="Calibri" w:eastAsia="Times New Roman" w:hAnsi="Calibri" w:cs="Calibri"/>
                <w:i/>
                <w:iCs/>
                <w:color w:val="000000"/>
                <w:sz w:val="22"/>
                <w:szCs w:val="22"/>
                <w:lang w:val="en-US" w:eastAsia="en-GB"/>
              </w:rPr>
              <w:t>in vitro</w:t>
            </w:r>
            <w:r w:rsidRPr="0009355B">
              <w:rPr>
                <w:rFonts w:ascii="Calibri" w:eastAsia="Times New Roman" w:hAnsi="Calibri" w:cs="Calibri"/>
                <w:color w:val="000000"/>
                <w:sz w:val="22"/>
                <w:szCs w:val="22"/>
                <w:lang w:val="en-US" w:eastAsia="en-GB"/>
              </w:rPr>
              <w:t xml:space="preserve"> cloning in which fragments of DNA are copied very quickly and many billions of times </w:t>
            </w:r>
          </w:p>
        </w:tc>
      </w:tr>
      <w:tr w:rsidR="00FC629F" w:rsidRPr="0009355B" w14:paraId="47D57725" w14:textId="77777777" w:rsidTr="008E138E">
        <w:trPr>
          <w:trHeight w:val="583"/>
        </w:trPr>
        <w:tc>
          <w:tcPr>
            <w:tcW w:w="2405" w:type="dxa"/>
            <w:hideMark/>
          </w:tcPr>
          <w:p w14:paraId="2A9231B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Primer</w:t>
            </w:r>
          </w:p>
        </w:tc>
        <w:tc>
          <w:tcPr>
            <w:tcW w:w="7875" w:type="dxa"/>
            <w:hideMark/>
          </w:tcPr>
          <w:p w14:paraId="4589858E"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 short sequence of nucleotides with a set of bases complementary to those at one end of each of the two DNA fragments</w:t>
            </w:r>
          </w:p>
        </w:tc>
      </w:tr>
      <w:tr w:rsidR="00FC629F" w:rsidRPr="0009355B" w14:paraId="3A5C5C81" w14:textId="77777777" w:rsidTr="008E138E">
        <w:trPr>
          <w:trHeight w:val="292"/>
        </w:trPr>
        <w:tc>
          <w:tcPr>
            <w:tcW w:w="2405" w:type="dxa"/>
            <w:hideMark/>
          </w:tcPr>
          <w:p w14:paraId="6348A91F"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Promoter</w:t>
            </w:r>
          </w:p>
        </w:tc>
        <w:tc>
          <w:tcPr>
            <w:tcW w:w="7875" w:type="dxa"/>
            <w:hideMark/>
          </w:tcPr>
          <w:p w14:paraId="758CEC91"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Region of DNA required to allow transcription of the gene to take place.</w:t>
            </w:r>
          </w:p>
        </w:tc>
      </w:tr>
      <w:tr w:rsidR="00FC629F" w:rsidRPr="0009355B" w14:paraId="1A3480C2" w14:textId="77777777" w:rsidTr="008E138E">
        <w:trPr>
          <w:trHeight w:val="875"/>
        </w:trPr>
        <w:tc>
          <w:tcPr>
            <w:tcW w:w="2405" w:type="dxa"/>
            <w:hideMark/>
          </w:tcPr>
          <w:p w14:paraId="446A11B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Recombinant DNA</w:t>
            </w:r>
          </w:p>
        </w:tc>
        <w:tc>
          <w:tcPr>
            <w:tcW w:w="7875" w:type="dxa"/>
            <w:hideMark/>
          </w:tcPr>
          <w:p w14:paraId="3436179C" w14:textId="77777777" w:rsidR="00FC629F" w:rsidRPr="0009355B" w:rsidRDefault="00FC629F" w:rsidP="008E138E">
            <w:pPr>
              <w:rPr>
                <w:rFonts w:ascii="Calibri" w:eastAsia="Times New Roman" w:hAnsi="Calibri" w:cs="Calibri"/>
                <w:b/>
                <w:bCs/>
                <w:color w:val="52565A"/>
                <w:sz w:val="22"/>
                <w:szCs w:val="22"/>
                <w:lang w:eastAsia="en-GB"/>
              </w:rPr>
            </w:pPr>
            <w:r w:rsidRPr="0009355B">
              <w:rPr>
                <w:rFonts w:ascii="Calibri" w:eastAsia="Times New Roman" w:hAnsi="Calibri" w:cs="Calibri"/>
                <w:b/>
                <w:bCs/>
                <w:color w:val="52565A"/>
                <w:sz w:val="22"/>
                <w:szCs w:val="22"/>
                <w:highlight w:val="white"/>
                <w:lang w:eastAsia="en-GB"/>
              </w:rPr>
              <w:t>Recombinant DNA</w:t>
            </w:r>
            <w:r w:rsidRPr="0009355B">
              <w:rPr>
                <w:rFonts w:ascii="Calibri" w:eastAsia="Times New Roman" w:hAnsi="Calibri" w:cs="Calibri"/>
                <w:color w:val="3C4043"/>
                <w:sz w:val="22"/>
                <w:szCs w:val="22"/>
                <w:highlight w:val="white"/>
                <w:lang w:eastAsia="en-GB"/>
              </w:rPr>
              <w:t xml:space="preserve"> (rDNA) molecules are </w:t>
            </w:r>
            <w:r w:rsidRPr="0009355B">
              <w:rPr>
                <w:rFonts w:ascii="Calibri" w:eastAsia="Times New Roman" w:hAnsi="Calibri" w:cs="Calibri"/>
                <w:b/>
                <w:bCs/>
                <w:color w:val="52565A"/>
                <w:sz w:val="22"/>
                <w:szCs w:val="22"/>
                <w:highlight w:val="white"/>
                <w:lang w:eastAsia="en-GB"/>
              </w:rPr>
              <w:t>DNA</w:t>
            </w:r>
            <w:r w:rsidRPr="0009355B">
              <w:rPr>
                <w:rFonts w:ascii="Calibri" w:eastAsia="Times New Roman" w:hAnsi="Calibri" w:cs="Calibri"/>
                <w:color w:val="3C4043"/>
                <w:sz w:val="22"/>
                <w:szCs w:val="22"/>
                <w:highlight w:val="white"/>
                <w:lang w:eastAsia="en-GB"/>
              </w:rPr>
              <w:t xml:space="preserve"> molecules formed by laboratory methods of genetic </w:t>
            </w:r>
            <w:r w:rsidRPr="0009355B">
              <w:rPr>
                <w:rFonts w:ascii="Calibri" w:eastAsia="Times New Roman" w:hAnsi="Calibri" w:cs="Calibri"/>
                <w:b/>
                <w:bCs/>
                <w:color w:val="52565A"/>
                <w:sz w:val="22"/>
                <w:szCs w:val="22"/>
                <w:highlight w:val="white"/>
                <w:lang w:eastAsia="en-GB"/>
              </w:rPr>
              <w:t>recombination</w:t>
            </w:r>
            <w:r w:rsidRPr="0009355B">
              <w:rPr>
                <w:rFonts w:ascii="Calibri" w:eastAsia="Times New Roman" w:hAnsi="Calibri" w:cs="Calibri"/>
                <w:color w:val="3C4043"/>
                <w:sz w:val="22"/>
                <w:szCs w:val="22"/>
                <w:highlight w:val="white"/>
                <w:lang w:eastAsia="en-GB"/>
              </w:rPr>
              <w:t xml:space="preserve"> (such as molecular cloning) to bring together genetic material from multiple sources, creating sequences that would not otherwise be found in the genome.</w:t>
            </w:r>
          </w:p>
        </w:tc>
      </w:tr>
      <w:tr w:rsidR="00FC629F" w:rsidRPr="0009355B" w14:paraId="3B68B6FE" w14:textId="77777777" w:rsidTr="008E138E">
        <w:trPr>
          <w:trHeight w:val="583"/>
        </w:trPr>
        <w:tc>
          <w:tcPr>
            <w:tcW w:w="2405" w:type="dxa"/>
            <w:hideMark/>
          </w:tcPr>
          <w:p w14:paraId="6B3C581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Recombinant DNA Technology (genetic engineering) </w:t>
            </w:r>
          </w:p>
        </w:tc>
        <w:tc>
          <w:tcPr>
            <w:tcW w:w="7875" w:type="dxa"/>
            <w:hideMark/>
          </w:tcPr>
          <w:p w14:paraId="050C140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 xml:space="preserve">Processes by which genes are manipulated, altered or transferred from organism to organism. </w:t>
            </w:r>
          </w:p>
        </w:tc>
      </w:tr>
      <w:tr w:rsidR="00FC629F" w:rsidRPr="0009355B" w14:paraId="580B2741" w14:textId="77777777" w:rsidTr="008E138E">
        <w:trPr>
          <w:trHeight w:val="583"/>
        </w:trPr>
        <w:tc>
          <w:tcPr>
            <w:tcW w:w="2405" w:type="dxa"/>
            <w:hideMark/>
          </w:tcPr>
          <w:p w14:paraId="3B410A7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Replica plating</w:t>
            </w:r>
          </w:p>
        </w:tc>
        <w:tc>
          <w:tcPr>
            <w:tcW w:w="7875" w:type="dxa"/>
            <w:hideMark/>
          </w:tcPr>
          <w:p w14:paraId="493A2E3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Method to identify bacterial cells with plasmids carrying antibiotic resistance genes by plating on antibiotic-rich medium</w:t>
            </w:r>
          </w:p>
        </w:tc>
      </w:tr>
      <w:tr w:rsidR="00FC629F" w:rsidRPr="0009355B" w14:paraId="1F9DDDF4" w14:textId="77777777" w:rsidTr="008E138E">
        <w:trPr>
          <w:trHeight w:val="583"/>
        </w:trPr>
        <w:tc>
          <w:tcPr>
            <w:tcW w:w="2405" w:type="dxa"/>
            <w:hideMark/>
          </w:tcPr>
          <w:p w14:paraId="3EEDC27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lastRenderedPageBreak/>
              <w:t>Restriction Enzyme (Restriction endonuclease)</w:t>
            </w:r>
          </w:p>
        </w:tc>
        <w:tc>
          <w:tcPr>
            <w:tcW w:w="7875" w:type="dxa"/>
            <w:hideMark/>
          </w:tcPr>
          <w:p w14:paraId="4249ADD0" w14:textId="77777777" w:rsidR="00FC629F" w:rsidRPr="0009355B" w:rsidRDefault="00FC629F" w:rsidP="008E138E">
            <w:pPr>
              <w:rPr>
                <w:rFonts w:ascii="Calibri" w:eastAsia="Times New Roman" w:hAnsi="Calibri" w:cs="Calibri"/>
                <w:b/>
                <w:bCs/>
                <w:color w:val="52565A"/>
                <w:sz w:val="22"/>
                <w:szCs w:val="22"/>
                <w:lang w:eastAsia="en-GB"/>
              </w:rPr>
            </w:pPr>
            <w:r w:rsidRPr="0009355B">
              <w:rPr>
                <w:rFonts w:ascii="Calibri" w:eastAsia="Times New Roman" w:hAnsi="Calibri" w:cs="Calibri"/>
                <w:b/>
                <w:bCs/>
                <w:color w:val="52565A"/>
                <w:sz w:val="22"/>
                <w:szCs w:val="22"/>
                <w:highlight w:val="white"/>
                <w:lang w:eastAsia="en-GB"/>
              </w:rPr>
              <w:t>Restriction endonuclease</w:t>
            </w:r>
            <w:r w:rsidRPr="0009355B">
              <w:rPr>
                <w:rFonts w:ascii="Calibri" w:eastAsia="Times New Roman" w:hAnsi="Calibri" w:cs="Calibri"/>
                <w:color w:val="3C4043"/>
                <w:sz w:val="22"/>
                <w:szCs w:val="22"/>
                <w:highlight w:val="white"/>
                <w:lang w:eastAsia="en-GB"/>
              </w:rPr>
              <w:t>: An enzyme from bacteria that can recognize specific base sequences in DNA and cut (restrict) the DNA at that site (the restriction site).</w:t>
            </w:r>
          </w:p>
        </w:tc>
      </w:tr>
      <w:tr w:rsidR="00FC629F" w:rsidRPr="0009355B" w14:paraId="591E2A65" w14:textId="77777777" w:rsidTr="008E138E">
        <w:trPr>
          <w:trHeight w:val="875"/>
        </w:trPr>
        <w:tc>
          <w:tcPr>
            <w:tcW w:w="2405" w:type="dxa"/>
            <w:hideMark/>
          </w:tcPr>
          <w:p w14:paraId="0658A7DF"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Restriction mapping</w:t>
            </w:r>
          </w:p>
        </w:tc>
        <w:tc>
          <w:tcPr>
            <w:tcW w:w="7875" w:type="dxa"/>
            <w:hideMark/>
          </w:tcPr>
          <w:p w14:paraId="122CBB67"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Cutting DNA with a series of different restriction endonucleases (eg HindIII, BamHI, NotI), then separating the fragments. Distance between recognition sites can be discovered by the patterns of fragments produced. </w:t>
            </w:r>
          </w:p>
        </w:tc>
      </w:tr>
      <w:tr w:rsidR="00FC629F" w:rsidRPr="0009355B" w14:paraId="43F7EF61" w14:textId="77777777" w:rsidTr="008E138E">
        <w:trPr>
          <w:trHeight w:val="583"/>
        </w:trPr>
        <w:tc>
          <w:tcPr>
            <w:tcW w:w="2405" w:type="dxa"/>
            <w:hideMark/>
          </w:tcPr>
          <w:p w14:paraId="754D4592"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Retrovirus</w:t>
            </w:r>
          </w:p>
        </w:tc>
        <w:tc>
          <w:tcPr>
            <w:tcW w:w="7875" w:type="dxa"/>
            <w:hideMark/>
          </w:tcPr>
          <w:p w14:paraId="3072ECEC"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Eg HIV, a virus containing RNA as genetic material which can replicate by manufacturing complementary DNA. </w:t>
            </w:r>
          </w:p>
        </w:tc>
      </w:tr>
      <w:tr w:rsidR="00FC629F" w:rsidRPr="0009355B" w14:paraId="4DC74A1E" w14:textId="77777777" w:rsidTr="008E138E">
        <w:trPr>
          <w:trHeight w:val="875"/>
        </w:trPr>
        <w:tc>
          <w:tcPr>
            <w:tcW w:w="2405" w:type="dxa"/>
            <w:hideMark/>
          </w:tcPr>
          <w:p w14:paraId="19A72752"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Reverse Transcriptase</w:t>
            </w:r>
          </w:p>
        </w:tc>
        <w:tc>
          <w:tcPr>
            <w:tcW w:w="7875" w:type="dxa"/>
            <w:hideMark/>
          </w:tcPr>
          <w:p w14:paraId="3C9C286A" w14:textId="77777777" w:rsidR="00FC629F" w:rsidRPr="0009355B" w:rsidRDefault="00FC629F" w:rsidP="008E138E">
            <w:pPr>
              <w:rPr>
                <w:rFonts w:ascii="Calibri" w:eastAsia="Times New Roman" w:hAnsi="Calibri" w:cs="Calibri"/>
                <w:b/>
                <w:bCs/>
                <w:color w:val="52565A"/>
                <w:sz w:val="22"/>
                <w:szCs w:val="22"/>
                <w:lang w:eastAsia="en-GB"/>
              </w:rPr>
            </w:pPr>
            <w:r w:rsidRPr="0009355B">
              <w:rPr>
                <w:rFonts w:ascii="Calibri" w:eastAsia="Times New Roman" w:hAnsi="Calibri" w:cs="Calibri"/>
                <w:b/>
                <w:bCs/>
                <w:color w:val="52565A"/>
                <w:sz w:val="22"/>
                <w:szCs w:val="22"/>
                <w:highlight w:val="white"/>
                <w:lang w:eastAsia="en-GB"/>
              </w:rPr>
              <w:t>Reverse transcriptase</w:t>
            </w:r>
            <w:r w:rsidRPr="0009355B">
              <w:rPr>
                <w:rFonts w:ascii="Calibri" w:eastAsia="Times New Roman" w:hAnsi="Calibri" w:cs="Calibri"/>
                <w:color w:val="3C4043"/>
                <w:sz w:val="22"/>
                <w:szCs w:val="22"/>
                <w:highlight w:val="white"/>
                <w:lang w:eastAsia="en-GB"/>
              </w:rPr>
              <w:t>, also called RNA-directed DNA polymerase, an enzyme encoded from the genetic material of retroviruses that catalyzes the transcription of retrovirus RNA (ribonucleic acid) into DNA (deoxyribonucleic acid)</w:t>
            </w:r>
          </w:p>
        </w:tc>
      </w:tr>
      <w:tr w:rsidR="00FC629F" w:rsidRPr="0009355B" w14:paraId="07C6391B" w14:textId="77777777" w:rsidTr="008E138E">
        <w:trPr>
          <w:trHeight w:val="875"/>
        </w:trPr>
        <w:tc>
          <w:tcPr>
            <w:tcW w:w="2405" w:type="dxa"/>
            <w:hideMark/>
          </w:tcPr>
          <w:p w14:paraId="7173320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Sanger Sequencing</w:t>
            </w:r>
          </w:p>
        </w:tc>
        <w:tc>
          <w:tcPr>
            <w:tcW w:w="7875" w:type="dxa"/>
            <w:hideMark/>
          </w:tcPr>
          <w:p w14:paraId="6B53C555"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Initial method of sequencing genomes that requires terminator nucleotides, free nucleotides, primers, DNA polymerase and result in multiple fragments of varying length, which allows the DNA sequence to be determined.</w:t>
            </w:r>
          </w:p>
        </w:tc>
      </w:tr>
      <w:tr w:rsidR="00FC629F" w:rsidRPr="0009355B" w14:paraId="142ADB21" w14:textId="77777777" w:rsidTr="008E138E">
        <w:trPr>
          <w:trHeight w:val="583"/>
        </w:trPr>
        <w:tc>
          <w:tcPr>
            <w:tcW w:w="2405" w:type="dxa"/>
            <w:hideMark/>
          </w:tcPr>
          <w:p w14:paraId="5A89719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SCID</w:t>
            </w:r>
          </w:p>
        </w:tc>
        <w:tc>
          <w:tcPr>
            <w:tcW w:w="7875" w:type="dxa"/>
            <w:hideMark/>
          </w:tcPr>
          <w:p w14:paraId="65D76AD8"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Severe Combined Immunodeficiency- an example of a genetic disorder which can be helped using gene therapy</w:t>
            </w:r>
          </w:p>
        </w:tc>
      </w:tr>
      <w:tr w:rsidR="00FC629F" w:rsidRPr="0009355B" w14:paraId="043ECFF5" w14:textId="77777777" w:rsidTr="008E138E">
        <w:trPr>
          <w:trHeight w:val="583"/>
        </w:trPr>
        <w:tc>
          <w:tcPr>
            <w:tcW w:w="2405" w:type="dxa"/>
            <w:hideMark/>
          </w:tcPr>
          <w:p w14:paraId="4B2541B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Somatic-line gene therapy</w:t>
            </w:r>
          </w:p>
        </w:tc>
        <w:tc>
          <w:tcPr>
            <w:tcW w:w="7875" w:type="dxa"/>
            <w:hideMark/>
          </w:tcPr>
          <w:p w14:paraId="6F575402"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Therapy involving targeting the damaged tissue itself, so needs to be repeated periodically as cells die and need replacement. </w:t>
            </w:r>
          </w:p>
        </w:tc>
      </w:tr>
      <w:tr w:rsidR="00FC629F" w:rsidRPr="0009355B" w14:paraId="0C78018C" w14:textId="77777777" w:rsidTr="008E138E">
        <w:trPr>
          <w:trHeight w:val="292"/>
        </w:trPr>
        <w:tc>
          <w:tcPr>
            <w:tcW w:w="2405" w:type="dxa"/>
            <w:hideMark/>
          </w:tcPr>
          <w:p w14:paraId="78BCADF6"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Sticky ends</w:t>
            </w:r>
          </w:p>
        </w:tc>
        <w:tc>
          <w:tcPr>
            <w:tcW w:w="7875" w:type="dxa"/>
            <w:hideMark/>
          </w:tcPr>
          <w:p w14:paraId="796AACE7"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The sequence of nucleotides exposed following an oblique ‘cut’ by a restriction endonuclease</w:t>
            </w:r>
          </w:p>
        </w:tc>
      </w:tr>
      <w:tr w:rsidR="00FC629F" w:rsidRPr="0009355B" w14:paraId="18FA9DBE" w14:textId="77777777" w:rsidTr="008E138E">
        <w:trPr>
          <w:trHeight w:val="292"/>
        </w:trPr>
        <w:tc>
          <w:tcPr>
            <w:tcW w:w="2405" w:type="dxa"/>
            <w:hideMark/>
          </w:tcPr>
          <w:p w14:paraId="72E0136D"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Taq Polymerase</w:t>
            </w:r>
          </w:p>
        </w:tc>
        <w:tc>
          <w:tcPr>
            <w:tcW w:w="7875" w:type="dxa"/>
            <w:hideMark/>
          </w:tcPr>
          <w:p w14:paraId="195625F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Heat stable enzyme that replicates DNA .</w:t>
            </w:r>
          </w:p>
        </w:tc>
      </w:tr>
      <w:tr w:rsidR="00FC629F" w:rsidRPr="0009355B" w14:paraId="5B4A75EC" w14:textId="77777777" w:rsidTr="008E138E">
        <w:trPr>
          <w:trHeight w:val="292"/>
        </w:trPr>
        <w:tc>
          <w:tcPr>
            <w:tcW w:w="2405" w:type="dxa"/>
            <w:hideMark/>
          </w:tcPr>
          <w:p w14:paraId="618239EB"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Terminator</w:t>
            </w:r>
          </w:p>
        </w:tc>
        <w:tc>
          <w:tcPr>
            <w:tcW w:w="7875" w:type="dxa"/>
            <w:hideMark/>
          </w:tcPr>
          <w:p w14:paraId="5BF4D98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Region of DNA required to stop transcription at the appropriate point</w:t>
            </w:r>
          </w:p>
        </w:tc>
      </w:tr>
      <w:tr w:rsidR="00FC629F" w:rsidRPr="0009355B" w14:paraId="4EC2E7FC" w14:textId="77777777" w:rsidTr="008E138E">
        <w:trPr>
          <w:trHeight w:val="292"/>
        </w:trPr>
        <w:tc>
          <w:tcPr>
            <w:tcW w:w="2405" w:type="dxa"/>
            <w:hideMark/>
          </w:tcPr>
          <w:p w14:paraId="529AC310"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Thermocycler</w:t>
            </w:r>
          </w:p>
        </w:tc>
        <w:tc>
          <w:tcPr>
            <w:tcW w:w="7875" w:type="dxa"/>
            <w:hideMark/>
          </w:tcPr>
          <w:p w14:paraId="163A1EF9"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 computer-controlled machine that varies temperatures precisely over a period of time</w:t>
            </w:r>
          </w:p>
        </w:tc>
      </w:tr>
      <w:tr w:rsidR="00FC629F" w:rsidRPr="0009355B" w14:paraId="54FB5FFF" w14:textId="77777777" w:rsidTr="008E138E">
        <w:trPr>
          <w:trHeight w:val="583"/>
        </w:trPr>
        <w:tc>
          <w:tcPr>
            <w:tcW w:w="2405" w:type="dxa"/>
            <w:hideMark/>
          </w:tcPr>
          <w:p w14:paraId="264A8ADC"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Transformation</w:t>
            </w:r>
          </w:p>
        </w:tc>
        <w:tc>
          <w:tcPr>
            <w:tcW w:w="7875" w:type="dxa"/>
            <w:hideMark/>
          </w:tcPr>
          <w:p w14:paraId="14BDEB5F"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Reintroduction of plasmids back into host bacterial cells, by mixing them in a medium containing Calcium ions to increase their permeability</w:t>
            </w:r>
          </w:p>
        </w:tc>
      </w:tr>
      <w:tr w:rsidR="00FC629F" w:rsidRPr="0009355B" w14:paraId="37FD8C92" w14:textId="77777777" w:rsidTr="008E138E">
        <w:trPr>
          <w:trHeight w:val="583"/>
        </w:trPr>
        <w:tc>
          <w:tcPr>
            <w:tcW w:w="2405" w:type="dxa"/>
            <w:hideMark/>
          </w:tcPr>
          <w:p w14:paraId="4A9E943A"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Transgenic</w:t>
            </w:r>
          </w:p>
        </w:tc>
        <w:tc>
          <w:tcPr>
            <w:tcW w:w="7875" w:type="dxa"/>
            <w:hideMark/>
          </w:tcPr>
          <w:p w14:paraId="40A93FB3" w14:textId="77777777" w:rsidR="00FC629F" w:rsidRPr="0009355B" w:rsidRDefault="00FC629F" w:rsidP="008E138E">
            <w:pPr>
              <w:rPr>
                <w:rFonts w:ascii="Calibri" w:eastAsia="Times New Roman" w:hAnsi="Calibri" w:cs="Calibri"/>
                <w:color w:val="222222"/>
                <w:sz w:val="22"/>
                <w:szCs w:val="22"/>
                <w:lang w:eastAsia="en-GB"/>
              </w:rPr>
            </w:pPr>
            <w:r w:rsidRPr="0009355B">
              <w:rPr>
                <w:rFonts w:ascii="Calibri" w:eastAsia="Times New Roman" w:hAnsi="Calibri" w:cs="Calibri"/>
                <w:color w:val="222222"/>
                <w:sz w:val="22"/>
                <w:szCs w:val="22"/>
                <w:highlight w:val="white"/>
                <w:lang w:eastAsia="en-GB"/>
              </w:rPr>
              <w:t>relating to or denoting an organism that contains genetic material into which DNA from an unrelated organism has been artificially introduced.</w:t>
            </w:r>
          </w:p>
        </w:tc>
      </w:tr>
      <w:tr w:rsidR="00FC629F" w:rsidRPr="0009355B" w14:paraId="7162B203" w14:textId="77777777" w:rsidTr="008E138E">
        <w:trPr>
          <w:trHeight w:val="292"/>
        </w:trPr>
        <w:tc>
          <w:tcPr>
            <w:tcW w:w="2405" w:type="dxa"/>
            <w:hideMark/>
          </w:tcPr>
          <w:p w14:paraId="15068F0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Variable number tandem repeats (VNTRs)</w:t>
            </w:r>
          </w:p>
        </w:tc>
        <w:tc>
          <w:tcPr>
            <w:tcW w:w="7875" w:type="dxa"/>
            <w:hideMark/>
          </w:tcPr>
          <w:p w14:paraId="37A934FD" w14:textId="77777777" w:rsidR="00FC629F" w:rsidRPr="0009355B" w:rsidRDefault="00FC629F" w:rsidP="008E138E">
            <w:pPr>
              <w:rPr>
                <w:rFonts w:ascii="Calibri" w:eastAsia="Times New Roman" w:hAnsi="Calibri" w:cs="Calibri"/>
                <w:color w:val="222222"/>
                <w:sz w:val="22"/>
                <w:szCs w:val="22"/>
                <w:lang w:eastAsia="en-GB"/>
              </w:rPr>
            </w:pPr>
            <w:r w:rsidRPr="0009355B">
              <w:rPr>
                <w:rFonts w:ascii="Calibri" w:eastAsia="Times New Roman" w:hAnsi="Calibri" w:cs="Calibri"/>
                <w:color w:val="222222"/>
                <w:sz w:val="22"/>
                <w:szCs w:val="22"/>
                <w:highlight w:val="white"/>
                <w:lang w:eastAsia="en-GB"/>
              </w:rPr>
              <w:t xml:space="preserve">A location in a genome where a short nucleotide sequence is organized as a tandem repeat. </w:t>
            </w:r>
          </w:p>
        </w:tc>
      </w:tr>
      <w:tr w:rsidR="00FC629F" w:rsidRPr="0009355B" w14:paraId="27424E14" w14:textId="77777777" w:rsidTr="008E138E">
        <w:trPr>
          <w:trHeight w:val="292"/>
        </w:trPr>
        <w:tc>
          <w:tcPr>
            <w:tcW w:w="2405" w:type="dxa"/>
            <w:hideMark/>
          </w:tcPr>
          <w:p w14:paraId="725410B4"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Vector</w:t>
            </w:r>
          </w:p>
        </w:tc>
        <w:tc>
          <w:tcPr>
            <w:tcW w:w="7875" w:type="dxa"/>
            <w:hideMark/>
          </w:tcPr>
          <w:p w14:paraId="1E11ADB9"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 carrier eg a plasmid or virus</w:t>
            </w:r>
          </w:p>
        </w:tc>
      </w:tr>
      <w:tr w:rsidR="00FC629F" w:rsidRPr="0009355B" w14:paraId="758966BA" w14:textId="77777777" w:rsidTr="008E138E">
        <w:trPr>
          <w:trHeight w:val="875"/>
        </w:trPr>
        <w:tc>
          <w:tcPr>
            <w:tcW w:w="2405" w:type="dxa"/>
            <w:hideMark/>
          </w:tcPr>
          <w:p w14:paraId="35BA0DC3"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Whole-genome (shotgun) sequencing</w:t>
            </w:r>
          </w:p>
        </w:tc>
        <w:tc>
          <w:tcPr>
            <w:tcW w:w="7875" w:type="dxa"/>
            <w:hideMark/>
          </w:tcPr>
          <w:p w14:paraId="3DAECA08" w14:textId="77777777" w:rsidR="00FC629F" w:rsidRPr="0009355B" w:rsidRDefault="00FC629F"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Focuses on sequencing all of the DNA in an organism’s genome by cutting the DNA into many small, easily sequenced sections then uses computer algorithms to align overlapping segments to assemble the entire genome.</w:t>
            </w:r>
          </w:p>
        </w:tc>
      </w:tr>
    </w:tbl>
    <w:p w14:paraId="08CE6F91" w14:textId="77777777" w:rsidR="00515C71" w:rsidRDefault="00515C71">
      <w:pPr>
        <w:spacing w:after="160" w:line="259" w:lineRule="auto"/>
        <w:jc w:val="center"/>
        <w:rPr>
          <w:rFonts w:ascii="Oswald" w:eastAsia="Oswald" w:hAnsi="Oswald" w:cs="Oswald"/>
          <w:sz w:val="48"/>
          <w:szCs w:val="48"/>
        </w:rPr>
      </w:pPr>
    </w:p>
    <w:p w14:paraId="19691734" w14:textId="7F46EBBF" w:rsidR="00A74F5E" w:rsidRDefault="00A74F5E" w:rsidP="00C43CF5">
      <w:pPr>
        <w:jc w:val="center"/>
        <w:rPr>
          <w:b/>
          <w:bCs/>
        </w:rPr>
      </w:pPr>
    </w:p>
    <w:p w14:paraId="5ECF010F" w14:textId="46689442" w:rsidR="00445879" w:rsidRDefault="00445879" w:rsidP="00C43CF5">
      <w:pPr>
        <w:jc w:val="center"/>
        <w:rPr>
          <w:b/>
          <w:bCs/>
        </w:rPr>
      </w:pPr>
    </w:p>
    <w:p w14:paraId="350C92D3" w14:textId="0FB1EAA1" w:rsidR="00445879" w:rsidRDefault="00445879" w:rsidP="00C43CF5">
      <w:pPr>
        <w:jc w:val="center"/>
        <w:rPr>
          <w:b/>
          <w:bCs/>
        </w:rPr>
      </w:pPr>
    </w:p>
    <w:p w14:paraId="3782D1FE" w14:textId="30BEDD42" w:rsidR="00D8519B" w:rsidRDefault="00D8519B" w:rsidP="00C43CF5">
      <w:pPr>
        <w:jc w:val="center"/>
        <w:rPr>
          <w:b/>
          <w:bCs/>
        </w:rPr>
      </w:pPr>
    </w:p>
    <w:p w14:paraId="253AFA9B" w14:textId="62ACC6AD" w:rsidR="00D8519B" w:rsidRDefault="00D8519B" w:rsidP="00C43CF5">
      <w:pPr>
        <w:jc w:val="center"/>
        <w:rPr>
          <w:b/>
          <w:bCs/>
        </w:rPr>
      </w:pPr>
    </w:p>
    <w:p w14:paraId="194EC7CC" w14:textId="77777777" w:rsidR="00D8519B" w:rsidRDefault="00D8519B" w:rsidP="00C43CF5">
      <w:pPr>
        <w:jc w:val="center"/>
        <w:rPr>
          <w:b/>
          <w:bCs/>
        </w:rPr>
      </w:pPr>
    </w:p>
    <w:p w14:paraId="70DCAC26" w14:textId="5CC52AB5" w:rsidR="00445879" w:rsidRDefault="00445879" w:rsidP="00C43CF5">
      <w:pPr>
        <w:jc w:val="center"/>
        <w:rPr>
          <w:b/>
          <w:bCs/>
        </w:rPr>
      </w:pPr>
    </w:p>
    <w:p w14:paraId="13045A2B" w14:textId="2903D321" w:rsidR="00445879" w:rsidRDefault="00445879" w:rsidP="00C43CF5">
      <w:pPr>
        <w:jc w:val="center"/>
        <w:rPr>
          <w:b/>
          <w:bCs/>
        </w:rPr>
      </w:pPr>
    </w:p>
    <w:p w14:paraId="12C7529C" w14:textId="03B8F84D" w:rsidR="00445879" w:rsidRDefault="00445879" w:rsidP="00C43CF5">
      <w:pPr>
        <w:jc w:val="center"/>
        <w:rPr>
          <w:b/>
          <w:bCs/>
        </w:rPr>
      </w:pPr>
    </w:p>
    <w:p w14:paraId="6A1A5C57" w14:textId="1055628E" w:rsidR="00445879" w:rsidRDefault="00445879" w:rsidP="00C43CF5">
      <w:pPr>
        <w:jc w:val="center"/>
        <w:rPr>
          <w:b/>
          <w:bCs/>
        </w:rPr>
      </w:pPr>
    </w:p>
    <w:p w14:paraId="36B2991C" w14:textId="7CA8917F" w:rsidR="00445879" w:rsidRDefault="00445879" w:rsidP="00C43CF5">
      <w:pPr>
        <w:jc w:val="center"/>
        <w:rPr>
          <w:b/>
          <w:bCs/>
        </w:rPr>
      </w:pPr>
    </w:p>
    <w:p w14:paraId="69E2BC88" w14:textId="3A678FF0" w:rsidR="00445879" w:rsidRDefault="00445879" w:rsidP="00C43CF5">
      <w:pPr>
        <w:jc w:val="center"/>
        <w:rPr>
          <w:b/>
          <w:bCs/>
        </w:rPr>
      </w:pPr>
    </w:p>
    <w:p w14:paraId="7A54C4F4" w14:textId="0D889329" w:rsidR="00C43CF5" w:rsidRPr="00C55797" w:rsidRDefault="00C43CF5" w:rsidP="00C43CF5">
      <w:pPr>
        <w:jc w:val="center"/>
        <w:rPr>
          <w:b/>
          <w:bCs/>
          <w:u w:val="single"/>
        </w:rPr>
      </w:pPr>
      <w:r w:rsidRPr="00C55797">
        <w:rPr>
          <w:b/>
          <w:bCs/>
          <w:u w:val="single"/>
        </w:rPr>
        <w:t xml:space="preserve">Lesson 1 – </w:t>
      </w:r>
      <w:r w:rsidR="00A74F5E" w:rsidRPr="00C55797">
        <w:rPr>
          <w:b/>
          <w:bCs/>
          <w:u w:val="single"/>
        </w:rPr>
        <w:t>Genome Projects</w:t>
      </w:r>
    </w:p>
    <w:p w14:paraId="2114C465" w14:textId="54D0BEFF" w:rsidR="00C43CF5" w:rsidRPr="000801AF" w:rsidRDefault="00C43CF5" w:rsidP="00C43CF5">
      <w:pPr>
        <w:rPr>
          <w:rFonts w:ascii="Calibri" w:hAnsi="Calibri" w:cs="Calibri"/>
          <w:b/>
          <w:bCs/>
        </w:rPr>
      </w:pPr>
      <w:r w:rsidRPr="000801AF">
        <w:rPr>
          <w:rFonts w:ascii="Calibri" w:hAnsi="Calibri" w:cs="Calibri"/>
          <w:b/>
          <w:bCs/>
        </w:rPr>
        <w:t>Notes:</w:t>
      </w:r>
    </w:p>
    <w:p w14:paraId="673C266F" w14:textId="1B5A1FB3" w:rsidR="00060430" w:rsidRPr="000801AF" w:rsidRDefault="00060430" w:rsidP="00C43CF5">
      <w:pPr>
        <w:rPr>
          <w:rFonts w:ascii="Calibri" w:hAnsi="Calibri" w:cs="Calibri"/>
          <w:b/>
          <w:bCs/>
        </w:rPr>
      </w:pPr>
      <w:r w:rsidRPr="000801AF">
        <w:rPr>
          <w:rFonts w:ascii="Calibri" w:hAnsi="Calibri" w:cs="Calibri"/>
          <w:b/>
          <w:bCs/>
        </w:rPr>
        <w:lastRenderedPageBreak/>
        <w:t>Genome Sequencing</w:t>
      </w:r>
    </w:p>
    <w:p w14:paraId="7FDF0AAF" w14:textId="6BBDB5B8" w:rsidR="00A74F5E" w:rsidRPr="000801AF" w:rsidRDefault="009B1F66" w:rsidP="00C43CF5">
      <w:pPr>
        <w:rPr>
          <w:rFonts w:ascii="Calibri" w:hAnsi="Calibri" w:cs="Calibri"/>
        </w:rPr>
      </w:pPr>
      <w:r w:rsidRPr="000801AF">
        <w:rPr>
          <w:rFonts w:ascii="Calibri" w:hAnsi="Calibri" w:cs="Calibri"/>
        </w:rPr>
        <w:t xml:space="preserve">The genome is all of the genetic information in an organism or cell. </w:t>
      </w:r>
      <w:r w:rsidR="006A6359" w:rsidRPr="000801AF">
        <w:rPr>
          <w:rFonts w:ascii="Calibri" w:hAnsi="Calibri" w:cs="Calibri"/>
        </w:rPr>
        <w:t xml:space="preserve">Genome projects use technology to determine the complete sequence of bases that make up the DNA of an organism. </w:t>
      </w:r>
    </w:p>
    <w:p w14:paraId="67F13FF7" w14:textId="2D2FC4C4" w:rsidR="00A55DF4" w:rsidRPr="000801AF" w:rsidRDefault="00A55DF4" w:rsidP="00C43CF5">
      <w:pPr>
        <w:rPr>
          <w:rFonts w:ascii="Calibri" w:hAnsi="Calibri" w:cs="Calibri"/>
        </w:rPr>
      </w:pPr>
    </w:p>
    <w:p w14:paraId="29D35453" w14:textId="77CF54EB" w:rsidR="00B47B69" w:rsidRPr="000801AF" w:rsidRDefault="00A55DF4" w:rsidP="00B47B69">
      <w:pPr>
        <w:rPr>
          <w:rFonts w:ascii="Calibri" w:hAnsi="Calibri" w:cs="Calibri"/>
        </w:rPr>
      </w:pPr>
      <w:r w:rsidRPr="000801AF">
        <w:rPr>
          <w:rFonts w:ascii="Calibri" w:hAnsi="Calibri" w:cs="Calibri"/>
        </w:rPr>
        <w:t xml:space="preserve">Gene sequencing methods work by cutting the DNA molecule into fragments </w:t>
      </w:r>
      <w:r w:rsidR="00F232E2" w:rsidRPr="000801AF">
        <w:rPr>
          <w:rFonts w:ascii="Calibri" w:hAnsi="Calibri" w:cs="Calibri"/>
        </w:rPr>
        <w:t xml:space="preserve">which are sequenced and then these are put back into the correct order to give the sequence of the whole genome. </w:t>
      </w:r>
      <w:r w:rsidR="00344660" w:rsidRPr="000801AF">
        <w:rPr>
          <w:rFonts w:ascii="Calibri" w:hAnsi="Calibri" w:cs="Calibri"/>
        </w:rPr>
        <w:t xml:space="preserve">Genome projects have now sequenced the genomes of over 360,000 organisms from viruses and bacteria to humans. </w:t>
      </w:r>
      <w:r w:rsidR="00DB4F2C" w:rsidRPr="000801AF">
        <w:rPr>
          <w:rFonts w:ascii="Calibri" w:hAnsi="Calibri" w:cs="Calibri"/>
        </w:rPr>
        <w:t>The 3 billion bases of the human genome were sequenced in a project that took over 10 years and was completed in 2003</w:t>
      </w:r>
      <w:r w:rsidR="00FE1143" w:rsidRPr="000801AF">
        <w:rPr>
          <w:rFonts w:ascii="Calibri" w:hAnsi="Calibri" w:cs="Calibri"/>
        </w:rPr>
        <w:t xml:space="preserve">. </w:t>
      </w:r>
      <w:r w:rsidR="00B47B69" w:rsidRPr="000801AF">
        <w:rPr>
          <w:rFonts w:ascii="Calibri" w:hAnsi="Calibri" w:cs="Calibri"/>
        </w:rPr>
        <w:t xml:space="preserve">The aim was to </w:t>
      </w:r>
      <w:r w:rsidR="00B47B69" w:rsidRPr="000801AF">
        <w:rPr>
          <w:rFonts w:ascii="Calibri" w:hAnsi="Calibri" w:cs="Calibri"/>
        </w:rPr>
        <w:t>search for genes linked to different types of disease</w:t>
      </w:r>
      <w:r w:rsidR="00B47B69" w:rsidRPr="000801AF">
        <w:rPr>
          <w:rFonts w:ascii="Calibri" w:hAnsi="Calibri" w:cs="Calibri"/>
        </w:rPr>
        <w:t>, to improve our</w:t>
      </w:r>
      <w:r w:rsidR="00B47B69" w:rsidRPr="000801AF">
        <w:rPr>
          <w:rFonts w:ascii="Calibri" w:hAnsi="Calibri" w:cs="Calibri"/>
        </w:rPr>
        <w:t xml:space="preserve"> understand</w:t>
      </w:r>
      <w:r w:rsidR="00B47B69" w:rsidRPr="000801AF">
        <w:rPr>
          <w:rFonts w:ascii="Calibri" w:hAnsi="Calibri" w:cs="Calibri"/>
        </w:rPr>
        <w:t>ing of</w:t>
      </w:r>
      <w:r w:rsidR="00B47B69" w:rsidRPr="000801AF">
        <w:rPr>
          <w:rFonts w:ascii="Calibri" w:hAnsi="Calibri" w:cs="Calibri"/>
        </w:rPr>
        <w:t xml:space="preserve"> and treat</w:t>
      </w:r>
      <w:r w:rsidR="00B47B69" w:rsidRPr="000801AF">
        <w:rPr>
          <w:rFonts w:ascii="Calibri" w:hAnsi="Calibri" w:cs="Calibri"/>
        </w:rPr>
        <w:t>ment of</w:t>
      </w:r>
      <w:r w:rsidR="00B47B69" w:rsidRPr="000801AF">
        <w:rPr>
          <w:rFonts w:ascii="Calibri" w:hAnsi="Calibri" w:cs="Calibri"/>
        </w:rPr>
        <w:t xml:space="preserve"> inherited disorders</w:t>
      </w:r>
      <w:r w:rsidR="00B47B69" w:rsidRPr="000801AF">
        <w:rPr>
          <w:rFonts w:ascii="Calibri" w:hAnsi="Calibri" w:cs="Calibri"/>
        </w:rPr>
        <w:t xml:space="preserve"> and now </w:t>
      </w:r>
      <w:r w:rsidR="009D6590" w:rsidRPr="000801AF">
        <w:rPr>
          <w:rFonts w:ascii="Calibri" w:hAnsi="Calibri" w:cs="Calibri"/>
        </w:rPr>
        <w:t>these sequences are being used to learn more about our evolution and t</w:t>
      </w:r>
      <w:r w:rsidR="00B47B69" w:rsidRPr="000801AF">
        <w:rPr>
          <w:rFonts w:ascii="Calibri" w:hAnsi="Calibri" w:cs="Calibri"/>
        </w:rPr>
        <w:t>o trace early human migration patterns</w:t>
      </w:r>
      <w:r w:rsidR="009D6590" w:rsidRPr="000801AF">
        <w:rPr>
          <w:rFonts w:ascii="Calibri" w:hAnsi="Calibri" w:cs="Calibri"/>
        </w:rPr>
        <w:t>.</w:t>
      </w:r>
    </w:p>
    <w:p w14:paraId="6BB306BB" w14:textId="49F8F128" w:rsidR="00060430" w:rsidRPr="000801AF" w:rsidRDefault="00841AAD" w:rsidP="00060430">
      <w:pPr>
        <w:rPr>
          <w:rFonts w:ascii="Calibri" w:hAnsi="Calibri" w:cs="Calibri"/>
        </w:rPr>
      </w:pPr>
      <w:r w:rsidRPr="000801AF">
        <w:rPr>
          <w:rFonts w:ascii="Calibri" w:hAnsi="Calibri" w:cs="Calibri"/>
          <w:noProof/>
        </w:rPr>
        <w:drawing>
          <wp:anchor distT="0" distB="0" distL="114300" distR="114300" simplePos="0" relativeHeight="251657216" behindDoc="0" locked="0" layoutInCell="1" allowOverlap="1" wp14:anchorId="7E4A15BA" wp14:editId="4738CECD">
            <wp:simplePos x="0" y="0"/>
            <wp:positionH relativeFrom="column">
              <wp:posOffset>3048635</wp:posOffset>
            </wp:positionH>
            <wp:positionV relativeFrom="paragraph">
              <wp:posOffset>677450</wp:posOffset>
            </wp:positionV>
            <wp:extent cx="3348990" cy="1473835"/>
            <wp:effectExtent l="0" t="0" r="0" b="0"/>
            <wp:wrapSquare wrapText="bothSides"/>
            <wp:docPr id="71"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rotWithShape="1">
                    <a:blip r:embed="rId14" cstate="print">
                      <a:extLst>
                        <a:ext uri="{28A0092B-C50C-407E-A947-70E740481C1C}">
                          <a14:useLocalDpi xmlns:a14="http://schemas.microsoft.com/office/drawing/2010/main" val="0"/>
                        </a:ext>
                      </a:extLst>
                    </a:blip>
                    <a:srcRect t="7845" b="7438"/>
                    <a:stretch/>
                  </pic:blipFill>
                  <pic:spPr bwMode="auto">
                    <a:xfrm>
                      <a:off x="0" y="0"/>
                      <a:ext cx="3348990" cy="14738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60430" w:rsidRPr="000801AF">
        <w:rPr>
          <w:rFonts w:ascii="Calibri" w:hAnsi="Calibri" w:cs="Calibri"/>
        </w:rPr>
        <w:t>Once sequenced g</w:t>
      </w:r>
      <w:r w:rsidR="00060430" w:rsidRPr="000801AF">
        <w:rPr>
          <w:rFonts w:ascii="Calibri" w:hAnsi="Calibri" w:cs="Calibri"/>
        </w:rPr>
        <w:t>enomes can be compared within a particular species</w:t>
      </w:r>
      <w:r w:rsidR="00060430" w:rsidRPr="000801AF">
        <w:rPr>
          <w:rFonts w:ascii="Calibri" w:hAnsi="Calibri" w:cs="Calibri"/>
        </w:rPr>
        <w:t xml:space="preserve"> t</w:t>
      </w:r>
      <w:r w:rsidR="00060430" w:rsidRPr="000801AF">
        <w:rPr>
          <w:rFonts w:ascii="Calibri" w:hAnsi="Calibri" w:cs="Calibri"/>
        </w:rPr>
        <w:t>his can highlight disease risk (for example carriers of point mutations)</w:t>
      </w:r>
      <w:r w:rsidR="00060430" w:rsidRPr="000801AF">
        <w:rPr>
          <w:rFonts w:ascii="Calibri" w:hAnsi="Calibri" w:cs="Calibri"/>
        </w:rPr>
        <w:t xml:space="preserve"> or </w:t>
      </w:r>
      <w:r w:rsidRPr="000801AF">
        <w:rPr>
          <w:rFonts w:ascii="Calibri" w:hAnsi="Calibri" w:cs="Calibri"/>
        </w:rPr>
        <w:t>identify mutations which cause disease. Comparison of genomes between species can be used to</w:t>
      </w:r>
      <w:r w:rsidR="00060430" w:rsidRPr="000801AF">
        <w:rPr>
          <w:rFonts w:ascii="Calibri" w:hAnsi="Calibri" w:cs="Calibri"/>
        </w:rPr>
        <w:t xml:space="preserve"> explain the evolutionary relationships between species</w:t>
      </w:r>
      <w:r w:rsidRPr="000801AF">
        <w:rPr>
          <w:rFonts w:ascii="Calibri" w:hAnsi="Calibri" w:cs="Calibri"/>
        </w:rPr>
        <w:t xml:space="preserve"> and used to build phylogenetic trees</w:t>
      </w:r>
      <w:r w:rsidR="00060430" w:rsidRPr="000801AF">
        <w:rPr>
          <w:rFonts w:ascii="Calibri" w:hAnsi="Calibri" w:cs="Calibri"/>
        </w:rPr>
        <w:t xml:space="preserve">. </w:t>
      </w:r>
    </w:p>
    <w:p w14:paraId="7D9D0226" w14:textId="2794C9A5" w:rsidR="00060430" w:rsidRPr="000801AF" w:rsidRDefault="00060430" w:rsidP="00C43CF5">
      <w:pPr>
        <w:rPr>
          <w:rFonts w:ascii="Calibri" w:hAnsi="Calibri" w:cs="Calibri"/>
          <w:b/>
          <w:bCs/>
        </w:rPr>
      </w:pPr>
      <w:r w:rsidRPr="000801AF">
        <w:rPr>
          <w:rFonts w:ascii="Calibri" w:hAnsi="Calibri" w:cs="Calibri"/>
          <w:noProof/>
        </w:rPr>
        <w:drawing>
          <wp:anchor distT="0" distB="0" distL="114300" distR="114300" simplePos="0" relativeHeight="251656192" behindDoc="0" locked="0" layoutInCell="1" allowOverlap="1" wp14:anchorId="37BC0151" wp14:editId="69625F51">
            <wp:simplePos x="0" y="0"/>
            <wp:positionH relativeFrom="column">
              <wp:posOffset>-8852</wp:posOffset>
            </wp:positionH>
            <wp:positionV relativeFrom="paragraph">
              <wp:posOffset>12615</wp:posOffset>
            </wp:positionV>
            <wp:extent cx="3009265" cy="1521460"/>
            <wp:effectExtent l="0" t="0" r="635" b="2540"/>
            <wp:wrapSquare wrapText="bothSides"/>
            <wp:docPr id="70"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rotWithShape="1">
                    <a:blip r:embed="rId15" cstate="print">
                      <a:extLst>
                        <a:ext uri="{28A0092B-C50C-407E-A947-70E740481C1C}">
                          <a14:useLocalDpi xmlns:a14="http://schemas.microsoft.com/office/drawing/2010/main" val="0"/>
                        </a:ext>
                      </a:extLst>
                    </a:blip>
                    <a:srcRect l="2340" t="5730" r="2578" b="5680"/>
                    <a:stretch/>
                  </pic:blipFill>
                  <pic:spPr bwMode="auto">
                    <a:xfrm>
                      <a:off x="0" y="0"/>
                      <a:ext cx="3009265" cy="15214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801AF">
        <w:rPr>
          <w:rFonts w:ascii="Calibri" w:hAnsi="Calibri" w:cs="Calibri"/>
          <w:b/>
          <w:bCs/>
        </w:rPr>
        <w:t>Sequencing of Proteomes</w:t>
      </w:r>
    </w:p>
    <w:p w14:paraId="0FEDE281" w14:textId="16FDA1F9" w:rsidR="00344660" w:rsidRPr="000801AF" w:rsidRDefault="00FE1143" w:rsidP="00C43CF5">
      <w:pPr>
        <w:rPr>
          <w:rFonts w:ascii="Calibri" w:hAnsi="Calibri" w:cs="Calibri"/>
        </w:rPr>
      </w:pPr>
      <w:r w:rsidRPr="000801AF">
        <w:rPr>
          <w:rFonts w:ascii="Calibri" w:hAnsi="Calibri" w:cs="Calibri"/>
        </w:rPr>
        <w:t xml:space="preserve">The sequencing of genomes can allow </w:t>
      </w:r>
      <w:r w:rsidR="009D6590" w:rsidRPr="000801AF">
        <w:rPr>
          <w:rFonts w:ascii="Calibri" w:hAnsi="Calibri" w:cs="Calibri"/>
        </w:rPr>
        <w:t>the proteome (</w:t>
      </w:r>
      <w:r w:rsidR="00CA2250" w:rsidRPr="000801AF">
        <w:rPr>
          <w:rFonts w:ascii="Calibri" w:hAnsi="Calibri" w:cs="Calibri"/>
        </w:rPr>
        <w:t>the sequence of proteins coded for by the DNA base sequence of the genome) to be determined. This is only</w:t>
      </w:r>
      <w:r w:rsidR="00E84123">
        <w:rPr>
          <w:rFonts w:ascii="Calibri" w:hAnsi="Calibri" w:cs="Calibri"/>
        </w:rPr>
        <w:t xml:space="preserve"> simple in</w:t>
      </w:r>
      <w:r w:rsidR="00CA2250" w:rsidRPr="000801AF">
        <w:rPr>
          <w:rFonts w:ascii="Calibri" w:hAnsi="Calibri" w:cs="Calibri"/>
        </w:rPr>
        <w:t xml:space="preserve"> organisms with small genomes</w:t>
      </w:r>
      <w:r w:rsidR="00E84123">
        <w:rPr>
          <w:rFonts w:ascii="Calibri" w:hAnsi="Calibri" w:cs="Calibri"/>
        </w:rPr>
        <w:t xml:space="preserve"> such as bacteria and viruses</w:t>
      </w:r>
      <w:r w:rsidR="00CA2250" w:rsidRPr="000801AF">
        <w:rPr>
          <w:rFonts w:ascii="Calibri" w:hAnsi="Calibri" w:cs="Calibri"/>
        </w:rPr>
        <w:t xml:space="preserve">. It has helped </w:t>
      </w:r>
      <w:r w:rsidR="00E84123">
        <w:rPr>
          <w:rFonts w:ascii="Calibri" w:hAnsi="Calibri" w:cs="Calibri"/>
        </w:rPr>
        <w:t>to</w:t>
      </w:r>
      <w:r w:rsidR="00CA2250" w:rsidRPr="000801AF">
        <w:rPr>
          <w:rFonts w:ascii="Calibri" w:hAnsi="Calibri" w:cs="Calibri"/>
        </w:rPr>
        <w:t xml:space="preserve"> </w:t>
      </w:r>
      <w:r w:rsidR="008A6DBD" w:rsidRPr="000801AF">
        <w:rPr>
          <w:rFonts w:ascii="Calibri" w:hAnsi="Calibri" w:cs="Calibri"/>
        </w:rPr>
        <w:t>identify antigens</w:t>
      </w:r>
      <w:r w:rsidR="00A01860" w:rsidRPr="000801AF">
        <w:rPr>
          <w:rFonts w:ascii="Calibri" w:hAnsi="Calibri" w:cs="Calibri"/>
        </w:rPr>
        <w:t xml:space="preserve"> of viruses</w:t>
      </w:r>
      <w:r w:rsidR="008A6DBD" w:rsidRPr="000801AF">
        <w:rPr>
          <w:rFonts w:ascii="Calibri" w:hAnsi="Calibri" w:cs="Calibri"/>
        </w:rPr>
        <w:t xml:space="preserve"> which can then be used to produce vaccines much faster</w:t>
      </w:r>
      <w:r w:rsidR="002005EE" w:rsidRPr="000801AF">
        <w:rPr>
          <w:rFonts w:ascii="Calibri" w:hAnsi="Calibri" w:cs="Calibri"/>
        </w:rPr>
        <w:t xml:space="preserve">, </w:t>
      </w:r>
      <w:r w:rsidR="00E93756" w:rsidRPr="000801AF">
        <w:rPr>
          <w:rFonts w:ascii="Calibri" w:hAnsi="Calibri" w:cs="Calibri"/>
        </w:rPr>
        <w:t xml:space="preserve">monitor mutations and variations as the pathogen evolves and identify antibiotic </w:t>
      </w:r>
      <w:r w:rsidR="00446415" w:rsidRPr="000801AF">
        <w:rPr>
          <w:rFonts w:ascii="Calibri" w:hAnsi="Calibri" w:cs="Calibri"/>
        </w:rPr>
        <w:t>resistan</w:t>
      </w:r>
      <w:r w:rsidR="00E5357B" w:rsidRPr="000801AF">
        <w:rPr>
          <w:rFonts w:ascii="Calibri" w:hAnsi="Calibri" w:cs="Calibri"/>
        </w:rPr>
        <w:t>ce mechanisms</w:t>
      </w:r>
      <w:r w:rsidR="008A6DBD" w:rsidRPr="000801AF">
        <w:rPr>
          <w:rFonts w:ascii="Calibri" w:hAnsi="Calibri" w:cs="Calibri"/>
        </w:rPr>
        <w:t xml:space="preserve"> </w:t>
      </w:r>
      <w:r w:rsidR="00A01860" w:rsidRPr="000801AF">
        <w:rPr>
          <w:rFonts w:ascii="Calibri" w:hAnsi="Calibri" w:cs="Calibri"/>
        </w:rPr>
        <w:t>e.g the Covid-19 vaccine in 2020</w:t>
      </w:r>
      <w:r w:rsidR="00E80F54" w:rsidRPr="000801AF">
        <w:rPr>
          <w:rFonts w:ascii="Calibri" w:hAnsi="Calibri" w:cs="Calibri"/>
        </w:rPr>
        <w:t xml:space="preserve"> which only had </w:t>
      </w:r>
      <w:r w:rsidR="00EB1CF5" w:rsidRPr="000801AF">
        <w:rPr>
          <w:rFonts w:ascii="Calibri" w:hAnsi="Calibri" w:cs="Calibri"/>
        </w:rPr>
        <w:t>30,000 RNA bases</w:t>
      </w:r>
      <w:r w:rsidR="000C27C4" w:rsidRPr="000801AF">
        <w:rPr>
          <w:rFonts w:ascii="Calibri" w:hAnsi="Calibri" w:cs="Calibri"/>
        </w:rPr>
        <w:t xml:space="preserve"> but the rapid sequencing and sharing of the genome around the world </w:t>
      </w:r>
      <w:r w:rsidR="003B7B3A" w:rsidRPr="000801AF">
        <w:rPr>
          <w:rFonts w:ascii="Calibri" w:hAnsi="Calibri" w:cs="Calibri"/>
        </w:rPr>
        <w:t>enabled</w:t>
      </w:r>
      <w:r w:rsidR="000C27C4" w:rsidRPr="000801AF">
        <w:rPr>
          <w:rFonts w:ascii="Calibri" w:hAnsi="Calibri" w:cs="Calibri"/>
        </w:rPr>
        <w:t xml:space="preserve"> the production of vaccines much </w:t>
      </w:r>
      <w:r w:rsidR="003B7B3A" w:rsidRPr="000801AF">
        <w:rPr>
          <w:rFonts w:ascii="Calibri" w:hAnsi="Calibri" w:cs="Calibri"/>
        </w:rPr>
        <w:t xml:space="preserve">faster than </w:t>
      </w:r>
      <w:r w:rsidR="00637C58" w:rsidRPr="000801AF">
        <w:rPr>
          <w:rFonts w:ascii="Calibri" w:hAnsi="Calibri" w:cs="Calibri"/>
        </w:rPr>
        <w:t xml:space="preserve">would be possible </w:t>
      </w:r>
      <w:r w:rsidR="003B7B3A" w:rsidRPr="000801AF">
        <w:rPr>
          <w:rFonts w:ascii="Calibri" w:hAnsi="Calibri" w:cs="Calibri"/>
        </w:rPr>
        <w:t>without this technology</w:t>
      </w:r>
      <w:r w:rsidR="00A01860" w:rsidRPr="000801AF">
        <w:rPr>
          <w:rFonts w:ascii="Calibri" w:hAnsi="Calibri" w:cs="Calibri"/>
        </w:rPr>
        <w:t>.</w:t>
      </w:r>
      <w:r w:rsidR="00E5357B" w:rsidRPr="000801AF">
        <w:rPr>
          <w:rFonts w:ascii="Calibri" w:hAnsi="Calibri" w:cs="Calibri"/>
        </w:rPr>
        <w:t xml:space="preserve"> Variants can also be monitored to help control the spread of infection. </w:t>
      </w:r>
      <w:r w:rsidR="00A01860" w:rsidRPr="000801AF">
        <w:rPr>
          <w:rFonts w:ascii="Calibri" w:hAnsi="Calibri" w:cs="Calibri"/>
        </w:rPr>
        <w:t xml:space="preserve"> </w:t>
      </w:r>
    </w:p>
    <w:p w14:paraId="62E23C4B" w14:textId="3A9593BA" w:rsidR="00096496" w:rsidRPr="000801AF" w:rsidRDefault="00096496" w:rsidP="00C43CF5">
      <w:pPr>
        <w:rPr>
          <w:rFonts w:ascii="Calibri" w:hAnsi="Calibri" w:cs="Calibri"/>
        </w:rPr>
      </w:pPr>
      <w:r w:rsidRPr="000801AF">
        <w:rPr>
          <w:rFonts w:ascii="Calibri" w:hAnsi="Calibri" w:cs="Calibri"/>
          <w:noProof/>
        </w:rPr>
        <w:drawing>
          <wp:anchor distT="0" distB="0" distL="114300" distR="114300" simplePos="0" relativeHeight="251659264" behindDoc="0" locked="0" layoutInCell="1" allowOverlap="1" wp14:anchorId="295A6367" wp14:editId="7DEFA640">
            <wp:simplePos x="0" y="0"/>
            <wp:positionH relativeFrom="column">
              <wp:posOffset>-8890</wp:posOffset>
            </wp:positionH>
            <wp:positionV relativeFrom="paragraph">
              <wp:posOffset>121237</wp:posOffset>
            </wp:positionV>
            <wp:extent cx="3418205" cy="1452245"/>
            <wp:effectExtent l="0" t="0" r="0" b="0"/>
            <wp:wrapSquare wrapText="bothSides"/>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6029" t="9051" r="9566" b="8014"/>
                    <a:stretch/>
                  </pic:blipFill>
                  <pic:spPr bwMode="auto">
                    <a:xfrm>
                      <a:off x="0" y="0"/>
                      <a:ext cx="3418205" cy="14522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61658" w:rsidRPr="000801AF">
        <w:rPr>
          <w:rFonts w:ascii="Calibri" w:hAnsi="Calibri" w:cs="Calibri"/>
        </w:rPr>
        <w:t xml:space="preserve">Large sections of </w:t>
      </w:r>
      <w:r w:rsidR="00657AE7" w:rsidRPr="000801AF">
        <w:rPr>
          <w:rFonts w:ascii="Calibri" w:hAnsi="Calibri" w:cs="Calibri"/>
        </w:rPr>
        <w:t>the genome</w:t>
      </w:r>
      <w:r w:rsidR="00841AAD" w:rsidRPr="000801AF">
        <w:rPr>
          <w:rFonts w:ascii="Calibri" w:hAnsi="Calibri" w:cs="Calibri"/>
        </w:rPr>
        <w:t xml:space="preserve"> of complex organisms </w:t>
      </w:r>
      <w:r w:rsidR="00657AE7" w:rsidRPr="000801AF">
        <w:rPr>
          <w:rFonts w:ascii="Calibri" w:hAnsi="Calibri" w:cs="Calibri"/>
        </w:rPr>
        <w:t>is made up</w:t>
      </w:r>
      <w:r w:rsidR="00124DE2" w:rsidRPr="000801AF">
        <w:rPr>
          <w:rFonts w:ascii="Calibri" w:hAnsi="Calibri" w:cs="Calibri"/>
        </w:rPr>
        <w:t xml:space="preserve"> of</w:t>
      </w:r>
      <w:r w:rsidR="00657AE7" w:rsidRPr="000801AF">
        <w:rPr>
          <w:rFonts w:ascii="Calibri" w:hAnsi="Calibri" w:cs="Calibri"/>
        </w:rPr>
        <w:t xml:space="preserve"> DNA</w:t>
      </w:r>
      <w:r w:rsidR="00841AAD" w:rsidRPr="000801AF">
        <w:rPr>
          <w:rFonts w:ascii="Calibri" w:hAnsi="Calibri" w:cs="Calibri"/>
        </w:rPr>
        <w:t xml:space="preserve"> </w:t>
      </w:r>
      <w:r w:rsidR="00124DE2" w:rsidRPr="000801AF">
        <w:rPr>
          <w:rFonts w:ascii="Calibri" w:hAnsi="Calibri" w:cs="Calibri"/>
        </w:rPr>
        <w:t xml:space="preserve">which does not code for proteins </w:t>
      </w:r>
      <w:r w:rsidR="00841AAD" w:rsidRPr="000801AF">
        <w:rPr>
          <w:rFonts w:ascii="Calibri" w:hAnsi="Calibri" w:cs="Calibri"/>
        </w:rPr>
        <w:t>(introns)</w:t>
      </w:r>
      <w:r w:rsidR="00D815D1" w:rsidRPr="000801AF">
        <w:rPr>
          <w:rFonts w:ascii="Calibri" w:hAnsi="Calibri" w:cs="Calibri"/>
        </w:rPr>
        <w:t xml:space="preserve"> – in humans it is 98.5%!</w:t>
      </w:r>
      <w:r w:rsidR="00657AE7" w:rsidRPr="000801AF">
        <w:rPr>
          <w:rFonts w:ascii="Calibri" w:hAnsi="Calibri" w:cs="Calibri"/>
        </w:rPr>
        <w:t xml:space="preserve"> This </w:t>
      </w:r>
      <w:r w:rsidR="004F2197" w:rsidRPr="000801AF">
        <w:rPr>
          <w:rFonts w:ascii="Calibri" w:hAnsi="Calibri" w:cs="Calibri"/>
        </w:rPr>
        <w:t>is often referred to as</w:t>
      </w:r>
      <w:r w:rsidR="00657AE7" w:rsidRPr="000801AF">
        <w:rPr>
          <w:rFonts w:ascii="Calibri" w:hAnsi="Calibri" w:cs="Calibri"/>
        </w:rPr>
        <w:t xml:space="preserve"> ‘junk’ DNA</w:t>
      </w:r>
      <w:r w:rsidR="00435336" w:rsidRPr="000801AF">
        <w:rPr>
          <w:rFonts w:ascii="Calibri" w:hAnsi="Calibri" w:cs="Calibri"/>
        </w:rPr>
        <w:t xml:space="preserve"> and contains </w:t>
      </w:r>
      <w:r w:rsidR="00657AE7" w:rsidRPr="000801AF">
        <w:rPr>
          <w:rFonts w:ascii="Calibri" w:hAnsi="Calibri" w:cs="Calibri"/>
        </w:rPr>
        <w:t>regulatory genes</w:t>
      </w:r>
      <w:r w:rsidR="006A7DCE" w:rsidRPr="000801AF">
        <w:rPr>
          <w:rFonts w:ascii="Calibri" w:hAnsi="Calibri" w:cs="Calibri"/>
        </w:rPr>
        <w:t xml:space="preserve"> (genes that </w:t>
      </w:r>
      <w:r w:rsidR="001931B5" w:rsidRPr="000801AF">
        <w:rPr>
          <w:rFonts w:ascii="Calibri" w:hAnsi="Calibri" w:cs="Calibri"/>
        </w:rPr>
        <w:t>determine when coding regions should be switched on or off)</w:t>
      </w:r>
      <w:r w:rsidR="00657AE7" w:rsidRPr="000801AF">
        <w:rPr>
          <w:rFonts w:ascii="Calibri" w:hAnsi="Calibri" w:cs="Calibri"/>
        </w:rPr>
        <w:t xml:space="preserve">, </w:t>
      </w:r>
      <w:r w:rsidR="0021780A" w:rsidRPr="000801AF">
        <w:rPr>
          <w:rFonts w:ascii="Calibri" w:hAnsi="Calibri" w:cs="Calibri"/>
        </w:rPr>
        <w:t>genes that code for tRNA and rRNA</w:t>
      </w:r>
      <w:r w:rsidR="00F82023" w:rsidRPr="000801AF">
        <w:rPr>
          <w:rFonts w:ascii="Calibri" w:hAnsi="Calibri" w:cs="Calibri"/>
        </w:rPr>
        <w:t xml:space="preserve">, </w:t>
      </w:r>
      <w:r w:rsidR="00657AE7" w:rsidRPr="000801AF">
        <w:rPr>
          <w:rFonts w:ascii="Calibri" w:hAnsi="Calibri" w:cs="Calibri"/>
        </w:rPr>
        <w:t xml:space="preserve">and </w:t>
      </w:r>
      <w:r w:rsidR="00F82023" w:rsidRPr="000801AF">
        <w:rPr>
          <w:rFonts w:ascii="Calibri" w:hAnsi="Calibri" w:cs="Calibri"/>
        </w:rPr>
        <w:t xml:space="preserve">large </w:t>
      </w:r>
      <w:r w:rsidR="00B270C9" w:rsidRPr="000801AF">
        <w:rPr>
          <w:rFonts w:ascii="Calibri" w:hAnsi="Calibri" w:cs="Calibri"/>
        </w:rPr>
        <w:t>repeat</w:t>
      </w:r>
      <w:r w:rsidR="00590128" w:rsidRPr="000801AF">
        <w:rPr>
          <w:rFonts w:ascii="Calibri" w:hAnsi="Calibri" w:cs="Calibri"/>
        </w:rPr>
        <w:t>ing</w:t>
      </w:r>
      <w:r w:rsidR="00B270C9" w:rsidRPr="000801AF">
        <w:rPr>
          <w:rFonts w:ascii="Calibri" w:hAnsi="Calibri" w:cs="Calibri"/>
        </w:rPr>
        <w:t xml:space="preserve"> sequences left over from years of evolution</w:t>
      </w:r>
      <w:r w:rsidR="00590128" w:rsidRPr="000801AF">
        <w:rPr>
          <w:rFonts w:ascii="Calibri" w:hAnsi="Calibri" w:cs="Calibri"/>
        </w:rPr>
        <w:t xml:space="preserve"> and repeat infection with retroviruses</w:t>
      </w:r>
      <w:r w:rsidR="00B270C9" w:rsidRPr="000801AF">
        <w:rPr>
          <w:rFonts w:ascii="Calibri" w:hAnsi="Calibri" w:cs="Calibri"/>
        </w:rPr>
        <w:t xml:space="preserve">. </w:t>
      </w:r>
      <w:r w:rsidR="00657AE7" w:rsidRPr="000801AF">
        <w:rPr>
          <w:rFonts w:ascii="Calibri" w:hAnsi="Calibri" w:cs="Calibri"/>
        </w:rPr>
        <w:t xml:space="preserve"> </w:t>
      </w:r>
    </w:p>
    <w:p w14:paraId="76D9759F" w14:textId="17510BA8" w:rsidR="00096496" w:rsidRPr="000801AF" w:rsidRDefault="00EE3506" w:rsidP="00C43CF5">
      <w:pPr>
        <w:rPr>
          <w:rFonts w:ascii="Calibri" w:hAnsi="Calibri" w:cs="Calibri"/>
        </w:rPr>
      </w:pPr>
      <w:r w:rsidRPr="000801AF">
        <w:rPr>
          <w:rFonts w:ascii="Calibri" w:hAnsi="Calibri" w:cs="Calibri"/>
          <w:noProof/>
        </w:rPr>
        <w:drawing>
          <wp:anchor distT="0" distB="0" distL="114300" distR="114300" simplePos="0" relativeHeight="251658240" behindDoc="0" locked="0" layoutInCell="1" allowOverlap="1" wp14:anchorId="54D1813F" wp14:editId="6DC9E0CE">
            <wp:simplePos x="0" y="0"/>
            <wp:positionH relativeFrom="column">
              <wp:posOffset>339090</wp:posOffset>
            </wp:positionH>
            <wp:positionV relativeFrom="paragraph">
              <wp:posOffset>-187754</wp:posOffset>
            </wp:positionV>
            <wp:extent cx="2394585" cy="1487805"/>
            <wp:effectExtent l="0" t="0" r="5715" b="0"/>
            <wp:wrapSquare wrapText="bothSides"/>
            <wp:docPr id="7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7" cstate="print">
                      <a:extLst>
                        <a:ext uri="{28A0092B-C50C-407E-A947-70E740481C1C}">
                          <a14:useLocalDpi xmlns:a14="http://schemas.microsoft.com/office/drawing/2010/main" val="0"/>
                        </a:ext>
                      </a:extLst>
                    </a:blip>
                    <a:srcRect/>
                    <a:stretch>
                      <a:fillRect/>
                    </a:stretch>
                  </pic:blipFill>
                  <pic:spPr>
                    <a:xfrm>
                      <a:off x="0" y="0"/>
                      <a:ext cx="2394585" cy="1487805"/>
                    </a:xfrm>
                    <a:prstGeom prst="rect">
                      <a:avLst/>
                    </a:prstGeom>
                    <a:ln/>
                  </pic:spPr>
                </pic:pic>
              </a:graphicData>
            </a:graphic>
            <wp14:sizeRelH relativeFrom="margin">
              <wp14:pctWidth>0</wp14:pctWidth>
            </wp14:sizeRelH>
            <wp14:sizeRelV relativeFrom="margin">
              <wp14:pctHeight>0</wp14:pctHeight>
            </wp14:sizeRelV>
          </wp:anchor>
        </w:drawing>
      </w:r>
    </w:p>
    <w:p w14:paraId="0B7FF4B4" w14:textId="6679DF78" w:rsidR="00657AE7" w:rsidRPr="000801AF" w:rsidRDefault="00657AE7" w:rsidP="00C43CF5">
      <w:pPr>
        <w:rPr>
          <w:rFonts w:ascii="Calibri" w:hAnsi="Calibri" w:cs="Calibri"/>
        </w:rPr>
      </w:pPr>
      <w:r w:rsidRPr="000801AF">
        <w:rPr>
          <w:rFonts w:ascii="Calibri" w:hAnsi="Calibri" w:cs="Calibri"/>
        </w:rPr>
        <w:t>This means that the proteome of an organism is hard to determine from the genome</w:t>
      </w:r>
      <w:r w:rsidR="00213521">
        <w:rPr>
          <w:rFonts w:ascii="Calibri" w:hAnsi="Calibri" w:cs="Calibri"/>
        </w:rPr>
        <w:t xml:space="preserve"> as it is unknown which </w:t>
      </w:r>
      <w:r w:rsidR="005D3E26">
        <w:rPr>
          <w:rFonts w:ascii="Calibri" w:hAnsi="Calibri" w:cs="Calibri"/>
        </w:rPr>
        <w:t>sections are exons</w:t>
      </w:r>
      <w:r w:rsidRPr="000801AF">
        <w:rPr>
          <w:rFonts w:ascii="Calibri" w:hAnsi="Calibri" w:cs="Calibri"/>
        </w:rPr>
        <w:t>.</w:t>
      </w:r>
      <w:r w:rsidR="002005EE" w:rsidRPr="000801AF">
        <w:rPr>
          <w:rFonts w:ascii="Calibri" w:hAnsi="Calibri" w:cs="Calibri"/>
        </w:rPr>
        <w:t xml:space="preserve"> </w:t>
      </w:r>
      <w:r w:rsidR="001931B5" w:rsidRPr="000801AF">
        <w:rPr>
          <w:rFonts w:ascii="Calibri" w:hAnsi="Calibri" w:cs="Calibri"/>
        </w:rPr>
        <w:t>Work is still being done on the human genome</w:t>
      </w:r>
      <w:r w:rsidR="000A3705" w:rsidRPr="000801AF">
        <w:rPr>
          <w:rFonts w:ascii="Calibri" w:hAnsi="Calibri" w:cs="Calibri"/>
        </w:rPr>
        <w:t xml:space="preserve"> – so far more than 30,000 human proteins have been identified. </w:t>
      </w:r>
    </w:p>
    <w:p w14:paraId="30B24F8E" w14:textId="25FD4B56" w:rsidR="00096496" w:rsidRPr="000801AF" w:rsidRDefault="00096496" w:rsidP="00C43CF5">
      <w:pPr>
        <w:rPr>
          <w:rFonts w:ascii="Calibri" w:hAnsi="Calibri" w:cs="Calibri"/>
        </w:rPr>
      </w:pPr>
    </w:p>
    <w:p w14:paraId="013FDB7E" w14:textId="5E9DB2FE" w:rsidR="00096496" w:rsidRPr="000801AF" w:rsidRDefault="00096496" w:rsidP="00C43CF5">
      <w:pPr>
        <w:rPr>
          <w:rFonts w:ascii="Calibri" w:hAnsi="Calibri" w:cs="Calibri"/>
          <w:b/>
          <w:bCs/>
        </w:rPr>
      </w:pPr>
      <w:r w:rsidRPr="000801AF">
        <w:rPr>
          <w:rFonts w:ascii="Calibri" w:hAnsi="Calibri" w:cs="Calibri"/>
          <w:b/>
          <w:bCs/>
        </w:rPr>
        <w:t>Sequencing Methods</w:t>
      </w:r>
    </w:p>
    <w:p w14:paraId="5DCDCEE2" w14:textId="53C73E17" w:rsidR="00DF5176" w:rsidRPr="000801AF" w:rsidRDefault="00DF5176" w:rsidP="00DF5176">
      <w:pPr>
        <w:rPr>
          <w:rFonts w:ascii="Calibri" w:eastAsia="Times New Roman" w:hAnsi="Calibri" w:cs="Calibri"/>
          <w:color w:val="000000"/>
          <w:lang w:val="en-US"/>
        </w:rPr>
      </w:pPr>
      <w:r w:rsidRPr="00DF5176">
        <w:rPr>
          <w:rFonts w:ascii="Calibri" w:hAnsi="Calibri" w:cs="Calibri"/>
        </w:rPr>
        <w:t xml:space="preserve">In the past sequencing methods were </w:t>
      </w:r>
      <w:r w:rsidRPr="00DF5176">
        <w:rPr>
          <w:rFonts w:ascii="Calibri" w:hAnsi="Calibri" w:cs="Calibri"/>
          <w:b/>
          <w:bCs/>
        </w:rPr>
        <w:t>labour-intensive</w:t>
      </w:r>
      <w:r w:rsidRPr="00DF5176">
        <w:rPr>
          <w:rFonts w:ascii="Calibri" w:hAnsi="Calibri" w:cs="Calibri"/>
        </w:rPr>
        <w:t xml:space="preserve">, </w:t>
      </w:r>
      <w:r w:rsidRPr="00DF5176">
        <w:rPr>
          <w:rFonts w:ascii="Calibri" w:hAnsi="Calibri" w:cs="Calibri"/>
          <w:b/>
          <w:bCs/>
        </w:rPr>
        <w:t>expensive</w:t>
      </w:r>
      <w:r w:rsidRPr="00DF5176">
        <w:rPr>
          <w:rFonts w:ascii="Calibri" w:hAnsi="Calibri" w:cs="Calibri"/>
        </w:rPr>
        <w:t xml:space="preserve"> and could only be </w:t>
      </w:r>
      <w:r w:rsidRPr="00DF5176">
        <w:rPr>
          <w:rFonts w:ascii="Calibri" w:hAnsi="Calibri" w:cs="Calibri"/>
          <w:b/>
          <w:bCs/>
        </w:rPr>
        <w:t>small scale</w:t>
      </w:r>
      <w:r w:rsidRPr="000801AF">
        <w:rPr>
          <w:rFonts w:ascii="Calibri" w:hAnsi="Calibri" w:cs="Calibri"/>
        </w:rPr>
        <w:t xml:space="preserve">. </w:t>
      </w:r>
      <w:r w:rsidRPr="00DF5176">
        <w:rPr>
          <w:rFonts w:ascii="Calibri" w:hAnsi="Calibri" w:cs="Calibri"/>
        </w:rPr>
        <w:t xml:space="preserve">Now these techniques have been automated and made cheaper (human genome sequencing is only around £1000) so it is more </w:t>
      </w:r>
      <w:r w:rsidRPr="00DF5176">
        <w:rPr>
          <w:rFonts w:ascii="Calibri" w:hAnsi="Calibri" w:cs="Calibri"/>
        </w:rPr>
        <w:lastRenderedPageBreak/>
        <w:t>cost-effective to do it on a large scale.</w:t>
      </w:r>
      <w:r w:rsidR="00EB1EF6" w:rsidRPr="000801AF">
        <w:rPr>
          <w:rFonts w:ascii="Calibri" w:hAnsi="Calibri" w:cs="Calibri"/>
        </w:rPr>
        <w:t xml:space="preserve"> </w:t>
      </w:r>
      <w:r w:rsidR="00EB1EF6" w:rsidRPr="0009355B">
        <w:rPr>
          <w:rFonts w:ascii="Calibri" w:eastAsia="Times New Roman" w:hAnsi="Calibri" w:cs="Calibri"/>
          <w:color w:val="000000"/>
          <w:lang w:val="en-US"/>
        </w:rPr>
        <w:t xml:space="preserve">Faster, more recent sequencing methods are continually developing and becoming more efficient, powerful and cost effective.  </w:t>
      </w:r>
    </w:p>
    <w:p w14:paraId="0C8B1CB4" w14:textId="77777777" w:rsidR="00DF5176" w:rsidRPr="00DF5176" w:rsidRDefault="00DF5176" w:rsidP="00DF5176">
      <w:pPr>
        <w:rPr>
          <w:rFonts w:ascii="Calibri" w:hAnsi="Calibri" w:cs="Calibri"/>
        </w:rPr>
      </w:pPr>
    </w:p>
    <w:p w14:paraId="3B86A7B7" w14:textId="2490AE94" w:rsidR="00DF5176" w:rsidRPr="00DF5176" w:rsidRDefault="00DF5176" w:rsidP="0064609E">
      <w:pPr>
        <w:rPr>
          <w:rFonts w:ascii="Calibri" w:hAnsi="Calibri" w:cs="Calibri"/>
        </w:rPr>
      </w:pPr>
      <w:r w:rsidRPr="00DF5176">
        <w:rPr>
          <w:rFonts w:ascii="Calibri" w:hAnsi="Calibri" w:cs="Calibri"/>
          <w:b/>
          <w:bCs/>
        </w:rPr>
        <w:t xml:space="preserve">Sanger sequencing </w:t>
      </w:r>
      <w:r w:rsidRPr="00DF5176">
        <w:rPr>
          <w:rFonts w:ascii="Calibri" w:hAnsi="Calibri" w:cs="Calibri"/>
        </w:rPr>
        <w:t xml:space="preserve">– </w:t>
      </w:r>
      <w:r w:rsidR="0035433F" w:rsidRPr="000801AF">
        <w:rPr>
          <w:rFonts w:ascii="Calibri" w:hAnsi="Calibri" w:cs="Calibri"/>
        </w:rPr>
        <w:t xml:space="preserve">In 1977 </w:t>
      </w:r>
      <w:r w:rsidR="00351D41" w:rsidRPr="000801AF">
        <w:rPr>
          <w:rFonts w:ascii="Calibri" w:hAnsi="Calibri" w:cs="Calibri"/>
        </w:rPr>
        <w:t xml:space="preserve">Fred Sanger developed the first method for sequencing fragments of DNA up to 900 base pairs. </w:t>
      </w:r>
      <w:r w:rsidR="007073C8" w:rsidRPr="000801AF">
        <w:rPr>
          <w:rFonts w:ascii="Calibri" w:hAnsi="Calibri" w:cs="Calibri"/>
        </w:rPr>
        <w:t xml:space="preserve">The fragments are then aligned based on portions that overlapped to assemble larger pieces of DNA – this method was used to sequence the Human Genome. </w:t>
      </w:r>
      <w:r w:rsidR="007570C0" w:rsidRPr="000801AF">
        <w:rPr>
          <w:rFonts w:ascii="Calibri" w:hAnsi="Calibri" w:cs="Calibri"/>
        </w:rPr>
        <w:t xml:space="preserve">The </w:t>
      </w:r>
      <w:r w:rsidRPr="00DF5176">
        <w:rPr>
          <w:rFonts w:ascii="Calibri" w:hAnsi="Calibri" w:cs="Calibri"/>
        </w:rPr>
        <w:t xml:space="preserve">DNA sample had to be split into 4 and each portion replicated with a different radioactive </w:t>
      </w:r>
      <w:r w:rsidR="00325468" w:rsidRPr="000801AF">
        <w:rPr>
          <w:rFonts w:ascii="Calibri" w:hAnsi="Calibri" w:cs="Calibri"/>
        </w:rPr>
        <w:t>nucleotides</w:t>
      </w:r>
      <w:r w:rsidR="00FC0A87" w:rsidRPr="000801AF">
        <w:rPr>
          <w:rFonts w:ascii="Calibri" w:hAnsi="Calibri" w:cs="Calibri"/>
        </w:rPr>
        <w:t xml:space="preserve"> so the fragments could be detected</w:t>
      </w:r>
      <w:r w:rsidRPr="00DF5176">
        <w:rPr>
          <w:rFonts w:ascii="Calibri" w:hAnsi="Calibri" w:cs="Calibri"/>
        </w:rPr>
        <w:t xml:space="preserve"> then run on a</w:t>
      </w:r>
      <w:r w:rsidR="00325468" w:rsidRPr="000801AF">
        <w:rPr>
          <w:rFonts w:ascii="Calibri" w:hAnsi="Calibri" w:cs="Calibri"/>
        </w:rPr>
        <w:t>n electrophoresis</w:t>
      </w:r>
      <w:r w:rsidRPr="00DF5176">
        <w:rPr>
          <w:rFonts w:ascii="Calibri" w:hAnsi="Calibri" w:cs="Calibri"/>
        </w:rPr>
        <w:t xml:space="preserve"> gel and an x-ray</w:t>
      </w:r>
      <w:r w:rsidR="00001EA8" w:rsidRPr="000801AF">
        <w:rPr>
          <w:rFonts w:ascii="Calibri" w:hAnsi="Calibri" w:cs="Calibri"/>
        </w:rPr>
        <w:t xml:space="preserve"> taken of the gel</w:t>
      </w:r>
      <w:r w:rsidRPr="00DF5176">
        <w:rPr>
          <w:rFonts w:ascii="Calibri" w:hAnsi="Calibri" w:cs="Calibri"/>
        </w:rPr>
        <w:t xml:space="preserve"> by hand</w:t>
      </w:r>
      <w:r w:rsidR="007570C0" w:rsidRPr="000801AF">
        <w:rPr>
          <w:rFonts w:ascii="Calibri" w:hAnsi="Calibri" w:cs="Calibri"/>
        </w:rPr>
        <w:t xml:space="preserve"> to view the fragments</w:t>
      </w:r>
      <w:r w:rsidRPr="00DF5176">
        <w:rPr>
          <w:rFonts w:ascii="Calibri" w:hAnsi="Calibri" w:cs="Calibri"/>
        </w:rPr>
        <w:t xml:space="preserve">. </w:t>
      </w:r>
    </w:p>
    <w:p w14:paraId="54A2908B" w14:textId="6CA5CAED" w:rsidR="00325468" w:rsidRDefault="00C10ED0" w:rsidP="001755A2">
      <w:pPr>
        <w:rPr>
          <w:rFonts w:ascii="Calibri" w:eastAsia="Times New Roman" w:hAnsi="Calibri" w:cs="Calibri"/>
          <w:color w:val="000000"/>
          <w:lang w:val="en-US"/>
        </w:rPr>
      </w:pPr>
      <w:r w:rsidRPr="000801AF">
        <w:rPr>
          <w:rFonts w:ascii="Calibri" w:hAnsi="Calibri" w:cs="Calibri"/>
          <w:b/>
          <w:bCs/>
          <w:noProof/>
        </w:rPr>
        <w:drawing>
          <wp:anchor distT="0" distB="0" distL="114300" distR="114300" simplePos="0" relativeHeight="251660288" behindDoc="0" locked="0" layoutInCell="1" allowOverlap="1" wp14:anchorId="48F2B25D" wp14:editId="74C22CE7">
            <wp:simplePos x="0" y="0"/>
            <wp:positionH relativeFrom="column">
              <wp:posOffset>-1905</wp:posOffset>
            </wp:positionH>
            <wp:positionV relativeFrom="paragraph">
              <wp:posOffset>11430</wp:posOffset>
            </wp:positionV>
            <wp:extent cx="4505325" cy="3802380"/>
            <wp:effectExtent l="0" t="0" r="9525" b="762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05325" cy="3802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5468" w:rsidRPr="000801AF">
        <w:rPr>
          <w:rFonts w:ascii="Calibri" w:eastAsia="Times New Roman" w:hAnsi="Calibri" w:cs="Calibri"/>
          <w:b/>
          <w:bCs/>
          <w:color w:val="000000"/>
          <w:lang w:val="en-US"/>
        </w:rPr>
        <w:t>C</w:t>
      </w:r>
      <w:r w:rsidR="001755A2" w:rsidRPr="000801AF">
        <w:rPr>
          <w:rFonts w:ascii="Calibri" w:eastAsia="Times New Roman" w:hAnsi="Calibri" w:cs="Calibri"/>
          <w:b/>
          <w:bCs/>
          <w:color w:val="000000"/>
          <w:lang w:val="en-US"/>
        </w:rPr>
        <w:t>ycle Sequencing</w:t>
      </w:r>
      <w:r w:rsidR="001755A2" w:rsidRPr="000801AF">
        <w:rPr>
          <w:rFonts w:ascii="Calibri" w:eastAsia="Times New Roman" w:hAnsi="Calibri" w:cs="Calibri"/>
          <w:color w:val="000000"/>
          <w:lang w:val="en-US"/>
        </w:rPr>
        <w:t xml:space="preserve"> is a</w:t>
      </w:r>
      <w:r w:rsidR="001755A2" w:rsidRPr="0009355B">
        <w:rPr>
          <w:rFonts w:ascii="Calibri" w:eastAsia="Times New Roman" w:hAnsi="Calibri" w:cs="Calibri"/>
          <w:color w:val="000000"/>
          <w:lang w:val="en-US"/>
        </w:rPr>
        <w:t xml:space="preserve"> modified</w:t>
      </w:r>
      <w:r w:rsidR="00325468" w:rsidRPr="000801AF">
        <w:rPr>
          <w:rFonts w:ascii="Calibri" w:eastAsia="Times New Roman" w:hAnsi="Calibri" w:cs="Calibri"/>
          <w:color w:val="000000"/>
          <w:lang w:val="en-US"/>
        </w:rPr>
        <w:t xml:space="preserve">, </w:t>
      </w:r>
      <w:r w:rsidR="001755A2" w:rsidRPr="0009355B">
        <w:rPr>
          <w:rFonts w:ascii="Calibri" w:eastAsia="Times New Roman" w:hAnsi="Calibri" w:cs="Calibri"/>
          <w:color w:val="000000"/>
          <w:lang w:val="en-US"/>
        </w:rPr>
        <w:t>automated version of the Sanger method</w:t>
      </w:r>
      <w:r w:rsidR="001755A2" w:rsidRPr="000801AF">
        <w:rPr>
          <w:rFonts w:ascii="Calibri" w:eastAsia="Times New Roman" w:hAnsi="Calibri" w:cs="Calibri"/>
          <w:color w:val="000000"/>
          <w:lang w:val="en-US"/>
        </w:rPr>
        <w:t xml:space="preserve"> </w:t>
      </w:r>
      <w:r w:rsidR="001201E8">
        <w:rPr>
          <w:rFonts w:ascii="Calibri" w:eastAsia="Times New Roman" w:hAnsi="Calibri" w:cs="Calibri"/>
          <w:color w:val="000000"/>
          <w:lang w:val="en-US"/>
        </w:rPr>
        <w:t>developed in 1986</w:t>
      </w:r>
      <w:r w:rsidR="001755A2" w:rsidRPr="000801AF">
        <w:rPr>
          <w:rFonts w:ascii="Calibri" w:eastAsia="Times New Roman" w:hAnsi="Calibri" w:cs="Calibri"/>
          <w:color w:val="000000"/>
          <w:lang w:val="en-US"/>
        </w:rPr>
        <w:t xml:space="preserve">which can sequence </w:t>
      </w:r>
      <w:r w:rsidR="001755A2" w:rsidRPr="0009355B">
        <w:rPr>
          <w:rFonts w:ascii="Calibri" w:eastAsia="Times New Roman" w:hAnsi="Calibri" w:cs="Calibri"/>
          <w:color w:val="000000"/>
          <w:lang w:val="en-US"/>
        </w:rPr>
        <w:t>12</w:t>
      </w:r>
      <w:r w:rsidR="0064609E" w:rsidRPr="000801AF">
        <w:rPr>
          <w:rFonts w:ascii="Calibri" w:eastAsia="Times New Roman" w:hAnsi="Calibri" w:cs="Calibri"/>
          <w:color w:val="000000"/>
          <w:lang w:val="en-US"/>
        </w:rPr>
        <w:t>,</w:t>
      </w:r>
      <w:r w:rsidR="001755A2" w:rsidRPr="0009355B">
        <w:rPr>
          <w:rFonts w:ascii="Calibri" w:eastAsia="Times New Roman" w:hAnsi="Calibri" w:cs="Calibri"/>
          <w:color w:val="000000"/>
          <w:lang w:val="en-US"/>
        </w:rPr>
        <w:t>000 bases per min</w:t>
      </w:r>
      <w:r w:rsidR="001755A2" w:rsidRPr="000801AF">
        <w:rPr>
          <w:rFonts w:ascii="Calibri" w:eastAsia="Times New Roman" w:hAnsi="Calibri" w:cs="Calibri"/>
          <w:color w:val="000000"/>
          <w:lang w:val="en-US"/>
        </w:rPr>
        <w:t>ute!</w:t>
      </w:r>
      <w:r w:rsidR="001755A2" w:rsidRPr="0009355B">
        <w:rPr>
          <w:rFonts w:ascii="Calibri" w:eastAsia="Times New Roman" w:hAnsi="Calibri" w:cs="Calibri"/>
          <w:color w:val="000000"/>
          <w:lang w:val="en-US"/>
        </w:rPr>
        <w:t xml:space="preserve"> </w:t>
      </w:r>
    </w:p>
    <w:p w14:paraId="2F66E39B" w14:textId="77777777" w:rsidR="001201E8" w:rsidRPr="000801AF" w:rsidRDefault="001201E8" w:rsidP="001755A2">
      <w:pPr>
        <w:rPr>
          <w:rFonts w:ascii="Calibri" w:eastAsia="Times New Roman" w:hAnsi="Calibri" w:cs="Calibri"/>
          <w:color w:val="000000"/>
          <w:lang w:val="en-US"/>
        </w:rPr>
      </w:pPr>
    </w:p>
    <w:p w14:paraId="1797A168" w14:textId="00AC4A2A" w:rsidR="00001EA8" w:rsidRPr="000801AF" w:rsidRDefault="00EE3506" w:rsidP="001755A2">
      <w:pPr>
        <w:rPr>
          <w:rFonts w:ascii="Calibri" w:eastAsia="Times New Roman" w:hAnsi="Calibri" w:cs="Calibri"/>
          <w:color w:val="000000"/>
          <w:lang w:val="en-US"/>
        </w:rPr>
      </w:pPr>
      <w:r>
        <w:rPr>
          <w:rFonts w:ascii="Calibri" w:eastAsia="Times New Roman" w:hAnsi="Calibri" w:cs="Calibri"/>
          <w:color w:val="000000"/>
          <w:lang w:val="en-US"/>
        </w:rPr>
        <w:t xml:space="preserve">A </w:t>
      </w:r>
      <w:r w:rsidR="001201E8">
        <w:rPr>
          <w:rFonts w:ascii="Calibri" w:eastAsia="Times New Roman" w:hAnsi="Calibri" w:cs="Calibri"/>
          <w:color w:val="000000"/>
          <w:lang w:val="en-US"/>
        </w:rPr>
        <w:t>f</w:t>
      </w:r>
      <w:r w:rsidRPr="00EE3506">
        <w:rPr>
          <w:rFonts w:ascii="Calibri" w:eastAsia="Times New Roman" w:hAnsi="Calibri" w:cs="Calibri"/>
          <w:color w:val="000000"/>
          <w:lang w:val="en-US"/>
        </w:rPr>
        <w:t>luorescent dye is used rather than a radioactive label. This means ALL chains can run in the same sequence</w:t>
      </w:r>
      <w:r w:rsidR="001201E8">
        <w:rPr>
          <w:rFonts w:ascii="Calibri" w:eastAsia="Times New Roman" w:hAnsi="Calibri" w:cs="Calibri"/>
          <w:color w:val="000000"/>
          <w:lang w:val="en-US"/>
        </w:rPr>
        <w:t>. Th</w:t>
      </w:r>
      <w:r w:rsidR="00C10ED0" w:rsidRPr="000801AF">
        <w:rPr>
          <w:rFonts w:ascii="Calibri" w:eastAsia="Times New Roman" w:hAnsi="Calibri" w:cs="Calibri"/>
          <w:color w:val="000000"/>
          <w:lang w:val="en-US"/>
        </w:rPr>
        <w:t>ey are</w:t>
      </w:r>
      <w:r w:rsidR="001755A2" w:rsidRPr="0009355B">
        <w:rPr>
          <w:rFonts w:ascii="Calibri" w:eastAsia="Times New Roman" w:hAnsi="Calibri" w:cs="Calibri"/>
          <w:color w:val="000000"/>
          <w:lang w:val="en-US"/>
        </w:rPr>
        <w:t xml:space="preserve"> separated using electrophoresis in a single narrow tube gel, then read by laser beam. </w:t>
      </w:r>
    </w:p>
    <w:p w14:paraId="3D2C2E83" w14:textId="77777777" w:rsidR="00001EA8" w:rsidRPr="000801AF" w:rsidRDefault="00001EA8" w:rsidP="001755A2">
      <w:pPr>
        <w:rPr>
          <w:rFonts w:ascii="Calibri" w:eastAsia="Times New Roman" w:hAnsi="Calibri" w:cs="Calibri"/>
          <w:color w:val="000000"/>
          <w:lang w:val="en-US"/>
        </w:rPr>
      </w:pPr>
    </w:p>
    <w:p w14:paraId="1207C7AC" w14:textId="2441D79C" w:rsidR="001755A2" w:rsidRPr="000801AF" w:rsidRDefault="00C10ED0" w:rsidP="001755A2">
      <w:pPr>
        <w:rPr>
          <w:rFonts w:ascii="Calibri" w:hAnsi="Calibri" w:cs="Calibri"/>
        </w:rPr>
      </w:pPr>
      <w:r w:rsidRPr="000801AF">
        <w:rPr>
          <w:rFonts w:ascii="Calibri" w:eastAsia="Times New Roman" w:hAnsi="Calibri" w:cs="Calibri"/>
          <w:color w:val="000000"/>
          <w:lang w:val="en-US"/>
        </w:rPr>
        <w:t>The fluorescent c</w:t>
      </w:r>
      <w:r w:rsidR="001755A2" w:rsidRPr="0009355B">
        <w:rPr>
          <w:rFonts w:ascii="Calibri" w:eastAsia="Times New Roman" w:hAnsi="Calibri" w:cs="Calibri"/>
          <w:color w:val="000000"/>
          <w:lang w:val="en-US"/>
        </w:rPr>
        <w:t xml:space="preserve">olour sequence is </w:t>
      </w:r>
      <w:r w:rsidRPr="000801AF">
        <w:rPr>
          <w:rFonts w:ascii="Calibri" w:eastAsia="Times New Roman" w:hAnsi="Calibri" w:cs="Calibri"/>
          <w:color w:val="000000"/>
          <w:lang w:val="en-US"/>
        </w:rPr>
        <w:t xml:space="preserve">detected by </w:t>
      </w:r>
      <w:r w:rsidR="00001EA8" w:rsidRPr="000801AF">
        <w:rPr>
          <w:rFonts w:ascii="Calibri" w:eastAsia="Times New Roman" w:hAnsi="Calibri" w:cs="Calibri"/>
          <w:color w:val="000000"/>
          <w:lang w:val="en-US"/>
        </w:rPr>
        <w:t>the</w:t>
      </w:r>
      <w:r w:rsidRPr="000801AF">
        <w:rPr>
          <w:rFonts w:ascii="Calibri" w:eastAsia="Times New Roman" w:hAnsi="Calibri" w:cs="Calibri"/>
          <w:color w:val="000000"/>
          <w:lang w:val="en-US"/>
        </w:rPr>
        <w:t xml:space="preserve"> laser and </w:t>
      </w:r>
      <w:r w:rsidR="001755A2" w:rsidRPr="0009355B">
        <w:rPr>
          <w:rFonts w:ascii="Calibri" w:eastAsia="Times New Roman" w:hAnsi="Calibri" w:cs="Calibri"/>
          <w:color w:val="000000"/>
          <w:lang w:val="en-US"/>
        </w:rPr>
        <w:t xml:space="preserve">converted to DNA sequence by </w:t>
      </w:r>
      <w:r w:rsidRPr="000801AF">
        <w:rPr>
          <w:rFonts w:ascii="Calibri" w:eastAsia="Times New Roman" w:hAnsi="Calibri" w:cs="Calibri"/>
          <w:color w:val="000000"/>
          <w:lang w:val="en-US"/>
        </w:rPr>
        <w:t xml:space="preserve">a </w:t>
      </w:r>
      <w:r w:rsidR="001755A2" w:rsidRPr="0009355B">
        <w:rPr>
          <w:rFonts w:ascii="Calibri" w:eastAsia="Times New Roman" w:hAnsi="Calibri" w:cs="Calibri"/>
          <w:color w:val="000000"/>
          <w:lang w:val="en-US"/>
        </w:rPr>
        <w:t>computer</w:t>
      </w:r>
      <w:r w:rsidRPr="000801AF">
        <w:rPr>
          <w:rFonts w:ascii="Calibri" w:eastAsia="Times New Roman" w:hAnsi="Calibri" w:cs="Calibri"/>
          <w:color w:val="000000"/>
          <w:lang w:val="en-US"/>
        </w:rPr>
        <w:t>:</w:t>
      </w:r>
    </w:p>
    <w:p w14:paraId="0B3A5581" w14:textId="126C689F" w:rsidR="00DF5176" w:rsidRPr="000801AF" w:rsidRDefault="00DF5176" w:rsidP="001755A2">
      <w:pPr>
        <w:rPr>
          <w:rFonts w:ascii="Calibri" w:hAnsi="Calibri" w:cs="Calibri"/>
        </w:rPr>
      </w:pPr>
    </w:p>
    <w:p w14:paraId="06771DE1" w14:textId="28ABBC90" w:rsidR="00DF5176" w:rsidRPr="00DF5176" w:rsidRDefault="000C7E0D" w:rsidP="001755A2">
      <w:pPr>
        <w:rPr>
          <w:rFonts w:ascii="Calibri" w:hAnsi="Calibri" w:cs="Calibri"/>
        </w:rPr>
      </w:pPr>
      <w:r>
        <w:rPr>
          <w:noProof/>
          <w:sz w:val="24"/>
          <w:szCs w:val="24"/>
        </w:rPr>
        <w:drawing>
          <wp:anchor distT="0" distB="0" distL="114300" distR="114300" simplePos="0" relativeHeight="251661312" behindDoc="0" locked="0" layoutInCell="1" allowOverlap="1" wp14:anchorId="45A5AFD2" wp14:editId="584193AD">
            <wp:simplePos x="0" y="0"/>
            <wp:positionH relativeFrom="column">
              <wp:posOffset>3304408</wp:posOffset>
            </wp:positionH>
            <wp:positionV relativeFrom="paragraph">
              <wp:posOffset>279317</wp:posOffset>
            </wp:positionV>
            <wp:extent cx="3095625" cy="3111500"/>
            <wp:effectExtent l="0" t="0" r="9525" b="0"/>
            <wp:wrapSquare wrapText="bothSides"/>
            <wp:docPr id="23"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9">
                      <a:extLst>
                        <a:ext uri="{28A0092B-C50C-407E-A947-70E740481C1C}">
                          <a14:useLocalDpi xmlns:a14="http://schemas.microsoft.com/office/drawing/2010/main" val="0"/>
                        </a:ext>
                      </a:extLst>
                    </a:blip>
                    <a:srcRect/>
                    <a:stretch>
                      <a:fillRect/>
                    </a:stretch>
                  </pic:blipFill>
                  <pic:spPr>
                    <a:xfrm>
                      <a:off x="0" y="0"/>
                      <a:ext cx="3095625" cy="3111500"/>
                    </a:xfrm>
                    <a:prstGeom prst="rect">
                      <a:avLst/>
                    </a:prstGeom>
                    <a:ln/>
                  </pic:spPr>
                </pic:pic>
              </a:graphicData>
            </a:graphic>
          </wp:anchor>
        </w:drawing>
      </w:r>
    </w:p>
    <w:p w14:paraId="24B06A63" w14:textId="1F445C3E" w:rsidR="00657AE7" w:rsidRDefault="00657AE7" w:rsidP="00C43CF5">
      <w:pPr>
        <w:rPr>
          <w:rFonts w:ascii="Calibri" w:hAnsi="Calibri" w:cs="Calibri"/>
        </w:rPr>
      </w:pPr>
    </w:p>
    <w:p w14:paraId="4D5C6289" w14:textId="1EB76936" w:rsidR="00C823D0" w:rsidRPr="00C823D0" w:rsidRDefault="00C823D0" w:rsidP="00C823D0">
      <w:pPr>
        <w:rPr>
          <w:rFonts w:ascii="Calibri" w:hAnsi="Calibri" w:cs="Calibri"/>
        </w:rPr>
      </w:pPr>
      <w:r w:rsidRPr="00C823D0">
        <w:rPr>
          <w:rFonts w:ascii="Calibri" w:hAnsi="Calibri" w:cs="Calibri"/>
        </w:rPr>
        <w:t xml:space="preserve">Other methods of superfast sequencing have been developed. In 1996 </w:t>
      </w:r>
      <w:r w:rsidRPr="00C823D0">
        <w:rPr>
          <w:rFonts w:ascii="Calibri" w:hAnsi="Calibri" w:cs="Calibri"/>
          <w:b/>
          <w:bCs/>
        </w:rPr>
        <w:t>pyrosequencing</w:t>
      </w:r>
      <w:r w:rsidRPr="00C823D0">
        <w:rPr>
          <w:rFonts w:ascii="Calibri" w:hAnsi="Calibri" w:cs="Calibri"/>
        </w:rPr>
        <w:t xml:space="preserve"> was invented where a light emitting reaction linked to the DNA polymerase</w:t>
      </w:r>
      <w:r w:rsidR="00793FE1">
        <w:rPr>
          <w:rFonts w:ascii="Calibri" w:hAnsi="Calibri" w:cs="Calibri"/>
        </w:rPr>
        <w:t xml:space="preserve"> enzyme</w:t>
      </w:r>
      <w:r w:rsidRPr="00C823D0">
        <w:rPr>
          <w:rFonts w:ascii="Calibri" w:hAnsi="Calibri" w:cs="Calibri"/>
        </w:rPr>
        <w:t xml:space="preserve"> was detected by a computer. Each time a different base was added. </w:t>
      </w:r>
    </w:p>
    <w:p w14:paraId="6C3D0E30" w14:textId="7DD4D230" w:rsidR="00C823D0" w:rsidRPr="000C7E0D" w:rsidRDefault="00C823D0" w:rsidP="00E817ED">
      <w:pPr>
        <w:pStyle w:val="ListParagraph"/>
        <w:numPr>
          <w:ilvl w:val="0"/>
          <w:numId w:val="10"/>
        </w:numPr>
        <w:ind w:left="709" w:hanging="425"/>
        <w:rPr>
          <w:rFonts w:ascii="Calibri" w:hAnsi="Calibri" w:cs="Calibri"/>
        </w:rPr>
      </w:pPr>
      <w:r w:rsidRPr="000C7E0D">
        <w:rPr>
          <w:rFonts w:ascii="Calibri" w:hAnsi="Calibri" w:cs="Calibri"/>
        </w:rPr>
        <w:t>It involves synthesising a complementary single strand of DNA to the strand being sequence</w:t>
      </w:r>
      <w:r w:rsidR="008D1EA7">
        <w:rPr>
          <w:rFonts w:ascii="Calibri" w:hAnsi="Calibri" w:cs="Calibri"/>
        </w:rPr>
        <w:t>d</w:t>
      </w:r>
      <w:r w:rsidR="008D1EA7" w:rsidRPr="008D1EA7">
        <w:rPr>
          <w:rFonts w:ascii="Calibri" w:hAnsi="Calibri" w:cs="Calibri"/>
        </w:rPr>
        <w:t xml:space="preserve"> </w:t>
      </w:r>
      <w:r w:rsidR="008D1EA7" w:rsidRPr="000C7E0D">
        <w:rPr>
          <w:rFonts w:ascii="Calibri" w:hAnsi="Calibri" w:cs="Calibri"/>
        </w:rPr>
        <w:t>one base at a time</w:t>
      </w:r>
    </w:p>
    <w:p w14:paraId="7D564144" w14:textId="0E183487" w:rsidR="00C823D0" w:rsidRPr="000C7E0D" w:rsidRDefault="00C823D0" w:rsidP="00E817ED">
      <w:pPr>
        <w:pStyle w:val="ListParagraph"/>
        <w:numPr>
          <w:ilvl w:val="0"/>
          <w:numId w:val="10"/>
        </w:numPr>
        <w:ind w:left="709" w:hanging="425"/>
        <w:rPr>
          <w:rFonts w:ascii="Calibri" w:hAnsi="Calibri" w:cs="Calibri"/>
        </w:rPr>
      </w:pPr>
      <w:r w:rsidRPr="000C7E0D">
        <w:rPr>
          <w:rFonts w:ascii="Calibri" w:hAnsi="Calibri" w:cs="Calibri"/>
        </w:rPr>
        <w:t xml:space="preserve">Detecting </w:t>
      </w:r>
      <w:r w:rsidR="008D1EA7">
        <w:rPr>
          <w:rFonts w:ascii="Calibri" w:hAnsi="Calibri" w:cs="Calibri"/>
        </w:rPr>
        <w:t>the</w:t>
      </w:r>
      <w:r w:rsidRPr="000C7E0D">
        <w:rPr>
          <w:rFonts w:ascii="Calibri" w:hAnsi="Calibri" w:cs="Calibri"/>
        </w:rPr>
        <w:t xml:space="preserve"> light emission is used to determine which base was added at each step. </w:t>
      </w:r>
    </w:p>
    <w:p w14:paraId="75F0B356" w14:textId="49ED77DB" w:rsidR="00C823D0" w:rsidRPr="000C7E0D" w:rsidRDefault="00C823D0" w:rsidP="00E817ED">
      <w:pPr>
        <w:pStyle w:val="ListParagraph"/>
        <w:numPr>
          <w:ilvl w:val="0"/>
          <w:numId w:val="9"/>
        </w:numPr>
        <w:ind w:hanging="436"/>
        <w:rPr>
          <w:rFonts w:ascii="Calibri" w:hAnsi="Calibri" w:cs="Calibri"/>
          <w:sz w:val="22"/>
          <w:szCs w:val="22"/>
        </w:rPr>
      </w:pPr>
      <w:r w:rsidRPr="000C7E0D">
        <w:rPr>
          <w:rFonts w:ascii="Calibri" w:hAnsi="Calibri" w:cs="Calibri"/>
        </w:rPr>
        <w:t xml:space="preserve">One million reads occur simultaneously, so a 10-hour run generates 400 million bases of sequencing </w:t>
      </w:r>
      <w:r w:rsidR="00FC7027">
        <w:rPr>
          <w:rFonts w:ascii="Calibri" w:hAnsi="Calibri" w:cs="Calibri"/>
        </w:rPr>
        <w:t>information!</w:t>
      </w:r>
    </w:p>
    <w:p w14:paraId="1457A112" w14:textId="77777777" w:rsidR="00FC7027" w:rsidRDefault="00FC7027" w:rsidP="00C43CF5">
      <w:pPr>
        <w:rPr>
          <w:rFonts w:ascii="Calibri" w:hAnsi="Calibri" w:cs="Calibri"/>
          <w:b/>
          <w:bCs/>
        </w:rPr>
      </w:pPr>
    </w:p>
    <w:p w14:paraId="018B0C9B" w14:textId="77777777" w:rsidR="00FC7027" w:rsidRDefault="00FC7027" w:rsidP="00C43CF5">
      <w:pPr>
        <w:rPr>
          <w:rFonts w:ascii="Calibri" w:hAnsi="Calibri" w:cs="Calibri"/>
          <w:b/>
          <w:bCs/>
        </w:rPr>
      </w:pPr>
    </w:p>
    <w:p w14:paraId="23FAF6FF" w14:textId="4E6F3DDF" w:rsidR="00C43CF5" w:rsidRPr="000801AF" w:rsidRDefault="00C43CF5" w:rsidP="00C43CF5">
      <w:pPr>
        <w:rPr>
          <w:rFonts w:ascii="Calibri" w:hAnsi="Calibri" w:cs="Calibri"/>
          <w:b/>
          <w:bCs/>
        </w:rPr>
      </w:pPr>
      <w:r w:rsidRPr="000801AF">
        <w:rPr>
          <w:rFonts w:ascii="Calibri" w:hAnsi="Calibri" w:cs="Calibri"/>
          <w:b/>
          <w:bCs/>
        </w:rPr>
        <w:t>Recall Questions:</w:t>
      </w:r>
    </w:p>
    <w:p w14:paraId="552F5525" w14:textId="77777777" w:rsidR="00255331" w:rsidRPr="009079C6" w:rsidRDefault="00255331" w:rsidP="00E817ED">
      <w:pPr>
        <w:pStyle w:val="ListParagraph"/>
        <w:numPr>
          <w:ilvl w:val="0"/>
          <w:numId w:val="11"/>
        </w:numPr>
        <w:spacing w:line="259" w:lineRule="auto"/>
        <w:ind w:left="709"/>
        <w:rPr>
          <w:rFonts w:ascii="Calibri" w:hAnsi="Calibri" w:cs="Calibri"/>
        </w:rPr>
      </w:pPr>
      <w:r w:rsidRPr="009079C6">
        <w:rPr>
          <w:rFonts w:ascii="Calibri" w:hAnsi="Calibri" w:cs="Calibri"/>
        </w:rPr>
        <w:t>What is the main aim of a genome project?</w:t>
      </w:r>
    </w:p>
    <w:p w14:paraId="13387FC5" w14:textId="77777777" w:rsidR="00AF6CC9" w:rsidRPr="009079C6" w:rsidRDefault="00AF6CC9" w:rsidP="00E817ED">
      <w:pPr>
        <w:pStyle w:val="ListParagraph"/>
        <w:numPr>
          <w:ilvl w:val="0"/>
          <w:numId w:val="11"/>
        </w:numPr>
        <w:spacing w:line="259" w:lineRule="auto"/>
        <w:ind w:left="709"/>
        <w:rPr>
          <w:rFonts w:ascii="Calibri" w:hAnsi="Calibri" w:cs="Calibri"/>
        </w:rPr>
      </w:pPr>
      <w:r w:rsidRPr="009079C6">
        <w:rPr>
          <w:rFonts w:ascii="Calibri" w:hAnsi="Calibri" w:cs="Calibri"/>
        </w:rPr>
        <w:t>What is the proteome of an organism?</w:t>
      </w:r>
    </w:p>
    <w:p w14:paraId="45DDA7F8" w14:textId="77777777" w:rsidR="00B87D69" w:rsidRPr="009079C6" w:rsidRDefault="00B87D69" w:rsidP="00E817ED">
      <w:pPr>
        <w:pStyle w:val="ListParagraph"/>
        <w:numPr>
          <w:ilvl w:val="0"/>
          <w:numId w:val="11"/>
        </w:numPr>
        <w:spacing w:line="259" w:lineRule="auto"/>
        <w:ind w:left="709"/>
        <w:rPr>
          <w:rFonts w:ascii="Calibri" w:hAnsi="Calibri" w:cs="Calibri"/>
        </w:rPr>
      </w:pPr>
      <w:r w:rsidRPr="009079C6">
        <w:rPr>
          <w:rFonts w:ascii="Calibri" w:hAnsi="Calibri" w:cs="Calibri"/>
        </w:rPr>
        <w:lastRenderedPageBreak/>
        <w:t>Why might genome sequencing be important to an evolutionary biologist who is investigating the relationship between different populations of lemur in Madagascar.  How might this give her information on how they have evolved?</w:t>
      </w:r>
    </w:p>
    <w:p w14:paraId="6F0D6288" w14:textId="34D1EF9F" w:rsidR="00AF6CC9" w:rsidRPr="009079C6" w:rsidRDefault="00297634" w:rsidP="00E817ED">
      <w:pPr>
        <w:pStyle w:val="ListParagraph"/>
        <w:numPr>
          <w:ilvl w:val="0"/>
          <w:numId w:val="11"/>
        </w:numPr>
        <w:spacing w:line="259" w:lineRule="auto"/>
        <w:ind w:left="709"/>
        <w:rPr>
          <w:rFonts w:ascii="Calibri" w:hAnsi="Calibri" w:cs="Calibri"/>
        </w:rPr>
      </w:pPr>
      <w:r>
        <w:rPr>
          <w:rFonts w:ascii="Calibri" w:hAnsi="Calibri" w:cs="Calibri"/>
        </w:rPr>
        <w:t xml:space="preserve">Give a medical use for sequencing the proteome of </w:t>
      </w:r>
      <w:r w:rsidR="002E5C39">
        <w:rPr>
          <w:rFonts w:ascii="Calibri" w:hAnsi="Calibri" w:cs="Calibri"/>
        </w:rPr>
        <w:t>a pathogen</w:t>
      </w:r>
    </w:p>
    <w:p w14:paraId="6F89DBD6" w14:textId="16C39841" w:rsidR="00AF6CC9" w:rsidRPr="009079C6" w:rsidRDefault="00AF6CC9" w:rsidP="00E817ED">
      <w:pPr>
        <w:pStyle w:val="ListParagraph"/>
        <w:numPr>
          <w:ilvl w:val="0"/>
          <w:numId w:val="11"/>
        </w:numPr>
        <w:spacing w:after="160" w:line="259" w:lineRule="auto"/>
        <w:ind w:left="709"/>
        <w:rPr>
          <w:rFonts w:ascii="Calibri" w:hAnsi="Calibri" w:cs="Calibri"/>
        </w:rPr>
      </w:pPr>
      <w:r w:rsidRPr="009079C6">
        <w:rPr>
          <w:rFonts w:ascii="Calibri" w:hAnsi="Calibri" w:cs="Calibri"/>
        </w:rPr>
        <w:t>Explain why the proteome is easier to determine from a bacteria than it is from a eukaryotic organism</w:t>
      </w:r>
    </w:p>
    <w:p w14:paraId="68B4C4A9" w14:textId="52299AAC" w:rsidR="00AF6CC9" w:rsidRPr="009079C6" w:rsidRDefault="00AF6CC9" w:rsidP="00E817ED">
      <w:pPr>
        <w:pStyle w:val="ListParagraph"/>
        <w:numPr>
          <w:ilvl w:val="0"/>
          <w:numId w:val="11"/>
        </w:numPr>
        <w:spacing w:after="160" w:line="259" w:lineRule="auto"/>
        <w:ind w:left="709"/>
        <w:rPr>
          <w:rFonts w:ascii="Calibri" w:hAnsi="Calibri" w:cs="Calibri"/>
        </w:rPr>
      </w:pPr>
      <w:r w:rsidRPr="009079C6">
        <w:rPr>
          <w:rFonts w:ascii="Calibri" w:hAnsi="Calibri" w:cs="Calibri"/>
        </w:rPr>
        <w:t>Ho</w:t>
      </w:r>
      <w:r w:rsidR="009079C6" w:rsidRPr="009079C6">
        <w:rPr>
          <w:rFonts w:ascii="Calibri" w:hAnsi="Calibri" w:cs="Calibri"/>
        </w:rPr>
        <w:t xml:space="preserve">w have sequencing methods improved since they were introduced? </w:t>
      </w:r>
    </w:p>
    <w:p w14:paraId="6DE25C7E" w14:textId="77777777" w:rsidR="00C43CF5" w:rsidRPr="000801AF" w:rsidRDefault="00C43CF5" w:rsidP="00C43CF5">
      <w:pPr>
        <w:pStyle w:val="ListParagraph"/>
        <w:rPr>
          <w:rFonts w:ascii="Calibri" w:hAnsi="Calibri" w:cs="Calibri"/>
          <w:sz w:val="22"/>
          <w:szCs w:val="22"/>
        </w:rPr>
      </w:pPr>
    </w:p>
    <w:p w14:paraId="20032F08" w14:textId="77777777" w:rsidR="00C43CF5" w:rsidRPr="000801AF" w:rsidRDefault="00C43CF5" w:rsidP="00C43CF5">
      <w:pPr>
        <w:pStyle w:val="ListParagraph"/>
        <w:rPr>
          <w:rFonts w:ascii="Calibri" w:hAnsi="Calibri" w:cs="Calibri"/>
          <w:sz w:val="22"/>
          <w:szCs w:val="22"/>
        </w:rPr>
      </w:pPr>
    </w:p>
    <w:p w14:paraId="3530170E" w14:textId="6BA8B415" w:rsidR="00C43CF5" w:rsidRDefault="00C43CF5" w:rsidP="00C43CF5">
      <w:pPr>
        <w:rPr>
          <w:rFonts w:ascii="Calibri" w:hAnsi="Calibri" w:cs="Calibri"/>
          <w:b/>
          <w:bCs/>
        </w:rPr>
      </w:pPr>
      <w:r w:rsidRPr="000801AF">
        <w:rPr>
          <w:rFonts w:ascii="Calibri" w:hAnsi="Calibri" w:cs="Calibri"/>
          <w:b/>
          <w:bCs/>
        </w:rPr>
        <w:t>Exam Questions:</w:t>
      </w:r>
    </w:p>
    <w:p w14:paraId="7ACF2251" w14:textId="647D0D1C" w:rsidR="00414BDD" w:rsidRDefault="002A4184" w:rsidP="00414BDD">
      <w:pPr>
        <w:pStyle w:val="questiona"/>
        <w:shd w:val="clear" w:color="auto" w:fill="FFFFFF"/>
        <w:spacing w:before="240" w:beforeAutospacing="0" w:after="0" w:afterAutospacing="0"/>
        <w:ind w:right="567"/>
        <w:outlineLvl w:val="5"/>
        <w:rPr>
          <w:rFonts w:ascii="Arial" w:hAnsi="Arial" w:cs="Arial"/>
          <w:color w:val="222222"/>
          <w:sz w:val="22"/>
          <w:szCs w:val="22"/>
        </w:rPr>
      </w:pPr>
      <w:r>
        <w:rPr>
          <w:rFonts w:ascii="Arial" w:hAnsi="Arial" w:cs="Arial"/>
          <w:color w:val="222222"/>
          <w:sz w:val="22"/>
          <w:szCs w:val="22"/>
        </w:rPr>
        <w:t xml:space="preserve">1. </w:t>
      </w:r>
      <w:r w:rsidR="00414BDD">
        <w:rPr>
          <w:rFonts w:ascii="Arial" w:hAnsi="Arial" w:cs="Arial"/>
          <w:color w:val="222222"/>
          <w:sz w:val="22"/>
          <w:szCs w:val="22"/>
        </w:rPr>
        <w:t>What is the proteome of a cell?</w:t>
      </w:r>
    </w:p>
    <w:p w14:paraId="77646EDD" w14:textId="77777777" w:rsidR="00414BDD" w:rsidRDefault="00414BDD" w:rsidP="00414BDD">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7FA3F4BD" w14:textId="1A288E10" w:rsidR="00414BDD" w:rsidRPr="00414BDD" w:rsidRDefault="00414BDD" w:rsidP="00414BDD">
      <w:pPr>
        <w:pStyle w:val="indent2new"/>
        <w:shd w:val="clear" w:color="auto" w:fill="FFFFFF"/>
        <w:spacing w:before="240" w:beforeAutospacing="0" w:after="0" w:afterAutospacing="0"/>
        <w:ind w:left="1134" w:right="23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r>
        <w:rPr>
          <w:rFonts w:ascii="Arial" w:hAnsi="Arial" w:cs="Arial"/>
          <w:color w:val="222222"/>
          <w:sz w:val="22"/>
          <w:szCs w:val="22"/>
        </w:rPr>
        <w:t xml:space="preserve">  </w:t>
      </w:r>
      <w:r>
        <w:rPr>
          <w:rFonts w:ascii="Arial" w:hAnsi="Arial" w:cs="Arial"/>
          <w:b/>
          <w:bCs/>
          <w:color w:val="222222"/>
          <w:sz w:val="20"/>
          <w:szCs w:val="20"/>
        </w:rPr>
        <w:t>(1)</w:t>
      </w:r>
    </w:p>
    <w:p w14:paraId="421174B4" w14:textId="4FF1016D" w:rsidR="002A4184" w:rsidRPr="000801AF" w:rsidRDefault="002A4184" w:rsidP="00414BDD">
      <w:pPr>
        <w:pStyle w:val="questiona"/>
        <w:shd w:val="clear" w:color="auto" w:fill="FFFFFF"/>
        <w:spacing w:before="240" w:beforeAutospacing="0" w:after="0" w:afterAutospacing="0"/>
        <w:ind w:right="567"/>
        <w:outlineLvl w:val="5"/>
        <w:rPr>
          <w:rFonts w:ascii="Calibri" w:hAnsi="Calibri" w:cs="Calibri"/>
          <w:b/>
          <w:bCs/>
          <w:sz w:val="22"/>
          <w:szCs w:val="22"/>
        </w:rPr>
      </w:pPr>
      <w:r>
        <w:rPr>
          <w:rFonts w:ascii="Calibri" w:hAnsi="Calibri" w:cs="Calibri"/>
          <w:b/>
          <w:bCs/>
        </w:rPr>
        <w:t xml:space="preserve">2. </w:t>
      </w:r>
    </w:p>
    <w:p w14:paraId="6A23EE75" w14:textId="7CEB92D9" w:rsidR="007C6AD3" w:rsidRDefault="007C6AD3" w:rsidP="002A4184">
      <w:pPr>
        <w:jc w:val="center"/>
        <w:rPr>
          <w:rFonts w:ascii="Calibri" w:hAnsi="Calibri" w:cs="Calibri"/>
          <w:b/>
          <w:bCs/>
        </w:rPr>
      </w:pPr>
      <w:r w:rsidRPr="007C6AD3">
        <w:rPr>
          <w:rFonts w:ascii="Calibri" w:hAnsi="Calibri" w:cs="Calibri"/>
          <w:b/>
          <w:bCs/>
        </w:rPr>
        <w:drawing>
          <wp:inline distT="0" distB="0" distL="0" distR="0" wp14:anchorId="7CB2F4F2" wp14:editId="14D3C20A">
            <wp:extent cx="5204578" cy="222885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20278" cy="2235574"/>
                    </a:xfrm>
                    <a:prstGeom prst="rect">
                      <a:avLst/>
                    </a:prstGeom>
                  </pic:spPr>
                </pic:pic>
              </a:graphicData>
            </a:graphic>
          </wp:inline>
        </w:drawing>
      </w:r>
    </w:p>
    <w:p w14:paraId="1BD98CB1" w14:textId="77777777" w:rsidR="006A5007" w:rsidRDefault="006A5007" w:rsidP="00C43CF5">
      <w:pPr>
        <w:widowControl w:val="0"/>
        <w:autoSpaceDE w:val="0"/>
        <w:autoSpaceDN w:val="0"/>
        <w:adjustRightInd w:val="0"/>
        <w:spacing w:before="60" w:line="240" w:lineRule="auto"/>
        <w:rPr>
          <w:rFonts w:ascii="Calibri" w:hAnsi="Calibri" w:cs="Calibri"/>
          <w:b/>
          <w:bCs/>
        </w:rPr>
      </w:pPr>
      <w:r w:rsidRPr="006A5007">
        <w:rPr>
          <w:rFonts w:ascii="Calibri" w:hAnsi="Calibri" w:cs="Calibri"/>
          <w:b/>
          <w:bCs/>
        </w:rPr>
        <w:drawing>
          <wp:inline distT="0" distB="0" distL="0" distR="0" wp14:anchorId="68F25170" wp14:editId="1C9BBF7D">
            <wp:extent cx="6199352" cy="291719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909"/>
                    <a:stretch/>
                  </pic:blipFill>
                  <pic:spPr bwMode="auto">
                    <a:xfrm>
                      <a:off x="0" y="0"/>
                      <a:ext cx="6199352" cy="2917190"/>
                    </a:xfrm>
                    <a:prstGeom prst="rect">
                      <a:avLst/>
                    </a:prstGeom>
                    <a:ln>
                      <a:noFill/>
                    </a:ln>
                    <a:extLst>
                      <a:ext uri="{53640926-AAD7-44D8-BBD7-CCE9431645EC}">
                        <a14:shadowObscured xmlns:a14="http://schemas.microsoft.com/office/drawing/2010/main"/>
                      </a:ext>
                    </a:extLst>
                  </pic:spPr>
                </pic:pic>
              </a:graphicData>
            </a:graphic>
          </wp:inline>
        </w:drawing>
      </w:r>
    </w:p>
    <w:p w14:paraId="107D98F2" w14:textId="77777777" w:rsidR="00B2397E" w:rsidRDefault="00B2397E" w:rsidP="00C43CF5">
      <w:pPr>
        <w:widowControl w:val="0"/>
        <w:autoSpaceDE w:val="0"/>
        <w:autoSpaceDN w:val="0"/>
        <w:adjustRightInd w:val="0"/>
        <w:spacing w:before="60" w:line="240" w:lineRule="auto"/>
        <w:rPr>
          <w:rFonts w:ascii="Calibri" w:hAnsi="Calibri" w:cs="Calibri"/>
          <w:b/>
          <w:bCs/>
        </w:rPr>
      </w:pPr>
      <w:r w:rsidRPr="00B2397E">
        <w:rPr>
          <w:rFonts w:ascii="Calibri" w:hAnsi="Calibri" w:cs="Calibri"/>
          <w:b/>
          <w:bCs/>
        </w:rPr>
        <w:lastRenderedPageBreak/>
        <w:drawing>
          <wp:inline distT="0" distB="0" distL="0" distR="0" wp14:anchorId="2D7B36FA" wp14:editId="1E0DEEA9">
            <wp:extent cx="6451600" cy="4206240"/>
            <wp:effectExtent l="0" t="0" r="6350" b="381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451600" cy="4206240"/>
                    </a:xfrm>
                    <a:prstGeom prst="rect">
                      <a:avLst/>
                    </a:prstGeom>
                  </pic:spPr>
                </pic:pic>
              </a:graphicData>
            </a:graphic>
          </wp:inline>
        </w:drawing>
      </w:r>
    </w:p>
    <w:p w14:paraId="5C38C4DC" w14:textId="77777777" w:rsidR="005D47FE" w:rsidRDefault="00644FC0" w:rsidP="00C43CF5">
      <w:pPr>
        <w:widowControl w:val="0"/>
        <w:autoSpaceDE w:val="0"/>
        <w:autoSpaceDN w:val="0"/>
        <w:adjustRightInd w:val="0"/>
        <w:spacing w:before="60" w:line="240" w:lineRule="auto"/>
        <w:rPr>
          <w:rFonts w:ascii="Calibri" w:hAnsi="Calibri" w:cs="Calibri"/>
          <w:b/>
          <w:bCs/>
        </w:rPr>
      </w:pPr>
      <w:r w:rsidRPr="00644FC0">
        <w:rPr>
          <w:rFonts w:ascii="Calibri" w:hAnsi="Calibri" w:cs="Calibri"/>
          <w:b/>
          <w:bCs/>
        </w:rPr>
        <w:drawing>
          <wp:inline distT="0" distB="0" distL="0" distR="0" wp14:anchorId="729B14DD" wp14:editId="1789917A">
            <wp:extent cx="5522026" cy="4252395"/>
            <wp:effectExtent l="0" t="0" r="254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524938" cy="4254637"/>
                    </a:xfrm>
                    <a:prstGeom prst="rect">
                      <a:avLst/>
                    </a:prstGeom>
                  </pic:spPr>
                </pic:pic>
              </a:graphicData>
            </a:graphic>
          </wp:inline>
        </w:drawing>
      </w:r>
    </w:p>
    <w:p w14:paraId="5496A176" w14:textId="4B2CD108" w:rsidR="005D47FE" w:rsidRDefault="005D47FE" w:rsidP="00C43CF5">
      <w:pPr>
        <w:widowControl w:val="0"/>
        <w:autoSpaceDE w:val="0"/>
        <w:autoSpaceDN w:val="0"/>
        <w:adjustRightInd w:val="0"/>
        <w:spacing w:before="60" w:line="240" w:lineRule="auto"/>
        <w:rPr>
          <w:rFonts w:ascii="Calibri" w:hAnsi="Calibri" w:cs="Calibri"/>
          <w:b/>
          <w:bCs/>
        </w:rPr>
      </w:pPr>
    </w:p>
    <w:p w14:paraId="115BF135" w14:textId="0F4134CE" w:rsidR="00FE3CB1" w:rsidRDefault="00FE3CB1" w:rsidP="00C43CF5">
      <w:pPr>
        <w:widowControl w:val="0"/>
        <w:autoSpaceDE w:val="0"/>
        <w:autoSpaceDN w:val="0"/>
        <w:adjustRightInd w:val="0"/>
        <w:spacing w:before="60" w:line="240" w:lineRule="auto"/>
        <w:rPr>
          <w:rFonts w:ascii="Calibri" w:hAnsi="Calibri" w:cs="Calibri"/>
          <w:b/>
          <w:bCs/>
        </w:rPr>
      </w:pPr>
    </w:p>
    <w:p w14:paraId="53937F4D" w14:textId="5C879D37" w:rsidR="00FE3CB1" w:rsidRDefault="00FE3CB1" w:rsidP="00C43CF5">
      <w:pPr>
        <w:widowControl w:val="0"/>
        <w:autoSpaceDE w:val="0"/>
        <w:autoSpaceDN w:val="0"/>
        <w:adjustRightInd w:val="0"/>
        <w:spacing w:before="60" w:line="240" w:lineRule="auto"/>
        <w:rPr>
          <w:rFonts w:ascii="Calibri" w:hAnsi="Calibri" w:cs="Calibri"/>
          <w:b/>
          <w:bCs/>
        </w:rPr>
      </w:pPr>
    </w:p>
    <w:p w14:paraId="3DB70A4A" w14:textId="799F7C02" w:rsidR="00FE3CB1" w:rsidRPr="00FE3CB1" w:rsidRDefault="00FE3CB1" w:rsidP="00C43CF5">
      <w:pPr>
        <w:widowControl w:val="0"/>
        <w:autoSpaceDE w:val="0"/>
        <w:autoSpaceDN w:val="0"/>
        <w:adjustRightInd w:val="0"/>
        <w:spacing w:before="60" w:line="240" w:lineRule="auto"/>
        <w:rPr>
          <w:rFonts w:ascii="Calibri" w:hAnsi="Calibri" w:cs="Calibri"/>
          <w:b/>
          <w:bCs/>
          <w:sz w:val="24"/>
          <w:szCs w:val="24"/>
        </w:rPr>
      </w:pPr>
      <w:r w:rsidRPr="00FE3CB1">
        <w:rPr>
          <w:rFonts w:ascii="Calibri" w:hAnsi="Calibri" w:cs="Calibri"/>
          <w:b/>
          <w:bCs/>
          <w:sz w:val="24"/>
          <w:szCs w:val="24"/>
        </w:rPr>
        <w:t xml:space="preserve">3. </w:t>
      </w:r>
    </w:p>
    <w:p w14:paraId="289D6ACE" w14:textId="63E06CB4" w:rsidR="005D47FE" w:rsidRDefault="005D47FE" w:rsidP="00C43CF5">
      <w:pPr>
        <w:widowControl w:val="0"/>
        <w:autoSpaceDE w:val="0"/>
        <w:autoSpaceDN w:val="0"/>
        <w:adjustRightInd w:val="0"/>
        <w:spacing w:before="60" w:line="240" w:lineRule="auto"/>
        <w:rPr>
          <w:rFonts w:ascii="Calibri" w:hAnsi="Calibri" w:cs="Calibri"/>
          <w:b/>
          <w:bCs/>
        </w:rPr>
      </w:pPr>
      <w:r w:rsidRPr="00CF4FAC">
        <w:rPr>
          <w:rFonts w:ascii="Calibri" w:hAnsi="Calibri" w:cs="Calibri"/>
          <w:b/>
          <w:bCs/>
        </w:rPr>
        <w:lastRenderedPageBreak/>
        <w:drawing>
          <wp:inline distT="0" distB="0" distL="0" distR="0" wp14:anchorId="3B294715" wp14:editId="139EC51F">
            <wp:extent cx="6175153" cy="634492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285"/>
                    <a:stretch/>
                  </pic:blipFill>
                  <pic:spPr bwMode="auto">
                    <a:xfrm>
                      <a:off x="0" y="0"/>
                      <a:ext cx="6175153" cy="6344920"/>
                    </a:xfrm>
                    <a:prstGeom prst="rect">
                      <a:avLst/>
                    </a:prstGeom>
                    <a:ln>
                      <a:noFill/>
                    </a:ln>
                    <a:extLst>
                      <a:ext uri="{53640926-AAD7-44D8-BBD7-CCE9431645EC}">
                        <a14:shadowObscured xmlns:a14="http://schemas.microsoft.com/office/drawing/2010/main"/>
                      </a:ext>
                    </a:extLst>
                  </pic:spPr>
                </pic:pic>
              </a:graphicData>
            </a:graphic>
          </wp:inline>
        </w:drawing>
      </w:r>
    </w:p>
    <w:p w14:paraId="33B725B6" w14:textId="77777777" w:rsidR="005D47FE" w:rsidRDefault="005D47FE" w:rsidP="00C43CF5">
      <w:pPr>
        <w:widowControl w:val="0"/>
        <w:autoSpaceDE w:val="0"/>
        <w:autoSpaceDN w:val="0"/>
        <w:adjustRightInd w:val="0"/>
        <w:spacing w:before="60" w:line="240" w:lineRule="auto"/>
        <w:rPr>
          <w:rFonts w:ascii="Calibri" w:hAnsi="Calibri" w:cs="Calibri"/>
          <w:b/>
          <w:bCs/>
        </w:rPr>
      </w:pPr>
    </w:p>
    <w:p w14:paraId="59F4CA8F" w14:textId="77777777" w:rsidR="005D47FE" w:rsidRDefault="005D47FE" w:rsidP="00C43CF5">
      <w:pPr>
        <w:widowControl w:val="0"/>
        <w:autoSpaceDE w:val="0"/>
        <w:autoSpaceDN w:val="0"/>
        <w:adjustRightInd w:val="0"/>
        <w:spacing w:before="60" w:line="240" w:lineRule="auto"/>
        <w:rPr>
          <w:rFonts w:ascii="Calibri" w:hAnsi="Calibri" w:cs="Calibri"/>
          <w:b/>
          <w:bCs/>
        </w:rPr>
      </w:pPr>
      <w:r w:rsidRPr="00D37C1E">
        <w:rPr>
          <w:rFonts w:ascii="Calibri" w:hAnsi="Calibri" w:cs="Calibri"/>
          <w:b/>
          <w:bCs/>
        </w:rPr>
        <w:drawing>
          <wp:inline distT="0" distB="0" distL="0" distR="0" wp14:anchorId="27C8754E" wp14:editId="4CFCFAE5">
            <wp:extent cx="6451600" cy="2492375"/>
            <wp:effectExtent l="0" t="0" r="6350" b="317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451600" cy="2492375"/>
                    </a:xfrm>
                    <a:prstGeom prst="rect">
                      <a:avLst/>
                    </a:prstGeom>
                  </pic:spPr>
                </pic:pic>
              </a:graphicData>
            </a:graphic>
          </wp:inline>
        </w:drawing>
      </w:r>
    </w:p>
    <w:p w14:paraId="672A80A5" w14:textId="25B03B36" w:rsidR="00D27DD0" w:rsidRPr="00D27DD0" w:rsidRDefault="00D27DD0" w:rsidP="00D27DD0">
      <w:pPr>
        <w:widowControl w:val="0"/>
        <w:autoSpaceDE w:val="0"/>
        <w:autoSpaceDN w:val="0"/>
        <w:adjustRightInd w:val="0"/>
        <w:spacing w:line="240" w:lineRule="auto"/>
        <w:rPr>
          <w:rFonts w:ascii="Calibri" w:hAnsi="Calibri" w:cs="Calibri"/>
          <w:b/>
          <w:bCs/>
          <w:sz w:val="24"/>
          <w:szCs w:val="24"/>
        </w:rPr>
      </w:pPr>
      <w:r w:rsidRPr="00D27DD0">
        <w:rPr>
          <w:rFonts w:ascii="Calibri" w:hAnsi="Calibri" w:cs="Calibri"/>
          <w:b/>
          <w:bCs/>
          <w:sz w:val="24"/>
          <w:szCs w:val="24"/>
        </w:rPr>
        <w:t xml:space="preserve">4. </w:t>
      </w:r>
      <w:r>
        <w:rPr>
          <w:rFonts w:ascii="Calibri" w:hAnsi="Calibri" w:cs="Calibri"/>
          <w:b/>
          <w:bCs/>
          <w:sz w:val="24"/>
          <w:szCs w:val="24"/>
        </w:rPr>
        <w:t>(a)</w:t>
      </w:r>
    </w:p>
    <w:p w14:paraId="47E97AE2" w14:textId="590D1D51" w:rsidR="00711311" w:rsidRDefault="00D5603B" w:rsidP="00D27DD0">
      <w:pPr>
        <w:widowControl w:val="0"/>
        <w:autoSpaceDE w:val="0"/>
        <w:autoSpaceDN w:val="0"/>
        <w:adjustRightInd w:val="0"/>
        <w:spacing w:before="60" w:line="240" w:lineRule="auto"/>
        <w:jc w:val="center"/>
        <w:rPr>
          <w:rFonts w:ascii="Calibri" w:hAnsi="Calibri" w:cs="Calibri"/>
          <w:b/>
          <w:bCs/>
        </w:rPr>
      </w:pPr>
      <w:r w:rsidRPr="00D5603B">
        <w:rPr>
          <w:rFonts w:ascii="Calibri" w:hAnsi="Calibri" w:cs="Calibri"/>
          <w:b/>
          <w:bCs/>
        </w:rPr>
        <w:lastRenderedPageBreak/>
        <w:drawing>
          <wp:inline distT="0" distB="0" distL="0" distR="0" wp14:anchorId="64DAA43F" wp14:editId="20320BB8">
            <wp:extent cx="5358809" cy="2671793"/>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4381" b="10815"/>
                    <a:stretch/>
                  </pic:blipFill>
                  <pic:spPr bwMode="auto">
                    <a:xfrm>
                      <a:off x="0" y="0"/>
                      <a:ext cx="5374616" cy="2679674"/>
                    </a:xfrm>
                    <a:prstGeom prst="rect">
                      <a:avLst/>
                    </a:prstGeom>
                    <a:ln>
                      <a:noFill/>
                    </a:ln>
                    <a:extLst>
                      <a:ext uri="{53640926-AAD7-44D8-BBD7-CCE9431645EC}">
                        <a14:shadowObscured xmlns:a14="http://schemas.microsoft.com/office/drawing/2010/main"/>
                      </a:ext>
                    </a:extLst>
                  </pic:spPr>
                </pic:pic>
              </a:graphicData>
            </a:graphic>
          </wp:inline>
        </w:drawing>
      </w:r>
      <w:r w:rsidR="008A0044">
        <w:rPr>
          <w:rFonts w:ascii="Calibri" w:hAnsi="Calibri" w:cs="Calibri"/>
          <w:b/>
          <w:bCs/>
        </w:rPr>
        <w:t>(3)</w:t>
      </w:r>
    </w:p>
    <w:p w14:paraId="2CC7D1F7" w14:textId="5216850E" w:rsidR="008A0044" w:rsidRDefault="008A0044" w:rsidP="00711311">
      <w:pPr>
        <w:widowControl w:val="0"/>
        <w:autoSpaceDE w:val="0"/>
        <w:autoSpaceDN w:val="0"/>
        <w:adjustRightInd w:val="0"/>
        <w:spacing w:before="60" w:line="240" w:lineRule="auto"/>
        <w:rPr>
          <w:rFonts w:ascii="Calibri" w:hAnsi="Calibri" w:cs="Calibri"/>
          <w:b/>
          <w:bCs/>
        </w:rPr>
      </w:pPr>
      <w:r w:rsidRPr="009C5142">
        <w:drawing>
          <wp:inline distT="0" distB="0" distL="0" distR="0" wp14:anchorId="7EEDC3D7" wp14:editId="0C19786D">
            <wp:extent cx="5633365" cy="6305550"/>
            <wp:effectExtent l="0" t="0" r="571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77911" cy="6355412"/>
                    </a:xfrm>
                    <a:prstGeom prst="rect">
                      <a:avLst/>
                    </a:prstGeom>
                  </pic:spPr>
                </pic:pic>
              </a:graphicData>
            </a:graphic>
          </wp:inline>
        </w:drawing>
      </w:r>
    </w:p>
    <w:p w14:paraId="34C7668E" w14:textId="4FFB4FD1" w:rsidR="00A00C84" w:rsidRDefault="0026058C" w:rsidP="00C43CF5">
      <w:pPr>
        <w:rPr>
          <w:rFonts w:ascii="Calibri" w:hAnsi="Calibri" w:cs="Calibri"/>
          <w:b/>
          <w:bCs/>
        </w:rPr>
      </w:pPr>
      <w:r w:rsidRPr="00A65EF2">
        <w:rPr>
          <w:noProof/>
        </w:rPr>
        <w:drawing>
          <wp:anchor distT="0" distB="0" distL="114300" distR="114300" simplePos="0" relativeHeight="251663360" behindDoc="0" locked="0" layoutInCell="1" allowOverlap="1" wp14:anchorId="3A034864" wp14:editId="63C432B9">
            <wp:simplePos x="0" y="0"/>
            <wp:positionH relativeFrom="column">
              <wp:posOffset>5672884</wp:posOffset>
            </wp:positionH>
            <wp:positionV relativeFrom="paragraph">
              <wp:posOffset>38100</wp:posOffset>
            </wp:positionV>
            <wp:extent cx="898029" cy="90487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901630" cy="908503"/>
                    </a:xfrm>
                    <a:prstGeom prst="rect">
                      <a:avLst/>
                    </a:prstGeom>
                  </pic:spPr>
                </pic:pic>
              </a:graphicData>
            </a:graphic>
            <wp14:sizeRelH relativeFrom="margin">
              <wp14:pctWidth>0</wp14:pctWidth>
            </wp14:sizeRelH>
            <wp14:sizeRelV relativeFrom="margin">
              <wp14:pctHeight>0</wp14:pctHeight>
            </wp14:sizeRelV>
          </wp:anchor>
        </w:drawing>
      </w:r>
      <w:r w:rsidR="00A00C84">
        <w:rPr>
          <w:rFonts w:ascii="Calibri" w:hAnsi="Calibri" w:cs="Calibri"/>
          <w:b/>
          <w:bCs/>
        </w:rPr>
        <w:t xml:space="preserve">Homework: </w:t>
      </w:r>
      <w:r w:rsidR="00360B5D">
        <w:rPr>
          <w:rFonts w:ascii="Calibri" w:hAnsi="Calibri" w:cs="Calibri"/>
          <w:b/>
          <w:bCs/>
        </w:rPr>
        <w:t xml:space="preserve"> </w:t>
      </w:r>
      <w:r w:rsidR="00A00C84">
        <w:rPr>
          <w:rFonts w:ascii="Calibri" w:hAnsi="Calibri" w:cs="Calibri"/>
          <w:b/>
          <w:bCs/>
        </w:rPr>
        <w:t xml:space="preserve">Pre-Reading GCSE Recap </w:t>
      </w:r>
      <w:r w:rsidR="00445879">
        <w:rPr>
          <w:rFonts w:ascii="Calibri" w:hAnsi="Calibri" w:cs="Calibri"/>
          <w:b/>
          <w:bCs/>
        </w:rPr>
        <w:t>on Genetic Engineering</w:t>
      </w:r>
    </w:p>
    <w:p w14:paraId="64BC2FFD" w14:textId="37633E35" w:rsidR="008E068A" w:rsidRDefault="008E068A" w:rsidP="008E068A">
      <w:pPr>
        <w:rPr>
          <w:b/>
          <w:bCs/>
          <w:u w:val="single"/>
        </w:rPr>
      </w:pPr>
    </w:p>
    <w:p w14:paraId="1A73F3AF" w14:textId="27827E6F" w:rsidR="00F30152" w:rsidRPr="00360B5D" w:rsidRDefault="00F30152" w:rsidP="008E068A">
      <w:pPr>
        <w:rPr>
          <w:rFonts w:ascii="Calibri" w:hAnsi="Calibri" w:cs="Calibri"/>
          <w:b/>
          <w:bCs/>
          <w:u w:val="single"/>
        </w:rPr>
      </w:pPr>
      <w:r w:rsidRPr="00360B5D">
        <w:rPr>
          <w:rFonts w:ascii="Calibri" w:hAnsi="Calibri" w:cs="Calibri"/>
          <w:b/>
          <w:bCs/>
          <w:u w:val="single"/>
        </w:rPr>
        <w:t xml:space="preserve">Video: </w:t>
      </w:r>
      <w:r w:rsidR="008E068A" w:rsidRPr="00360B5D">
        <w:rPr>
          <w:rFonts w:ascii="Calibri" w:hAnsi="Calibri" w:cs="Calibri"/>
          <w:b/>
          <w:bCs/>
        </w:rPr>
        <w:t xml:space="preserve"> S</w:t>
      </w:r>
      <w:r w:rsidRPr="00360B5D">
        <w:rPr>
          <w:rFonts w:ascii="Calibri" w:hAnsi="Calibri" w:cs="Calibri"/>
          <w:i/>
          <w:iCs/>
        </w:rPr>
        <w:t>can the code above with your phone to watch the video on this topic</w:t>
      </w:r>
    </w:p>
    <w:p w14:paraId="6D5837DE" w14:textId="0B923AF3" w:rsidR="00F30152" w:rsidRPr="00360B5D" w:rsidRDefault="0026058C" w:rsidP="00F30152">
      <w:pPr>
        <w:rPr>
          <w:rFonts w:ascii="Calibri" w:hAnsi="Calibri" w:cs="Calibri"/>
          <w:b/>
          <w:bCs/>
        </w:rPr>
      </w:pPr>
      <w:r w:rsidRPr="00360B5D">
        <w:rPr>
          <w:rFonts w:ascii="Calibri" w:hAnsi="Calibri" w:cs="Calibri"/>
          <w:noProof/>
        </w:rPr>
        <w:drawing>
          <wp:anchor distT="0" distB="0" distL="114300" distR="114300" simplePos="0" relativeHeight="251662335" behindDoc="0" locked="0" layoutInCell="1" allowOverlap="1" wp14:anchorId="4595D5F8" wp14:editId="78DAD47F">
            <wp:simplePos x="0" y="0"/>
            <wp:positionH relativeFrom="column">
              <wp:posOffset>2301240</wp:posOffset>
            </wp:positionH>
            <wp:positionV relativeFrom="paragraph">
              <wp:posOffset>41910</wp:posOffset>
            </wp:positionV>
            <wp:extent cx="4275455" cy="2714625"/>
            <wp:effectExtent l="0" t="0" r="0" b="952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275455" cy="2714625"/>
                    </a:xfrm>
                    <a:prstGeom prst="rect">
                      <a:avLst/>
                    </a:prstGeom>
                    <a:noFill/>
                  </pic:spPr>
                </pic:pic>
              </a:graphicData>
            </a:graphic>
            <wp14:sizeRelH relativeFrom="margin">
              <wp14:pctWidth>0</wp14:pctWidth>
            </wp14:sizeRelH>
            <wp14:sizeRelV relativeFrom="margin">
              <wp14:pctHeight>0</wp14:pctHeight>
            </wp14:sizeRelV>
          </wp:anchor>
        </w:drawing>
      </w:r>
      <w:r w:rsidR="00F30152" w:rsidRPr="00360B5D">
        <w:rPr>
          <w:rFonts w:ascii="Calibri" w:hAnsi="Calibri" w:cs="Calibri"/>
          <w:b/>
          <w:bCs/>
          <w:u w:val="single"/>
        </w:rPr>
        <w:t xml:space="preserve">Notes: </w:t>
      </w:r>
      <w:r w:rsidR="00F30152" w:rsidRPr="00360B5D">
        <w:rPr>
          <w:rFonts w:ascii="Calibri" w:hAnsi="Calibri" w:cs="Calibri"/>
          <w:b/>
          <w:bCs/>
        </w:rPr>
        <w:tab/>
      </w:r>
      <w:r w:rsidR="00F30152" w:rsidRPr="00360B5D">
        <w:rPr>
          <w:rFonts w:ascii="Calibri" w:hAnsi="Calibri" w:cs="Calibri"/>
          <w:b/>
          <w:bCs/>
        </w:rPr>
        <w:tab/>
      </w:r>
    </w:p>
    <w:p w14:paraId="2A3F0FB0" w14:textId="0EC1F893" w:rsidR="008E068A" w:rsidRPr="00360B5D" w:rsidRDefault="008E068A" w:rsidP="00F30152">
      <w:pPr>
        <w:rPr>
          <w:rFonts w:ascii="Calibri" w:hAnsi="Calibri" w:cs="Calibri"/>
          <w:b/>
          <w:bCs/>
          <w:u w:val="single"/>
        </w:rPr>
      </w:pPr>
    </w:p>
    <w:p w14:paraId="6C6441CC" w14:textId="2A68A517" w:rsidR="00F30152" w:rsidRPr="00360B5D" w:rsidRDefault="00F30152" w:rsidP="00F30152">
      <w:pPr>
        <w:rPr>
          <w:rFonts w:ascii="Calibri" w:hAnsi="Calibri" w:cs="Calibri"/>
          <w:b/>
          <w:bCs/>
        </w:rPr>
      </w:pPr>
      <w:r w:rsidRPr="00360B5D">
        <w:rPr>
          <w:rFonts w:ascii="Calibri" w:hAnsi="Calibri" w:cs="Calibri"/>
          <w:b/>
          <w:bCs/>
        </w:rPr>
        <w:t xml:space="preserve">Part 1 - Define the term ‘genetic engineering’ </w:t>
      </w:r>
    </w:p>
    <w:p w14:paraId="5D3D1C94" w14:textId="0C98F445" w:rsidR="00F30152" w:rsidRPr="00360B5D" w:rsidRDefault="00F30152" w:rsidP="00F30152">
      <w:pPr>
        <w:rPr>
          <w:rFonts w:ascii="Calibri" w:hAnsi="Calibri" w:cs="Calibri"/>
        </w:rPr>
      </w:pPr>
      <w:r w:rsidRPr="00360B5D">
        <w:rPr>
          <w:rFonts w:ascii="Calibri" w:hAnsi="Calibri" w:cs="Calibri"/>
        </w:rPr>
        <w:t xml:space="preserve">Genetic engineering is a process where a gene from one organism is inserted into the genome of another, so that it has a desired characteristic. </w:t>
      </w:r>
    </w:p>
    <w:p w14:paraId="2071D81E" w14:textId="77777777" w:rsidR="0026058C" w:rsidRDefault="00F30152" w:rsidP="00F30152">
      <w:pPr>
        <w:rPr>
          <w:rFonts w:ascii="Calibri" w:hAnsi="Calibri" w:cs="Calibri"/>
        </w:rPr>
      </w:pPr>
      <w:r w:rsidRPr="00360B5D">
        <w:rPr>
          <w:rFonts w:ascii="Calibri" w:hAnsi="Calibri" w:cs="Calibri"/>
        </w:rPr>
        <w:t xml:space="preserve">Enzymes are used to cut the desired gene out of the DNA, it is then placed into a vector (something that can insert the gene into the new organism). When using bacteria the vector is a plasmid but you could also use a virus. </w:t>
      </w:r>
    </w:p>
    <w:p w14:paraId="2C840C55" w14:textId="77777777" w:rsidR="0026058C" w:rsidRDefault="0026058C" w:rsidP="00F30152">
      <w:pPr>
        <w:rPr>
          <w:rFonts w:ascii="Calibri" w:hAnsi="Calibri" w:cs="Calibri"/>
        </w:rPr>
      </w:pPr>
    </w:p>
    <w:p w14:paraId="0C7E4225" w14:textId="4A7CB04B" w:rsidR="00F30152" w:rsidRDefault="00F30152" w:rsidP="00F30152">
      <w:pPr>
        <w:rPr>
          <w:rFonts w:ascii="Calibri" w:hAnsi="Calibri" w:cs="Calibri"/>
        </w:rPr>
      </w:pPr>
      <w:r w:rsidRPr="00360B5D">
        <w:rPr>
          <w:rFonts w:ascii="Calibri" w:hAnsi="Calibri" w:cs="Calibri"/>
        </w:rPr>
        <w:t xml:space="preserve">The bacteria have been genetically modified, the plasmid will be copied when the bacteria replicate and they will all produce the product of the gene. E.g insulin. </w:t>
      </w:r>
    </w:p>
    <w:p w14:paraId="62BC39E4" w14:textId="60D9DF9C" w:rsidR="00F30152" w:rsidRDefault="00F30152" w:rsidP="00F30152">
      <w:pPr>
        <w:rPr>
          <w:rFonts w:ascii="Calibri" w:hAnsi="Calibri" w:cs="Calibri"/>
        </w:rPr>
      </w:pPr>
      <w:r w:rsidRPr="00360B5D">
        <w:rPr>
          <w:rFonts w:ascii="Calibri" w:hAnsi="Calibri" w:cs="Calibri"/>
        </w:rPr>
        <w:t xml:space="preserve">Genetic engineering can be carried out on any organism, if genetic engineering is carried out on animals and plants then it is done at an early stage so that all cells will contain the gene and they will develop the desired characteristic. </w:t>
      </w:r>
    </w:p>
    <w:p w14:paraId="21644F7F" w14:textId="77777777" w:rsidR="0026058C" w:rsidRPr="00360B5D" w:rsidRDefault="0026058C" w:rsidP="00F30152">
      <w:pPr>
        <w:rPr>
          <w:rFonts w:ascii="Calibri" w:hAnsi="Calibri" w:cs="Calibri"/>
        </w:rPr>
      </w:pPr>
    </w:p>
    <w:tbl>
      <w:tblPr>
        <w:tblpPr w:leftFromText="180" w:rightFromText="180" w:vertAnchor="text" w:horzAnchor="margin" w:tblpY="424"/>
        <w:tblW w:w="10158" w:type="dxa"/>
        <w:tblCellMar>
          <w:left w:w="0" w:type="dxa"/>
          <w:right w:w="0" w:type="dxa"/>
        </w:tblCellMar>
        <w:tblLook w:val="0420" w:firstRow="1" w:lastRow="0" w:firstColumn="0" w:lastColumn="0" w:noHBand="0" w:noVBand="1"/>
      </w:tblPr>
      <w:tblGrid>
        <w:gridCol w:w="2542"/>
        <w:gridCol w:w="7616"/>
      </w:tblGrid>
      <w:tr w:rsidR="00F30152" w:rsidRPr="00360B5D" w14:paraId="68E302D3" w14:textId="77777777" w:rsidTr="008E068A">
        <w:trPr>
          <w:trHeight w:val="611"/>
        </w:trPr>
        <w:tc>
          <w:tcPr>
            <w:tcW w:w="2542"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6A05BF5C" w14:textId="77777777" w:rsidR="00F30152" w:rsidRPr="00360B5D" w:rsidRDefault="00F30152" w:rsidP="008E138E">
            <w:pPr>
              <w:rPr>
                <w:rFonts w:ascii="Calibri" w:hAnsi="Calibri" w:cs="Calibri"/>
                <w:b/>
                <w:bCs/>
              </w:rPr>
            </w:pPr>
            <w:r w:rsidRPr="00360B5D">
              <w:rPr>
                <w:rFonts w:ascii="Calibri" w:hAnsi="Calibri" w:cs="Calibri"/>
                <w:b/>
                <w:bCs/>
              </w:rPr>
              <w:t>Organism which has been genetically modified</w:t>
            </w:r>
          </w:p>
        </w:tc>
        <w:tc>
          <w:tcPr>
            <w:tcW w:w="7616" w:type="dxa"/>
            <w:tcBorders>
              <w:top w:val="single" w:sz="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14:paraId="798B1CF6" w14:textId="77777777" w:rsidR="00F30152" w:rsidRPr="00360B5D" w:rsidRDefault="00F30152" w:rsidP="008E138E">
            <w:pPr>
              <w:rPr>
                <w:rFonts w:ascii="Calibri" w:hAnsi="Calibri" w:cs="Calibri"/>
                <w:b/>
                <w:bCs/>
              </w:rPr>
            </w:pPr>
            <w:r w:rsidRPr="00360B5D">
              <w:rPr>
                <w:rFonts w:ascii="Calibri" w:hAnsi="Calibri" w:cs="Calibri"/>
                <w:b/>
                <w:bCs/>
              </w:rPr>
              <w:t>Benefit</w:t>
            </w:r>
          </w:p>
        </w:tc>
      </w:tr>
      <w:tr w:rsidR="00F30152" w:rsidRPr="00360B5D" w14:paraId="42DEB318" w14:textId="77777777" w:rsidTr="008E068A">
        <w:trPr>
          <w:trHeight w:val="283"/>
        </w:trPr>
        <w:tc>
          <w:tcPr>
            <w:tcW w:w="25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67F0436C" w14:textId="77777777" w:rsidR="00F30152" w:rsidRPr="00360B5D" w:rsidRDefault="00F30152" w:rsidP="008E138E">
            <w:pPr>
              <w:rPr>
                <w:rFonts w:ascii="Calibri" w:hAnsi="Calibri" w:cs="Calibri"/>
              </w:rPr>
            </w:pPr>
            <w:r w:rsidRPr="00360B5D">
              <w:rPr>
                <w:rFonts w:ascii="Calibri" w:hAnsi="Calibri" w:cs="Calibri"/>
              </w:rPr>
              <w:t>Bacteria</w:t>
            </w:r>
          </w:p>
        </w:tc>
        <w:tc>
          <w:tcPr>
            <w:tcW w:w="76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07578039" w14:textId="77777777" w:rsidR="00F30152" w:rsidRPr="00360B5D" w:rsidRDefault="00F30152" w:rsidP="008E138E">
            <w:pPr>
              <w:rPr>
                <w:rFonts w:ascii="Calibri" w:hAnsi="Calibri" w:cs="Calibri"/>
              </w:rPr>
            </w:pPr>
            <w:r w:rsidRPr="00360B5D">
              <w:rPr>
                <w:rFonts w:ascii="Calibri" w:hAnsi="Calibri" w:cs="Calibri"/>
              </w:rPr>
              <w:t>To produce useful substances such as human insulin to treat diabetes</w:t>
            </w:r>
          </w:p>
        </w:tc>
      </w:tr>
      <w:tr w:rsidR="00F30152" w:rsidRPr="00360B5D" w14:paraId="1F564642" w14:textId="77777777" w:rsidTr="008E068A">
        <w:trPr>
          <w:trHeight w:val="236"/>
        </w:trPr>
        <w:tc>
          <w:tcPr>
            <w:tcW w:w="25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748975E2" w14:textId="77777777" w:rsidR="00F30152" w:rsidRPr="00360B5D" w:rsidRDefault="00F30152" w:rsidP="008E138E">
            <w:pPr>
              <w:rPr>
                <w:rFonts w:ascii="Calibri" w:hAnsi="Calibri" w:cs="Calibri"/>
              </w:rPr>
            </w:pPr>
            <w:r w:rsidRPr="00360B5D">
              <w:rPr>
                <w:rFonts w:ascii="Calibri" w:hAnsi="Calibri" w:cs="Calibri"/>
              </w:rPr>
              <w:t>Food Crops</w:t>
            </w:r>
          </w:p>
        </w:tc>
        <w:tc>
          <w:tcPr>
            <w:tcW w:w="76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587C5AF5" w14:textId="77777777" w:rsidR="00F30152" w:rsidRPr="00360B5D" w:rsidRDefault="00F30152" w:rsidP="008E138E">
            <w:pPr>
              <w:rPr>
                <w:rFonts w:ascii="Calibri" w:hAnsi="Calibri" w:cs="Calibri"/>
              </w:rPr>
            </w:pPr>
            <w:r w:rsidRPr="00360B5D">
              <w:rPr>
                <w:rFonts w:ascii="Calibri" w:hAnsi="Calibri" w:cs="Calibri"/>
              </w:rPr>
              <w:t>Improve yield (bigger better fruit) and be resistant to pests or diseases.</w:t>
            </w:r>
          </w:p>
          <w:p w14:paraId="35BA4C96" w14:textId="77777777" w:rsidR="00F30152" w:rsidRPr="00360B5D" w:rsidRDefault="00F30152" w:rsidP="008E138E">
            <w:pPr>
              <w:rPr>
                <w:rFonts w:ascii="Calibri" w:hAnsi="Calibri" w:cs="Calibri"/>
              </w:rPr>
            </w:pPr>
            <w:r w:rsidRPr="00360B5D">
              <w:rPr>
                <w:rFonts w:ascii="Calibri" w:hAnsi="Calibri" w:cs="Calibri"/>
              </w:rPr>
              <w:t>E.g. Bt Cotton produced to be resistant to specific caterpillar pest</w:t>
            </w:r>
          </w:p>
          <w:p w14:paraId="4718D954" w14:textId="77777777" w:rsidR="00F30152" w:rsidRPr="00360B5D" w:rsidRDefault="00F30152" w:rsidP="008E138E">
            <w:pPr>
              <w:rPr>
                <w:rFonts w:ascii="Calibri" w:hAnsi="Calibri" w:cs="Calibri"/>
              </w:rPr>
            </w:pPr>
            <w:r w:rsidRPr="00360B5D">
              <w:rPr>
                <w:rFonts w:ascii="Calibri" w:hAnsi="Calibri" w:cs="Calibri"/>
              </w:rPr>
              <w:t>E.g Golden Rice has been genetically modified with a gene taken from tomatoes to make beta-carotene, a pigment that is converted into vitamin A in the body. It is used to help prevent vitamin A deficiency and blindness in Africa and Asia.</w:t>
            </w:r>
          </w:p>
        </w:tc>
      </w:tr>
      <w:tr w:rsidR="00F30152" w:rsidRPr="00360B5D" w14:paraId="6EA070CF" w14:textId="77777777" w:rsidTr="008E068A">
        <w:trPr>
          <w:trHeight w:val="472"/>
        </w:trPr>
        <w:tc>
          <w:tcPr>
            <w:tcW w:w="25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4BD2042E" w14:textId="77777777" w:rsidR="00F30152" w:rsidRPr="00360B5D" w:rsidRDefault="00F30152" w:rsidP="008E138E">
            <w:pPr>
              <w:rPr>
                <w:rFonts w:ascii="Calibri" w:hAnsi="Calibri" w:cs="Calibri"/>
              </w:rPr>
            </w:pPr>
            <w:r w:rsidRPr="00360B5D">
              <w:rPr>
                <w:rFonts w:ascii="Calibri" w:hAnsi="Calibri" w:cs="Calibri"/>
              </w:rPr>
              <w:t>Sheep</w:t>
            </w:r>
          </w:p>
        </w:tc>
        <w:tc>
          <w:tcPr>
            <w:tcW w:w="76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14:paraId="52F72703" w14:textId="77777777" w:rsidR="00F30152" w:rsidRPr="00360B5D" w:rsidRDefault="00F30152" w:rsidP="008E138E">
            <w:pPr>
              <w:rPr>
                <w:rFonts w:ascii="Calibri" w:hAnsi="Calibri" w:cs="Calibri"/>
              </w:rPr>
            </w:pPr>
            <w:r w:rsidRPr="00360B5D">
              <w:rPr>
                <w:rFonts w:ascii="Calibri" w:hAnsi="Calibri" w:cs="Calibri"/>
              </w:rPr>
              <w:t>Sheep have been genetically engineered so that they can produce useful things in their milk, e.g. drugs to treat human diseases</w:t>
            </w:r>
          </w:p>
        </w:tc>
      </w:tr>
    </w:tbl>
    <w:p w14:paraId="1C14A36C" w14:textId="504993E6" w:rsidR="00F30152" w:rsidRPr="00360B5D" w:rsidRDefault="00F30152" w:rsidP="00F30152">
      <w:pPr>
        <w:rPr>
          <w:rFonts w:ascii="Calibri" w:hAnsi="Calibri" w:cs="Calibri"/>
          <w:b/>
          <w:bCs/>
        </w:rPr>
      </w:pPr>
      <w:r w:rsidRPr="00360B5D">
        <w:rPr>
          <w:rFonts w:ascii="Calibri" w:hAnsi="Calibri" w:cs="Calibri"/>
          <w:b/>
          <w:bCs/>
        </w:rPr>
        <w:t xml:space="preserve">Part 2 - Give examples of organisms which have been genetically modified and explain why. </w:t>
      </w:r>
    </w:p>
    <w:p w14:paraId="5ECE2134" w14:textId="77777777" w:rsidR="00F30152" w:rsidRPr="00360B5D" w:rsidRDefault="00F30152" w:rsidP="00F30152">
      <w:pPr>
        <w:rPr>
          <w:rFonts w:ascii="Calibri" w:hAnsi="Calibri" w:cs="Calibri"/>
          <w:b/>
          <w:bCs/>
        </w:rPr>
      </w:pPr>
    </w:p>
    <w:p w14:paraId="3EED77D7" w14:textId="77777777" w:rsidR="00F30152" w:rsidRPr="00360B5D" w:rsidRDefault="00F30152" w:rsidP="00F30152">
      <w:pPr>
        <w:rPr>
          <w:rFonts w:ascii="Calibri" w:hAnsi="Calibri" w:cs="Calibri"/>
          <w:b/>
          <w:bCs/>
        </w:rPr>
      </w:pPr>
      <w:r w:rsidRPr="00360B5D">
        <w:rPr>
          <w:rFonts w:ascii="Calibri" w:hAnsi="Calibri" w:cs="Calibri"/>
          <w:b/>
          <w:bCs/>
        </w:rPr>
        <w:t>Part 3 - Evaluate the use of GM organisms</w:t>
      </w:r>
    </w:p>
    <w:p w14:paraId="371B406F" w14:textId="77777777" w:rsidR="00F30152" w:rsidRPr="00360B5D" w:rsidRDefault="00F30152" w:rsidP="00F30152">
      <w:pPr>
        <w:rPr>
          <w:rFonts w:ascii="Calibri" w:hAnsi="Calibri" w:cs="Calibri"/>
          <w:b/>
          <w:bCs/>
        </w:rPr>
      </w:pPr>
      <w:r w:rsidRPr="00360B5D">
        <w:rPr>
          <w:rFonts w:ascii="Calibri" w:hAnsi="Calibri" w:cs="Calibri"/>
          <w:b/>
          <w:bCs/>
        </w:rPr>
        <w:t xml:space="preserve">Benefits of genetic engineering in medicine: </w:t>
      </w:r>
    </w:p>
    <w:p w14:paraId="2B83A72F" w14:textId="77777777" w:rsidR="00F30152" w:rsidRPr="00360B5D" w:rsidRDefault="00F30152" w:rsidP="00E817ED">
      <w:pPr>
        <w:pStyle w:val="ListParagraph"/>
        <w:numPr>
          <w:ilvl w:val="0"/>
          <w:numId w:val="14"/>
        </w:numPr>
        <w:spacing w:after="160" w:line="259" w:lineRule="auto"/>
        <w:rPr>
          <w:rFonts w:ascii="Calibri" w:hAnsi="Calibri" w:cs="Calibri"/>
          <w:sz w:val="22"/>
          <w:szCs w:val="22"/>
        </w:rPr>
      </w:pPr>
      <w:r w:rsidRPr="00360B5D">
        <w:rPr>
          <w:rFonts w:ascii="Calibri" w:hAnsi="Calibri" w:cs="Calibri"/>
          <w:sz w:val="22"/>
          <w:szCs w:val="22"/>
        </w:rPr>
        <w:t>Can produce large amounts of proteins like insulin and other drugs very fast</w:t>
      </w:r>
    </w:p>
    <w:p w14:paraId="74B18D23" w14:textId="77777777" w:rsidR="00F30152" w:rsidRPr="00360B5D" w:rsidRDefault="00F30152" w:rsidP="00E817ED">
      <w:pPr>
        <w:pStyle w:val="ListParagraph"/>
        <w:numPr>
          <w:ilvl w:val="0"/>
          <w:numId w:val="14"/>
        </w:numPr>
        <w:spacing w:after="160" w:line="259" w:lineRule="auto"/>
        <w:rPr>
          <w:rFonts w:ascii="Calibri" w:hAnsi="Calibri" w:cs="Calibri"/>
          <w:sz w:val="22"/>
          <w:szCs w:val="22"/>
        </w:rPr>
      </w:pPr>
      <w:r w:rsidRPr="00360B5D">
        <w:rPr>
          <w:rFonts w:ascii="Calibri" w:hAnsi="Calibri" w:cs="Calibri"/>
          <w:sz w:val="22"/>
          <w:szCs w:val="22"/>
        </w:rPr>
        <w:t>Human insulin made this way will not be rejected by the body</w:t>
      </w:r>
    </w:p>
    <w:p w14:paraId="5A807A77" w14:textId="77777777" w:rsidR="00F30152" w:rsidRPr="00360B5D" w:rsidRDefault="00F30152" w:rsidP="00E817ED">
      <w:pPr>
        <w:pStyle w:val="ListParagraph"/>
        <w:numPr>
          <w:ilvl w:val="0"/>
          <w:numId w:val="14"/>
        </w:numPr>
        <w:spacing w:after="160" w:line="259" w:lineRule="auto"/>
        <w:rPr>
          <w:rFonts w:ascii="Calibri" w:hAnsi="Calibri" w:cs="Calibri"/>
          <w:sz w:val="22"/>
          <w:szCs w:val="22"/>
        </w:rPr>
      </w:pPr>
      <w:r w:rsidRPr="00360B5D">
        <w:rPr>
          <w:rFonts w:ascii="Calibri" w:hAnsi="Calibri" w:cs="Calibri"/>
          <w:sz w:val="22"/>
          <w:szCs w:val="22"/>
        </w:rPr>
        <w:t>It could allow treatment for some human genetic disorders in the future</w:t>
      </w:r>
    </w:p>
    <w:p w14:paraId="0DE6FFB9" w14:textId="77777777" w:rsidR="00F30152" w:rsidRPr="00360B5D" w:rsidRDefault="00F30152" w:rsidP="000B5E2A">
      <w:pPr>
        <w:spacing w:line="240" w:lineRule="auto"/>
        <w:rPr>
          <w:rFonts w:ascii="Calibri" w:hAnsi="Calibri" w:cs="Calibri"/>
          <w:b/>
          <w:bCs/>
        </w:rPr>
      </w:pPr>
      <w:r w:rsidRPr="00360B5D">
        <w:rPr>
          <w:rFonts w:ascii="Calibri" w:hAnsi="Calibri" w:cs="Calibri"/>
          <w:b/>
          <w:bCs/>
        </w:rPr>
        <w:t>Disadvantages of genetic engineering in medicine:</w:t>
      </w:r>
    </w:p>
    <w:p w14:paraId="71ED2389" w14:textId="77777777" w:rsidR="00F30152" w:rsidRPr="00360B5D" w:rsidRDefault="00F30152" w:rsidP="00E817ED">
      <w:pPr>
        <w:pStyle w:val="ListParagraph"/>
        <w:numPr>
          <w:ilvl w:val="0"/>
          <w:numId w:val="15"/>
        </w:numPr>
        <w:spacing w:after="160"/>
        <w:rPr>
          <w:rFonts w:ascii="Calibri" w:hAnsi="Calibri" w:cs="Calibri"/>
          <w:sz w:val="22"/>
          <w:szCs w:val="22"/>
        </w:rPr>
      </w:pPr>
      <w:r w:rsidRPr="00360B5D">
        <w:rPr>
          <w:rFonts w:ascii="Calibri" w:hAnsi="Calibri" w:cs="Calibri"/>
          <w:sz w:val="22"/>
          <w:szCs w:val="22"/>
        </w:rPr>
        <w:t xml:space="preserve">Genetic engineering is expensive. </w:t>
      </w:r>
    </w:p>
    <w:p w14:paraId="31793BFA" w14:textId="77777777" w:rsidR="00F30152" w:rsidRPr="00360B5D" w:rsidRDefault="00F30152" w:rsidP="00F30152">
      <w:pPr>
        <w:rPr>
          <w:rFonts w:ascii="Calibri" w:hAnsi="Calibri" w:cs="Calibri"/>
          <w:b/>
          <w:bCs/>
        </w:rPr>
      </w:pPr>
      <w:r w:rsidRPr="00360B5D">
        <w:rPr>
          <w:rFonts w:ascii="Calibri" w:hAnsi="Calibri" w:cs="Calibri"/>
          <w:b/>
          <w:bCs/>
        </w:rPr>
        <w:t>Benefits of GM crops</w:t>
      </w:r>
    </w:p>
    <w:p w14:paraId="12FEAD61" w14:textId="77777777" w:rsidR="00F30152" w:rsidRPr="00360B5D" w:rsidRDefault="00F30152" w:rsidP="00E817ED">
      <w:pPr>
        <w:pStyle w:val="ListParagraph"/>
        <w:numPr>
          <w:ilvl w:val="0"/>
          <w:numId w:val="15"/>
        </w:numPr>
        <w:spacing w:after="160" w:line="259" w:lineRule="auto"/>
        <w:rPr>
          <w:rFonts w:ascii="Calibri" w:hAnsi="Calibri" w:cs="Calibri"/>
          <w:sz w:val="22"/>
          <w:szCs w:val="22"/>
        </w:rPr>
      </w:pPr>
      <w:r w:rsidRPr="00360B5D">
        <w:rPr>
          <w:rFonts w:ascii="Calibri" w:hAnsi="Calibri" w:cs="Calibri"/>
          <w:sz w:val="22"/>
          <w:szCs w:val="22"/>
        </w:rPr>
        <w:lastRenderedPageBreak/>
        <w:t>Genetically modifying crops to be resistant to pests and diseases allows plants to grow better and increases yield</w:t>
      </w:r>
    </w:p>
    <w:p w14:paraId="4F4E279F" w14:textId="77777777" w:rsidR="00F30152" w:rsidRPr="00360B5D" w:rsidRDefault="00F30152" w:rsidP="00E817ED">
      <w:pPr>
        <w:pStyle w:val="ListParagraph"/>
        <w:numPr>
          <w:ilvl w:val="0"/>
          <w:numId w:val="15"/>
        </w:numPr>
        <w:spacing w:after="160" w:line="259" w:lineRule="auto"/>
        <w:rPr>
          <w:rFonts w:ascii="Calibri" w:hAnsi="Calibri" w:cs="Calibri"/>
          <w:sz w:val="22"/>
          <w:szCs w:val="22"/>
        </w:rPr>
      </w:pPr>
      <w:r w:rsidRPr="00360B5D">
        <w:rPr>
          <w:rFonts w:ascii="Calibri" w:hAnsi="Calibri" w:cs="Calibri"/>
          <w:sz w:val="22"/>
          <w:szCs w:val="22"/>
        </w:rPr>
        <w:t>GM plants can be used to produce more food or more nutritious food in places where they cannot grow lots</w:t>
      </w:r>
    </w:p>
    <w:p w14:paraId="0452E03F" w14:textId="77777777" w:rsidR="00F30152" w:rsidRPr="00360B5D" w:rsidRDefault="00F30152" w:rsidP="00E817ED">
      <w:pPr>
        <w:pStyle w:val="ListParagraph"/>
        <w:numPr>
          <w:ilvl w:val="0"/>
          <w:numId w:val="15"/>
        </w:numPr>
        <w:spacing w:after="160" w:line="259" w:lineRule="auto"/>
        <w:rPr>
          <w:rFonts w:ascii="Calibri" w:hAnsi="Calibri" w:cs="Calibri"/>
          <w:sz w:val="22"/>
          <w:szCs w:val="22"/>
        </w:rPr>
      </w:pPr>
      <w:r w:rsidRPr="00360B5D">
        <w:rPr>
          <w:rFonts w:ascii="Calibri" w:hAnsi="Calibri" w:cs="Calibri"/>
          <w:sz w:val="22"/>
          <w:szCs w:val="22"/>
        </w:rPr>
        <w:t>It can reduce the use of chemical pesticides</w:t>
      </w:r>
    </w:p>
    <w:p w14:paraId="7A71906C" w14:textId="77777777" w:rsidR="00F30152" w:rsidRPr="00360B5D" w:rsidRDefault="00F30152" w:rsidP="00F30152">
      <w:pPr>
        <w:rPr>
          <w:rFonts w:ascii="Calibri" w:hAnsi="Calibri" w:cs="Calibri"/>
          <w:b/>
          <w:bCs/>
        </w:rPr>
      </w:pPr>
      <w:r w:rsidRPr="00360B5D">
        <w:rPr>
          <w:rFonts w:ascii="Calibri" w:hAnsi="Calibri" w:cs="Calibri"/>
          <w:b/>
          <w:bCs/>
        </w:rPr>
        <w:t>Disadvantages of GM crops</w:t>
      </w:r>
    </w:p>
    <w:p w14:paraId="71BE80A2" w14:textId="77777777" w:rsidR="00F30152" w:rsidRPr="00360B5D" w:rsidRDefault="00F30152" w:rsidP="00E817ED">
      <w:pPr>
        <w:pStyle w:val="ListParagraph"/>
        <w:numPr>
          <w:ilvl w:val="0"/>
          <w:numId w:val="16"/>
        </w:numPr>
        <w:spacing w:after="160" w:line="259" w:lineRule="auto"/>
        <w:rPr>
          <w:rFonts w:ascii="Calibri" w:hAnsi="Calibri" w:cs="Calibri"/>
          <w:sz w:val="22"/>
          <w:szCs w:val="22"/>
        </w:rPr>
      </w:pPr>
      <w:r w:rsidRPr="00360B5D">
        <w:rPr>
          <w:rFonts w:ascii="Calibri" w:hAnsi="Calibri" w:cs="Calibri"/>
          <w:sz w:val="22"/>
          <w:szCs w:val="22"/>
        </w:rPr>
        <w:t>Inserted genes could be transferred to wild/natural populations of plants which could affect biodiversity of plants and insects that feed on them. Especially resistance genes as it could stop farmers being able to control the growth of weeds and other plants</w:t>
      </w:r>
    </w:p>
    <w:p w14:paraId="3459BB5E" w14:textId="77777777" w:rsidR="00F30152" w:rsidRPr="00360B5D" w:rsidRDefault="00F30152" w:rsidP="00E817ED">
      <w:pPr>
        <w:pStyle w:val="ListParagraph"/>
        <w:numPr>
          <w:ilvl w:val="0"/>
          <w:numId w:val="16"/>
        </w:numPr>
        <w:spacing w:after="160" w:line="259" w:lineRule="auto"/>
        <w:rPr>
          <w:rFonts w:ascii="Calibri" w:hAnsi="Calibri" w:cs="Calibri"/>
          <w:sz w:val="22"/>
          <w:szCs w:val="22"/>
        </w:rPr>
      </w:pPr>
      <w:r w:rsidRPr="00360B5D">
        <w:rPr>
          <w:rFonts w:ascii="Calibri" w:hAnsi="Calibri" w:cs="Calibri"/>
          <w:sz w:val="22"/>
          <w:szCs w:val="22"/>
        </w:rPr>
        <w:t xml:space="preserve">Some people have objections to the use of GM crops as they believe it is not natural, they also believe the effect of eating GM crops on humans has not been studied well enough. </w:t>
      </w:r>
    </w:p>
    <w:p w14:paraId="7175CA01" w14:textId="77777777" w:rsidR="00F30152" w:rsidRPr="00360B5D" w:rsidRDefault="00F30152" w:rsidP="00F30152">
      <w:pPr>
        <w:pStyle w:val="ListParagraph"/>
        <w:rPr>
          <w:rFonts w:ascii="Calibri" w:hAnsi="Calibri" w:cs="Calibri"/>
          <w:sz w:val="22"/>
          <w:szCs w:val="22"/>
        </w:rPr>
      </w:pPr>
    </w:p>
    <w:p w14:paraId="4ED385CB" w14:textId="5F048C7D" w:rsidR="00F30152" w:rsidRPr="00360B5D" w:rsidRDefault="00F30152" w:rsidP="00F30152">
      <w:pPr>
        <w:rPr>
          <w:rFonts w:ascii="Calibri" w:hAnsi="Calibri" w:cs="Calibri"/>
          <w:b/>
          <w:bCs/>
        </w:rPr>
      </w:pPr>
      <w:r w:rsidRPr="00360B5D">
        <w:rPr>
          <w:rFonts w:ascii="Calibri" w:hAnsi="Calibri" w:cs="Calibri"/>
          <w:b/>
          <w:bCs/>
        </w:rPr>
        <w:t>Recall Questions</w:t>
      </w:r>
      <w:r w:rsidR="00360B5D">
        <w:rPr>
          <w:rFonts w:ascii="Calibri" w:hAnsi="Calibri" w:cs="Calibri"/>
          <w:b/>
          <w:bCs/>
        </w:rPr>
        <w:t xml:space="preserve"> – Practice answering these using the notes like a comprehension</w:t>
      </w:r>
    </w:p>
    <w:p w14:paraId="61086AB6"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What is genetic engineering?</w:t>
      </w:r>
    </w:p>
    <w:p w14:paraId="1AF2A3D5"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 xml:space="preserve">Define genetically modified (GM) crops. </w:t>
      </w:r>
    </w:p>
    <w:p w14:paraId="6983E271"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State three characteristics plants might be genetically engineered to have.</w:t>
      </w:r>
    </w:p>
    <w:p w14:paraId="0392EE82"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Give one example of the use of genetically engineered bacterial cells.</w:t>
      </w:r>
    </w:p>
    <w:p w14:paraId="36D4A275"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How is a gene ‘cut out’ from the genome of one species and inserted into the genome of another?</w:t>
      </w:r>
    </w:p>
    <w:p w14:paraId="166922F2"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Into what is the gene inserted?</w:t>
      </w:r>
    </w:p>
    <w:p w14:paraId="5A6E597B"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Give two examples of vectors used in genetic engineering.</w:t>
      </w:r>
    </w:p>
    <w:p w14:paraId="566BAD08"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What are the benefits of genetic engineering?</w:t>
      </w:r>
    </w:p>
    <w:p w14:paraId="7BD9F494" w14:textId="77777777"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State three concerns around genetically engineering plants.</w:t>
      </w:r>
    </w:p>
    <w:p w14:paraId="7388C873" w14:textId="2D21CE38" w:rsidR="00F30152" w:rsidRPr="00360B5D" w:rsidRDefault="00F30152" w:rsidP="00E817ED">
      <w:pPr>
        <w:pStyle w:val="ListParagraph"/>
        <w:numPr>
          <w:ilvl w:val="0"/>
          <w:numId w:val="13"/>
        </w:numPr>
        <w:spacing w:after="160" w:line="259" w:lineRule="auto"/>
        <w:rPr>
          <w:rFonts w:ascii="Calibri" w:hAnsi="Calibri" w:cs="Calibri"/>
          <w:sz w:val="22"/>
          <w:szCs w:val="22"/>
        </w:rPr>
      </w:pPr>
      <w:r w:rsidRPr="00360B5D">
        <w:rPr>
          <w:rFonts w:ascii="Calibri" w:hAnsi="Calibri" w:cs="Calibri"/>
          <w:sz w:val="22"/>
          <w:szCs w:val="22"/>
        </w:rPr>
        <w:t>Describe the main steps in the process of genetic engineering.</w:t>
      </w:r>
    </w:p>
    <w:p w14:paraId="617ED930" w14:textId="77777777" w:rsidR="00F30152" w:rsidRPr="009D0CF5" w:rsidRDefault="00F30152" w:rsidP="00F30152">
      <w:pPr>
        <w:pStyle w:val="ListParagraph"/>
        <w:ind w:left="1080"/>
      </w:pPr>
    </w:p>
    <w:p w14:paraId="64253FFB" w14:textId="60B63139" w:rsidR="00C43CF5" w:rsidRPr="000801AF" w:rsidRDefault="00C43CF5" w:rsidP="00C43CF5">
      <w:pPr>
        <w:rPr>
          <w:rFonts w:ascii="Calibri" w:hAnsi="Calibri" w:cs="Calibri"/>
          <w:b/>
          <w:bCs/>
          <w:caps/>
        </w:rPr>
      </w:pPr>
      <w:r w:rsidRPr="000801AF">
        <w:rPr>
          <w:rFonts w:ascii="Calibri" w:hAnsi="Calibri" w:cs="Calibri"/>
          <w:b/>
          <w:bCs/>
        </w:rPr>
        <w:t>Recall Question Answers</w:t>
      </w:r>
      <w:r w:rsidR="009079C6">
        <w:rPr>
          <w:rFonts w:ascii="Calibri" w:hAnsi="Calibri" w:cs="Calibri"/>
          <w:b/>
          <w:bCs/>
        </w:rPr>
        <w:t>:</w:t>
      </w:r>
    </w:p>
    <w:tbl>
      <w:tblPr>
        <w:tblStyle w:val="TableGrid"/>
        <w:tblW w:w="0" w:type="auto"/>
        <w:tblInd w:w="0" w:type="dxa"/>
        <w:tblLook w:val="04A0" w:firstRow="1" w:lastRow="0" w:firstColumn="1" w:lastColumn="0" w:noHBand="0" w:noVBand="1"/>
      </w:tblPr>
      <w:tblGrid>
        <w:gridCol w:w="4957"/>
        <w:gridCol w:w="5193"/>
      </w:tblGrid>
      <w:tr w:rsidR="009079C6" w:rsidRPr="00C83E39" w14:paraId="00A7C3A0" w14:textId="77777777" w:rsidTr="00C83E39">
        <w:tc>
          <w:tcPr>
            <w:tcW w:w="4957" w:type="dxa"/>
          </w:tcPr>
          <w:p w14:paraId="01C190C7" w14:textId="30ED7728" w:rsidR="009079C6" w:rsidRPr="00C83E39" w:rsidRDefault="009079C6" w:rsidP="00C43CF5">
            <w:pPr>
              <w:rPr>
                <w:rFonts w:ascii="Calibri" w:hAnsi="Calibri" w:cs="Calibri"/>
                <w:b/>
                <w:bCs/>
                <w:caps/>
                <w:sz w:val="22"/>
                <w:szCs w:val="22"/>
              </w:rPr>
            </w:pPr>
            <w:r w:rsidRPr="00C83E39">
              <w:rPr>
                <w:rFonts w:ascii="Calibri" w:hAnsi="Calibri" w:cs="Calibri"/>
                <w:b/>
                <w:bCs/>
                <w:caps/>
                <w:sz w:val="22"/>
                <w:szCs w:val="22"/>
              </w:rPr>
              <w:t>Question</w:t>
            </w:r>
          </w:p>
        </w:tc>
        <w:tc>
          <w:tcPr>
            <w:tcW w:w="5193" w:type="dxa"/>
          </w:tcPr>
          <w:p w14:paraId="79DBCF2C" w14:textId="36DEA494" w:rsidR="009079C6" w:rsidRPr="00C83E39" w:rsidRDefault="009079C6" w:rsidP="00C43CF5">
            <w:pPr>
              <w:rPr>
                <w:rFonts w:ascii="Calibri" w:hAnsi="Calibri" w:cs="Calibri"/>
                <w:b/>
                <w:bCs/>
                <w:caps/>
                <w:sz w:val="22"/>
                <w:szCs w:val="22"/>
              </w:rPr>
            </w:pPr>
            <w:r w:rsidRPr="00C83E39">
              <w:rPr>
                <w:rFonts w:ascii="Calibri" w:hAnsi="Calibri" w:cs="Calibri"/>
                <w:b/>
                <w:bCs/>
                <w:caps/>
                <w:sz w:val="22"/>
                <w:szCs w:val="22"/>
              </w:rPr>
              <w:t>Answer</w:t>
            </w:r>
          </w:p>
        </w:tc>
      </w:tr>
      <w:tr w:rsidR="009079C6" w:rsidRPr="00C83E39" w14:paraId="085D80DA" w14:textId="77777777" w:rsidTr="00C83E39">
        <w:tc>
          <w:tcPr>
            <w:tcW w:w="4957" w:type="dxa"/>
          </w:tcPr>
          <w:p w14:paraId="3F088640" w14:textId="7D0D0C51" w:rsidR="009079C6" w:rsidRPr="00C83E39" w:rsidRDefault="009079C6" w:rsidP="009079C6">
            <w:pPr>
              <w:rPr>
                <w:rFonts w:ascii="Calibri" w:hAnsi="Calibri" w:cs="Calibri"/>
                <w:caps/>
                <w:sz w:val="22"/>
                <w:szCs w:val="22"/>
              </w:rPr>
            </w:pPr>
            <w:r w:rsidRPr="00C83E39">
              <w:rPr>
                <w:rFonts w:ascii="Calibri" w:hAnsi="Calibri" w:cs="Calibri"/>
                <w:sz w:val="22"/>
                <w:szCs w:val="22"/>
              </w:rPr>
              <w:t>1. What is the main aim of a genome project?</w:t>
            </w:r>
          </w:p>
        </w:tc>
        <w:tc>
          <w:tcPr>
            <w:tcW w:w="5193" w:type="dxa"/>
          </w:tcPr>
          <w:p w14:paraId="451316C6" w14:textId="003FB3CF" w:rsidR="009079C6" w:rsidRPr="00C83E39" w:rsidRDefault="00CB3389" w:rsidP="009079C6">
            <w:pPr>
              <w:rPr>
                <w:rFonts w:ascii="Calibri" w:hAnsi="Calibri" w:cs="Calibri"/>
                <w:caps/>
                <w:color w:val="FF0000"/>
                <w:sz w:val="22"/>
                <w:szCs w:val="22"/>
              </w:rPr>
            </w:pPr>
            <w:r w:rsidRPr="00C83E39">
              <w:rPr>
                <w:rFonts w:ascii="Calibri" w:hAnsi="Calibri" w:cs="Calibri"/>
                <w:color w:val="FF0000"/>
                <w:sz w:val="22"/>
                <w:szCs w:val="22"/>
              </w:rPr>
              <w:t>To sequence the complete set of genetic material in an organism</w:t>
            </w:r>
          </w:p>
        </w:tc>
      </w:tr>
      <w:tr w:rsidR="009079C6" w:rsidRPr="00C83E39" w14:paraId="65B17E8A" w14:textId="77777777" w:rsidTr="00C83E39">
        <w:tc>
          <w:tcPr>
            <w:tcW w:w="4957" w:type="dxa"/>
          </w:tcPr>
          <w:p w14:paraId="759E3DB2" w14:textId="7DD107A9" w:rsidR="009079C6" w:rsidRPr="00C83E39" w:rsidRDefault="009079C6" w:rsidP="009079C6">
            <w:pPr>
              <w:spacing w:line="259" w:lineRule="auto"/>
              <w:rPr>
                <w:rFonts w:ascii="Calibri" w:hAnsi="Calibri" w:cs="Calibri"/>
                <w:sz w:val="22"/>
                <w:szCs w:val="22"/>
              </w:rPr>
            </w:pPr>
            <w:r w:rsidRPr="00C83E39">
              <w:rPr>
                <w:rFonts w:ascii="Calibri" w:hAnsi="Calibri" w:cs="Calibri"/>
                <w:sz w:val="22"/>
                <w:szCs w:val="22"/>
              </w:rPr>
              <w:t xml:space="preserve">2. </w:t>
            </w:r>
            <w:r w:rsidRPr="00C83E39">
              <w:rPr>
                <w:rFonts w:ascii="Calibri" w:hAnsi="Calibri" w:cs="Calibri"/>
                <w:sz w:val="22"/>
                <w:szCs w:val="22"/>
              </w:rPr>
              <w:t>What is the proteome of an organism?</w:t>
            </w:r>
          </w:p>
          <w:p w14:paraId="0624D349" w14:textId="77777777" w:rsidR="009079C6" w:rsidRPr="00C83E39" w:rsidRDefault="009079C6" w:rsidP="009079C6">
            <w:pPr>
              <w:rPr>
                <w:rFonts w:ascii="Calibri" w:hAnsi="Calibri" w:cs="Calibri"/>
                <w:b/>
                <w:bCs/>
                <w:caps/>
                <w:sz w:val="22"/>
                <w:szCs w:val="22"/>
              </w:rPr>
            </w:pPr>
          </w:p>
        </w:tc>
        <w:tc>
          <w:tcPr>
            <w:tcW w:w="5193" w:type="dxa"/>
          </w:tcPr>
          <w:p w14:paraId="4DCA51D0" w14:textId="7912394A" w:rsidR="009079C6" w:rsidRPr="00C83E39" w:rsidRDefault="00FE3CB1" w:rsidP="009079C6">
            <w:pPr>
              <w:rPr>
                <w:rFonts w:ascii="Calibri" w:hAnsi="Calibri" w:cs="Calibri"/>
                <w:caps/>
                <w:color w:val="FF0000"/>
                <w:sz w:val="22"/>
                <w:szCs w:val="22"/>
              </w:rPr>
            </w:pPr>
            <w:r w:rsidRPr="00C83E39">
              <w:rPr>
                <w:rFonts w:ascii="Calibri" w:hAnsi="Calibri" w:cs="Calibri"/>
                <w:color w:val="FF0000"/>
                <w:sz w:val="22"/>
                <w:szCs w:val="22"/>
              </w:rPr>
              <w:t>T</w:t>
            </w:r>
            <w:r w:rsidRPr="00C83E39">
              <w:rPr>
                <w:rFonts w:ascii="Calibri" w:hAnsi="Calibri" w:cs="Calibri"/>
                <w:color w:val="FF0000"/>
                <w:sz w:val="22"/>
                <w:szCs w:val="22"/>
              </w:rPr>
              <w:t>he full number of different proteins the genome / DNA is able to code for</w:t>
            </w:r>
          </w:p>
        </w:tc>
      </w:tr>
      <w:tr w:rsidR="009079C6" w:rsidRPr="00C83E39" w14:paraId="2934B076" w14:textId="77777777" w:rsidTr="00C83E39">
        <w:tc>
          <w:tcPr>
            <w:tcW w:w="4957" w:type="dxa"/>
          </w:tcPr>
          <w:p w14:paraId="7F1C4912" w14:textId="77ABD23D" w:rsidR="009079C6" w:rsidRPr="00C83E39" w:rsidRDefault="009079C6" w:rsidP="009079C6">
            <w:pPr>
              <w:spacing w:line="259" w:lineRule="auto"/>
              <w:rPr>
                <w:rFonts w:ascii="Calibri" w:hAnsi="Calibri" w:cs="Calibri"/>
                <w:sz w:val="22"/>
                <w:szCs w:val="22"/>
              </w:rPr>
            </w:pPr>
            <w:r w:rsidRPr="00C83E39">
              <w:rPr>
                <w:rFonts w:ascii="Calibri" w:hAnsi="Calibri" w:cs="Calibri"/>
                <w:sz w:val="22"/>
                <w:szCs w:val="22"/>
              </w:rPr>
              <w:t xml:space="preserve">3. </w:t>
            </w:r>
            <w:r w:rsidRPr="00C83E39">
              <w:rPr>
                <w:rFonts w:ascii="Calibri" w:hAnsi="Calibri" w:cs="Calibri"/>
                <w:sz w:val="22"/>
                <w:szCs w:val="22"/>
              </w:rPr>
              <w:t>Why might genome sequencing be important to an evolutionary biologist who is investigating the relationship between different populations of lemur in Madagascar.  How might this give her information on how they have evolved?</w:t>
            </w:r>
          </w:p>
          <w:p w14:paraId="65505623" w14:textId="77777777" w:rsidR="009079C6" w:rsidRPr="00C83E39" w:rsidRDefault="009079C6" w:rsidP="009079C6">
            <w:pPr>
              <w:rPr>
                <w:rFonts w:ascii="Calibri" w:hAnsi="Calibri" w:cs="Calibri"/>
                <w:b/>
                <w:bCs/>
                <w:caps/>
                <w:sz w:val="22"/>
                <w:szCs w:val="22"/>
              </w:rPr>
            </w:pPr>
          </w:p>
        </w:tc>
        <w:tc>
          <w:tcPr>
            <w:tcW w:w="5193" w:type="dxa"/>
          </w:tcPr>
          <w:p w14:paraId="56056D08" w14:textId="24BD5B6C" w:rsidR="009079C6" w:rsidRPr="00C83E39" w:rsidRDefault="00CB3389" w:rsidP="009079C6">
            <w:pPr>
              <w:rPr>
                <w:rFonts w:ascii="Calibri" w:hAnsi="Calibri" w:cs="Calibri"/>
                <w:caps/>
                <w:color w:val="FF0000"/>
                <w:sz w:val="22"/>
                <w:szCs w:val="22"/>
              </w:rPr>
            </w:pPr>
            <w:r w:rsidRPr="00C83E39">
              <w:rPr>
                <w:rFonts w:ascii="Calibri" w:hAnsi="Calibri" w:cs="Calibri"/>
                <w:color w:val="FF0000"/>
                <w:sz w:val="22"/>
                <w:szCs w:val="22"/>
              </w:rPr>
              <w:t>She can compare their genomes to look for variation</w:t>
            </w:r>
            <w:r w:rsidR="00D25C4A" w:rsidRPr="00C83E39">
              <w:rPr>
                <w:rFonts w:ascii="Calibri" w:hAnsi="Calibri" w:cs="Calibri"/>
                <w:color w:val="FF0000"/>
                <w:sz w:val="22"/>
                <w:szCs w:val="22"/>
              </w:rPr>
              <w:t>s</w:t>
            </w:r>
            <w:r w:rsidRPr="00C83E39">
              <w:rPr>
                <w:rFonts w:ascii="Calibri" w:hAnsi="Calibri" w:cs="Calibri"/>
                <w:color w:val="FF0000"/>
                <w:sz w:val="22"/>
                <w:szCs w:val="22"/>
              </w:rPr>
              <w:t xml:space="preserve">. The more similarities between the genomes of the different populations the more closely related they are as they will share a more recent common ancestor. </w:t>
            </w:r>
            <w:r w:rsidR="00D25C4A" w:rsidRPr="00C83E39">
              <w:rPr>
                <w:rFonts w:ascii="Calibri" w:hAnsi="Calibri" w:cs="Calibri"/>
                <w:color w:val="FF0000"/>
                <w:sz w:val="22"/>
                <w:szCs w:val="22"/>
              </w:rPr>
              <w:t>More differences suggest they evolved earlier.</w:t>
            </w:r>
          </w:p>
        </w:tc>
      </w:tr>
      <w:tr w:rsidR="009079C6" w:rsidRPr="00C83E39" w14:paraId="2DBF7D54" w14:textId="77777777" w:rsidTr="00C83E39">
        <w:tc>
          <w:tcPr>
            <w:tcW w:w="4957" w:type="dxa"/>
          </w:tcPr>
          <w:p w14:paraId="763A45DD" w14:textId="0EB623FF" w:rsidR="009079C6" w:rsidRPr="00C83E39" w:rsidRDefault="009079C6" w:rsidP="009079C6">
            <w:pPr>
              <w:spacing w:line="259" w:lineRule="auto"/>
              <w:rPr>
                <w:rFonts w:ascii="Calibri" w:hAnsi="Calibri" w:cs="Calibri"/>
                <w:sz w:val="22"/>
                <w:szCs w:val="22"/>
              </w:rPr>
            </w:pPr>
            <w:r w:rsidRPr="00C83E39">
              <w:rPr>
                <w:rFonts w:ascii="Calibri" w:hAnsi="Calibri" w:cs="Calibri"/>
                <w:sz w:val="22"/>
                <w:szCs w:val="22"/>
              </w:rPr>
              <w:t xml:space="preserve">4. </w:t>
            </w:r>
            <w:r w:rsidR="002E5C39" w:rsidRPr="00C83E39">
              <w:rPr>
                <w:rFonts w:ascii="Calibri" w:hAnsi="Calibri" w:cs="Calibri"/>
                <w:sz w:val="22"/>
                <w:szCs w:val="22"/>
              </w:rPr>
              <w:t xml:space="preserve">Give a medical use for sequencing the proteome of a </w:t>
            </w:r>
            <w:r w:rsidR="002E5C39" w:rsidRPr="00C83E39">
              <w:rPr>
                <w:rFonts w:ascii="Calibri" w:hAnsi="Calibri" w:cs="Calibri"/>
                <w:sz w:val="22"/>
                <w:szCs w:val="22"/>
              </w:rPr>
              <w:t>prokaryote</w:t>
            </w:r>
          </w:p>
          <w:p w14:paraId="65626F90" w14:textId="77777777" w:rsidR="009079C6" w:rsidRPr="00C83E39" w:rsidRDefault="009079C6" w:rsidP="009079C6">
            <w:pPr>
              <w:rPr>
                <w:rFonts w:ascii="Calibri" w:hAnsi="Calibri" w:cs="Calibri"/>
                <w:b/>
                <w:bCs/>
                <w:caps/>
                <w:sz w:val="22"/>
                <w:szCs w:val="22"/>
              </w:rPr>
            </w:pPr>
          </w:p>
        </w:tc>
        <w:tc>
          <w:tcPr>
            <w:tcW w:w="5193" w:type="dxa"/>
          </w:tcPr>
          <w:p w14:paraId="0C5ED935" w14:textId="06A0718F" w:rsidR="009079C6" w:rsidRPr="00C83E39" w:rsidRDefault="00CB3389" w:rsidP="009079C6">
            <w:pPr>
              <w:rPr>
                <w:rFonts w:ascii="Calibri" w:hAnsi="Calibri" w:cs="Calibri"/>
                <w:caps/>
                <w:color w:val="FF0000"/>
                <w:sz w:val="22"/>
                <w:szCs w:val="22"/>
              </w:rPr>
            </w:pPr>
            <w:r w:rsidRPr="00C83E39">
              <w:rPr>
                <w:rFonts w:ascii="Calibri" w:hAnsi="Calibri" w:cs="Calibri"/>
                <w:color w:val="FF0000"/>
                <w:sz w:val="22"/>
                <w:szCs w:val="22"/>
              </w:rPr>
              <w:t>It can be used to identify the protein antigens on the surface of a pathogen</w:t>
            </w:r>
            <w:r w:rsidR="002E5C39" w:rsidRPr="00C83E39">
              <w:rPr>
                <w:rFonts w:ascii="Calibri" w:hAnsi="Calibri" w:cs="Calibri"/>
                <w:caps/>
                <w:color w:val="FF0000"/>
                <w:sz w:val="22"/>
                <w:szCs w:val="22"/>
              </w:rPr>
              <w:t xml:space="preserve"> </w:t>
            </w:r>
            <w:r w:rsidRPr="00C83E39">
              <w:rPr>
                <w:rFonts w:ascii="Calibri" w:hAnsi="Calibri" w:cs="Calibri"/>
                <w:color w:val="FF0000"/>
                <w:sz w:val="22"/>
                <w:szCs w:val="22"/>
              </w:rPr>
              <w:t>which</w:t>
            </w:r>
            <w:r w:rsidR="002D2918" w:rsidRPr="00C83E39">
              <w:rPr>
                <w:rFonts w:ascii="Calibri" w:hAnsi="Calibri" w:cs="Calibri"/>
                <w:caps/>
                <w:color w:val="FF0000"/>
                <w:sz w:val="22"/>
                <w:szCs w:val="22"/>
              </w:rPr>
              <w:t xml:space="preserve"> </w:t>
            </w:r>
            <w:r w:rsidRPr="00C83E39">
              <w:rPr>
                <w:rFonts w:ascii="Calibri" w:hAnsi="Calibri" w:cs="Calibri"/>
                <w:color w:val="FF0000"/>
                <w:sz w:val="22"/>
                <w:szCs w:val="22"/>
              </w:rPr>
              <w:t>can help in the development of vaccines to prevent spread of the disease.</w:t>
            </w:r>
            <w:r w:rsidR="00D90294" w:rsidRPr="00C83E39">
              <w:rPr>
                <w:rFonts w:ascii="Calibri" w:hAnsi="Calibri" w:cs="Calibri"/>
                <w:caps/>
                <w:color w:val="FF0000"/>
                <w:sz w:val="22"/>
                <w:szCs w:val="22"/>
              </w:rPr>
              <w:t xml:space="preserve"> </w:t>
            </w:r>
            <w:r w:rsidRPr="00C83E39">
              <w:rPr>
                <w:rFonts w:ascii="Calibri" w:hAnsi="Calibri" w:cs="Calibri"/>
                <w:color w:val="FF0000"/>
                <w:sz w:val="22"/>
                <w:szCs w:val="22"/>
              </w:rPr>
              <w:t>Monitor mutations and variation</w:t>
            </w:r>
            <w:r w:rsidR="00D90294" w:rsidRPr="00C83E39">
              <w:rPr>
                <w:rFonts w:ascii="Calibri" w:hAnsi="Calibri" w:cs="Calibri"/>
                <w:color w:val="FF0000"/>
                <w:sz w:val="22"/>
                <w:szCs w:val="22"/>
              </w:rPr>
              <w:t>s as the pathogen evol</w:t>
            </w:r>
            <w:r w:rsidR="00D90294" w:rsidRPr="00C83E39">
              <w:rPr>
                <w:rFonts w:ascii="Calibri" w:hAnsi="Calibri" w:cs="Calibri"/>
                <w:color w:val="FF0000"/>
                <w:sz w:val="22"/>
                <w:szCs w:val="22"/>
              </w:rPr>
              <w:t xml:space="preserve">ves, </w:t>
            </w:r>
            <w:r w:rsidR="00D90294" w:rsidRPr="00C83E39">
              <w:rPr>
                <w:rFonts w:ascii="Calibri" w:hAnsi="Calibri" w:cs="Calibri"/>
                <w:color w:val="FF0000"/>
                <w:sz w:val="22"/>
                <w:szCs w:val="22"/>
              </w:rPr>
              <w:t>identify antibiotic resistance mechanisms</w:t>
            </w:r>
            <w:r w:rsidR="00D90294" w:rsidRPr="00C83E39">
              <w:rPr>
                <w:rFonts w:ascii="Calibri" w:hAnsi="Calibri" w:cs="Calibri"/>
                <w:color w:val="FF0000"/>
                <w:sz w:val="22"/>
                <w:szCs w:val="22"/>
              </w:rPr>
              <w:t xml:space="preserve">, </w:t>
            </w:r>
            <w:r w:rsidR="00D90294" w:rsidRPr="00C83E39">
              <w:rPr>
                <w:rFonts w:ascii="Calibri" w:hAnsi="Calibri" w:cs="Calibri"/>
                <w:color w:val="FF0000"/>
                <w:sz w:val="22"/>
                <w:szCs w:val="22"/>
              </w:rPr>
              <w:t xml:space="preserve">help control the spread of infection.  </w:t>
            </w:r>
            <w:r w:rsidR="002E5C39" w:rsidRPr="00C83E39">
              <w:rPr>
                <w:rFonts w:ascii="Calibri" w:hAnsi="Calibri" w:cs="Calibri"/>
                <w:caps/>
                <w:color w:val="FF0000"/>
                <w:sz w:val="22"/>
                <w:szCs w:val="22"/>
              </w:rPr>
              <w:t xml:space="preserve"> </w:t>
            </w:r>
          </w:p>
        </w:tc>
      </w:tr>
      <w:tr w:rsidR="009079C6" w:rsidRPr="00C83E39" w14:paraId="0974BDFD" w14:textId="77777777" w:rsidTr="00C83E39">
        <w:tc>
          <w:tcPr>
            <w:tcW w:w="4957" w:type="dxa"/>
          </w:tcPr>
          <w:p w14:paraId="2637C666" w14:textId="4B6B8C4B" w:rsidR="009079C6" w:rsidRPr="00C83E39" w:rsidRDefault="009079C6" w:rsidP="009079C6">
            <w:pPr>
              <w:spacing w:after="160" w:line="259" w:lineRule="auto"/>
              <w:rPr>
                <w:rFonts w:ascii="Calibri" w:hAnsi="Calibri" w:cs="Calibri"/>
                <w:b/>
                <w:bCs/>
                <w:caps/>
                <w:sz w:val="22"/>
                <w:szCs w:val="22"/>
              </w:rPr>
            </w:pPr>
            <w:r w:rsidRPr="00C83E39">
              <w:rPr>
                <w:rFonts w:ascii="Calibri" w:hAnsi="Calibri" w:cs="Calibri"/>
                <w:sz w:val="22"/>
                <w:szCs w:val="22"/>
              </w:rPr>
              <w:t xml:space="preserve">5. </w:t>
            </w:r>
            <w:r w:rsidRPr="00C83E39">
              <w:rPr>
                <w:rFonts w:ascii="Calibri" w:hAnsi="Calibri" w:cs="Calibri"/>
                <w:sz w:val="22"/>
                <w:szCs w:val="22"/>
              </w:rPr>
              <w:t>Explain why the proteome is easier to determine from a bacteria than it is from a eukaryotic organism</w:t>
            </w:r>
            <w:r w:rsidRPr="00C83E39">
              <w:rPr>
                <w:rFonts w:ascii="Calibri" w:hAnsi="Calibri" w:cs="Calibri"/>
                <w:sz w:val="22"/>
                <w:szCs w:val="22"/>
              </w:rPr>
              <w:t>?</w:t>
            </w:r>
          </w:p>
        </w:tc>
        <w:tc>
          <w:tcPr>
            <w:tcW w:w="5193" w:type="dxa"/>
          </w:tcPr>
          <w:p w14:paraId="44C30A73" w14:textId="4C7356CA" w:rsidR="009079C6" w:rsidRPr="00C83E39" w:rsidRDefault="005D3E26" w:rsidP="009079C6">
            <w:pPr>
              <w:rPr>
                <w:rFonts w:ascii="Calibri" w:hAnsi="Calibri" w:cs="Calibri"/>
                <w:caps/>
                <w:color w:val="FF0000"/>
                <w:sz w:val="22"/>
                <w:szCs w:val="22"/>
              </w:rPr>
            </w:pPr>
            <w:r w:rsidRPr="00C83E39">
              <w:rPr>
                <w:rFonts w:ascii="Calibri" w:hAnsi="Calibri" w:cs="Calibri"/>
                <w:color w:val="FF0000"/>
                <w:sz w:val="22"/>
                <w:szCs w:val="22"/>
              </w:rPr>
              <w:t>Bacteria do not have any regions of non coding dna/introns so all of their genome codes for proteins</w:t>
            </w:r>
            <w:r w:rsidR="00236224" w:rsidRPr="00C83E39">
              <w:rPr>
                <w:rFonts w:ascii="Calibri" w:hAnsi="Calibri" w:cs="Calibri"/>
                <w:caps/>
                <w:color w:val="FF0000"/>
                <w:sz w:val="22"/>
                <w:szCs w:val="22"/>
              </w:rPr>
              <w:t xml:space="preserve">. </w:t>
            </w:r>
            <w:r w:rsidRPr="00C83E39">
              <w:rPr>
                <w:rFonts w:ascii="Calibri" w:hAnsi="Calibri" w:cs="Calibri"/>
                <w:color w:val="FF0000"/>
                <w:sz w:val="22"/>
                <w:szCs w:val="22"/>
              </w:rPr>
              <w:t xml:space="preserve"> In eukaryotes it is hard to find the sections that code for proteins among the non-coding regions.</w:t>
            </w:r>
          </w:p>
        </w:tc>
      </w:tr>
      <w:tr w:rsidR="009079C6" w:rsidRPr="00C83E39" w14:paraId="0C78E2ED" w14:textId="77777777" w:rsidTr="00C83E39">
        <w:tc>
          <w:tcPr>
            <w:tcW w:w="4957" w:type="dxa"/>
          </w:tcPr>
          <w:p w14:paraId="5EA94F13" w14:textId="05AFFC37" w:rsidR="009079C6" w:rsidRPr="00C83E39" w:rsidRDefault="009079C6" w:rsidP="009079C6">
            <w:pPr>
              <w:spacing w:after="160" w:line="259" w:lineRule="auto"/>
              <w:rPr>
                <w:rFonts w:ascii="Calibri" w:hAnsi="Calibri" w:cs="Calibri"/>
                <w:sz w:val="22"/>
                <w:szCs w:val="22"/>
              </w:rPr>
            </w:pPr>
            <w:r w:rsidRPr="00C83E39">
              <w:rPr>
                <w:rFonts w:ascii="Calibri" w:hAnsi="Calibri" w:cs="Calibri"/>
                <w:sz w:val="22"/>
                <w:szCs w:val="22"/>
              </w:rPr>
              <w:t xml:space="preserve">6. </w:t>
            </w:r>
            <w:r w:rsidRPr="00C83E39">
              <w:rPr>
                <w:rFonts w:ascii="Calibri" w:hAnsi="Calibri" w:cs="Calibri"/>
                <w:sz w:val="22"/>
                <w:szCs w:val="22"/>
              </w:rPr>
              <w:t xml:space="preserve">How have sequencing methods improved since they were introduced? </w:t>
            </w:r>
          </w:p>
        </w:tc>
        <w:tc>
          <w:tcPr>
            <w:tcW w:w="5193" w:type="dxa"/>
          </w:tcPr>
          <w:p w14:paraId="204B86A3" w14:textId="196DC4B5" w:rsidR="009079C6" w:rsidRPr="00C83E39" w:rsidRDefault="005D3E26" w:rsidP="009079C6">
            <w:pPr>
              <w:rPr>
                <w:rFonts w:ascii="Calibri" w:hAnsi="Calibri" w:cs="Calibri"/>
                <w:caps/>
                <w:color w:val="FF0000"/>
                <w:sz w:val="22"/>
                <w:szCs w:val="22"/>
              </w:rPr>
            </w:pPr>
            <w:r w:rsidRPr="00C83E39">
              <w:rPr>
                <w:rFonts w:ascii="Calibri" w:hAnsi="Calibri" w:cs="Calibri"/>
                <w:color w:val="FF0000"/>
                <w:sz w:val="22"/>
                <w:szCs w:val="22"/>
              </w:rPr>
              <w:t xml:space="preserve">Sequences are no longer labour intensive and can be done on a large scale </w:t>
            </w:r>
            <w:r w:rsidRPr="00C83E39">
              <w:rPr>
                <w:rFonts w:ascii="Calibri" w:hAnsi="Calibri" w:cs="Calibri"/>
                <w:caps/>
                <w:color w:val="FF0000"/>
                <w:sz w:val="22"/>
                <w:szCs w:val="22"/>
              </w:rPr>
              <w:t>–</w:t>
            </w:r>
            <w:r w:rsidRPr="00C83E39">
              <w:rPr>
                <w:rFonts w:ascii="Calibri" w:hAnsi="Calibri" w:cs="Calibri"/>
                <w:color w:val="FF0000"/>
                <w:sz w:val="22"/>
                <w:szCs w:val="22"/>
              </w:rPr>
              <w:t xml:space="preserve"> they are also more cost effective</w:t>
            </w:r>
          </w:p>
        </w:tc>
      </w:tr>
    </w:tbl>
    <w:p w14:paraId="0F325F3D" w14:textId="77777777" w:rsidR="00C83E39" w:rsidRDefault="00C83E39" w:rsidP="00AC05E6">
      <w:pPr>
        <w:jc w:val="center"/>
        <w:rPr>
          <w:rFonts w:asciiTheme="majorHAnsi" w:hAnsiTheme="majorHAnsi" w:cstheme="majorHAnsi"/>
          <w:b/>
          <w:bCs/>
          <w:sz w:val="28"/>
          <w:szCs w:val="28"/>
          <w:u w:val="single"/>
        </w:rPr>
      </w:pPr>
    </w:p>
    <w:p w14:paraId="2BE4AE7E" w14:textId="590425FE" w:rsidR="00AC05E6" w:rsidRDefault="00AC05E6" w:rsidP="00AC05E6">
      <w:pPr>
        <w:jc w:val="center"/>
        <w:rPr>
          <w:rFonts w:asciiTheme="majorHAnsi" w:hAnsiTheme="majorHAnsi" w:cstheme="majorHAnsi"/>
          <w:b/>
          <w:bCs/>
          <w:sz w:val="28"/>
          <w:szCs w:val="28"/>
          <w:u w:val="single"/>
        </w:rPr>
      </w:pPr>
      <w:r>
        <w:rPr>
          <w:rFonts w:asciiTheme="majorHAnsi" w:hAnsiTheme="majorHAnsi" w:cstheme="majorHAnsi"/>
          <w:b/>
          <w:bCs/>
          <w:sz w:val="28"/>
          <w:szCs w:val="28"/>
          <w:u w:val="single"/>
        </w:rPr>
        <w:t>Lesson 2 – Making DNA Fragments</w:t>
      </w:r>
    </w:p>
    <w:p w14:paraId="208798A0" w14:textId="0F46DA8E" w:rsidR="007648F8" w:rsidRDefault="00FD3D8B" w:rsidP="007648F8">
      <w:pPr>
        <w:rPr>
          <w:rFonts w:asciiTheme="majorHAnsi" w:hAnsiTheme="majorHAnsi" w:cstheme="majorHAnsi"/>
          <w:b/>
          <w:bCs/>
        </w:rPr>
      </w:pPr>
      <w:r>
        <w:rPr>
          <w:rFonts w:asciiTheme="majorHAnsi" w:hAnsiTheme="majorHAnsi" w:cstheme="majorHAnsi"/>
          <w:b/>
          <w:bCs/>
        </w:rPr>
        <w:lastRenderedPageBreak/>
        <w:t>Notes:</w:t>
      </w:r>
    </w:p>
    <w:p w14:paraId="2C3B457D" w14:textId="0E4F697D" w:rsidR="00FD3D8B" w:rsidRPr="00AF3AB3" w:rsidRDefault="00AF3AB3" w:rsidP="007648F8">
      <w:pPr>
        <w:rPr>
          <w:rFonts w:ascii="Calibri" w:hAnsi="Calibri" w:cs="Calibri"/>
        </w:rPr>
      </w:pPr>
      <w:r w:rsidRPr="00AF3AB3">
        <w:rPr>
          <w:rFonts w:ascii="Calibri" w:hAnsi="Calibri" w:cs="Calibri"/>
        </w:rPr>
        <w:t xml:space="preserve">Creating </w:t>
      </w:r>
      <w:r w:rsidR="00FC32D9" w:rsidRPr="00AF3AB3">
        <w:rPr>
          <w:rFonts w:ascii="Calibri" w:hAnsi="Calibri" w:cs="Calibri"/>
        </w:rPr>
        <w:t>DNA fragments</w:t>
      </w:r>
      <w:r w:rsidRPr="00AF3AB3">
        <w:rPr>
          <w:rFonts w:ascii="Calibri" w:hAnsi="Calibri" w:cs="Calibri"/>
        </w:rPr>
        <w:t xml:space="preserve"> (</w:t>
      </w:r>
      <w:r w:rsidR="006678B8">
        <w:rPr>
          <w:rFonts w:ascii="Calibri" w:hAnsi="Calibri" w:cs="Calibri"/>
        </w:rPr>
        <w:t xml:space="preserve">isolating </w:t>
      </w:r>
      <w:r w:rsidR="00FC32D9" w:rsidRPr="00AF3AB3">
        <w:rPr>
          <w:rFonts w:ascii="Calibri" w:hAnsi="Calibri" w:cs="Calibri"/>
        </w:rPr>
        <w:t>sections of desired DNA</w:t>
      </w:r>
      <w:r w:rsidRPr="00AF3AB3">
        <w:rPr>
          <w:rFonts w:ascii="Calibri" w:hAnsi="Calibri" w:cs="Calibri"/>
        </w:rPr>
        <w:t>)</w:t>
      </w:r>
      <w:r w:rsidR="00FC32D9" w:rsidRPr="00AF3AB3">
        <w:rPr>
          <w:rFonts w:ascii="Calibri" w:hAnsi="Calibri" w:cs="Calibri"/>
        </w:rPr>
        <w:t xml:space="preserve"> </w:t>
      </w:r>
      <w:r w:rsidRPr="00AF3AB3">
        <w:rPr>
          <w:rFonts w:ascii="Calibri" w:hAnsi="Calibri" w:cs="Calibri"/>
        </w:rPr>
        <w:t xml:space="preserve">is part of many </w:t>
      </w:r>
      <w:r w:rsidR="00FC32D9" w:rsidRPr="00AF3AB3">
        <w:rPr>
          <w:rFonts w:ascii="Calibri" w:hAnsi="Calibri" w:cs="Calibri"/>
        </w:rPr>
        <w:t>processes including:</w:t>
      </w:r>
    </w:p>
    <w:p w14:paraId="547C9499" w14:textId="621D1066" w:rsidR="00A95EFD" w:rsidRPr="00A95EFD" w:rsidRDefault="00FC32D9" w:rsidP="00E817ED">
      <w:pPr>
        <w:pStyle w:val="ListParagraph"/>
        <w:numPr>
          <w:ilvl w:val="0"/>
          <w:numId w:val="17"/>
        </w:numPr>
        <w:rPr>
          <w:rFonts w:ascii="Calibri" w:hAnsi="Calibri" w:cs="Calibri"/>
          <w:sz w:val="22"/>
          <w:szCs w:val="22"/>
        </w:rPr>
      </w:pPr>
      <w:r w:rsidRPr="00AF3AB3">
        <w:rPr>
          <w:rFonts w:ascii="Calibri" w:hAnsi="Calibri" w:cs="Calibri"/>
          <w:sz w:val="22"/>
          <w:szCs w:val="22"/>
        </w:rPr>
        <w:t>Sequencing</w:t>
      </w:r>
    </w:p>
    <w:p w14:paraId="4A62CC4D" w14:textId="05D588DC" w:rsidR="00E95445" w:rsidRPr="00AF3AB3" w:rsidRDefault="00FC32D9" w:rsidP="00E817ED">
      <w:pPr>
        <w:pStyle w:val="ListParagraph"/>
        <w:numPr>
          <w:ilvl w:val="0"/>
          <w:numId w:val="17"/>
        </w:numPr>
        <w:rPr>
          <w:rFonts w:ascii="Calibri" w:hAnsi="Calibri" w:cs="Calibri"/>
          <w:sz w:val="22"/>
          <w:szCs w:val="22"/>
        </w:rPr>
      </w:pPr>
      <w:r w:rsidRPr="00AF3AB3">
        <w:rPr>
          <w:rFonts w:ascii="Calibri" w:hAnsi="Calibri" w:cs="Calibri"/>
          <w:sz w:val="22"/>
          <w:szCs w:val="22"/>
        </w:rPr>
        <w:t>Genetically modifying organisms</w:t>
      </w:r>
      <w:r w:rsidR="00E95445" w:rsidRPr="00AF3AB3">
        <w:rPr>
          <w:rFonts w:ascii="Calibri" w:hAnsi="Calibri" w:cs="Calibri"/>
          <w:sz w:val="22"/>
          <w:szCs w:val="22"/>
        </w:rPr>
        <w:t xml:space="preserve"> </w:t>
      </w:r>
    </w:p>
    <w:p w14:paraId="2F338B0A" w14:textId="6776612B" w:rsidR="00E95445" w:rsidRPr="00AF3AB3" w:rsidRDefault="00E95445" w:rsidP="00E817ED">
      <w:pPr>
        <w:pStyle w:val="ListParagraph"/>
        <w:numPr>
          <w:ilvl w:val="0"/>
          <w:numId w:val="17"/>
        </w:numPr>
        <w:rPr>
          <w:rFonts w:ascii="Calibri" w:hAnsi="Calibri" w:cs="Calibri"/>
          <w:sz w:val="22"/>
          <w:szCs w:val="22"/>
        </w:rPr>
      </w:pPr>
      <w:r w:rsidRPr="00AF3AB3">
        <w:rPr>
          <w:rFonts w:ascii="Calibri" w:hAnsi="Calibri" w:cs="Calibri"/>
          <w:sz w:val="22"/>
          <w:szCs w:val="22"/>
        </w:rPr>
        <w:t>Genetic fingerprinting (identification)</w:t>
      </w:r>
    </w:p>
    <w:p w14:paraId="61F69E21" w14:textId="70DB9AEA" w:rsidR="004F2B2D" w:rsidRDefault="004F2B2D" w:rsidP="00AF3AB3">
      <w:pPr>
        <w:rPr>
          <w:rFonts w:asciiTheme="majorHAnsi" w:hAnsiTheme="majorHAnsi" w:cstheme="majorHAnsi"/>
        </w:rPr>
      </w:pPr>
    </w:p>
    <w:p w14:paraId="128A6509" w14:textId="19B22308" w:rsidR="00A95EFD" w:rsidRPr="004F2B2D" w:rsidRDefault="00A95EFD" w:rsidP="00AF3AB3">
      <w:pPr>
        <w:rPr>
          <w:rFonts w:asciiTheme="majorHAnsi" w:hAnsiTheme="majorHAnsi" w:cstheme="majorHAnsi"/>
        </w:rPr>
      </w:pPr>
      <w:r w:rsidRPr="004F2B2D">
        <w:rPr>
          <w:rFonts w:asciiTheme="majorHAnsi" w:hAnsiTheme="majorHAnsi" w:cstheme="majorHAnsi"/>
        </w:rPr>
        <w:t>There are multiple methods that can be used to isolate a target gene</w:t>
      </w:r>
      <w:r w:rsidR="006678B8" w:rsidRPr="004F2B2D">
        <w:rPr>
          <w:rFonts w:asciiTheme="majorHAnsi" w:hAnsiTheme="majorHAnsi" w:cstheme="majorHAnsi"/>
        </w:rPr>
        <w:t>:</w:t>
      </w:r>
    </w:p>
    <w:p w14:paraId="551C1032" w14:textId="6DE44400" w:rsidR="006678B8" w:rsidRPr="004F2B2D" w:rsidRDefault="006678B8" w:rsidP="00E817ED">
      <w:pPr>
        <w:pStyle w:val="ListParagraph"/>
        <w:numPr>
          <w:ilvl w:val="0"/>
          <w:numId w:val="18"/>
        </w:numPr>
        <w:rPr>
          <w:rFonts w:asciiTheme="majorHAnsi" w:hAnsiTheme="majorHAnsi" w:cstheme="majorHAnsi"/>
        </w:rPr>
      </w:pPr>
      <w:r w:rsidRPr="004F2B2D">
        <w:rPr>
          <w:rFonts w:asciiTheme="majorHAnsi" w:hAnsiTheme="majorHAnsi" w:cstheme="majorHAnsi"/>
        </w:rPr>
        <w:t xml:space="preserve">Using reverse transcriptases to </w:t>
      </w:r>
      <w:r w:rsidR="005535B3" w:rsidRPr="004F2B2D">
        <w:rPr>
          <w:rFonts w:asciiTheme="majorHAnsi" w:hAnsiTheme="majorHAnsi" w:cstheme="majorHAnsi"/>
        </w:rPr>
        <w:t>make DNA from mRNA</w:t>
      </w:r>
    </w:p>
    <w:p w14:paraId="6911A6A3" w14:textId="6C78FB77" w:rsidR="005535B3" w:rsidRPr="004F2B2D" w:rsidRDefault="005535B3" w:rsidP="00E817ED">
      <w:pPr>
        <w:pStyle w:val="ListParagraph"/>
        <w:numPr>
          <w:ilvl w:val="0"/>
          <w:numId w:val="18"/>
        </w:numPr>
        <w:rPr>
          <w:rFonts w:asciiTheme="majorHAnsi" w:hAnsiTheme="majorHAnsi" w:cstheme="majorHAnsi"/>
        </w:rPr>
      </w:pPr>
      <w:r w:rsidRPr="004F2B2D">
        <w:rPr>
          <w:rFonts w:asciiTheme="majorHAnsi" w:hAnsiTheme="majorHAnsi" w:cstheme="majorHAnsi"/>
        </w:rPr>
        <w:t>Use restriction enzymes to cut out a se</w:t>
      </w:r>
      <w:r w:rsidR="00DA1564" w:rsidRPr="004F2B2D">
        <w:rPr>
          <w:rFonts w:asciiTheme="majorHAnsi" w:hAnsiTheme="majorHAnsi" w:cstheme="majorHAnsi"/>
        </w:rPr>
        <w:t xml:space="preserve">ction of </w:t>
      </w:r>
      <w:r w:rsidRPr="004F2B2D">
        <w:rPr>
          <w:rFonts w:asciiTheme="majorHAnsi" w:hAnsiTheme="majorHAnsi" w:cstheme="majorHAnsi"/>
        </w:rPr>
        <w:t>DNA</w:t>
      </w:r>
      <w:r w:rsidR="00DA1564" w:rsidRPr="004F2B2D">
        <w:rPr>
          <w:rFonts w:asciiTheme="majorHAnsi" w:hAnsiTheme="majorHAnsi" w:cstheme="majorHAnsi"/>
        </w:rPr>
        <w:t xml:space="preserve"> from the genome </w:t>
      </w:r>
    </w:p>
    <w:p w14:paraId="7853E6C2" w14:textId="64E3651C" w:rsidR="00DA1564" w:rsidRDefault="00DA1564" w:rsidP="00E817ED">
      <w:pPr>
        <w:pStyle w:val="ListParagraph"/>
        <w:numPr>
          <w:ilvl w:val="0"/>
          <w:numId w:val="18"/>
        </w:numPr>
        <w:rPr>
          <w:rFonts w:asciiTheme="majorHAnsi" w:hAnsiTheme="majorHAnsi" w:cstheme="majorHAnsi"/>
        </w:rPr>
      </w:pPr>
      <w:r w:rsidRPr="004F2B2D">
        <w:rPr>
          <w:rFonts w:asciiTheme="majorHAnsi" w:hAnsiTheme="majorHAnsi" w:cstheme="majorHAnsi"/>
        </w:rPr>
        <w:t xml:space="preserve">Use a gene machine to build </w:t>
      </w:r>
      <w:r w:rsidR="004F2B2D" w:rsidRPr="004F2B2D">
        <w:rPr>
          <w:rFonts w:asciiTheme="majorHAnsi" w:hAnsiTheme="majorHAnsi" w:cstheme="majorHAnsi"/>
        </w:rPr>
        <w:t>a section of DNA using nucleotides</w:t>
      </w:r>
    </w:p>
    <w:p w14:paraId="77859BB9" w14:textId="2088D868" w:rsidR="004F2B2D" w:rsidRDefault="004F2B2D" w:rsidP="004F2B2D">
      <w:pPr>
        <w:rPr>
          <w:rFonts w:asciiTheme="majorHAnsi" w:hAnsiTheme="majorHAnsi" w:cstheme="majorHAnsi"/>
        </w:rPr>
      </w:pPr>
    </w:p>
    <w:p w14:paraId="3CE2BF89" w14:textId="3C1D5583" w:rsidR="004F2B2D" w:rsidRDefault="00541A56" w:rsidP="004F2B2D">
      <w:pPr>
        <w:rPr>
          <w:rFonts w:asciiTheme="majorHAnsi" w:hAnsiTheme="majorHAnsi" w:cstheme="majorHAnsi"/>
          <w:b/>
          <w:bCs/>
        </w:rPr>
      </w:pPr>
      <w:r w:rsidRPr="00541A56">
        <w:rPr>
          <w:rFonts w:asciiTheme="majorHAnsi" w:hAnsiTheme="majorHAnsi" w:cstheme="majorHAnsi"/>
        </w:rPr>
        <w:drawing>
          <wp:anchor distT="0" distB="0" distL="114300" distR="114300" simplePos="0" relativeHeight="251665408" behindDoc="0" locked="0" layoutInCell="1" allowOverlap="1" wp14:anchorId="5AFD9678" wp14:editId="7E16FE8C">
            <wp:simplePos x="0" y="0"/>
            <wp:positionH relativeFrom="column">
              <wp:posOffset>31978</wp:posOffset>
            </wp:positionH>
            <wp:positionV relativeFrom="paragraph">
              <wp:posOffset>199390</wp:posOffset>
            </wp:positionV>
            <wp:extent cx="2510790" cy="2418080"/>
            <wp:effectExtent l="0" t="0" r="3810" b="1270"/>
            <wp:wrapSquare wrapText="bothSides"/>
            <wp:docPr id="9219" name="Content Placeholder 2">
              <a:extLst xmlns:a="http://schemas.openxmlformats.org/drawingml/2006/main">
                <a:ext uri="{FF2B5EF4-FFF2-40B4-BE49-F238E27FC236}">
                  <a16:creationId xmlns:a16="http://schemas.microsoft.com/office/drawing/2014/main" id="{427E2FE8-B06F-4DA0-ADC4-349E53AEC4E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219" name="Content Placeholder 2">
                      <a:extLst>
                        <a:ext uri="{FF2B5EF4-FFF2-40B4-BE49-F238E27FC236}">
                          <a16:creationId xmlns:a16="http://schemas.microsoft.com/office/drawing/2014/main" id="{427E2FE8-B06F-4DA0-ADC4-349E53AEC4EF}"/>
                        </a:ext>
                      </a:extLst>
                    </pic:cNvPr>
                    <pic:cNvPicPr>
                      <a:picLocks noGrp="1" noChangeAspect="1" noChangeArrowheads="1"/>
                    </pic:cNvPicPr>
                  </pic:nvPicPr>
                  <pic:blipFill rotWithShape="1">
                    <a:blip r:embed="rId30">
                      <a:extLst>
                        <a:ext uri="{28A0092B-C50C-407E-A947-70E740481C1C}">
                          <a14:useLocalDpi xmlns:a14="http://schemas.microsoft.com/office/drawing/2010/main" val="0"/>
                        </a:ext>
                      </a:extLst>
                    </a:blip>
                    <a:srcRect l="10110" t="8258" r="36432" b="25110"/>
                    <a:stretch/>
                  </pic:blipFill>
                  <pic:spPr>
                    <a:xfrm>
                      <a:off x="0" y="0"/>
                      <a:ext cx="2510790" cy="2418080"/>
                    </a:xfrm>
                    <a:prstGeom prst="rect">
                      <a:avLst/>
                    </a:prstGeom>
                  </pic:spPr>
                </pic:pic>
              </a:graphicData>
            </a:graphic>
            <wp14:sizeRelH relativeFrom="margin">
              <wp14:pctWidth>0</wp14:pctWidth>
            </wp14:sizeRelH>
            <wp14:sizeRelV relativeFrom="margin">
              <wp14:pctHeight>0</wp14:pctHeight>
            </wp14:sizeRelV>
          </wp:anchor>
        </w:drawing>
      </w:r>
      <w:r w:rsidRPr="00541A56">
        <w:rPr>
          <w:rFonts w:asciiTheme="majorHAnsi" w:hAnsiTheme="majorHAnsi" w:cstheme="majorHAnsi"/>
          <w:b/>
          <w:bCs/>
        </w:rPr>
        <w:t>Method 1: Using Reverse Transcriptase to make cDNA</w:t>
      </w:r>
    </w:p>
    <w:p w14:paraId="181E752B" w14:textId="24892356" w:rsidR="00541A56" w:rsidRDefault="00541A56" w:rsidP="00541A56">
      <w:pPr>
        <w:rPr>
          <w:rFonts w:asciiTheme="majorHAnsi" w:hAnsiTheme="majorHAnsi" w:cstheme="majorHAnsi"/>
        </w:rPr>
      </w:pPr>
      <w:r w:rsidRPr="00541A56">
        <w:rPr>
          <w:rFonts w:asciiTheme="majorHAnsi" w:hAnsiTheme="majorHAnsi" w:cstheme="majorHAnsi"/>
        </w:rPr>
        <w:t>Cells that contain the protein made by the target gene will contain lots of mRNA which is complimentary to the target gene.</w:t>
      </w:r>
    </w:p>
    <w:p w14:paraId="6381BDFF" w14:textId="5F666618" w:rsidR="00541A56" w:rsidRPr="00890017" w:rsidRDefault="00890017" w:rsidP="00541A56">
      <w:pPr>
        <w:rPr>
          <w:rFonts w:asciiTheme="majorHAnsi" w:hAnsiTheme="majorHAnsi" w:cstheme="majorHAnsi"/>
        </w:rPr>
      </w:pPr>
      <w:r w:rsidRPr="00890017">
        <w:rPr>
          <w:rFonts w:asciiTheme="majorHAnsi" w:hAnsiTheme="majorHAnsi" w:cstheme="majorHAnsi"/>
        </w:rPr>
        <w:t>E</w:t>
      </w:r>
      <w:r w:rsidR="00541A56" w:rsidRPr="00541A56">
        <w:rPr>
          <w:rFonts w:asciiTheme="majorHAnsi" w:hAnsiTheme="majorHAnsi" w:cstheme="majorHAnsi"/>
        </w:rPr>
        <w:t>.g</w:t>
      </w:r>
      <w:r w:rsidRPr="00890017">
        <w:rPr>
          <w:rFonts w:asciiTheme="majorHAnsi" w:hAnsiTheme="majorHAnsi" w:cstheme="majorHAnsi"/>
        </w:rPr>
        <w:t>.</w:t>
      </w:r>
      <w:r w:rsidR="00541A56" w:rsidRPr="00541A56">
        <w:rPr>
          <w:rFonts w:asciiTheme="majorHAnsi" w:hAnsiTheme="majorHAnsi" w:cstheme="majorHAnsi"/>
        </w:rPr>
        <w:t xml:space="preserve"> pancreas cells will contain lots of mRNA for insulin but </w:t>
      </w:r>
      <w:r w:rsidR="00541A56" w:rsidRPr="00890017">
        <w:rPr>
          <w:rFonts w:asciiTheme="majorHAnsi" w:hAnsiTheme="majorHAnsi" w:cstheme="majorHAnsi"/>
        </w:rPr>
        <w:t xml:space="preserve">there will </w:t>
      </w:r>
      <w:r w:rsidR="00541A56" w:rsidRPr="00541A56">
        <w:rPr>
          <w:rFonts w:asciiTheme="majorHAnsi" w:hAnsiTheme="majorHAnsi" w:cstheme="majorHAnsi"/>
        </w:rPr>
        <w:t xml:space="preserve">only </w:t>
      </w:r>
      <w:r w:rsidR="00541A56" w:rsidRPr="00890017">
        <w:rPr>
          <w:rFonts w:asciiTheme="majorHAnsi" w:hAnsiTheme="majorHAnsi" w:cstheme="majorHAnsi"/>
        </w:rPr>
        <w:t xml:space="preserve">be </w:t>
      </w:r>
      <w:r w:rsidR="00541A56" w:rsidRPr="00541A56">
        <w:rPr>
          <w:rFonts w:asciiTheme="majorHAnsi" w:hAnsiTheme="majorHAnsi" w:cstheme="majorHAnsi"/>
        </w:rPr>
        <w:t xml:space="preserve">2 copies of the gene that codes for </w:t>
      </w:r>
      <w:r w:rsidR="00541A56" w:rsidRPr="00890017">
        <w:rPr>
          <w:rFonts w:asciiTheme="majorHAnsi" w:hAnsiTheme="majorHAnsi" w:cstheme="majorHAnsi"/>
        </w:rPr>
        <w:t>insulin in the cell</w:t>
      </w:r>
      <w:r w:rsidR="00954D4C" w:rsidRPr="00890017">
        <w:rPr>
          <w:rFonts w:asciiTheme="majorHAnsi" w:hAnsiTheme="majorHAnsi" w:cstheme="majorHAnsi"/>
        </w:rPr>
        <w:t>, the introns will also have been removed so only coding DNA is copied</w:t>
      </w:r>
      <w:r w:rsidR="00541A56" w:rsidRPr="00541A56">
        <w:rPr>
          <w:rFonts w:asciiTheme="majorHAnsi" w:hAnsiTheme="majorHAnsi" w:cstheme="majorHAnsi"/>
        </w:rPr>
        <w:t>.</w:t>
      </w:r>
    </w:p>
    <w:p w14:paraId="4AE45657" w14:textId="64324744" w:rsidR="00541A56" w:rsidRPr="00541A56" w:rsidRDefault="00541A56" w:rsidP="00541A56">
      <w:pPr>
        <w:rPr>
          <w:rFonts w:asciiTheme="majorHAnsi" w:hAnsiTheme="majorHAnsi" w:cstheme="majorHAnsi"/>
        </w:rPr>
      </w:pPr>
    </w:p>
    <w:p w14:paraId="7FCE10E6" w14:textId="1BF299C3" w:rsidR="00B817C4" w:rsidRDefault="00B817C4" w:rsidP="00B817C4">
      <w:pPr>
        <w:rPr>
          <w:rFonts w:asciiTheme="majorHAnsi" w:hAnsiTheme="majorHAnsi" w:cstheme="majorHAnsi"/>
        </w:rPr>
      </w:pPr>
      <w:r w:rsidRPr="0034077D">
        <w:rPr>
          <w:rFonts w:asciiTheme="majorHAnsi" w:hAnsiTheme="majorHAnsi" w:cstheme="majorHAnsi"/>
        </w:rPr>
        <w:t>Reverse transcriptase is an enzyme that can convert RNA back into DNA it has been isolated from a retrovirus such as HIV</w:t>
      </w:r>
      <w:r w:rsidR="00954D4C">
        <w:rPr>
          <w:rFonts w:asciiTheme="majorHAnsi" w:hAnsiTheme="majorHAnsi" w:cstheme="majorHAnsi"/>
        </w:rPr>
        <w:t>.</w:t>
      </w:r>
    </w:p>
    <w:p w14:paraId="72FD0004" w14:textId="27503615" w:rsidR="00B817C4" w:rsidRDefault="00B817C4" w:rsidP="00B817C4">
      <w:pPr>
        <w:rPr>
          <w:rFonts w:asciiTheme="majorHAnsi" w:hAnsiTheme="majorHAnsi" w:cstheme="majorHAnsi"/>
        </w:rPr>
      </w:pPr>
    </w:p>
    <w:p w14:paraId="0362D581" w14:textId="6CDE36FF" w:rsidR="00541A56" w:rsidRPr="00541A56" w:rsidRDefault="004601F4" w:rsidP="00541A56">
      <w:pPr>
        <w:rPr>
          <w:rFonts w:asciiTheme="majorHAnsi" w:hAnsiTheme="majorHAnsi" w:cstheme="majorHAnsi"/>
        </w:rPr>
      </w:pPr>
      <w:r>
        <w:rPr>
          <w:rFonts w:asciiTheme="majorHAnsi" w:hAnsiTheme="majorHAnsi" w:cstheme="majorHAnsi"/>
        </w:rPr>
        <w:t xml:space="preserve">The reverse transcription enzyme is added and uses </w:t>
      </w:r>
      <w:r w:rsidR="00B817C4">
        <w:rPr>
          <w:rFonts w:asciiTheme="majorHAnsi" w:hAnsiTheme="majorHAnsi" w:cstheme="majorHAnsi"/>
        </w:rPr>
        <w:t xml:space="preserve">free </w:t>
      </w:r>
      <w:r w:rsidR="004478A8">
        <w:rPr>
          <w:rFonts w:asciiTheme="majorHAnsi" w:hAnsiTheme="majorHAnsi" w:cstheme="majorHAnsi"/>
        </w:rPr>
        <w:t xml:space="preserve">DNA </w:t>
      </w:r>
      <w:r w:rsidR="00541A56" w:rsidRPr="00541A56">
        <w:rPr>
          <w:rFonts w:asciiTheme="majorHAnsi" w:hAnsiTheme="majorHAnsi" w:cstheme="majorHAnsi"/>
        </w:rPr>
        <w:t>nucleotides to make DNA from the mRNA template – this DNA is called cDNA (complementary DNA</w:t>
      </w:r>
      <w:r w:rsidR="00541A56">
        <w:rPr>
          <w:rFonts w:asciiTheme="majorHAnsi" w:hAnsiTheme="majorHAnsi" w:cstheme="majorHAnsi"/>
        </w:rPr>
        <w:t xml:space="preserve"> as it matches th</w:t>
      </w:r>
      <w:r w:rsidR="00B46AD7">
        <w:rPr>
          <w:rFonts w:asciiTheme="majorHAnsi" w:hAnsiTheme="majorHAnsi" w:cstheme="majorHAnsi"/>
        </w:rPr>
        <w:t>e mRNA</w:t>
      </w:r>
      <w:r w:rsidR="00541A56" w:rsidRPr="00541A56">
        <w:rPr>
          <w:rFonts w:asciiTheme="majorHAnsi" w:hAnsiTheme="majorHAnsi" w:cstheme="majorHAnsi"/>
        </w:rPr>
        <w:t>).</w:t>
      </w:r>
    </w:p>
    <w:p w14:paraId="74F9EC43" w14:textId="5CB6B4D4" w:rsidR="0034077D" w:rsidRDefault="0034077D" w:rsidP="004F2B2D">
      <w:pPr>
        <w:rPr>
          <w:rFonts w:asciiTheme="majorHAnsi" w:hAnsiTheme="majorHAnsi" w:cstheme="majorHAnsi"/>
        </w:rPr>
      </w:pPr>
    </w:p>
    <w:p w14:paraId="68440327" w14:textId="0DE4F541" w:rsidR="004478A8" w:rsidRDefault="0026058C" w:rsidP="004F2B2D">
      <w:pPr>
        <w:rPr>
          <w:rFonts w:asciiTheme="majorHAnsi" w:hAnsiTheme="majorHAnsi" w:cstheme="majorHAnsi"/>
        </w:rPr>
      </w:pPr>
      <w:r>
        <w:rPr>
          <w:rFonts w:asciiTheme="majorHAnsi" w:hAnsiTheme="majorHAnsi" w:cstheme="majorHAnsi"/>
          <w:noProof/>
        </w:rPr>
        <mc:AlternateContent>
          <mc:Choice Requires="wpg">
            <w:drawing>
              <wp:anchor distT="0" distB="0" distL="114300" distR="114300" simplePos="0" relativeHeight="251670528" behindDoc="0" locked="0" layoutInCell="1" allowOverlap="1" wp14:anchorId="3BD57F96" wp14:editId="49BBFDB2">
                <wp:simplePos x="0" y="0"/>
                <wp:positionH relativeFrom="column">
                  <wp:posOffset>2400300</wp:posOffset>
                </wp:positionH>
                <wp:positionV relativeFrom="paragraph">
                  <wp:posOffset>173990</wp:posOffset>
                </wp:positionV>
                <wp:extent cx="3962400" cy="2495550"/>
                <wp:effectExtent l="0" t="0" r="0" b="0"/>
                <wp:wrapSquare wrapText="bothSides"/>
                <wp:docPr id="92" name="Group 92"/>
                <wp:cNvGraphicFramePr/>
                <a:graphic xmlns:a="http://schemas.openxmlformats.org/drawingml/2006/main">
                  <a:graphicData uri="http://schemas.microsoft.com/office/word/2010/wordprocessingGroup">
                    <wpg:wgp>
                      <wpg:cNvGrpSpPr/>
                      <wpg:grpSpPr>
                        <a:xfrm>
                          <a:off x="0" y="0"/>
                          <a:ext cx="3962400" cy="2495550"/>
                          <a:chOff x="31750" y="0"/>
                          <a:chExt cx="4146550" cy="2755899"/>
                        </a:xfrm>
                      </wpg:grpSpPr>
                      <pic:pic xmlns:pic="http://schemas.openxmlformats.org/drawingml/2006/picture">
                        <pic:nvPicPr>
                          <pic:cNvPr id="12292" name="Content Placeholder 3">
                            <a:extLst>
                              <a:ext uri="{FF2B5EF4-FFF2-40B4-BE49-F238E27FC236}">
                                <a16:creationId xmlns:a16="http://schemas.microsoft.com/office/drawing/2014/main" id="{ECE52CF2-854A-4E73-8A39-4AE7BF675C4E}"/>
                              </a:ext>
                            </a:extLst>
                          </pic:cNvPr>
                          <pic:cNvPicPr>
                            <a:picLocks noGrp="1" noChangeAspect="1"/>
                          </pic:cNvPicPr>
                        </pic:nvPicPr>
                        <pic:blipFill rotWithShape="1">
                          <a:blip r:embed="rId31">
                            <a:extLst>
                              <a:ext uri="{28A0092B-C50C-407E-A947-70E740481C1C}">
                                <a14:useLocalDpi xmlns:a14="http://schemas.microsoft.com/office/drawing/2010/main" val="0"/>
                              </a:ext>
                            </a:extLst>
                          </a:blip>
                          <a:srcRect l="10716" t="1549" r="3854" b="36012"/>
                          <a:stretch/>
                        </pic:blipFill>
                        <pic:spPr>
                          <a:xfrm>
                            <a:off x="31750" y="66674"/>
                            <a:ext cx="4146550" cy="2689225"/>
                          </a:xfrm>
                          <a:prstGeom prst="rect">
                            <a:avLst/>
                          </a:prstGeom>
                        </pic:spPr>
                      </pic:pic>
                      <wpg:grpSp>
                        <wpg:cNvPr id="91" name="Group 91"/>
                        <wpg:cNvGrpSpPr/>
                        <wpg:grpSpPr>
                          <a:xfrm>
                            <a:off x="31750" y="0"/>
                            <a:ext cx="762000" cy="2755899"/>
                            <a:chOff x="31750" y="0"/>
                            <a:chExt cx="762000" cy="2755899"/>
                          </a:xfrm>
                        </wpg:grpSpPr>
                        <wps:wsp>
                          <wps:cNvPr id="89" name="Rectangle 89"/>
                          <wps:cNvSpPr/>
                          <wps:spPr>
                            <a:xfrm>
                              <a:off x="31750" y="0"/>
                              <a:ext cx="762000" cy="52070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Rectangle 90"/>
                          <wps:cNvSpPr/>
                          <wps:spPr>
                            <a:xfrm>
                              <a:off x="31750" y="2343149"/>
                              <a:ext cx="342900" cy="412750"/>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51AF937F" id="Group 92" o:spid="_x0000_s1026" style="position:absolute;margin-left:189pt;margin-top:13.7pt;width:312pt;height:196.5pt;z-index:251670528;mso-width-relative:margin;mso-height-relative:margin" coordorigin="317" coordsize="41465,275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">
                <v:group id="Group 91" o:spid="_x0000_s1027" style="position:absolute;left:317;width:7620;height:27558" coordorigin="317" coordsize="7620,2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rect id="Rectangle 89" o:spid="_x0000_s1028" style="position:absolute;left:317;width:7620;height:52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" fillcolor="white [3212]" stroked="f"/>
                  <v:rect id="Rectangle 90" o:spid="_x0000_s1029" style="position:absolute;left:317;top:23431;width:3429;height:4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" fillcolor="white [3212]" stroked="f"/>
                </v:group>
                <w10:wrap type="square"/>
              </v:group>
            </w:pict>
          </mc:Fallback>
        </mc:AlternateContent>
      </w:r>
      <w:r w:rsidR="004478A8" w:rsidRPr="004478A8">
        <w:rPr>
          <w:rFonts w:asciiTheme="majorHAnsi" w:hAnsiTheme="majorHAnsi" w:cstheme="majorHAnsi"/>
          <w:b/>
          <w:bCs/>
        </w:rPr>
        <w:t>Method 2: Genes can be found and ‘cut out’</w:t>
      </w:r>
      <w:r w:rsidR="004478A8">
        <w:rPr>
          <w:rFonts w:asciiTheme="majorHAnsi" w:hAnsiTheme="majorHAnsi" w:cstheme="majorHAnsi"/>
          <w:b/>
          <w:bCs/>
        </w:rPr>
        <w:t xml:space="preserve"> using</w:t>
      </w:r>
      <w:r w:rsidR="004478A8" w:rsidRPr="004478A8">
        <w:rPr>
          <w:rFonts w:asciiTheme="majorHAnsi" w:hAnsiTheme="majorHAnsi" w:cstheme="majorHAnsi"/>
          <w:b/>
          <w:bCs/>
        </w:rPr>
        <w:t xml:space="preserve"> restriction enzymes</w:t>
      </w:r>
    </w:p>
    <w:p w14:paraId="5DDDCEE4" w14:textId="526BC60E" w:rsidR="00244793" w:rsidRDefault="00244793" w:rsidP="002B6390">
      <w:pPr>
        <w:rPr>
          <w:rFonts w:asciiTheme="majorHAnsi" w:hAnsiTheme="majorHAnsi" w:cstheme="majorHAnsi"/>
          <w:b/>
          <w:bCs/>
        </w:rPr>
      </w:pPr>
    </w:p>
    <w:p w14:paraId="44A3FCCF" w14:textId="0555BC13" w:rsidR="002B6390" w:rsidRDefault="002B6390" w:rsidP="002B6390">
      <w:pPr>
        <w:rPr>
          <w:rFonts w:asciiTheme="majorHAnsi" w:hAnsiTheme="majorHAnsi" w:cstheme="majorHAnsi"/>
        </w:rPr>
      </w:pPr>
      <w:r w:rsidRPr="002B6390">
        <w:rPr>
          <w:rFonts w:asciiTheme="majorHAnsi" w:hAnsiTheme="majorHAnsi" w:cstheme="majorHAnsi"/>
          <w:b/>
          <w:bCs/>
        </w:rPr>
        <w:t xml:space="preserve">Restriction endonucleases </w:t>
      </w:r>
      <w:r w:rsidRPr="002B6390">
        <w:rPr>
          <w:rFonts w:asciiTheme="majorHAnsi" w:hAnsiTheme="majorHAnsi" w:cstheme="majorHAnsi"/>
        </w:rPr>
        <w:t>are a group of enzymes that can recognise and cut</w:t>
      </w:r>
      <w:r w:rsidR="00244793">
        <w:rPr>
          <w:rFonts w:asciiTheme="majorHAnsi" w:hAnsiTheme="majorHAnsi" w:cstheme="majorHAnsi"/>
        </w:rPr>
        <w:t xml:space="preserve"> (</w:t>
      </w:r>
      <w:r w:rsidRPr="002B6390">
        <w:rPr>
          <w:rFonts w:asciiTheme="majorHAnsi" w:hAnsiTheme="majorHAnsi" w:cstheme="majorHAnsi"/>
        </w:rPr>
        <w:t>hydrolyse</w:t>
      </w:r>
      <w:r w:rsidR="00244793">
        <w:rPr>
          <w:rFonts w:asciiTheme="majorHAnsi" w:hAnsiTheme="majorHAnsi" w:cstheme="majorHAnsi"/>
        </w:rPr>
        <w:t>)</w:t>
      </w:r>
      <w:r w:rsidRPr="002B6390">
        <w:rPr>
          <w:rFonts w:asciiTheme="majorHAnsi" w:hAnsiTheme="majorHAnsi" w:cstheme="majorHAnsi"/>
        </w:rPr>
        <w:t xml:space="preserve"> </w:t>
      </w:r>
      <w:r w:rsidR="00244793">
        <w:rPr>
          <w:rFonts w:asciiTheme="majorHAnsi" w:hAnsiTheme="majorHAnsi" w:cstheme="majorHAnsi"/>
        </w:rPr>
        <w:t>hydrogen</w:t>
      </w:r>
      <w:r w:rsidRPr="002B6390">
        <w:rPr>
          <w:rFonts w:asciiTheme="majorHAnsi" w:hAnsiTheme="majorHAnsi" w:cstheme="majorHAnsi"/>
        </w:rPr>
        <w:t xml:space="preserve"> bonds </w:t>
      </w:r>
      <w:r w:rsidR="00244793">
        <w:rPr>
          <w:rFonts w:asciiTheme="majorHAnsi" w:hAnsiTheme="majorHAnsi" w:cstheme="majorHAnsi"/>
        </w:rPr>
        <w:t>at</w:t>
      </w:r>
      <w:r w:rsidRPr="002B6390">
        <w:rPr>
          <w:rFonts w:asciiTheme="majorHAnsi" w:hAnsiTheme="majorHAnsi" w:cstheme="majorHAnsi"/>
        </w:rPr>
        <w:t xml:space="preserve"> specific sequences of DNA. </w:t>
      </w:r>
    </w:p>
    <w:p w14:paraId="64EE862D" w14:textId="22D22CC5" w:rsidR="0026058C" w:rsidRPr="002B6390" w:rsidRDefault="0026058C" w:rsidP="002B6390">
      <w:pPr>
        <w:rPr>
          <w:rFonts w:asciiTheme="majorHAnsi" w:hAnsiTheme="majorHAnsi" w:cstheme="majorHAnsi"/>
        </w:rPr>
      </w:pPr>
    </w:p>
    <w:p w14:paraId="622671DB" w14:textId="4B68C418" w:rsidR="002B6390" w:rsidRPr="002B6390" w:rsidRDefault="002B6390" w:rsidP="002B6390">
      <w:pPr>
        <w:rPr>
          <w:rFonts w:asciiTheme="majorHAnsi" w:hAnsiTheme="majorHAnsi" w:cstheme="majorHAnsi"/>
        </w:rPr>
      </w:pPr>
      <w:r w:rsidRPr="002B6390">
        <w:rPr>
          <w:rFonts w:asciiTheme="majorHAnsi" w:hAnsiTheme="majorHAnsi" w:cstheme="majorHAnsi"/>
        </w:rPr>
        <w:t xml:space="preserve">They cut at a specific </w:t>
      </w:r>
      <w:r w:rsidRPr="002B6390">
        <w:rPr>
          <w:rFonts w:asciiTheme="majorHAnsi" w:hAnsiTheme="majorHAnsi" w:cstheme="majorHAnsi"/>
          <w:b/>
          <w:bCs/>
        </w:rPr>
        <w:t xml:space="preserve">recognition sequence </w:t>
      </w:r>
      <w:r w:rsidRPr="002B6390">
        <w:rPr>
          <w:rFonts w:asciiTheme="majorHAnsi" w:hAnsiTheme="majorHAnsi" w:cstheme="majorHAnsi"/>
        </w:rPr>
        <w:t>in the DNA which is complimentary to their active site.</w:t>
      </w:r>
    </w:p>
    <w:p w14:paraId="491491F8" w14:textId="091448D4" w:rsidR="00244793" w:rsidRDefault="00244793" w:rsidP="002B6390">
      <w:pPr>
        <w:rPr>
          <w:rFonts w:asciiTheme="majorHAnsi" w:hAnsiTheme="majorHAnsi" w:cstheme="majorHAnsi"/>
        </w:rPr>
      </w:pPr>
    </w:p>
    <w:p w14:paraId="77EAC488" w14:textId="4F1593A9" w:rsidR="002B6390" w:rsidRPr="002B6390" w:rsidRDefault="002B6390" w:rsidP="002B6390">
      <w:pPr>
        <w:rPr>
          <w:rFonts w:asciiTheme="majorHAnsi" w:hAnsiTheme="majorHAnsi" w:cstheme="majorHAnsi"/>
        </w:rPr>
      </w:pPr>
      <w:r w:rsidRPr="002B6390">
        <w:rPr>
          <w:rFonts w:asciiTheme="majorHAnsi" w:hAnsiTheme="majorHAnsi" w:cstheme="majorHAnsi"/>
        </w:rPr>
        <w:t>If there are recognition sites at each end of the gene you want you can cut out your gene from the rest of the DNA.</w:t>
      </w:r>
    </w:p>
    <w:p w14:paraId="49ACAF05" w14:textId="5B961990" w:rsidR="00C83E39" w:rsidRDefault="00C83E39" w:rsidP="00894230">
      <w:pPr>
        <w:rPr>
          <w:rFonts w:asciiTheme="majorHAnsi" w:hAnsiTheme="majorHAnsi" w:cstheme="majorHAnsi"/>
        </w:rPr>
      </w:pPr>
      <w:r w:rsidRPr="00DD2033">
        <w:rPr>
          <w:rFonts w:asciiTheme="majorHAnsi" w:hAnsiTheme="majorHAnsi" w:cstheme="majorHAnsi"/>
        </w:rPr>
        <w:drawing>
          <wp:anchor distT="0" distB="0" distL="114300" distR="114300" simplePos="0" relativeHeight="251671552" behindDoc="0" locked="0" layoutInCell="1" allowOverlap="1" wp14:anchorId="183D42EB" wp14:editId="0939361D">
            <wp:simplePos x="0" y="0"/>
            <wp:positionH relativeFrom="column">
              <wp:posOffset>3405505</wp:posOffset>
            </wp:positionH>
            <wp:positionV relativeFrom="paragraph">
              <wp:posOffset>114935</wp:posOffset>
            </wp:positionV>
            <wp:extent cx="3090545" cy="1243330"/>
            <wp:effectExtent l="19050" t="19050" r="14605" b="139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3090545" cy="124333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1948CD47" w14:textId="50EE288A" w:rsidR="00894230" w:rsidRPr="00894230" w:rsidRDefault="00894230" w:rsidP="00894230">
      <w:pPr>
        <w:rPr>
          <w:rFonts w:asciiTheme="majorHAnsi" w:hAnsiTheme="majorHAnsi" w:cstheme="majorHAnsi"/>
        </w:rPr>
      </w:pPr>
      <w:r w:rsidRPr="00894230">
        <w:rPr>
          <w:rFonts w:asciiTheme="majorHAnsi" w:hAnsiTheme="majorHAnsi" w:cstheme="majorHAnsi"/>
        </w:rPr>
        <w:t xml:space="preserve">Restriction enzymes form </w:t>
      </w:r>
      <w:r w:rsidRPr="00894230">
        <w:rPr>
          <w:rFonts w:asciiTheme="majorHAnsi" w:hAnsiTheme="majorHAnsi" w:cstheme="majorHAnsi"/>
          <w:b/>
          <w:bCs/>
        </w:rPr>
        <w:t xml:space="preserve">sticky ends </w:t>
      </w:r>
      <w:r>
        <w:rPr>
          <w:rFonts w:asciiTheme="majorHAnsi" w:hAnsiTheme="majorHAnsi" w:cstheme="majorHAnsi"/>
          <w:b/>
          <w:bCs/>
        </w:rPr>
        <w:t>(</w:t>
      </w:r>
      <w:r w:rsidRPr="00894230">
        <w:rPr>
          <w:rFonts w:asciiTheme="majorHAnsi" w:hAnsiTheme="majorHAnsi" w:cstheme="majorHAnsi"/>
        </w:rPr>
        <w:t>pieces of DNA that have unpaired (exposed) nucleotides on a single strand at each end</w:t>
      </w:r>
      <w:r>
        <w:rPr>
          <w:rFonts w:asciiTheme="majorHAnsi" w:hAnsiTheme="majorHAnsi" w:cstheme="majorHAnsi"/>
        </w:rPr>
        <w:t xml:space="preserve">) </w:t>
      </w:r>
      <w:r w:rsidRPr="00894230">
        <w:rPr>
          <w:rFonts w:asciiTheme="majorHAnsi" w:hAnsiTheme="majorHAnsi" w:cstheme="majorHAnsi"/>
        </w:rPr>
        <w:t>and allow different fragments to be joined together or ‘annealed’ (when cut with the same restriction enzyme).</w:t>
      </w:r>
      <w:r>
        <w:rPr>
          <w:rFonts w:asciiTheme="majorHAnsi" w:hAnsiTheme="majorHAnsi" w:cstheme="majorHAnsi"/>
        </w:rPr>
        <w:t xml:space="preserve"> </w:t>
      </w:r>
      <w:r w:rsidRPr="00894230">
        <w:rPr>
          <w:rFonts w:asciiTheme="majorHAnsi" w:hAnsiTheme="majorHAnsi" w:cstheme="majorHAnsi"/>
        </w:rPr>
        <w:t xml:space="preserve">The restriction sequence is </w:t>
      </w:r>
      <w:r w:rsidRPr="00894230">
        <w:rPr>
          <w:rFonts w:asciiTheme="majorHAnsi" w:hAnsiTheme="majorHAnsi" w:cstheme="majorHAnsi"/>
          <w:b/>
          <w:bCs/>
        </w:rPr>
        <w:t>palindromic</w:t>
      </w:r>
      <w:r w:rsidRPr="00894230">
        <w:rPr>
          <w:rFonts w:asciiTheme="majorHAnsi" w:hAnsiTheme="majorHAnsi" w:cstheme="majorHAnsi"/>
        </w:rPr>
        <w:t>, they are complimentary to each other.</w:t>
      </w:r>
    </w:p>
    <w:p w14:paraId="20C0EECC" w14:textId="5F776141" w:rsidR="002533F6" w:rsidRDefault="00292FCB" w:rsidP="007648F8">
      <w:pPr>
        <w:rPr>
          <w:rFonts w:asciiTheme="majorHAnsi" w:hAnsiTheme="majorHAnsi" w:cstheme="majorHAnsi"/>
          <w:b/>
          <w:bCs/>
        </w:rPr>
      </w:pPr>
      <w:r w:rsidRPr="00292FCB">
        <w:rPr>
          <w:rFonts w:asciiTheme="majorHAnsi" w:hAnsiTheme="majorHAnsi" w:cstheme="majorHAnsi"/>
          <w:b/>
          <w:bCs/>
        </w:rPr>
        <w:lastRenderedPageBreak/>
        <w:drawing>
          <wp:inline distT="0" distB="0" distL="0" distR="0" wp14:anchorId="5233A118" wp14:editId="1D6915C1">
            <wp:extent cx="6645910" cy="4029710"/>
            <wp:effectExtent l="0" t="0" r="2540" b="8890"/>
            <wp:docPr id="14338" name="Picture 1">
              <a:extLst xmlns:a="http://schemas.openxmlformats.org/drawingml/2006/main">
                <a:ext uri="{FF2B5EF4-FFF2-40B4-BE49-F238E27FC236}">
                  <a16:creationId xmlns:a16="http://schemas.microsoft.com/office/drawing/2014/main" id="{3681C252-BDE3-4E37-AD58-8774C8BE7D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1">
                      <a:extLst>
                        <a:ext uri="{FF2B5EF4-FFF2-40B4-BE49-F238E27FC236}">
                          <a16:creationId xmlns:a16="http://schemas.microsoft.com/office/drawing/2014/main" id="{3681C252-BDE3-4E37-AD58-8774C8BE7D24}"/>
                        </a:ext>
                      </a:extLst>
                    </pic:cNvPr>
                    <pic:cNvPicPr>
                      <a:picLocks noChangeAspect="1" noChangeArrowheads="1"/>
                    </pic:cNvPicPr>
                  </pic:nvPicPr>
                  <pic:blipFill>
                    <a:blip r:embed="rId33">
                      <a:extLst>
                        <a:ext uri="{28A0092B-C50C-407E-A947-70E740481C1C}">
                          <a14:useLocalDpi xmlns:a14="http://schemas.microsoft.com/office/drawing/2010/main" val="0"/>
                        </a:ext>
                      </a:extLst>
                    </a:blip>
                    <a:srcRect l="6950" t="8376" r="1700" b="9940"/>
                    <a:stretch>
                      <a:fillRect/>
                    </a:stretch>
                  </pic:blipFill>
                  <pic:spPr bwMode="auto">
                    <a:xfrm>
                      <a:off x="0" y="0"/>
                      <a:ext cx="6645910" cy="4029710"/>
                    </a:xfrm>
                    <a:prstGeom prst="rect">
                      <a:avLst/>
                    </a:prstGeom>
                    <a:noFill/>
                    <a:ln>
                      <a:noFill/>
                    </a:ln>
                  </pic:spPr>
                </pic:pic>
              </a:graphicData>
            </a:graphic>
          </wp:inline>
        </w:drawing>
      </w:r>
      <w:r w:rsidRPr="00292FCB">
        <w:rPr>
          <w:rFonts w:asciiTheme="majorHAnsi" w:hAnsiTheme="majorHAnsi" w:cstheme="majorHAnsi"/>
          <w:b/>
          <w:bCs/>
        </w:rPr>
        <w:t xml:space="preserve"> </w:t>
      </w:r>
      <w:r w:rsidR="002533F6">
        <w:rPr>
          <w:rFonts w:asciiTheme="majorHAnsi" w:hAnsiTheme="majorHAnsi" w:cstheme="majorHAnsi"/>
          <w:b/>
          <w:bCs/>
        </w:rPr>
        <w:t>Method 3: Using a gene machine to build fragments</w:t>
      </w:r>
    </w:p>
    <w:p w14:paraId="01DADDE6" w14:textId="24404A76" w:rsidR="002533F6" w:rsidRDefault="00861F9F" w:rsidP="007648F8">
      <w:pPr>
        <w:rPr>
          <w:rFonts w:ascii="Calibri" w:hAnsi="Calibri" w:cs="Calibri"/>
        </w:rPr>
      </w:pPr>
      <w:r w:rsidRPr="001A2501">
        <w:rPr>
          <w:rFonts w:ascii="Calibri" w:hAnsi="Calibri" w:cs="Calibri"/>
        </w:rPr>
        <w:t>This method does not require a template and it means that a known DNA sequence could be copied or the DNA s</w:t>
      </w:r>
      <w:r w:rsidR="001A2501" w:rsidRPr="001A2501">
        <w:rPr>
          <w:rFonts w:ascii="Calibri" w:hAnsi="Calibri" w:cs="Calibri"/>
        </w:rPr>
        <w:t xml:space="preserve">equence can be created from scratch. </w:t>
      </w:r>
    </w:p>
    <w:p w14:paraId="51754698" w14:textId="45DA1050" w:rsidR="001A2501" w:rsidRPr="00A1706D" w:rsidRDefault="0077689B" w:rsidP="00E817ED">
      <w:pPr>
        <w:pStyle w:val="ListParagraph"/>
        <w:numPr>
          <w:ilvl w:val="0"/>
          <w:numId w:val="19"/>
        </w:numPr>
        <w:rPr>
          <w:rFonts w:ascii="Calibri" w:hAnsi="Calibri" w:cs="Calibri"/>
          <w:sz w:val="22"/>
          <w:szCs w:val="22"/>
        </w:rPr>
      </w:pPr>
      <w:r w:rsidRPr="00A1706D">
        <w:rPr>
          <w:rFonts w:ascii="Calibri" w:hAnsi="Calibri" w:cs="Calibri"/>
          <w:sz w:val="22"/>
          <w:szCs w:val="22"/>
        </w:rPr>
        <w:t xml:space="preserve">The </w:t>
      </w:r>
      <w:r w:rsidR="00287680" w:rsidRPr="00A1706D">
        <w:rPr>
          <w:rFonts w:ascii="Calibri" w:hAnsi="Calibri" w:cs="Calibri"/>
          <w:sz w:val="22"/>
          <w:szCs w:val="22"/>
        </w:rPr>
        <w:t>sequence is designed or fed into the computer</w:t>
      </w:r>
    </w:p>
    <w:p w14:paraId="59B0A7A6" w14:textId="33074287" w:rsidR="00287680" w:rsidRPr="00A1706D" w:rsidRDefault="00287680" w:rsidP="00E817ED">
      <w:pPr>
        <w:pStyle w:val="ListParagraph"/>
        <w:numPr>
          <w:ilvl w:val="0"/>
          <w:numId w:val="19"/>
        </w:numPr>
        <w:rPr>
          <w:rFonts w:ascii="Calibri" w:hAnsi="Calibri" w:cs="Calibri"/>
          <w:sz w:val="22"/>
          <w:szCs w:val="22"/>
        </w:rPr>
      </w:pPr>
      <w:r w:rsidRPr="00A1706D">
        <w:rPr>
          <w:rFonts w:ascii="Calibri" w:hAnsi="Calibri" w:cs="Calibri"/>
          <w:sz w:val="22"/>
          <w:szCs w:val="22"/>
        </w:rPr>
        <w:t xml:space="preserve">The first nucleotide in the sequence is attached to </w:t>
      </w:r>
      <w:r w:rsidR="005003D7" w:rsidRPr="00A1706D">
        <w:rPr>
          <w:rFonts w:ascii="Calibri" w:hAnsi="Calibri" w:cs="Calibri"/>
          <w:sz w:val="22"/>
          <w:szCs w:val="22"/>
        </w:rPr>
        <w:t>a physical support e.g a bead</w:t>
      </w:r>
    </w:p>
    <w:p w14:paraId="38900A63" w14:textId="56B3D53A" w:rsidR="005003D7" w:rsidRPr="00A1706D" w:rsidRDefault="005003D7" w:rsidP="00E817ED">
      <w:pPr>
        <w:pStyle w:val="ListParagraph"/>
        <w:numPr>
          <w:ilvl w:val="0"/>
          <w:numId w:val="19"/>
        </w:numPr>
        <w:rPr>
          <w:rFonts w:ascii="Calibri" w:hAnsi="Calibri" w:cs="Calibri"/>
          <w:sz w:val="22"/>
          <w:szCs w:val="22"/>
        </w:rPr>
      </w:pPr>
      <w:r w:rsidRPr="00A1706D">
        <w:rPr>
          <w:rFonts w:ascii="Calibri" w:hAnsi="Calibri" w:cs="Calibri"/>
          <w:sz w:val="22"/>
          <w:szCs w:val="22"/>
        </w:rPr>
        <w:t>Nucleotides are added step by step in the right order</w:t>
      </w:r>
      <w:r w:rsidR="003054CF" w:rsidRPr="00A1706D">
        <w:rPr>
          <w:rFonts w:ascii="Calibri" w:hAnsi="Calibri" w:cs="Calibri"/>
          <w:sz w:val="22"/>
          <w:szCs w:val="22"/>
        </w:rPr>
        <w:t xml:space="preserve"> and joined in the correct place to prevent branching</w:t>
      </w:r>
    </w:p>
    <w:p w14:paraId="4C07EB03" w14:textId="4D19C752" w:rsidR="003054CF" w:rsidRPr="00A1706D" w:rsidRDefault="003054CF" w:rsidP="00E817ED">
      <w:pPr>
        <w:pStyle w:val="ListParagraph"/>
        <w:numPr>
          <w:ilvl w:val="0"/>
          <w:numId w:val="19"/>
        </w:numPr>
        <w:rPr>
          <w:rFonts w:ascii="Calibri" w:hAnsi="Calibri" w:cs="Calibri"/>
          <w:sz w:val="22"/>
          <w:szCs w:val="22"/>
        </w:rPr>
      </w:pPr>
      <w:r w:rsidRPr="00A1706D">
        <w:rPr>
          <w:rFonts w:ascii="Calibri" w:hAnsi="Calibri" w:cs="Calibri"/>
          <w:sz w:val="22"/>
          <w:szCs w:val="22"/>
        </w:rPr>
        <w:t>Short sections of DNA called oligonucleotides are produced (20 nucleotides long)</w:t>
      </w:r>
      <w:r w:rsidR="00A1706D" w:rsidRPr="00A1706D">
        <w:rPr>
          <w:rFonts w:ascii="Calibri" w:hAnsi="Calibri" w:cs="Calibri"/>
          <w:sz w:val="22"/>
          <w:szCs w:val="22"/>
        </w:rPr>
        <w:t xml:space="preserve">. Once these are complete they are broken off from the support. These can be joined together to make longer fragments. </w:t>
      </w:r>
    </w:p>
    <w:p w14:paraId="129565DB" w14:textId="77777777" w:rsidR="00A1706D" w:rsidRDefault="00A1706D" w:rsidP="007648F8">
      <w:pPr>
        <w:rPr>
          <w:rFonts w:asciiTheme="majorHAnsi" w:hAnsiTheme="majorHAnsi" w:cstheme="majorHAnsi"/>
          <w:b/>
          <w:bCs/>
        </w:rPr>
      </w:pPr>
    </w:p>
    <w:p w14:paraId="1D2A96CC" w14:textId="568049A0" w:rsidR="00FD3D8B" w:rsidRDefault="00FD3D8B" w:rsidP="007648F8">
      <w:pPr>
        <w:rPr>
          <w:rFonts w:asciiTheme="majorHAnsi" w:hAnsiTheme="majorHAnsi" w:cstheme="majorHAnsi"/>
          <w:b/>
          <w:bCs/>
        </w:rPr>
      </w:pPr>
      <w:r>
        <w:rPr>
          <w:rFonts w:asciiTheme="majorHAnsi" w:hAnsiTheme="majorHAnsi" w:cstheme="majorHAnsi"/>
          <w:b/>
          <w:bCs/>
        </w:rPr>
        <w:t>Recall Questions:</w:t>
      </w:r>
    </w:p>
    <w:p w14:paraId="009D3F90" w14:textId="19A275E1"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What is a restriction enzyme?</w:t>
      </w:r>
    </w:p>
    <w:p w14:paraId="2B9C19DB" w14:textId="77777777"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What is meant when a restriction enzyme recognition site is said to be 'palindromic'? </w:t>
      </w:r>
    </w:p>
    <w:p w14:paraId="1E98B649" w14:textId="5598EC3D"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What are 'sticky ends'? </w:t>
      </w:r>
    </w:p>
    <w:p w14:paraId="6395D7AF" w14:textId="77777777"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Do restriction enzymes catalyse condensation or hydrolysis reactions? </w:t>
      </w:r>
    </w:p>
    <w:p w14:paraId="06804FDF" w14:textId="7DB88C87"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What does it mean when we say that two DNA fragments are 'annealed’?</w:t>
      </w:r>
    </w:p>
    <w:p w14:paraId="0384E067" w14:textId="77777777"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How are restriction enzymes used in genetic modification?  </w:t>
      </w:r>
    </w:p>
    <w:p w14:paraId="1BA18059" w14:textId="77777777" w:rsidR="00FD3D8B" w:rsidRPr="00FD3D8B" w:rsidRDefault="00FD3D8B" w:rsidP="00E817ED">
      <w:pPr>
        <w:numPr>
          <w:ilvl w:val="0"/>
          <w:numId w:val="12"/>
        </w:numPr>
        <w:rPr>
          <w:rFonts w:asciiTheme="majorHAnsi" w:hAnsiTheme="majorHAnsi" w:cstheme="majorHAnsi"/>
        </w:rPr>
      </w:pPr>
      <w:r w:rsidRPr="00FD3D8B">
        <w:rPr>
          <w:rFonts w:asciiTheme="majorHAnsi" w:hAnsiTheme="majorHAnsi" w:cstheme="majorHAnsi"/>
        </w:rPr>
        <w:t>Which isolation method will produce DNA with introns?</w:t>
      </w:r>
    </w:p>
    <w:p w14:paraId="17DD2C46" w14:textId="2BF406EA" w:rsidR="00FD3D8B" w:rsidRDefault="00FD3D8B" w:rsidP="007648F8">
      <w:pPr>
        <w:rPr>
          <w:rFonts w:asciiTheme="majorHAnsi" w:hAnsiTheme="majorHAnsi" w:cstheme="majorHAnsi"/>
          <w:b/>
          <w:bCs/>
        </w:rPr>
      </w:pPr>
    </w:p>
    <w:p w14:paraId="4BB9F9D3" w14:textId="62DE0F5A" w:rsidR="00FD3D8B" w:rsidRDefault="008C7F9D" w:rsidP="007648F8">
      <w:pPr>
        <w:rPr>
          <w:rFonts w:asciiTheme="majorHAnsi" w:hAnsiTheme="majorHAnsi" w:cstheme="majorHAnsi"/>
          <w:b/>
          <w:bCs/>
        </w:rPr>
      </w:pPr>
      <w:r>
        <w:rPr>
          <w:rFonts w:asciiTheme="majorHAnsi" w:hAnsiTheme="majorHAnsi" w:cstheme="majorHAnsi"/>
          <w:b/>
          <w:bCs/>
        </w:rPr>
        <w:t>Exam Questions</w:t>
      </w:r>
    </w:p>
    <w:p w14:paraId="43C7AC72" w14:textId="165023AA" w:rsidR="004972A9" w:rsidRPr="004972A9" w:rsidRDefault="004972A9" w:rsidP="004972A9">
      <w:pPr>
        <w:widowControl w:val="0"/>
        <w:autoSpaceDE w:val="0"/>
        <w:autoSpaceDN w:val="0"/>
        <w:adjustRightInd w:val="0"/>
        <w:spacing w:after="45" w:line="240" w:lineRule="auto"/>
        <w:ind w:right="45"/>
        <w:rPr>
          <w:b/>
          <w:bCs/>
          <w:color w:val="000000"/>
          <w:sz w:val="27"/>
          <w:szCs w:val="27"/>
        </w:rPr>
      </w:pPr>
      <w:r>
        <w:rPr>
          <w:b/>
          <w:bCs/>
          <w:color w:val="000000"/>
          <w:sz w:val="27"/>
          <w:szCs w:val="27"/>
        </w:rPr>
        <w:t>Q1.</w:t>
      </w:r>
      <w:r>
        <w:rPr>
          <w:b/>
          <w:bCs/>
          <w:color w:val="000000"/>
          <w:sz w:val="27"/>
          <w:szCs w:val="27"/>
        </w:rPr>
        <w:t xml:space="preserve"> </w:t>
      </w:r>
      <w:r>
        <w:t xml:space="preserve">Scientists wanted to measure how much mRNA was transcribed from allele </w:t>
      </w:r>
      <w:r>
        <w:rPr>
          <w:b/>
          <w:bCs/>
        </w:rPr>
        <w:t>A</w:t>
      </w:r>
      <w:r>
        <w:t xml:space="preserve"> of a gene in a sample of cells. This gene exists in two forms, </w:t>
      </w:r>
      <w:r>
        <w:rPr>
          <w:b/>
          <w:bCs/>
        </w:rPr>
        <w:t>A</w:t>
      </w:r>
      <w:r>
        <w:t xml:space="preserve"> and </w:t>
      </w:r>
      <w:r>
        <w:rPr>
          <w:b/>
          <w:bCs/>
        </w:rPr>
        <w:t>a</w:t>
      </w:r>
      <w:r>
        <w:t>.</w:t>
      </w:r>
    </w:p>
    <w:p w14:paraId="5E2F657C" w14:textId="77777777" w:rsidR="004972A9" w:rsidRDefault="004972A9" w:rsidP="004972A9">
      <w:pPr>
        <w:widowControl w:val="0"/>
        <w:autoSpaceDE w:val="0"/>
        <w:autoSpaceDN w:val="0"/>
        <w:adjustRightInd w:val="0"/>
        <w:spacing w:before="240" w:line="240" w:lineRule="auto"/>
        <w:ind w:left="567" w:right="567"/>
      </w:pPr>
      <w:r>
        <w:t>The scientists isolated mRNA from the cells. They added an enzyme to mRNA to produce cDNA.</w:t>
      </w:r>
    </w:p>
    <w:p w14:paraId="5B552F3F" w14:textId="77777777" w:rsidR="004972A9" w:rsidRDefault="004972A9" w:rsidP="004972A9">
      <w:pPr>
        <w:widowControl w:val="0"/>
        <w:autoSpaceDE w:val="0"/>
        <w:autoSpaceDN w:val="0"/>
        <w:adjustRightInd w:val="0"/>
        <w:spacing w:before="240" w:line="240" w:lineRule="auto"/>
        <w:ind w:left="1134" w:right="567" w:hanging="567"/>
      </w:pPr>
      <w:r>
        <w:t>(a)     Name the type of enzyme used to produce the cDNA.</w:t>
      </w:r>
    </w:p>
    <w:p w14:paraId="6BF4F8B0" w14:textId="4CB4F07E" w:rsidR="004972A9" w:rsidRPr="00886CDF" w:rsidRDefault="004972A9" w:rsidP="00886CDF">
      <w:pPr>
        <w:widowControl w:val="0"/>
        <w:autoSpaceDE w:val="0"/>
        <w:autoSpaceDN w:val="0"/>
        <w:adjustRightInd w:val="0"/>
        <w:spacing w:before="240" w:line="240" w:lineRule="auto"/>
        <w:ind w:left="1134" w:right="567"/>
      </w:pPr>
      <w:r>
        <w:t>__________________________________________________________________</w:t>
      </w:r>
      <w:r w:rsidR="00886CDF">
        <w:t xml:space="preserve"> </w:t>
      </w:r>
      <w:r>
        <w:t>_</w:t>
      </w:r>
      <w:r>
        <w:rPr>
          <w:b/>
          <w:bCs/>
          <w:sz w:val="20"/>
          <w:szCs w:val="20"/>
        </w:rPr>
        <w:t>(1)</w:t>
      </w:r>
    </w:p>
    <w:p w14:paraId="7559E27B" w14:textId="08713729" w:rsidR="004972A9" w:rsidRPr="004972A9" w:rsidRDefault="004972A9" w:rsidP="004972A9">
      <w:pPr>
        <w:widowControl w:val="0"/>
        <w:autoSpaceDE w:val="0"/>
        <w:autoSpaceDN w:val="0"/>
        <w:adjustRightInd w:val="0"/>
        <w:spacing w:before="60" w:line="240" w:lineRule="auto"/>
        <w:rPr>
          <w:b/>
          <w:bCs/>
          <w:sz w:val="20"/>
          <w:szCs w:val="20"/>
        </w:rPr>
      </w:pPr>
      <w:r w:rsidRPr="00B10FC9">
        <w:rPr>
          <w:b/>
          <w:bCs/>
          <w:sz w:val="28"/>
          <w:szCs w:val="20"/>
        </w:rPr>
        <w:t>Q</w:t>
      </w:r>
      <w:r>
        <w:rPr>
          <w:b/>
          <w:bCs/>
          <w:color w:val="000000"/>
          <w:sz w:val="27"/>
          <w:szCs w:val="27"/>
        </w:rPr>
        <w:t>2.</w:t>
      </w:r>
      <w:r>
        <w:rPr>
          <w:b/>
          <w:bCs/>
          <w:sz w:val="20"/>
          <w:szCs w:val="20"/>
        </w:rPr>
        <w:t xml:space="preserve"> </w:t>
      </w:r>
      <w:r>
        <w:t>Describe how a gene can be isolated from human DNA.</w:t>
      </w:r>
    </w:p>
    <w:p w14:paraId="145275A2" w14:textId="77777777" w:rsidR="004972A9" w:rsidRDefault="004972A9" w:rsidP="004972A9">
      <w:pPr>
        <w:widowControl w:val="0"/>
        <w:autoSpaceDE w:val="0"/>
        <w:autoSpaceDN w:val="0"/>
        <w:adjustRightInd w:val="0"/>
        <w:spacing w:before="240" w:line="240" w:lineRule="auto"/>
        <w:ind w:left="1134" w:right="567"/>
      </w:pPr>
      <w:r>
        <w:lastRenderedPageBreak/>
        <w:t>___________________________________________________________________</w:t>
      </w:r>
    </w:p>
    <w:p w14:paraId="3A777F86" w14:textId="77777777" w:rsidR="004972A9" w:rsidRDefault="004972A9" w:rsidP="004972A9">
      <w:pPr>
        <w:widowControl w:val="0"/>
        <w:autoSpaceDE w:val="0"/>
        <w:autoSpaceDN w:val="0"/>
        <w:adjustRightInd w:val="0"/>
        <w:spacing w:before="240" w:line="240" w:lineRule="auto"/>
        <w:ind w:left="1134" w:right="567"/>
      </w:pPr>
      <w:r>
        <w:t>___________________________________________________________________</w:t>
      </w:r>
    </w:p>
    <w:p w14:paraId="15640FF3" w14:textId="77777777" w:rsidR="004972A9" w:rsidRDefault="004972A9" w:rsidP="004972A9">
      <w:pPr>
        <w:widowControl w:val="0"/>
        <w:autoSpaceDE w:val="0"/>
        <w:autoSpaceDN w:val="0"/>
        <w:adjustRightInd w:val="0"/>
        <w:spacing w:before="240" w:line="240" w:lineRule="auto"/>
        <w:ind w:left="1134" w:right="567"/>
      </w:pPr>
      <w:r>
        <w:t>___________________________________________________________________</w:t>
      </w:r>
    </w:p>
    <w:p w14:paraId="3AC48FB4" w14:textId="77777777" w:rsidR="004972A9" w:rsidRDefault="004972A9" w:rsidP="004972A9">
      <w:pPr>
        <w:widowControl w:val="0"/>
        <w:autoSpaceDE w:val="0"/>
        <w:autoSpaceDN w:val="0"/>
        <w:adjustRightInd w:val="0"/>
        <w:spacing w:before="240" w:line="240" w:lineRule="auto"/>
        <w:ind w:left="1134" w:right="567"/>
        <w:rPr>
          <w:b/>
          <w:bCs/>
          <w:color w:val="000000"/>
          <w:sz w:val="27"/>
          <w:szCs w:val="27"/>
        </w:rPr>
      </w:pPr>
      <w:r>
        <w:t>_________________________________________________________________</w:t>
      </w:r>
      <w:r>
        <w:rPr>
          <w:b/>
          <w:bCs/>
          <w:sz w:val="20"/>
          <w:szCs w:val="20"/>
        </w:rPr>
        <w:t>(2)</w:t>
      </w:r>
    </w:p>
    <w:p w14:paraId="19595B0B" w14:textId="77777777" w:rsidR="001F1BA5" w:rsidRDefault="001F1BA5" w:rsidP="004972A9">
      <w:pPr>
        <w:widowControl w:val="0"/>
        <w:autoSpaceDE w:val="0"/>
        <w:autoSpaceDN w:val="0"/>
        <w:adjustRightInd w:val="0"/>
        <w:spacing w:before="60" w:line="240" w:lineRule="auto"/>
        <w:rPr>
          <w:b/>
          <w:bCs/>
          <w:color w:val="000000"/>
          <w:sz w:val="27"/>
          <w:szCs w:val="27"/>
        </w:rPr>
      </w:pPr>
    </w:p>
    <w:p w14:paraId="21C9CF99" w14:textId="2FACF5AB" w:rsidR="004972A9" w:rsidRPr="00B10FC9" w:rsidRDefault="004972A9" w:rsidP="004972A9">
      <w:pPr>
        <w:widowControl w:val="0"/>
        <w:autoSpaceDE w:val="0"/>
        <w:autoSpaceDN w:val="0"/>
        <w:adjustRightInd w:val="0"/>
        <w:spacing w:before="60" w:line="240" w:lineRule="auto"/>
        <w:rPr>
          <w:b/>
          <w:bCs/>
          <w:sz w:val="20"/>
          <w:szCs w:val="20"/>
        </w:rPr>
      </w:pPr>
      <w:r>
        <w:rPr>
          <w:b/>
          <w:bCs/>
          <w:color w:val="000000"/>
          <w:sz w:val="27"/>
          <w:szCs w:val="27"/>
        </w:rPr>
        <w:t>Q3.</w:t>
      </w:r>
      <w:r>
        <w:rPr>
          <w:b/>
          <w:bCs/>
          <w:sz w:val="20"/>
          <w:szCs w:val="20"/>
        </w:rPr>
        <w:t xml:space="preserve"> </w:t>
      </w:r>
      <w:r>
        <w:t>Plasmids can be used as vectors to insert lengths of foreign DNA into bacteria. The diagram shows how this is achieved.</w:t>
      </w:r>
    </w:p>
    <w:p w14:paraId="562DE6F0" w14:textId="08C8A276" w:rsidR="004972A9" w:rsidRDefault="004972A9" w:rsidP="004972A9">
      <w:pPr>
        <w:widowControl w:val="0"/>
        <w:autoSpaceDE w:val="0"/>
        <w:autoSpaceDN w:val="0"/>
        <w:adjustRightInd w:val="0"/>
        <w:spacing w:before="240" w:line="240" w:lineRule="auto"/>
        <w:ind w:left="2268" w:right="567" w:hanging="567"/>
      </w:pPr>
      <w:r>
        <w:rPr>
          <w:noProof/>
        </w:rPr>
        <w:drawing>
          <wp:inline distT="0" distB="0" distL="0" distR="0" wp14:anchorId="1D94B0F8" wp14:editId="6ABFEF99">
            <wp:extent cx="2715491" cy="1866900"/>
            <wp:effectExtent l="0" t="0" r="889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a:extLst>
                        <a:ext uri="{28A0092B-C50C-407E-A947-70E740481C1C}">
                          <a14:useLocalDpi xmlns:a14="http://schemas.microsoft.com/office/drawing/2010/main" val="0"/>
                        </a:ext>
                      </a:extLst>
                    </a:blip>
                    <a:srcRect b="45233"/>
                    <a:stretch>
                      <a:fillRect/>
                    </a:stretch>
                  </pic:blipFill>
                  <pic:spPr bwMode="auto">
                    <a:xfrm>
                      <a:off x="0" y="0"/>
                      <a:ext cx="2716118" cy="1867331"/>
                    </a:xfrm>
                    <a:prstGeom prst="rect">
                      <a:avLst/>
                    </a:prstGeom>
                    <a:noFill/>
                    <a:ln>
                      <a:noFill/>
                    </a:ln>
                  </pic:spPr>
                </pic:pic>
              </a:graphicData>
            </a:graphic>
          </wp:inline>
        </w:drawing>
      </w:r>
      <w:r>
        <w:t> </w:t>
      </w:r>
    </w:p>
    <w:p w14:paraId="3A017488" w14:textId="77777777" w:rsidR="004972A9" w:rsidRDefault="004972A9" w:rsidP="004972A9">
      <w:pPr>
        <w:widowControl w:val="0"/>
        <w:autoSpaceDE w:val="0"/>
        <w:autoSpaceDN w:val="0"/>
        <w:adjustRightInd w:val="0"/>
        <w:spacing w:before="240" w:line="240" w:lineRule="auto"/>
        <w:ind w:left="1134" w:right="567" w:hanging="567"/>
      </w:pPr>
      <w:r>
        <w:t xml:space="preserve">(a)     Name enzyme </w:t>
      </w:r>
      <w:r>
        <w:rPr>
          <w:b/>
          <w:bCs/>
        </w:rPr>
        <w:t>E</w:t>
      </w:r>
      <w:r>
        <w:t>.</w:t>
      </w:r>
    </w:p>
    <w:p w14:paraId="0E3A0AFE" w14:textId="01979677" w:rsidR="004972A9" w:rsidRPr="00281386" w:rsidRDefault="004972A9" w:rsidP="00281386">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(1)</w:t>
      </w:r>
    </w:p>
    <w:p w14:paraId="63C478EE" w14:textId="77777777" w:rsidR="004972A9" w:rsidRDefault="004972A9" w:rsidP="004972A9">
      <w:pPr>
        <w:widowControl w:val="0"/>
        <w:autoSpaceDE w:val="0"/>
        <w:autoSpaceDN w:val="0"/>
        <w:adjustRightInd w:val="0"/>
        <w:spacing w:before="240" w:line="240" w:lineRule="auto"/>
        <w:ind w:left="1134" w:right="567" w:hanging="567"/>
      </w:pPr>
      <w:r>
        <w:t>(b)     Cut plasmids and lengths of foreign DNA can join. What features of their ends allows them to join?</w:t>
      </w:r>
    </w:p>
    <w:p w14:paraId="1AD114A3" w14:textId="77777777" w:rsidR="004972A9" w:rsidRDefault="004972A9" w:rsidP="004972A9">
      <w:pPr>
        <w:widowControl w:val="0"/>
        <w:autoSpaceDE w:val="0"/>
        <w:autoSpaceDN w:val="0"/>
        <w:adjustRightInd w:val="0"/>
        <w:spacing w:before="240" w:line="240" w:lineRule="auto"/>
        <w:ind w:left="1134" w:right="567"/>
      </w:pPr>
      <w:r>
        <w:t>___________________________________________________________________</w:t>
      </w:r>
    </w:p>
    <w:p w14:paraId="62116C42" w14:textId="77777777" w:rsidR="004972A9" w:rsidRDefault="004972A9" w:rsidP="004972A9">
      <w:pPr>
        <w:widowControl w:val="0"/>
        <w:autoSpaceDE w:val="0"/>
        <w:autoSpaceDN w:val="0"/>
        <w:adjustRightInd w:val="0"/>
        <w:spacing w:before="240" w:line="240" w:lineRule="auto"/>
        <w:ind w:left="1134" w:right="567"/>
      </w:pPr>
      <w:r>
        <w:t>___________________________________________________________________</w:t>
      </w:r>
    </w:p>
    <w:p w14:paraId="5172FEE9" w14:textId="77777777" w:rsidR="004972A9" w:rsidRPr="00B10FC9" w:rsidRDefault="004972A9" w:rsidP="004972A9">
      <w:pPr>
        <w:widowControl w:val="0"/>
        <w:autoSpaceDE w:val="0"/>
        <w:autoSpaceDN w:val="0"/>
        <w:adjustRightInd w:val="0"/>
        <w:spacing w:before="240" w:line="240" w:lineRule="auto"/>
        <w:ind w:left="1134" w:right="567"/>
      </w:pPr>
      <w:r>
        <w:t>_________________________________________________________________</w:t>
      </w:r>
      <w:r>
        <w:rPr>
          <w:b/>
          <w:bCs/>
          <w:sz w:val="20"/>
          <w:szCs w:val="20"/>
        </w:rPr>
        <w:t>(2)</w:t>
      </w:r>
    </w:p>
    <w:p w14:paraId="6E2D1F89" w14:textId="2F620CAD" w:rsidR="004972A9" w:rsidRPr="00281386" w:rsidRDefault="004972A9" w:rsidP="00281386">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Q4.</w:t>
      </w:r>
      <w:r w:rsidR="00281386">
        <w:rPr>
          <w:b/>
          <w:bCs/>
          <w:color w:val="000000"/>
          <w:sz w:val="27"/>
          <w:szCs w:val="27"/>
        </w:rPr>
        <w:t xml:space="preserve"> </w:t>
      </w:r>
      <w:r>
        <w:t>DNA probes may be used to identify the presence of specific genes associated with human diseases. The flow chart summarises the way in which they are used.</w:t>
      </w:r>
    </w:p>
    <w:p w14:paraId="541FB278" w14:textId="77777777" w:rsidR="004972A9" w:rsidRDefault="004972A9" w:rsidP="004972A9">
      <w:pPr>
        <w:widowControl w:val="0"/>
        <w:autoSpaceDE w:val="0"/>
        <w:autoSpaceDN w:val="0"/>
        <w:adjustRightInd w:val="0"/>
        <w:spacing w:line="240" w:lineRule="auto"/>
      </w:pPr>
      <w:r>
        <w:t> </w:t>
      </w:r>
    </w:p>
    <w:tbl>
      <w:tblPr>
        <w:tblW w:w="0" w:type="auto"/>
        <w:tblInd w:w="3335" w:type="dxa"/>
        <w:tblLayout w:type="fixed"/>
        <w:tblCellMar>
          <w:left w:w="0" w:type="dxa"/>
          <w:right w:w="0" w:type="dxa"/>
        </w:tblCellMar>
        <w:tblLook w:val="0000" w:firstRow="0" w:lastRow="0" w:firstColumn="0" w:lastColumn="0" w:noHBand="0" w:noVBand="0"/>
      </w:tblPr>
      <w:tblGrid>
        <w:gridCol w:w="3677"/>
      </w:tblGrid>
      <w:tr w:rsidR="004972A9" w14:paraId="4C7A7D21" w14:textId="77777777" w:rsidTr="008E138E">
        <w:tblPrEx>
          <w:tblCellMar>
            <w:top w:w="0" w:type="dxa"/>
            <w:left w:w="0" w:type="dxa"/>
            <w:bottom w:w="0" w:type="dxa"/>
            <w:right w:w="0" w:type="dxa"/>
          </w:tblCellMar>
        </w:tblPrEx>
        <w:tc>
          <w:tcPr>
            <w:tcW w:w="3677"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F0E8E6B" w14:textId="77777777" w:rsidR="004972A9" w:rsidRDefault="004972A9" w:rsidP="008E138E">
            <w:pPr>
              <w:widowControl w:val="0"/>
              <w:autoSpaceDE w:val="0"/>
              <w:autoSpaceDN w:val="0"/>
              <w:adjustRightInd w:val="0"/>
              <w:spacing w:before="120" w:after="120" w:line="240" w:lineRule="auto"/>
              <w:jc w:val="center"/>
            </w:pPr>
            <w:r>
              <w:rPr>
                <w:b/>
                <w:bCs/>
              </w:rPr>
              <w:t>Stage 1</w:t>
            </w:r>
            <w:r>
              <w:t xml:space="preserve"> DNA is cut into fragments</w:t>
            </w:r>
          </w:p>
        </w:tc>
      </w:tr>
    </w:tbl>
    <w:p w14:paraId="121F4829" w14:textId="482277BA" w:rsidR="004972A9" w:rsidRDefault="004972A9" w:rsidP="004972A9">
      <w:pPr>
        <w:widowControl w:val="0"/>
        <w:autoSpaceDE w:val="0"/>
        <w:autoSpaceDN w:val="0"/>
        <w:adjustRightInd w:val="0"/>
        <w:spacing w:line="240" w:lineRule="auto"/>
        <w:ind w:left="2268" w:right="567" w:firstLine="2752"/>
      </w:pPr>
      <w:r>
        <w:rPr>
          <w:noProof/>
        </w:rPr>
        <w:drawing>
          <wp:inline distT="0" distB="0" distL="0" distR="0" wp14:anchorId="6C55D1EA" wp14:editId="00571614">
            <wp:extent cx="182880" cy="274320"/>
            <wp:effectExtent l="0" t="0" r="762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2880" cy="274320"/>
                    </a:xfrm>
                    <a:prstGeom prst="rect">
                      <a:avLst/>
                    </a:prstGeom>
                    <a:noFill/>
                    <a:ln>
                      <a:noFill/>
                    </a:ln>
                  </pic:spPr>
                </pic:pic>
              </a:graphicData>
            </a:graphic>
          </wp:inline>
        </w:drawing>
      </w:r>
      <w:r>
        <w:t> </w:t>
      </w:r>
    </w:p>
    <w:tbl>
      <w:tblPr>
        <w:tblW w:w="0" w:type="auto"/>
        <w:tblInd w:w="2343" w:type="dxa"/>
        <w:tblLayout w:type="fixed"/>
        <w:tblCellMar>
          <w:left w:w="0" w:type="dxa"/>
          <w:right w:w="0" w:type="dxa"/>
        </w:tblCellMar>
        <w:tblLook w:val="0000" w:firstRow="0" w:lastRow="0" w:firstColumn="0" w:lastColumn="0" w:noHBand="0" w:noVBand="0"/>
      </w:tblPr>
      <w:tblGrid>
        <w:gridCol w:w="5657"/>
      </w:tblGrid>
      <w:tr w:rsidR="004972A9" w14:paraId="4B78431E" w14:textId="77777777" w:rsidTr="008E138E">
        <w:tblPrEx>
          <w:tblCellMar>
            <w:top w:w="0" w:type="dxa"/>
            <w:left w:w="0" w:type="dxa"/>
            <w:bottom w:w="0" w:type="dxa"/>
            <w:right w:w="0" w:type="dxa"/>
          </w:tblCellMar>
        </w:tblPrEx>
        <w:tc>
          <w:tcPr>
            <w:tcW w:w="5657"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5201952" w14:textId="77777777" w:rsidR="004972A9" w:rsidRDefault="004972A9" w:rsidP="008E138E">
            <w:pPr>
              <w:widowControl w:val="0"/>
              <w:autoSpaceDE w:val="0"/>
              <w:autoSpaceDN w:val="0"/>
              <w:adjustRightInd w:val="0"/>
              <w:spacing w:before="120" w:after="120" w:line="240" w:lineRule="auto"/>
              <w:jc w:val="center"/>
            </w:pPr>
            <w:r>
              <w:rPr>
                <w:b/>
                <w:bCs/>
              </w:rPr>
              <w:t>Stage 2</w:t>
            </w:r>
            <w:r>
              <w:t xml:space="preserve"> Electrophoresis separates the DNA fragments</w:t>
            </w:r>
          </w:p>
        </w:tc>
      </w:tr>
    </w:tbl>
    <w:p w14:paraId="5FB3B80E" w14:textId="2CD1F72F" w:rsidR="004972A9" w:rsidRDefault="004972A9" w:rsidP="004972A9">
      <w:pPr>
        <w:widowControl w:val="0"/>
        <w:autoSpaceDE w:val="0"/>
        <w:autoSpaceDN w:val="0"/>
        <w:adjustRightInd w:val="0"/>
        <w:spacing w:line="240" w:lineRule="auto"/>
        <w:ind w:left="2268" w:right="567" w:firstLine="2752"/>
      </w:pPr>
      <w:r>
        <w:rPr>
          <w:noProof/>
        </w:rPr>
        <w:drawing>
          <wp:inline distT="0" distB="0" distL="0" distR="0" wp14:anchorId="3362E436" wp14:editId="27F6BE61">
            <wp:extent cx="182880" cy="274320"/>
            <wp:effectExtent l="0" t="0" r="762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2880" cy="274320"/>
                    </a:xfrm>
                    <a:prstGeom prst="rect">
                      <a:avLst/>
                    </a:prstGeom>
                    <a:noFill/>
                    <a:ln>
                      <a:noFill/>
                    </a:ln>
                  </pic:spPr>
                </pic:pic>
              </a:graphicData>
            </a:graphic>
          </wp:inline>
        </w:drawing>
      </w:r>
      <w:r>
        <w:t> </w:t>
      </w:r>
    </w:p>
    <w:tbl>
      <w:tblPr>
        <w:tblW w:w="0" w:type="auto"/>
        <w:tblInd w:w="1350" w:type="dxa"/>
        <w:tblLayout w:type="fixed"/>
        <w:tblCellMar>
          <w:left w:w="0" w:type="dxa"/>
          <w:right w:w="0" w:type="dxa"/>
        </w:tblCellMar>
        <w:tblLook w:val="0000" w:firstRow="0" w:lastRow="0" w:firstColumn="0" w:lastColumn="0" w:noHBand="0" w:noVBand="0"/>
      </w:tblPr>
      <w:tblGrid>
        <w:gridCol w:w="7760"/>
      </w:tblGrid>
      <w:tr w:rsidR="004972A9" w14:paraId="4232FB22" w14:textId="77777777" w:rsidTr="008E138E">
        <w:tblPrEx>
          <w:tblCellMar>
            <w:top w:w="0" w:type="dxa"/>
            <w:left w:w="0" w:type="dxa"/>
            <w:bottom w:w="0" w:type="dxa"/>
            <w:right w:w="0" w:type="dxa"/>
          </w:tblCellMar>
        </w:tblPrEx>
        <w:tc>
          <w:tcPr>
            <w:tcW w:w="77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CA8C8FB" w14:textId="77777777" w:rsidR="004972A9" w:rsidRDefault="004972A9" w:rsidP="008E138E">
            <w:pPr>
              <w:widowControl w:val="0"/>
              <w:autoSpaceDE w:val="0"/>
              <w:autoSpaceDN w:val="0"/>
              <w:adjustRightInd w:val="0"/>
              <w:spacing w:before="120" w:after="120" w:line="240" w:lineRule="auto"/>
              <w:jc w:val="center"/>
            </w:pPr>
            <w:r>
              <w:rPr>
                <w:b/>
                <w:bCs/>
              </w:rPr>
              <w:t>Stage 3</w:t>
            </w:r>
            <w:r>
              <w:t xml:space="preserve"> Radioactive DNA probes are used to locate specific DNA fragments</w:t>
            </w:r>
          </w:p>
        </w:tc>
      </w:tr>
    </w:tbl>
    <w:p w14:paraId="38D918CD" w14:textId="77777777" w:rsidR="004972A9" w:rsidRDefault="004972A9" w:rsidP="004972A9">
      <w:pPr>
        <w:widowControl w:val="0"/>
        <w:autoSpaceDE w:val="0"/>
        <w:autoSpaceDN w:val="0"/>
        <w:adjustRightInd w:val="0"/>
        <w:spacing w:before="240" w:line="240" w:lineRule="auto"/>
        <w:ind w:left="1134" w:right="567" w:hanging="567"/>
      </w:pPr>
      <w:r>
        <w:t xml:space="preserve">(a)     Name the enzyme used in </w:t>
      </w:r>
      <w:r>
        <w:rPr>
          <w:b/>
          <w:bCs/>
        </w:rPr>
        <w:t>Stage 1</w:t>
      </w:r>
      <w:r>
        <w:t>.</w:t>
      </w:r>
    </w:p>
    <w:p w14:paraId="3F917598" w14:textId="2729A7EC" w:rsidR="004972A9" w:rsidRPr="0054204C" w:rsidRDefault="004972A9" w:rsidP="0054204C">
      <w:pPr>
        <w:widowControl w:val="0"/>
        <w:autoSpaceDE w:val="0"/>
        <w:autoSpaceDN w:val="0"/>
        <w:adjustRightInd w:val="0"/>
        <w:spacing w:before="240" w:line="240" w:lineRule="auto"/>
        <w:ind w:left="1134" w:right="567"/>
      </w:pPr>
      <w:r>
        <w:t>___________________________________________________________________</w:t>
      </w:r>
      <w:r w:rsidR="0054204C">
        <w:t xml:space="preserve"> </w:t>
      </w:r>
      <w:r>
        <w:rPr>
          <w:b/>
          <w:bCs/>
          <w:sz w:val="20"/>
          <w:szCs w:val="20"/>
        </w:rPr>
        <w:t>(1)</w:t>
      </w:r>
    </w:p>
    <w:p w14:paraId="18AC54F0" w14:textId="36CB4A28" w:rsidR="004972A9" w:rsidRPr="00281386" w:rsidRDefault="004972A9" w:rsidP="00281386">
      <w:pPr>
        <w:widowControl w:val="0"/>
        <w:autoSpaceDE w:val="0"/>
        <w:autoSpaceDN w:val="0"/>
        <w:adjustRightInd w:val="0"/>
        <w:spacing w:before="60" w:line="240" w:lineRule="auto"/>
        <w:rPr>
          <w:b/>
          <w:bCs/>
          <w:sz w:val="20"/>
          <w:szCs w:val="20"/>
        </w:rPr>
      </w:pPr>
      <w:r>
        <w:rPr>
          <w:b/>
          <w:bCs/>
          <w:color w:val="000000"/>
          <w:sz w:val="27"/>
          <w:szCs w:val="27"/>
        </w:rPr>
        <w:t>Q5.</w:t>
      </w:r>
      <w:r w:rsidR="00281386">
        <w:rPr>
          <w:b/>
          <w:bCs/>
          <w:sz w:val="20"/>
          <w:szCs w:val="20"/>
        </w:rPr>
        <w:t xml:space="preserve"> </w:t>
      </w:r>
      <w:r>
        <w:t xml:space="preserve">Some human DNA was cut into separate pieces using a restriction enzyme which produced a staggered cut. A scientist wanted to insert these pieces of DNA into plasmids and used the same restriction </w:t>
      </w:r>
      <w:r>
        <w:lastRenderedPageBreak/>
        <w:t>enzyme to cut the plasmids. Explain why the pieces of human DNA would be able to join to the cut DNA of the plasmids.</w:t>
      </w:r>
    </w:p>
    <w:p w14:paraId="26433569" w14:textId="77777777" w:rsidR="004972A9" w:rsidRDefault="004972A9" w:rsidP="004972A9">
      <w:pPr>
        <w:widowControl w:val="0"/>
        <w:autoSpaceDE w:val="0"/>
        <w:autoSpaceDN w:val="0"/>
        <w:adjustRightInd w:val="0"/>
        <w:spacing w:before="240" w:line="240" w:lineRule="auto"/>
        <w:ind w:left="1701" w:right="567"/>
      </w:pPr>
      <w:r>
        <w:t>______________________________________________________________</w:t>
      </w:r>
    </w:p>
    <w:p w14:paraId="7B64B5C9" w14:textId="77777777" w:rsidR="004972A9" w:rsidRDefault="004972A9" w:rsidP="004972A9">
      <w:pPr>
        <w:widowControl w:val="0"/>
        <w:autoSpaceDE w:val="0"/>
        <w:autoSpaceDN w:val="0"/>
        <w:adjustRightInd w:val="0"/>
        <w:spacing w:before="240" w:line="240" w:lineRule="auto"/>
        <w:ind w:left="1701" w:right="567"/>
      </w:pPr>
      <w:r>
        <w:t>______________________________________________________________</w:t>
      </w:r>
    </w:p>
    <w:p w14:paraId="619EEC82" w14:textId="77777777" w:rsidR="004972A9" w:rsidRDefault="004972A9" w:rsidP="004972A9">
      <w:pPr>
        <w:widowControl w:val="0"/>
        <w:autoSpaceDE w:val="0"/>
        <w:autoSpaceDN w:val="0"/>
        <w:adjustRightInd w:val="0"/>
        <w:spacing w:before="240" w:line="240" w:lineRule="auto"/>
        <w:ind w:left="1701" w:right="567"/>
      </w:pPr>
      <w:r>
        <w:t>______________________________________________________________</w:t>
      </w:r>
    </w:p>
    <w:p w14:paraId="28E4273F" w14:textId="77777777" w:rsidR="004972A9" w:rsidRDefault="004972A9" w:rsidP="004972A9">
      <w:pPr>
        <w:widowControl w:val="0"/>
        <w:autoSpaceDE w:val="0"/>
        <w:autoSpaceDN w:val="0"/>
        <w:adjustRightInd w:val="0"/>
        <w:spacing w:before="240" w:line="240" w:lineRule="auto"/>
        <w:ind w:left="1701" w:right="567"/>
      </w:pPr>
      <w:r>
        <w:t>______________________________________________________________</w:t>
      </w:r>
    </w:p>
    <w:p w14:paraId="53C26491" w14:textId="77777777" w:rsidR="004972A9" w:rsidRDefault="004972A9" w:rsidP="004972A9">
      <w:pPr>
        <w:widowControl w:val="0"/>
        <w:autoSpaceDE w:val="0"/>
        <w:autoSpaceDN w:val="0"/>
        <w:adjustRightInd w:val="0"/>
        <w:spacing w:before="60" w:line="240" w:lineRule="auto"/>
        <w:jc w:val="right"/>
        <w:rPr>
          <w:b/>
          <w:bCs/>
          <w:sz w:val="20"/>
          <w:szCs w:val="20"/>
        </w:rPr>
      </w:pPr>
      <w:r>
        <w:rPr>
          <w:b/>
          <w:bCs/>
          <w:sz w:val="20"/>
          <w:szCs w:val="20"/>
        </w:rPr>
        <w:t>(2)</w:t>
      </w:r>
    </w:p>
    <w:p w14:paraId="26293639" w14:textId="77777777" w:rsidR="0054204C" w:rsidRDefault="0054204C" w:rsidP="00A00C84">
      <w:pPr>
        <w:widowControl w:val="0"/>
        <w:autoSpaceDE w:val="0"/>
        <w:autoSpaceDN w:val="0"/>
        <w:adjustRightInd w:val="0"/>
        <w:spacing w:before="60" w:line="240" w:lineRule="auto"/>
        <w:rPr>
          <w:b/>
          <w:bCs/>
          <w:color w:val="000000"/>
          <w:sz w:val="27"/>
          <w:szCs w:val="27"/>
        </w:rPr>
      </w:pPr>
    </w:p>
    <w:p w14:paraId="7D3694F3" w14:textId="67904EBA" w:rsidR="004972A9" w:rsidRPr="00A00C84" w:rsidRDefault="004972A9" w:rsidP="00A00C84">
      <w:pPr>
        <w:widowControl w:val="0"/>
        <w:autoSpaceDE w:val="0"/>
        <w:autoSpaceDN w:val="0"/>
        <w:adjustRightInd w:val="0"/>
        <w:spacing w:before="60" w:line="240" w:lineRule="auto"/>
        <w:rPr>
          <w:b/>
          <w:bCs/>
          <w:sz w:val="20"/>
          <w:szCs w:val="20"/>
        </w:rPr>
      </w:pPr>
      <w:r>
        <w:rPr>
          <w:b/>
          <w:bCs/>
          <w:color w:val="000000"/>
          <w:sz w:val="27"/>
          <w:szCs w:val="27"/>
        </w:rPr>
        <w:t>Q6.</w:t>
      </w:r>
      <w:r w:rsidR="00A00C84">
        <w:rPr>
          <w:b/>
          <w:bCs/>
          <w:sz w:val="20"/>
          <w:szCs w:val="20"/>
        </w:rPr>
        <w:t xml:space="preserve"> </w:t>
      </w:r>
      <w:r>
        <w:t>Scientists manufactured large quantities of human insulin using genetic engineering.</w:t>
      </w:r>
      <w:r>
        <w:br/>
        <w:t>They started by isolating mRNA from pancreas cells. From this they produced DNA which coded for insulin.</w:t>
      </w:r>
    </w:p>
    <w:p w14:paraId="31FD19CD" w14:textId="77777777" w:rsidR="004972A9" w:rsidRDefault="004972A9" w:rsidP="00F655B7">
      <w:pPr>
        <w:widowControl w:val="0"/>
        <w:autoSpaceDE w:val="0"/>
        <w:autoSpaceDN w:val="0"/>
        <w:adjustRightInd w:val="0"/>
        <w:spacing w:before="240" w:line="240" w:lineRule="auto"/>
        <w:ind w:left="1134" w:right="567" w:hanging="1134"/>
      </w:pPr>
      <w:r>
        <w:t xml:space="preserve">(a)     (i)      Suggest </w:t>
      </w:r>
      <w:r>
        <w:rPr>
          <w:b/>
          <w:bCs/>
        </w:rPr>
        <w:t xml:space="preserve">two </w:t>
      </w:r>
      <w:r>
        <w:t>reasons why it was better to start with mRNA from pancreas cells rather than with the DNA from these cells.</w:t>
      </w:r>
    </w:p>
    <w:p w14:paraId="55D39A20" w14:textId="77777777" w:rsidR="004972A9" w:rsidRDefault="004972A9" w:rsidP="00F655B7">
      <w:pPr>
        <w:widowControl w:val="0"/>
        <w:autoSpaceDE w:val="0"/>
        <w:autoSpaceDN w:val="0"/>
        <w:adjustRightInd w:val="0"/>
        <w:spacing w:before="240" w:line="240" w:lineRule="auto"/>
        <w:ind w:left="1134" w:right="567"/>
      </w:pPr>
      <w:r>
        <w:t>1. ____________________________________________________________</w:t>
      </w:r>
    </w:p>
    <w:p w14:paraId="31CC907F" w14:textId="77777777" w:rsidR="004972A9" w:rsidRDefault="004972A9" w:rsidP="00F655B7">
      <w:pPr>
        <w:widowControl w:val="0"/>
        <w:autoSpaceDE w:val="0"/>
        <w:autoSpaceDN w:val="0"/>
        <w:adjustRightInd w:val="0"/>
        <w:spacing w:before="240" w:line="240" w:lineRule="auto"/>
        <w:ind w:left="1134" w:right="567"/>
      </w:pPr>
      <w:r>
        <w:t>______________________________________________________________</w:t>
      </w:r>
    </w:p>
    <w:p w14:paraId="0FD02DEF" w14:textId="77777777" w:rsidR="004972A9" w:rsidRDefault="004972A9" w:rsidP="00F655B7">
      <w:pPr>
        <w:widowControl w:val="0"/>
        <w:autoSpaceDE w:val="0"/>
        <w:autoSpaceDN w:val="0"/>
        <w:adjustRightInd w:val="0"/>
        <w:spacing w:before="240" w:line="240" w:lineRule="auto"/>
        <w:ind w:left="1134" w:right="567"/>
      </w:pPr>
      <w:r>
        <w:t>2. ____________________________________________________________</w:t>
      </w:r>
    </w:p>
    <w:p w14:paraId="5DDD0611" w14:textId="6DFC8805" w:rsidR="004972A9" w:rsidRPr="00281386" w:rsidRDefault="004972A9" w:rsidP="00F655B7">
      <w:pPr>
        <w:widowControl w:val="0"/>
        <w:autoSpaceDE w:val="0"/>
        <w:autoSpaceDN w:val="0"/>
        <w:adjustRightInd w:val="0"/>
        <w:spacing w:before="240" w:line="240" w:lineRule="auto"/>
        <w:ind w:left="1134" w:right="567"/>
      </w:pPr>
      <w:r>
        <w:t>______________________________________________________________</w:t>
      </w:r>
      <w:r w:rsidR="00281386">
        <w:t xml:space="preserve"> </w:t>
      </w:r>
      <w:r>
        <w:rPr>
          <w:b/>
          <w:bCs/>
          <w:sz w:val="20"/>
          <w:szCs w:val="20"/>
        </w:rPr>
        <w:t>(2)</w:t>
      </w:r>
    </w:p>
    <w:p w14:paraId="033E9A8A" w14:textId="77777777" w:rsidR="004972A9" w:rsidRDefault="004972A9" w:rsidP="00F655B7">
      <w:pPr>
        <w:widowControl w:val="0"/>
        <w:autoSpaceDE w:val="0"/>
        <w:autoSpaceDN w:val="0"/>
        <w:adjustRightInd w:val="0"/>
        <w:spacing w:before="240" w:line="240" w:lineRule="auto"/>
        <w:ind w:left="1134" w:right="567" w:hanging="567"/>
      </w:pPr>
      <w:r>
        <w:t xml:space="preserve">(ii)     The scientists used two enzymes, </w:t>
      </w:r>
      <w:r>
        <w:rPr>
          <w:b/>
          <w:bCs/>
        </w:rPr>
        <w:t xml:space="preserve">Enzyme 1 </w:t>
      </w:r>
      <w:r>
        <w:t xml:space="preserve">and </w:t>
      </w:r>
      <w:r>
        <w:rPr>
          <w:b/>
          <w:bCs/>
        </w:rPr>
        <w:t>Enzyme 2</w:t>
      </w:r>
      <w:r>
        <w:t>, to produce DNA from mRNA.</w:t>
      </w:r>
    </w:p>
    <w:p w14:paraId="13BB43E0" w14:textId="77777777" w:rsidR="004972A9" w:rsidRDefault="004972A9" w:rsidP="00F655B7">
      <w:pPr>
        <w:widowControl w:val="0"/>
        <w:autoSpaceDE w:val="0"/>
        <w:autoSpaceDN w:val="0"/>
        <w:adjustRightInd w:val="0"/>
        <w:spacing w:before="240" w:line="240" w:lineRule="auto"/>
        <w:ind w:left="1134" w:right="567" w:hanging="567"/>
      </w:pPr>
      <w:r>
        <w:t xml:space="preserve">The reactions catalysed by these enzymes are shown below. </w:t>
      </w:r>
    </w:p>
    <w:p w14:paraId="1227B482" w14:textId="25E417AF" w:rsidR="004972A9" w:rsidRDefault="004972A9" w:rsidP="00F655B7">
      <w:pPr>
        <w:widowControl w:val="0"/>
        <w:autoSpaceDE w:val="0"/>
        <w:autoSpaceDN w:val="0"/>
        <w:adjustRightInd w:val="0"/>
        <w:spacing w:before="240" w:line="240" w:lineRule="auto"/>
        <w:ind w:left="1134" w:right="567" w:hanging="567"/>
      </w:pPr>
      <w:r>
        <w:rPr>
          <w:noProof/>
        </w:rPr>
        <w:drawing>
          <wp:inline distT="0" distB="0" distL="0" distR="0" wp14:anchorId="73D9BC2A" wp14:editId="3FF26329">
            <wp:extent cx="3931920" cy="82296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31920" cy="822960"/>
                    </a:xfrm>
                    <a:prstGeom prst="rect">
                      <a:avLst/>
                    </a:prstGeom>
                    <a:noFill/>
                    <a:ln>
                      <a:noFill/>
                    </a:ln>
                  </pic:spPr>
                </pic:pic>
              </a:graphicData>
            </a:graphic>
          </wp:inline>
        </w:drawing>
      </w:r>
      <w:r>
        <w:t> </w:t>
      </w:r>
    </w:p>
    <w:p w14:paraId="18449853" w14:textId="77777777" w:rsidR="004972A9" w:rsidRDefault="004972A9" w:rsidP="00F655B7">
      <w:pPr>
        <w:widowControl w:val="0"/>
        <w:autoSpaceDE w:val="0"/>
        <w:autoSpaceDN w:val="0"/>
        <w:adjustRightInd w:val="0"/>
        <w:spacing w:before="240" w:line="240" w:lineRule="auto"/>
        <w:ind w:left="1134" w:right="567"/>
      </w:pPr>
      <w:r>
        <w:t xml:space="preserve">Name enzymes </w:t>
      </w:r>
      <w:r>
        <w:rPr>
          <w:b/>
          <w:bCs/>
        </w:rPr>
        <w:t xml:space="preserve">1 </w:t>
      </w:r>
      <w:r>
        <w:t xml:space="preserve">and </w:t>
      </w:r>
      <w:r>
        <w:rPr>
          <w:b/>
          <w:bCs/>
        </w:rPr>
        <w:t>2</w:t>
      </w:r>
      <w:r>
        <w:t>.</w:t>
      </w:r>
    </w:p>
    <w:p w14:paraId="1A946B5E" w14:textId="77777777" w:rsidR="004972A9" w:rsidRDefault="004972A9" w:rsidP="00F655B7">
      <w:pPr>
        <w:widowControl w:val="0"/>
        <w:autoSpaceDE w:val="0"/>
        <w:autoSpaceDN w:val="0"/>
        <w:adjustRightInd w:val="0"/>
        <w:spacing w:before="240" w:line="240" w:lineRule="auto"/>
        <w:ind w:left="1134" w:right="567"/>
      </w:pPr>
      <w:r>
        <w:rPr>
          <w:b/>
          <w:bCs/>
        </w:rPr>
        <w:t xml:space="preserve">Enzyme 1 </w:t>
      </w:r>
      <w:r>
        <w:t>_____________________________________________________</w:t>
      </w:r>
    </w:p>
    <w:p w14:paraId="4AE7A600" w14:textId="77777777" w:rsidR="004972A9" w:rsidRDefault="004972A9" w:rsidP="00F655B7">
      <w:pPr>
        <w:widowControl w:val="0"/>
        <w:autoSpaceDE w:val="0"/>
        <w:autoSpaceDN w:val="0"/>
        <w:adjustRightInd w:val="0"/>
        <w:spacing w:before="240" w:line="240" w:lineRule="auto"/>
        <w:ind w:left="1134" w:right="567"/>
      </w:pPr>
      <w:r>
        <w:rPr>
          <w:b/>
          <w:bCs/>
        </w:rPr>
        <w:t xml:space="preserve">Enzyme 2 </w:t>
      </w:r>
      <w:r>
        <w:t>_____________________________________________________</w:t>
      </w:r>
    </w:p>
    <w:p w14:paraId="33D83853" w14:textId="77777777" w:rsidR="004972A9" w:rsidRDefault="004972A9" w:rsidP="00F655B7">
      <w:pPr>
        <w:widowControl w:val="0"/>
        <w:autoSpaceDE w:val="0"/>
        <w:autoSpaceDN w:val="0"/>
        <w:adjustRightInd w:val="0"/>
        <w:spacing w:before="60" w:line="240" w:lineRule="auto"/>
        <w:ind w:left="1134"/>
        <w:jc w:val="right"/>
        <w:rPr>
          <w:b/>
          <w:bCs/>
          <w:sz w:val="20"/>
          <w:szCs w:val="20"/>
        </w:rPr>
      </w:pPr>
      <w:r>
        <w:rPr>
          <w:b/>
          <w:bCs/>
          <w:sz w:val="20"/>
          <w:szCs w:val="20"/>
        </w:rPr>
        <w:t>(2)</w:t>
      </w:r>
    </w:p>
    <w:p w14:paraId="08F59854" w14:textId="77777777" w:rsidR="004972A9" w:rsidRDefault="004972A9" w:rsidP="00F655B7">
      <w:pPr>
        <w:widowControl w:val="0"/>
        <w:autoSpaceDE w:val="0"/>
        <w:autoSpaceDN w:val="0"/>
        <w:adjustRightInd w:val="0"/>
        <w:spacing w:before="240" w:line="240" w:lineRule="auto"/>
        <w:ind w:left="1134" w:right="567" w:hanging="567"/>
      </w:pPr>
      <w:r>
        <w:t>(iii)    In a double-stranded DNA molecule, the two strands are held together by weak bonds.</w:t>
      </w:r>
    </w:p>
    <w:p w14:paraId="50E18FA1" w14:textId="77777777" w:rsidR="004972A9" w:rsidRDefault="004972A9" w:rsidP="00F655B7">
      <w:pPr>
        <w:widowControl w:val="0"/>
        <w:autoSpaceDE w:val="0"/>
        <w:autoSpaceDN w:val="0"/>
        <w:adjustRightInd w:val="0"/>
        <w:spacing w:before="240" w:line="240" w:lineRule="auto"/>
        <w:ind w:left="1134" w:right="567"/>
      </w:pPr>
      <w:r>
        <w:t>Name this type of bond.</w:t>
      </w:r>
    </w:p>
    <w:p w14:paraId="784FE768" w14:textId="68850484" w:rsidR="004972A9" w:rsidRDefault="004972A9" w:rsidP="00F655B7">
      <w:pPr>
        <w:widowControl w:val="0"/>
        <w:autoSpaceDE w:val="0"/>
        <w:autoSpaceDN w:val="0"/>
        <w:adjustRightInd w:val="0"/>
        <w:spacing w:before="240" w:line="240" w:lineRule="auto"/>
        <w:ind w:left="1134" w:right="567"/>
        <w:rPr>
          <w:b/>
          <w:bCs/>
          <w:sz w:val="20"/>
          <w:szCs w:val="20"/>
        </w:rPr>
      </w:pPr>
      <w:r>
        <w:t>____________________________________________________________</w:t>
      </w:r>
      <w:r>
        <w:rPr>
          <w:b/>
          <w:bCs/>
          <w:sz w:val="20"/>
          <w:szCs w:val="20"/>
        </w:rPr>
        <w:t>(1</w:t>
      </w:r>
      <w:r w:rsidR="001F1BA5">
        <w:rPr>
          <w:b/>
          <w:bCs/>
          <w:sz w:val="20"/>
          <w:szCs w:val="20"/>
        </w:rPr>
        <w:t>)</w:t>
      </w:r>
    </w:p>
    <w:p w14:paraId="520B2AD9" w14:textId="11779A15" w:rsidR="001F1BA5" w:rsidRDefault="001F1BA5" w:rsidP="004972A9">
      <w:pPr>
        <w:widowControl w:val="0"/>
        <w:autoSpaceDE w:val="0"/>
        <w:autoSpaceDN w:val="0"/>
        <w:adjustRightInd w:val="0"/>
        <w:spacing w:before="240" w:line="240" w:lineRule="auto"/>
        <w:ind w:left="1701" w:right="567"/>
        <w:rPr>
          <w:b/>
          <w:bCs/>
          <w:sz w:val="20"/>
          <w:szCs w:val="20"/>
        </w:rPr>
      </w:pPr>
    </w:p>
    <w:p w14:paraId="36205365" w14:textId="77777777" w:rsidR="00886CDF" w:rsidRDefault="00886CDF" w:rsidP="00886CDF">
      <w:pPr>
        <w:widowControl w:val="0"/>
        <w:autoSpaceDE w:val="0"/>
        <w:autoSpaceDN w:val="0"/>
        <w:adjustRightInd w:val="0"/>
        <w:spacing w:before="450" w:after="45" w:line="240" w:lineRule="auto"/>
        <w:ind w:right="45"/>
        <w:rPr>
          <w:b/>
          <w:bCs/>
          <w:sz w:val="20"/>
          <w:szCs w:val="20"/>
        </w:rPr>
      </w:pPr>
    </w:p>
    <w:p w14:paraId="6B4FA333" w14:textId="0CFC5DE3" w:rsidR="00937C7B" w:rsidRPr="004A5AF2" w:rsidRDefault="00AB02DF" w:rsidP="00886CDF">
      <w:pPr>
        <w:widowControl w:val="0"/>
        <w:autoSpaceDE w:val="0"/>
        <w:autoSpaceDN w:val="0"/>
        <w:adjustRightInd w:val="0"/>
        <w:spacing w:before="450" w:after="45" w:line="240" w:lineRule="auto"/>
        <w:ind w:right="45"/>
        <w:rPr>
          <w:b/>
          <w:bCs/>
          <w:color w:val="000000"/>
          <w:sz w:val="27"/>
          <w:szCs w:val="27"/>
        </w:rPr>
      </w:pPr>
      <w:r>
        <w:rPr>
          <w:b/>
          <w:bCs/>
          <w:color w:val="000000"/>
          <w:sz w:val="27"/>
          <w:szCs w:val="27"/>
        </w:rPr>
        <w:t>Q7</w:t>
      </w:r>
      <w:r w:rsidR="00937C7B">
        <w:rPr>
          <w:b/>
          <w:bCs/>
          <w:color w:val="000000"/>
          <w:sz w:val="27"/>
          <w:szCs w:val="27"/>
        </w:rPr>
        <w:t xml:space="preserve">. </w:t>
      </w:r>
      <w:r w:rsidR="00937C7B">
        <w:t>People suffering from pituitary dwarfism do not make enough human growth hormone (HGH). They can be treated using injections of HGH.</w:t>
      </w:r>
    </w:p>
    <w:p w14:paraId="6934BECE" w14:textId="77777777" w:rsidR="00937C7B" w:rsidRDefault="00937C7B" w:rsidP="00937C7B">
      <w:pPr>
        <w:widowControl w:val="0"/>
        <w:autoSpaceDE w:val="0"/>
        <w:autoSpaceDN w:val="0"/>
        <w:adjustRightInd w:val="0"/>
        <w:spacing w:before="240" w:line="240" w:lineRule="auto"/>
        <w:ind w:left="567" w:right="567"/>
      </w:pPr>
      <w:r>
        <w:lastRenderedPageBreak/>
        <w:t xml:space="preserve">A geneticist wants to transform the bacterium, </w:t>
      </w:r>
      <w:r>
        <w:rPr>
          <w:i/>
          <w:iCs/>
        </w:rPr>
        <w:t>Escherichia coli</w:t>
      </w:r>
      <w:r>
        <w:t>, to make HGH by adding the gene coding for HGH.</w:t>
      </w:r>
    </w:p>
    <w:p w14:paraId="2788D89A" w14:textId="77777777" w:rsidR="00937C7B" w:rsidRDefault="00937C7B" w:rsidP="00937C7B">
      <w:pPr>
        <w:widowControl w:val="0"/>
        <w:autoSpaceDE w:val="0"/>
        <w:autoSpaceDN w:val="0"/>
        <w:adjustRightInd w:val="0"/>
        <w:spacing w:before="240" w:line="240" w:lineRule="auto"/>
        <w:ind w:left="567" w:right="567"/>
      </w:pPr>
      <w:r>
        <w:t xml:space="preserve">The geneticist could obtain the </w:t>
      </w:r>
      <w:r>
        <w:rPr>
          <w:i/>
          <w:iCs/>
        </w:rPr>
        <w:t>HGH</w:t>
      </w:r>
      <w:r>
        <w:t xml:space="preserve"> gene using any one of three methods.</w:t>
      </w:r>
    </w:p>
    <w:p w14:paraId="47EA57C6" w14:textId="77777777" w:rsidR="00937C7B" w:rsidRDefault="00937C7B" w:rsidP="00937C7B">
      <w:pPr>
        <w:widowControl w:val="0"/>
        <w:autoSpaceDE w:val="0"/>
        <w:autoSpaceDN w:val="0"/>
        <w:adjustRightInd w:val="0"/>
        <w:spacing w:before="240" w:line="240" w:lineRule="auto"/>
        <w:ind w:left="1134" w:right="567" w:hanging="567"/>
      </w:pPr>
      <w:r>
        <w:t xml:space="preserve">1.      Use restriction enzymes to cut out a fragment of DNA containing the </w:t>
      </w:r>
      <w:r>
        <w:rPr>
          <w:i/>
          <w:iCs/>
        </w:rPr>
        <w:t>HGH</w:t>
      </w:r>
      <w:r>
        <w:t xml:space="preserve"> gene from a human genome.</w:t>
      </w:r>
    </w:p>
    <w:p w14:paraId="043619E1" w14:textId="77777777" w:rsidR="00937C7B" w:rsidRDefault="00937C7B" w:rsidP="00937C7B">
      <w:pPr>
        <w:widowControl w:val="0"/>
        <w:autoSpaceDE w:val="0"/>
        <w:autoSpaceDN w:val="0"/>
        <w:adjustRightInd w:val="0"/>
        <w:spacing w:line="240" w:lineRule="auto"/>
        <w:ind w:left="1134" w:right="567" w:hanging="567"/>
      </w:pPr>
      <w:r>
        <w:t>2.      Convert mRNA for HGH into cDNA using reverse transcriptase.</w:t>
      </w:r>
    </w:p>
    <w:p w14:paraId="2A8B8323" w14:textId="77777777" w:rsidR="00937C7B" w:rsidRDefault="00937C7B" w:rsidP="00937C7B">
      <w:pPr>
        <w:widowControl w:val="0"/>
        <w:autoSpaceDE w:val="0"/>
        <w:autoSpaceDN w:val="0"/>
        <w:adjustRightInd w:val="0"/>
        <w:spacing w:line="240" w:lineRule="auto"/>
        <w:ind w:left="1134" w:right="567" w:hanging="567"/>
      </w:pPr>
      <w:r>
        <w:t xml:space="preserve">3.      Create the </w:t>
      </w:r>
      <w:r>
        <w:rPr>
          <w:i/>
          <w:iCs/>
        </w:rPr>
        <w:t>HGH</w:t>
      </w:r>
      <w:r>
        <w:t xml:space="preserve"> gene using a ‘gene machine’.</w:t>
      </w:r>
    </w:p>
    <w:p w14:paraId="4532AA9C" w14:textId="77777777" w:rsidR="00937C7B" w:rsidRDefault="00937C7B" w:rsidP="00937C7B">
      <w:pPr>
        <w:widowControl w:val="0"/>
        <w:autoSpaceDE w:val="0"/>
        <w:autoSpaceDN w:val="0"/>
        <w:adjustRightInd w:val="0"/>
        <w:spacing w:before="240" w:line="240" w:lineRule="auto"/>
        <w:ind w:left="1134" w:right="567" w:hanging="567"/>
      </w:pPr>
      <w:r>
        <w:t xml:space="preserve">(a)     The geneticist decided </w:t>
      </w:r>
      <w:r>
        <w:rPr>
          <w:b/>
          <w:bCs/>
        </w:rPr>
        <w:t>not</w:t>
      </w:r>
      <w:r>
        <w:t xml:space="preserve"> to use restriction enzymes to cut out a fragment of DNA containing the </w:t>
      </w:r>
      <w:r>
        <w:rPr>
          <w:i/>
          <w:iCs/>
        </w:rPr>
        <w:t>HGH</w:t>
      </w:r>
      <w:r>
        <w:t xml:space="preserve"> gene from a human genome. She made this decision because only methods 2 and 3 would produce DNA that </w:t>
      </w:r>
      <w:r>
        <w:rPr>
          <w:i/>
          <w:iCs/>
        </w:rPr>
        <w:t>E. coli</w:t>
      </w:r>
      <w:r>
        <w:t xml:space="preserve"> could use to make HGH.</w:t>
      </w:r>
    </w:p>
    <w:p w14:paraId="43C7F4CB" w14:textId="77777777" w:rsidR="00937C7B" w:rsidRDefault="00937C7B" w:rsidP="00937C7B">
      <w:pPr>
        <w:widowControl w:val="0"/>
        <w:autoSpaceDE w:val="0"/>
        <w:autoSpaceDN w:val="0"/>
        <w:adjustRightInd w:val="0"/>
        <w:spacing w:before="240" w:line="240" w:lineRule="auto"/>
        <w:ind w:left="1134" w:right="567"/>
      </w:pPr>
      <w:r>
        <w:t xml:space="preserve">Explain why only methods 2 and 3 would produce DNA that </w:t>
      </w:r>
      <w:r>
        <w:rPr>
          <w:i/>
          <w:iCs/>
        </w:rPr>
        <w:t>E. coli</w:t>
      </w:r>
      <w:r>
        <w:t xml:space="preserve"> could use to make HGH.</w:t>
      </w:r>
    </w:p>
    <w:p w14:paraId="6906EC94"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49AEEBFE"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56A03D46"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5C5B83A4"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3DD602EB"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563AD121" w14:textId="77777777" w:rsidR="00937C7B" w:rsidRDefault="00937C7B" w:rsidP="00937C7B">
      <w:pPr>
        <w:widowControl w:val="0"/>
        <w:autoSpaceDE w:val="0"/>
        <w:autoSpaceDN w:val="0"/>
        <w:adjustRightInd w:val="0"/>
        <w:spacing w:before="60" w:line="240" w:lineRule="auto"/>
        <w:jc w:val="right"/>
        <w:rPr>
          <w:b/>
          <w:bCs/>
          <w:sz w:val="20"/>
          <w:szCs w:val="20"/>
        </w:rPr>
      </w:pPr>
      <w:r>
        <w:rPr>
          <w:b/>
          <w:bCs/>
          <w:sz w:val="20"/>
          <w:szCs w:val="20"/>
        </w:rPr>
        <w:t>(2)</w:t>
      </w:r>
    </w:p>
    <w:p w14:paraId="2975BE13" w14:textId="77777777" w:rsidR="00937C7B" w:rsidRDefault="00937C7B" w:rsidP="00937C7B">
      <w:pPr>
        <w:widowControl w:val="0"/>
        <w:autoSpaceDE w:val="0"/>
        <w:autoSpaceDN w:val="0"/>
        <w:adjustRightInd w:val="0"/>
        <w:spacing w:before="240" w:line="240" w:lineRule="auto"/>
        <w:ind w:left="1134" w:right="567" w:hanging="567"/>
      </w:pPr>
      <w:r>
        <w:t xml:space="preserve">(b)     The geneticist concluded it would be faster to create the </w:t>
      </w:r>
      <w:r>
        <w:rPr>
          <w:i/>
          <w:iCs/>
        </w:rPr>
        <w:t>HGH</w:t>
      </w:r>
      <w:r>
        <w:t xml:space="preserve"> gene using a gene machine than by using reverse transcriptase to convert mRNA for HGH into cDNA.</w:t>
      </w:r>
    </w:p>
    <w:p w14:paraId="2509A5A3" w14:textId="77777777" w:rsidR="00937C7B" w:rsidRDefault="00937C7B" w:rsidP="00937C7B">
      <w:pPr>
        <w:widowControl w:val="0"/>
        <w:autoSpaceDE w:val="0"/>
        <w:autoSpaceDN w:val="0"/>
        <w:adjustRightInd w:val="0"/>
        <w:spacing w:before="240" w:line="240" w:lineRule="auto"/>
        <w:ind w:left="1134" w:right="567"/>
      </w:pPr>
      <w:r>
        <w:t>Suggest why the geneticist reached this conclusion.</w:t>
      </w:r>
    </w:p>
    <w:p w14:paraId="7E2423AB"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4B7965EF"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0B4863C2" w14:textId="77777777" w:rsidR="00937C7B" w:rsidRDefault="00937C7B" w:rsidP="00937C7B">
      <w:pPr>
        <w:widowControl w:val="0"/>
        <w:autoSpaceDE w:val="0"/>
        <w:autoSpaceDN w:val="0"/>
        <w:adjustRightInd w:val="0"/>
        <w:spacing w:before="240" w:line="240" w:lineRule="auto"/>
        <w:ind w:left="1134" w:right="567"/>
      </w:pPr>
      <w:r>
        <w:t>___________________________________________________________________</w:t>
      </w:r>
    </w:p>
    <w:p w14:paraId="7327CC76" w14:textId="77777777" w:rsidR="00937C7B" w:rsidRDefault="00937C7B" w:rsidP="00937C7B">
      <w:pPr>
        <w:widowControl w:val="0"/>
        <w:autoSpaceDE w:val="0"/>
        <w:autoSpaceDN w:val="0"/>
        <w:adjustRightInd w:val="0"/>
        <w:spacing w:before="60" w:line="240" w:lineRule="auto"/>
        <w:jc w:val="right"/>
        <w:rPr>
          <w:b/>
          <w:bCs/>
          <w:sz w:val="20"/>
          <w:szCs w:val="20"/>
        </w:rPr>
      </w:pPr>
      <w:r>
        <w:rPr>
          <w:b/>
          <w:bCs/>
          <w:sz w:val="20"/>
          <w:szCs w:val="20"/>
        </w:rPr>
        <w:t>(1)</w:t>
      </w:r>
    </w:p>
    <w:p w14:paraId="2E765804" w14:textId="66DAC6E0" w:rsidR="00937C7B" w:rsidRDefault="00937C7B" w:rsidP="00F655B7">
      <w:pPr>
        <w:widowControl w:val="0"/>
        <w:autoSpaceDE w:val="0"/>
        <w:autoSpaceDN w:val="0"/>
        <w:adjustRightInd w:val="0"/>
        <w:spacing w:before="240" w:line="240" w:lineRule="auto"/>
        <w:ind w:right="567"/>
        <w:rPr>
          <w:b/>
          <w:bCs/>
          <w:sz w:val="20"/>
          <w:szCs w:val="20"/>
        </w:rPr>
      </w:pPr>
    </w:p>
    <w:p w14:paraId="720C711D" w14:textId="625C5B65" w:rsidR="003742F3" w:rsidRDefault="003742F3" w:rsidP="00F655B7">
      <w:pPr>
        <w:widowControl w:val="0"/>
        <w:autoSpaceDE w:val="0"/>
        <w:autoSpaceDN w:val="0"/>
        <w:adjustRightInd w:val="0"/>
        <w:spacing w:before="240" w:line="240" w:lineRule="auto"/>
        <w:ind w:right="567"/>
        <w:rPr>
          <w:b/>
          <w:bCs/>
          <w:sz w:val="20"/>
          <w:szCs w:val="20"/>
        </w:rPr>
      </w:pPr>
    </w:p>
    <w:p w14:paraId="0C2B2742" w14:textId="6E8DC23A" w:rsidR="003742F3" w:rsidRDefault="003742F3" w:rsidP="00F655B7">
      <w:pPr>
        <w:widowControl w:val="0"/>
        <w:autoSpaceDE w:val="0"/>
        <w:autoSpaceDN w:val="0"/>
        <w:adjustRightInd w:val="0"/>
        <w:spacing w:before="240" w:line="240" w:lineRule="auto"/>
        <w:ind w:right="567"/>
        <w:rPr>
          <w:b/>
          <w:bCs/>
          <w:sz w:val="20"/>
          <w:szCs w:val="20"/>
        </w:rPr>
      </w:pPr>
    </w:p>
    <w:p w14:paraId="4F610E33" w14:textId="596AA05B" w:rsidR="003742F3" w:rsidRDefault="003742F3" w:rsidP="00F655B7">
      <w:pPr>
        <w:widowControl w:val="0"/>
        <w:autoSpaceDE w:val="0"/>
        <w:autoSpaceDN w:val="0"/>
        <w:adjustRightInd w:val="0"/>
        <w:spacing w:before="240" w:line="240" w:lineRule="auto"/>
        <w:ind w:right="567"/>
        <w:rPr>
          <w:b/>
          <w:bCs/>
          <w:sz w:val="20"/>
          <w:szCs w:val="20"/>
        </w:rPr>
      </w:pPr>
    </w:p>
    <w:p w14:paraId="6A969720" w14:textId="2E309F30" w:rsidR="003742F3" w:rsidRDefault="003742F3" w:rsidP="00F655B7">
      <w:pPr>
        <w:widowControl w:val="0"/>
        <w:autoSpaceDE w:val="0"/>
        <w:autoSpaceDN w:val="0"/>
        <w:adjustRightInd w:val="0"/>
        <w:spacing w:before="240" w:line="240" w:lineRule="auto"/>
        <w:ind w:right="567"/>
        <w:rPr>
          <w:b/>
          <w:bCs/>
          <w:sz w:val="20"/>
          <w:szCs w:val="20"/>
        </w:rPr>
      </w:pPr>
    </w:p>
    <w:p w14:paraId="1A57B1E2" w14:textId="023550EB" w:rsidR="003742F3" w:rsidRDefault="003742F3" w:rsidP="00F655B7">
      <w:pPr>
        <w:widowControl w:val="0"/>
        <w:autoSpaceDE w:val="0"/>
        <w:autoSpaceDN w:val="0"/>
        <w:adjustRightInd w:val="0"/>
        <w:spacing w:before="240" w:line="240" w:lineRule="auto"/>
        <w:ind w:right="567"/>
        <w:rPr>
          <w:b/>
          <w:bCs/>
          <w:sz w:val="20"/>
          <w:szCs w:val="20"/>
        </w:rPr>
      </w:pPr>
    </w:p>
    <w:p w14:paraId="526E0257" w14:textId="615C9B92" w:rsidR="009A7F06" w:rsidRDefault="009A7F06" w:rsidP="00F655B7">
      <w:pPr>
        <w:widowControl w:val="0"/>
        <w:autoSpaceDE w:val="0"/>
        <w:autoSpaceDN w:val="0"/>
        <w:adjustRightInd w:val="0"/>
        <w:spacing w:before="240" w:line="240" w:lineRule="auto"/>
        <w:ind w:right="567"/>
        <w:rPr>
          <w:b/>
          <w:bCs/>
          <w:sz w:val="20"/>
          <w:szCs w:val="20"/>
        </w:rPr>
      </w:pPr>
    </w:p>
    <w:p w14:paraId="38C92A53" w14:textId="77777777" w:rsidR="009A7F06" w:rsidRDefault="009A7F06" w:rsidP="00F655B7">
      <w:pPr>
        <w:widowControl w:val="0"/>
        <w:autoSpaceDE w:val="0"/>
        <w:autoSpaceDN w:val="0"/>
        <w:adjustRightInd w:val="0"/>
        <w:spacing w:before="240" w:line="240" w:lineRule="auto"/>
        <w:ind w:right="567"/>
        <w:rPr>
          <w:b/>
          <w:bCs/>
          <w:sz w:val="20"/>
          <w:szCs w:val="20"/>
        </w:rPr>
      </w:pPr>
    </w:p>
    <w:p w14:paraId="5FCA290F" w14:textId="6995FE23" w:rsidR="003742F3" w:rsidRDefault="003742F3" w:rsidP="00F655B7">
      <w:pPr>
        <w:widowControl w:val="0"/>
        <w:autoSpaceDE w:val="0"/>
        <w:autoSpaceDN w:val="0"/>
        <w:adjustRightInd w:val="0"/>
        <w:spacing w:before="240" w:line="240" w:lineRule="auto"/>
        <w:ind w:right="567"/>
        <w:rPr>
          <w:b/>
          <w:bCs/>
          <w:sz w:val="20"/>
          <w:szCs w:val="20"/>
        </w:rPr>
      </w:pPr>
    </w:p>
    <w:p w14:paraId="3A436ED0" w14:textId="77777777" w:rsidR="003742F3" w:rsidRDefault="003742F3" w:rsidP="00F655B7">
      <w:pPr>
        <w:widowControl w:val="0"/>
        <w:autoSpaceDE w:val="0"/>
        <w:autoSpaceDN w:val="0"/>
        <w:adjustRightInd w:val="0"/>
        <w:spacing w:before="240" w:line="240" w:lineRule="auto"/>
        <w:ind w:right="567"/>
        <w:rPr>
          <w:b/>
          <w:bCs/>
          <w:sz w:val="20"/>
          <w:szCs w:val="20"/>
        </w:rPr>
      </w:pPr>
    </w:p>
    <w:p w14:paraId="60DB048C" w14:textId="061843B0" w:rsidR="001F1BA5" w:rsidRDefault="0054204C" w:rsidP="00AB02DF">
      <w:pPr>
        <w:widowControl w:val="0"/>
        <w:autoSpaceDE w:val="0"/>
        <w:autoSpaceDN w:val="0"/>
        <w:adjustRightInd w:val="0"/>
        <w:spacing w:before="240" w:line="240" w:lineRule="auto"/>
        <w:ind w:right="567"/>
        <w:jc w:val="center"/>
        <w:rPr>
          <w:rFonts w:asciiTheme="majorHAnsi" w:hAnsiTheme="majorHAnsi" w:cstheme="majorHAnsi"/>
          <w:b/>
          <w:bCs/>
          <w:sz w:val="24"/>
          <w:szCs w:val="24"/>
          <w:u w:val="single"/>
        </w:rPr>
      </w:pPr>
      <w:r w:rsidRPr="005F7B12">
        <w:rPr>
          <w:rFonts w:asciiTheme="majorHAnsi" w:hAnsiTheme="majorHAnsi" w:cstheme="majorHAnsi"/>
          <w:b/>
          <w:bCs/>
          <w:sz w:val="24"/>
          <w:szCs w:val="24"/>
          <w:u w:val="single"/>
        </w:rPr>
        <w:lastRenderedPageBreak/>
        <w:t xml:space="preserve">Lesson 3 - </w:t>
      </w:r>
      <w:r w:rsidR="005F7B12" w:rsidRPr="005F7B12">
        <w:rPr>
          <w:rFonts w:asciiTheme="majorHAnsi" w:hAnsiTheme="majorHAnsi" w:cstheme="majorHAnsi"/>
          <w:b/>
          <w:bCs/>
          <w:sz w:val="24"/>
          <w:szCs w:val="24"/>
          <w:u w:val="single"/>
        </w:rPr>
        <w:t>In Vivo Gene Cloning</w:t>
      </w:r>
    </w:p>
    <w:p w14:paraId="6BE97B32" w14:textId="0FC98925" w:rsidR="005F7B12" w:rsidRPr="00890017" w:rsidRDefault="005F7B12" w:rsidP="005F7B12">
      <w:pPr>
        <w:widowControl w:val="0"/>
        <w:autoSpaceDE w:val="0"/>
        <w:autoSpaceDN w:val="0"/>
        <w:adjustRightInd w:val="0"/>
        <w:spacing w:before="240" w:line="240" w:lineRule="auto"/>
        <w:ind w:right="567"/>
        <w:rPr>
          <w:rFonts w:ascii="Calibri" w:hAnsi="Calibri" w:cs="Calibri"/>
          <w:b/>
          <w:bCs/>
        </w:rPr>
      </w:pPr>
      <w:r w:rsidRPr="00890017">
        <w:rPr>
          <w:rFonts w:ascii="Calibri" w:hAnsi="Calibri" w:cs="Calibri"/>
          <w:b/>
          <w:bCs/>
        </w:rPr>
        <w:t xml:space="preserve">Notes: </w:t>
      </w:r>
    </w:p>
    <w:tbl>
      <w:tblPr>
        <w:tblStyle w:val="TableGrid"/>
        <w:tblpPr w:leftFromText="180" w:rightFromText="180" w:vertAnchor="text" w:horzAnchor="margin" w:tblpXSpec="center" w:tblpY="206"/>
        <w:tblW w:w="10458" w:type="dxa"/>
        <w:tblInd w:w="0" w:type="dxa"/>
        <w:tblLook w:val="04A0" w:firstRow="1" w:lastRow="0" w:firstColumn="1" w:lastColumn="0" w:noHBand="0" w:noVBand="1"/>
      </w:tblPr>
      <w:tblGrid>
        <w:gridCol w:w="5452"/>
        <w:gridCol w:w="5006"/>
      </w:tblGrid>
      <w:tr w:rsidR="003E0480" w:rsidRPr="003F22B2" w14:paraId="6F202D46" w14:textId="77777777" w:rsidTr="003F22B2">
        <w:trPr>
          <w:trHeight w:val="90"/>
        </w:trPr>
        <w:tc>
          <w:tcPr>
            <w:tcW w:w="5452" w:type="dxa"/>
          </w:tcPr>
          <w:p w14:paraId="0CCD2BC9" w14:textId="77777777" w:rsidR="003E0480" w:rsidRPr="003F22B2" w:rsidRDefault="003E0480" w:rsidP="003E0480">
            <w:pPr>
              <w:jc w:val="center"/>
              <w:rPr>
                <w:rFonts w:ascii="Calibri" w:hAnsi="Calibri" w:cs="Calibri"/>
                <w:b/>
                <w:bCs/>
                <w:sz w:val="22"/>
                <w:szCs w:val="22"/>
              </w:rPr>
            </w:pPr>
            <w:r w:rsidRPr="003F22B2">
              <w:rPr>
                <w:rFonts w:ascii="Calibri" w:hAnsi="Calibri" w:cs="Calibri"/>
                <w:b/>
                <w:bCs/>
                <w:sz w:val="22"/>
                <w:szCs w:val="22"/>
              </w:rPr>
              <w:t>In Vivo</w:t>
            </w:r>
          </w:p>
        </w:tc>
        <w:tc>
          <w:tcPr>
            <w:tcW w:w="5006" w:type="dxa"/>
          </w:tcPr>
          <w:p w14:paraId="36156DC0" w14:textId="77777777" w:rsidR="003E0480" w:rsidRPr="003F22B2" w:rsidRDefault="003E0480" w:rsidP="003E0480">
            <w:pPr>
              <w:jc w:val="center"/>
              <w:rPr>
                <w:rFonts w:ascii="Calibri" w:hAnsi="Calibri" w:cs="Calibri"/>
                <w:b/>
                <w:bCs/>
                <w:sz w:val="22"/>
                <w:szCs w:val="22"/>
              </w:rPr>
            </w:pPr>
            <w:r w:rsidRPr="003F22B2">
              <w:rPr>
                <w:rFonts w:ascii="Calibri" w:hAnsi="Calibri" w:cs="Calibri"/>
                <w:b/>
                <w:bCs/>
                <w:sz w:val="22"/>
                <w:szCs w:val="22"/>
              </w:rPr>
              <w:t>In Vitro</w:t>
            </w:r>
          </w:p>
        </w:tc>
      </w:tr>
      <w:tr w:rsidR="003E0480" w:rsidRPr="003F22B2" w14:paraId="7478DFCD" w14:textId="77777777" w:rsidTr="005C68AE">
        <w:trPr>
          <w:trHeight w:val="981"/>
        </w:trPr>
        <w:tc>
          <w:tcPr>
            <w:tcW w:w="5452" w:type="dxa"/>
          </w:tcPr>
          <w:p w14:paraId="4075BE0E" w14:textId="77777777" w:rsidR="003E0480" w:rsidRPr="003F22B2" w:rsidRDefault="003E0480" w:rsidP="003E0480">
            <w:pPr>
              <w:widowControl w:val="0"/>
              <w:autoSpaceDE w:val="0"/>
              <w:autoSpaceDN w:val="0"/>
              <w:adjustRightInd w:val="0"/>
              <w:spacing w:before="240"/>
              <w:jc w:val="center"/>
              <w:rPr>
                <w:rFonts w:ascii="Calibri" w:hAnsi="Calibri" w:cs="Calibri"/>
                <w:b/>
                <w:bCs/>
                <w:sz w:val="22"/>
                <w:szCs w:val="22"/>
              </w:rPr>
            </w:pPr>
            <w:r w:rsidRPr="003F22B2">
              <w:rPr>
                <w:rFonts w:ascii="Calibri" w:hAnsi="Calibri" w:cs="Calibri"/>
                <w:b/>
                <w:bCs/>
                <w:noProof/>
                <w:sz w:val="22"/>
                <w:szCs w:val="22"/>
              </w:rPr>
              <w:drawing>
                <wp:inline distT="0" distB="0" distL="0" distR="0" wp14:anchorId="3A08604D" wp14:editId="50D2EE8A">
                  <wp:extent cx="775624" cy="621102"/>
                  <wp:effectExtent l="0" t="0" r="5715" b="762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pic:cNvPicPr/>
                        </pic:nvPicPr>
                        <pic:blipFill rotWithShape="1">
                          <a:blip r:embed="rId37" cstate="print">
                            <a:extLst>
                              <a:ext uri="{28A0092B-C50C-407E-A947-70E740481C1C}">
                                <a14:useLocalDpi xmlns:a14="http://schemas.microsoft.com/office/drawing/2010/main" val="0"/>
                              </a:ext>
                              <a:ext uri="{837473B0-CC2E-450A-ABE3-18F120FF3D39}">
                                <a1611:picAttrSrcUrl xmlns:a1611="http://schemas.microsoft.com/office/drawing/2016/11/main" r:id="rId38"/>
                              </a:ext>
                            </a:extLst>
                          </a:blip>
                          <a:srcRect l="9970" t="17207" r="8416" b="17440"/>
                          <a:stretch/>
                        </pic:blipFill>
                        <pic:spPr bwMode="auto">
                          <a:xfrm>
                            <a:off x="0" y="0"/>
                            <a:ext cx="777375" cy="622504"/>
                          </a:xfrm>
                          <a:prstGeom prst="rect">
                            <a:avLst/>
                          </a:prstGeom>
                          <a:ln>
                            <a:noFill/>
                          </a:ln>
                          <a:extLst>
                            <a:ext uri="{53640926-AAD7-44D8-BBD7-CCE9431645EC}">
                              <a14:shadowObscured xmlns:a14="http://schemas.microsoft.com/office/drawing/2010/main"/>
                            </a:ext>
                          </a:extLst>
                        </pic:spPr>
                      </pic:pic>
                    </a:graphicData>
                  </a:graphic>
                </wp:inline>
              </w:drawing>
            </w:r>
          </w:p>
        </w:tc>
        <w:tc>
          <w:tcPr>
            <w:tcW w:w="5006" w:type="dxa"/>
          </w:tcPr>
          <w:p w14:paraId="00090105" w14:textId="77777777" w:rsidR="003E0480" w:rsidRPr="003F22B2" w:rsidRDefault="003E0480" w:rsidP="003E0480">
            <w:pPr>
              <w:widowControl w:val="0"/>
              <w:autoSpaceDE w:val="0"/>
              <w:autoSpaceDN w:val="0"/>
              <w:adjustRightInd w:val="0"/>
              <w:spacing w:before="240"/>
              <w:ind w:right="11"/>
              <w:jc w:val="center"/>
              <w:rPr>
                <w:rFonts w:ascii="Calibri" w:hAnsi="Calibri" w:cs="Calibri"/>
                <w:b/>
                <w:bCs/>
                <w:sz w:val="22"/>
                <w:szCs w:val="22"/>
              </w:rPr>
            </w:pPr>
            <w:r w:rsidRPr="003F22B2">
              <w:rPr>
                <w:rFonts w:ascii="Calibri" w:hAnsi="Calibri" w:cs="Calibri"/>
                <w:b/>
                <w:bCs/>
                <w:noProof/>
                <w:sz w:val="22"/>
                <w:szCs w:val="22"/>
              </w:rPr>
              <w:drawing>
                <wp:inline distT="0" distB="0" distL="0" distR="0" wp14:anchorId="7294A411" wp14:editId="47160B62">
                  <wp:extent cx="672465" cy="672465"/>
                  <wp:effectExtent l="0" t="0" r="0" b="0"/>
                  <wp:docPr id="94" name="Graphic 94" descr="Test tub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Graphic 94" descr="Test tubes"/>
                          <pic:cNvPicPr/>
                        </pic:nvPicPr>
                        <pic:blipFill>
                          <a:blip r:embed="rId39">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675557" cy="675557"/>
                          </a:xfrm>
                          <a:prstGeom prst="rect">
                            <a:avLst/>
                          </a:prstGeom>
                        </pic:spPr>
                      </pic:pic>
                    </a:graphicData>
                  </a:graphic>
                </wp:inline>
              </w:drawing>
            </w:r>
          </w:p>
        </w:tc>
      </w:tr>
      <w:tr w:rsidR="003E0480" w:rsidRPr="003F22B2" w14:paraId="5DD7C75F" w14:textId="77777777" w:rsidTr="003A46C7">
        <w:trPr>
          <w:trHeight w:val="584"/>
        </w:trPr>
        <w:tc>
          <w:tcPr>
            <w:tcW w:w="5452" w:type="dxa"/>
            <w:vAlign w:val="center"/>
          </w:tcPr>
          <w:p w14:paraId="5C2EA426" w14:textId="62A6E52C" w:rsidR="003E0480" w:rsidRPr="003F22B2" w:rsidRDefault="003F22B2" w:rsidP="003A46C7">
            <w:pPr>
              <w:widowControl w:val="0"/>
              <w:autoSpaceDE w:val="0"/>
              <w:autoSpaceDN w:val="0"/>
              <w:adjustRightInd w:val="0"/>
              <w:spacing w:before="240"/>
              <w:jc w:val="center"/>
              <w:rPr>
                <w:rFonts w:ascii="Calibri" w:hAnsi="Calibri" w:cs="Calibri"/>
                <w:sz w:val="22"/>
                <w:szCs w:val="22"/>
              </w:rPr>
            </w:pPr>
            <w:r>
              <w:rPr>
                <w:rFonts w:ascii="Calibri" w:hAnsi="Calibri" w:cs="Calibri"/>
                <w:sz w:val="22"/>
                <w:szCs w:val="22"/>
                <w:lang w:val="en-US"/>
              </w:rPr>
              <w:t>L</w:t>
            </w:r>
            <w:r w:rsidR="003E0480" w:rsidRPr="003F22B2">
              <w:rPr>
                <w:rFonts w:ascii="Calibri" w:hAnsi="Calibri" w:cs="Calibri"/>
                <w:sz w:val="22"/>
                <w:szCs w:val="22"/>
                <w:lang w:val="en-US"/>
              </w:rPr>
              <w:t xml:space="preserve">iterally means </w:t>
            </w:r>
            <w:r w:rsidR="003E0480" w:rsidRPr="003F22B2">
              <w:rPr>
                <w:rFonts w:ascii="Calibri" w:hAnsi="Calibri" w:cs="Calibri"/>
                <w:i/>
                <w:iCs/>
                <w:sz w:val="22"/>
                <w:szCs w:val="22"/>
                <w:lang w:val="en-US"/>
              </w:rPr>
              <w:t xml:space="preserve">“in the living” </w:t>
            </w:r>
            <w:r w:rsidR="003E0480" w:rsidRPr="003F22B2">
              <w:rPr>
                <w:rFonts w:ascii="Calibri" w:hAnsi="Calibri" w:cs="Calibri"/>
                <w:sz w:val="22"/>
                <w:szCs w:val="22"/>
              </w:rPr>
              <w:t>which means taking place inside whole, living organisms or cells</w:t>
            </w:r>
          </w:p>
        </w:tc>
        <w:tc>
          <w:tcPr>
            <w:tcW w:w="5006" w:type="dxa"/>
            <w:vAlign w:val="center"/>
          </w:tcPr>
          <w:p w14:paraId="045C23D8" w14:textId="6288D590" w:rsidR="003E0480" w:rsidRPr="003F22B2" w:rsidRDefault="003F22B2" w:rsidP="003A46C7">
            <w:pPr>
              <w:widowControl w:val="0"/>
              <w:autoSpaceDE w:val="0"/>
              <w:autoSpaceDN w:val="0"/>
              <w:adjustRightInd w:val="0"/>
              <w:spacing w:before="240"/>
              <w:ind w:right="11"/>
              <w:jc w:val="center"/>
              <w:rPr>
                <w:rFonts w:ascii="Calibri" w:hAnsi="Calibri" w:cs="Calibri"/>
                <w:sz w:val="22"/>
                <w:szCs w:val="22"/>
              </w:rPr>
            </w:pPr>
            <w:r w:rsidRPr="003F22B2">
              <w:rPr>
                <w:rFonts w:ascii="Calibri" w:hAnsi="Calibri" w:cs="Calibri"/>
                <w:sz w:val="22"/>
                <w:szCs w:val="22"/>
                <w:lang w:val="en-US"/>
              </w:rPr>
              <w:t>L</w:t>
            </w:r>
            <w:r w:rsidR="003E0480" w:rsidRPr="003F22B2">
              <w:rPr>
                <w:rFonts w:ascii="Calibri" w:hAnsi="Calibri" w:cs="Calibri"/>
                <w:sz w:val="22"/>
                <w:szCs w:val="22"/>
                <w:lang w:val="en-US"/>
              </w:rPr>
              <w:t>iterally</w:t>
            </w:r>
            <w:r>
              <w:rPr>
                <w:rFonts w:ascii="Calibri" w:hAnsi="Calibri" w:cs="Calibri"/>
                <w:sz w:val="22"/>
                <w:szCs w:val="22"/>
                <w:lang w:val="en-US"/>
              </w:rPr>
              <w:t xml:space="preserve"> means</w:t>
            </w:r>
            <w:r w:rsidR="003E0480" w:rsidRPr="003F22B2">
              <w:rPr>
                <w:rFonts w:ascii="Calibri" w:hAnsi="Calibri" w:cs="Calibri"/>
                <w:sz w:val="22"/>
                <w:szCs w:val="22"/>
                <w:lang w:val="en-US"/>
              </w:rPr>
              <w:t xml:space="preserve"> </w:t>
            </w:r>
            <w:r w:rsidR="003E0480" w:rsidRPr="003F22B2">
              <w:rPr>
                <w:rFonts w:ascii="Calibri" w:hAnsi="Calibri" w:cs="Calibri"/>
                <w:i/>
                <w:iCs/>
                <w:sz w:val="22"/>
                <w:szCs w:val="22"/>
                <w:lang w:val="en-US"/>
              </w:rPr>
              <w:t xml:space="preserve">“in the glass” </w:t>
            </w:r>
            <w:r w:rsidR="003E0480" w:rsidRPr="003F22B2">
              <w:rPr>
                <w:rFonts w:ascii="Calibri" w:hAnsi="Calibri" w:cs="Calibri"/>
                <w:sz w:val="22"/>
                <w:szCs w:val="22"/>
                <w:lang w:val="en-US"/>
              </w:rPr>
              <w:t xml:space="preserve">which means </w:t>
            </w:r>
            <w:r w:rsidR="003E0480" w:rsidRPr="003F22B2">
              <w:rPr>
                <w:rFonts w:ascii="Calibri" w:hAnsi="Calibri" w:cs="Calibri"/>
                <w:sz w:val="22"/>
                <w:szCs w:val="22"/>
              </w:rPr>
              <w:t>performed or taking place in a test tube, culture dish, or elsewhere outside a living organism</w:t>
            </w:r>
          </w:p>
        </w:tc>
      </w:tr>
      <w:tr w:rsidR="00A845F6" w:rsidRPr="003F22B2" w14:paraId="4C4BFF92" w14:textId="77777777" w:rsidTr="003A46C7">
        <w:trPr>
          <w:trHeight w:val="610"/>
        </w:trPr>
        <w:tc>
          <w:tcPr>
            <w:tcW w:w="5452" w:type="dxa"/>
            <w:vAlign w:val="center"/>
          </w:tcPr>
          <w:p w14:paraId="1A0C76BF" w14:textId="72191DE6" w:rsidR="00A845F6" w:rsidRPr="003F22B2" w:rsidRDefault="00A845F6" w:rsidP="003A46C7">
            <w:pPr>
              <w:widowControl w:val="0"/>
              <w:autoSpaceDE w:val="0"/>
              <w:autoSpaceDN w:val="0"/>
              <w:adjustRightInd w:val="0"/>
              <w:spacing w:before="240"/>
              <w:jc w:val="center"/>
              <w:rPr>
                <w:rFonts w:ascii="Calibri" w:hAnsi="Calibri" w:cs="Calibri"/>
                <w:sz w:val="22"/>
                <w:szCs w:val="22"/>
                <w:lang w:val="en-US"/>
              </w:rPr>
            </w:pPr>
            <w:r w:rsidRPr="003F22B2">
              <w:rPr>
                <w:rFonts w:ascii="Calibri" w:hAnsi="Calibri" w:cs="Calibri"/>
                <w:sz w:val="22"/>
                <w:szCs w:val="22"/>
                <w:lang w:val="en-US"/>
              </w:rPr>
              <w:t>DNA fragment placed in a plasmid and relies on bacterial conjugation and replication to make copies of the plasmid</w:t>
            </w:r>
          </w:p>
        </w:tc>
        <w:tc>
          <w:tcPr>
            <w:tcW w:w="5006" w:type="dxa"/>
            <w:vAlign w:val="center"/>
          </w:tcPr>
          <w:p w14:paraId="6B343116" w14:textId="6CF205E5" w:rsidR="00A845F6" w:rsidRPr="003F22B2" w:rsidRDefault="00A845F6" w:rsidP="003A46C7">
            <w:pPr>
              <w:widowControl w:val="0"/>
              <w:autoSpaceDE w:val="0"/>
              <w:autoSpaceDN w:val="0"/>
              <w:adjustRightInd w:val="0"/>
              <w:spacing w:before="240"/>
              <w:ind w:right="11"/>
              <w:jc w:val="center"/>
              <w:rPr>
                <w:rFonts w:ascii="Calibri" w:hAnsi="Calibri" w:cs="Calibri"/>
                <w:sz w:val="22"/>
                <w:szCs w:val="22"/>
                <w:lang w:val="en-US"/>
              </w:rPr>
            </w:pPr>
            <w:r w:rsidRPr="003F22B2">
              <w:rPr>
                <w:rFonts w:ascii="Calibri" w:hAnsi="Calibri" w:cs="Calibri"/>
                <w:sz w:val="22"/>
                <w:szCs w:val="22"/>
                <w:lang w:val="en-US"/>
              </w:rPr>
              <w:t>Uses the polymerase chain reaction (PCR) – in a test tube in a machine</w:t>
            </w:r>
          </w:p>
        </w:tc>
      </w:tr>
      <w:tr w:rsidR="00A845F6" w:rsidRPr="003F22B2" w14:paraId="2BD874BF" w14:textId="77777777" w:rsidTr="003A46C7">
        <w:trPr>
          <w:trHeight w:val="584"/>
        </w:trPr>
        <w:tc>
          <w:tcPr>
            <w:tcW w:w="5452" w:type="dxa"/>
            <w:vAlign w:val="center"/>
          </w:tcPr>
          <w:p w14:paraId="6887F268" w14:textId="19B377A8" w:rsidR="00A845F6" w:rsidRPr="003F22B2" w:rsidRDefault="00A845F6" w:rsidP="003A46C7">
            <w:pPr>
              <w:widowControl w:val="0"/>
              <w:autoSpaceDE w:val="0"/>
              <w:autoSpaceDN w:val="0"/>
              <w:adjustRightInd w:val="0"/>
              <w:spacing w:before="240"/>
              <w:jc w:val="center"/>
              <w:rPr>
                <w:rFonts w:ascii="Calibri" w:hAnsi="Calibri" w:cs="Calibri"/>
                <w:sz w:val="22"/>
                <w:szCs w:val="22"/>
                <w:lang w:val="en-US"/>
              </w:rPr>
            </w:pPr>
            <w:r w:rsidRPr="003F22B2">
              <w:rPr>
                <w:rFonts w:ascii="Calibri" w:hAnsi="Calibri" w:cs="Calibri"/>
                <w:sz w:val="22"/>
                <w:szCs w:val="22"/>
                <w:lang w:val="en-US"/>
              </w:rPr>
              <w:t xml:space="preserve">Takes longer and requires screening as not all bacteria </w:t>
            </w:r>
            <w:r w:rsidR="003D7FEF">
              <w:rPr>
                <w:rFonts w:ascii="Calibri" w:hAnsi="Calibri" w:cs="Calibri"/>
                <w:sz w:val="22"/>
                <w:szCs w:val="22"/>
                <w:lang w:val="en-US"/>
              </w:rPr>
              <w:t xml:space="preserve">will </w:t>
            </w:r>
            <w:r w:rsidRPr="003F22B2">
              <w:rPr>
                <w:rFonts w:ascii="Calibri" w:hAnsi="Calibri" w:cs="Calibri"/>
                <w:sz w:val="22"/>
                <w:szCs w:val="22"/>
                <w:lang w:val="en-US"/>
              </w:rPr>
              <w:t>take up gene</w:t>
            </w:r>
          </w:p>
        </w:tc>
        <w:tc>
          <w:tcPr>
            <w:tcW w:w="5006" w:type="dxa"/>
            <w:vAlign w:val="center"/>
          </w:tcPr>
          <w:p w14:paraId="426B5CEB" w14:textId="5042AFDF" w:rsidR="00A845F6" w:rsidRPr="003F22B2" w:rsidRDefault="003F22B2" w:rsidP="003A46C7">
            <w:pPr>
              <w:widowControl w:val="0"/>
              <w:autoSpaceDE w:val="0"/>
              <w:autoSpaceDN w:val="0"/>
              <w:adjustRightInd w:val="0"/>
              <w:spacing w:before="240"/>
              <w:ind w:right="11"/>
              <w:jc w:val="center"/>
              <w:rPr>
                <w:rFonts w:ascii="Calibri" w:hAnsi="Calibri" w:cs="Calibri"/>
                <w:sz w:val="22"/>
                <w:szCs w:val="22"/>
                <w:lang w:val="en-US"/>
              </w:rPr>
            </w:pPr>
            <w:r w:rsidRPr="003F22B2">
              <w:rPr>
                <w:rFonts w:ascii="Calibri" w:hAnsi="Calibri" w:cs="Calibri"/>
                <w:sz w:val="22"/>
                <w:szCs w:val="22"/>
                <w:lang w:val="en-US"/>
              </w:rPr>
              <w:t>Makes millions of copies of a fragment of DNA in hours</w:t>
            </w:r>
          </w:p>
        </w:tc>
      </w:tr>
      <w:tr w:rsidR="00A845F6" w:rsidRPr="003F22B2" w14:paraId="38B5E823" w14:textId="77777777" w:rsidTr="003A46C7">
        <w:trPr>
          <w:trHeight w:val="739"/>
        </w:trPr>
        <w:tc>
          <w:tcPr>
            <w:tcW w:w="5452" w:type="dxa"/>
            <w:vAlign w:val="center"/>
          </w:tcPr>
          <w:p w14:paraId="6290600C" w14:textId="2AA882CA" w:rsidR="00A845F6" w:rsidRPr="003F22B2" w:rsidRDefault="003F22B2" w:rsidP="003A46C7">
            <w:pPr>
              <w:widowControl w:val="0"/>
              <w:autoSpaceDE w:val="0"/>
              <w:autoSpaceDN w:val="0"/>
              <w:adjustRightInd w:val="0"/>
              <w:spacing w:before="240"/>
              <w:jc w:val="center"/>
              <w:rPr>
                <w:rFonts w:ascii="Calibri" w:hAnsi="Calibri" w:cs="Calibri"/>
                <w:sz w:val="22"/>
                <w:szCs w:val="22"/>
                <w:lang w:val="en-US"/>
              </w:rPr>
            </w:pPr>
            <w:r w:rsidRPr="003F22B2">
              <w:rPr>
                <w:rFonts w:ascii="Calibri" w:hAnsi="Calibri" w:cs="Calibri"/>
                <w:sz w:val="22"/>
                <w:szCs w:val="22"/>
                <w:lang w:val="en-US"/>
              </w:rPr>
              <w:t>Using marker genes and manipulating growth conditions can help to determine if genes have been taken up and amplified by the organism</w:t>
            </w:r>
          </w:p>
        </w:tc>
        <w:tc>
          <w:tcPr>
            <w:tcW w:w="5006" w:type="dxa"/>
            <w:vAlign w:val="center"/>
          </w:tcPr>
          <w:p w14:paraId="57C19675" w14:textId="4CA393B0" w:rsidR="00A845F6" w:rsidRPr="003F22B2" w:rsidRDefault="003F22B2" w:rsidP="003A46C7">
            <w:pPr>
              <w:widowControl w:val="0"/>
              <w:autoSpaceDE w:val="0"/>
              <w:autoSpaceDN w:val="0"/>
              <w:adjustRightInd w:val="0"/>
              <w:spacing w:before="240"/>
              <w:ind w:right="11"/>
              <w:jc w:val="center"/>
              <w:rPr>
                <w:rFonts w:ascii="Calibri" w:hAnsi="Calibri" w:cs="Calibri"/>
                <w:sz w:val="22"/>
                <w:szCs w:val="22"/>
                <w:lang w:val="en-US"/>
              </w:rPr>
            </w:pPr>
            <w:r w:rsidRPr="003F22B2">
              <w:rPr>
                <w:rFonts w:ascii="Calibri" w:hAnsi="Calibri" w:cs="Calibri"/>
                <w:sz w:val="22"/>
                <w:szCs w:val="22"/>
                <w:lang w:val="en-US"/>
              </w:rPr>
              <w:t>Sequencing must be used to determine what genes have been amplified</w:t>
            </w:r>
          </w:p>
        </w:tc>
      </w:tr>
    </w:tbl>
    <w:tbl>
      <w:tblPr>
        <w:tblpPr w:leftFromText="180" w:rightFromText="180" w:horzAnchor="margin" w:tblpY="489"/>
        <w:tblW w:w="10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7"/>
        <w:gridCol w:w="8053"/>
      </w:tblGrid>
      <w:tr w:rsidR="00595EE4" w:rsidRPr="00595EE4" w14:paraId="17C2BE71"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173F56B" w14:textId="77777777" w:rsidR="00595EE4" w:rsidRPr="00595EE4" w:rsidRDefault="00595EE4" w:rsidP="00595EE4">
            <w:pPr>
              <w:widowControl w:val="0"/>
              <w:spacing w:line="240" w:lineRule="auto"/>
              <w:rPr>
                <w:rFonts w:ascii="Calibri" w:eastAsia="Calibri" w:hAnsi="Calibri" w:cs="Calibri"/>
                <w:b/>
              </w:rPr>
            </w:pPr>
            <w:r w:rsidRPr="00595EE4">
              <w:rPr>
                <w:rFonts w:ascii="Calibri" w:eastAsia="Calibri" w:hAnsi="Calibri" w:cs="Calibri"/>
                <w:b/>
              </w:rPr>
              <w:t>Key word</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89ADAA4" w14:textId="77777777" w:rsidR="00595EE4" w:rsidRPr="00595EE4" w:rsidRDefault="00595EE4" w:rsidP="00595EE4">
            <w:pPr>
              <w:widowControl w:val="0"/>
              <w:spacing w:line="240" w:lineRule="auto"/>
              <w:rPr>
                <w:rFonts w:ascii="Calibri" w:eastAsia="Calibri" w:hAnsi="Calibri" w:cs="Calibri"/>
                <w:b/>
              </w:rPr>
            </w:pPr>
            <w:r w:rsidRPr="00595EE4">
              <w:rPr>
                <w:rFonts w:ascii="Calibri" w:eastAsia="Calibri" w:hAnsi="Calibri" w:cs="Calibri"/>
                <w:b/>
              </w:rPr>
              <w:t>Definition</w:t>
            </w:r>
          </w:p>
        </w:tc>
      </w:tr>
      <w:tr w:rsidR="00595EE4" w:rsidRPr="00595EE4" w14:paraId="1820A4A3"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510A801"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DNA ligase </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B09F5A0"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Enzyme that catalyses the joining of sugar and phosphate groups within DNA </w:t>
            </w:r>
          </w:p>
        </w:tc>
      </w:tr>
      <w:tr w:rsidR="00595EE4" w:rsidRPr="00595EE4" w14:paraId="418149A4"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3758CCD1"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Electroporation </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4B65254"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Method of introducing a vector with a novel gene into a cell: a pulse of electricity makes the recipient cell membrane more porous </w:t>
            </w:r>
          </w:p>
        </w:tc>
      </w:tr>
      <w:tr w:rsidR="00595EE4" w:rsidRPr="00595EE4" w14:paraId="111B60BF"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17F2EC5A"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Plasmids </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D61EF04"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Small loops of DNA in prokaryotic cells </w:t>
            </w:r>
          </w:p>
        </w:tc>
      </w:tr>
      <w:tr w:rsidR="00595EE4" w:rsidRPr="00595EE4" w14:paraId="7AABCAA3"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25B2F44"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Recombinant DNA </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F31202A"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A composite DNA molecule created </w:t>
            </w:r>
            <w:r w:rsidRPr="00595EE4">
              <w:rPr>
                <w:rFonts w:ascii="Calibri" w:eastAsia="Calibri" w:hAnsi="Calibri" w:cs="Calibri"/>
                <w:i/>
              </w:rPr>
              <w:t xml:space="preserve">in vitro </w:t>
            </w:r>
            <w:r w:rsidRPr="00595EE4">
              <w:rPr>
                <w:rFonts w:ascii="Calibri" w:eastAsia="Calibri" w:hAnsi="Calibri" w:cs="Calibri"/>
              </w:rPr>
              <w:t xml:space="preserve">by joining  foreign DNA with a vector molecule such as a plasmid </w:t>
            </w:r>
          </w:p>
        </w:tc>
      </w:tr>
      <w:tr w:rsidR="00595EE4" w:rsidRPr="00595EE4" w14:paraId="012DCC19"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B89D82F"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Restriction enzymes </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2375E69"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Endonuclease enzymes that cleave DNA molecules at specific recognition sites </w:t>
            </w:r>
          </w:p>
        </w:tc>
      </w:tr>
      <w:tr w:rsidR="00595EE4" w:rsidRPr="00595EE4" w14:paraId="42FC7416"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2D99D7FB"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Sticky ends</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01FF8776"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A length of DNA of a specific sequence that can join to its complementary base pair sequence on the end of another section of DNA.</w:t>
            </w:r>
          </w:p>
        </w:tc>
      </w:tr>
      <w:tr w:rsidR="00595EE4" w:rsidRPr="00595EE4" w14:paraId="4656C8DD" w14:textId="77777777" w:rsidTr="00595EE4">
        <w:tc>
          <w:tcPr>
            <w:tcW w:w="2117"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69FE4F00" w14:textId="77777777"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 xml:space="preserve">Vector </w:t>
            </w:r>
          </w:p>
        </w:tc>
        <w:tc>
          <w:tcPr>
            <w:tcW w:w="8053" w:type="dxa"/>
            <w:tcBorders>
              <w:top w:val="single" w:sz="8" w:space="0" w:color="000000"/>
              <w:left w:val="single" w:sz="8" w:space="0" w:color="000000"/>
              <w:bottom w:val="single" w:sz="8" w:space="0" w:color="000000"/>
              <w:right w:val="single" w:sz="8" w:space="0" w:color="000000"/>
            </w:tcBorders>
            <w:shd w:val="clear" w:color="auto" w:fill="FFFFFF"/>
            <w:tcMar>
              <w:top w:w="80" w:type="dxa"/>
              <w:left w:w="140" w:type="dxa"/>
              <w:bottom w:w="80" w:type="dxa"/>
              <w:right w:w="140" w:type="dxa"/>
            </w:tcMar>
          </w:tcPr>
          <w:p w14:paraId="5C29B021" w14:textId="4DAF3481" w:rsidR="00595EE4" w:rsidRPr="00595EE4" w:rsidRDefault="00595EE4" w:rsidP="00595EE4">
            <w:pPr>
              <w:widowControl w:val="0"/>
              <w:spacing w:line="240" w:lineRule="auto"/>
              <w:rPr>
                <w:rFonts w:ascii="Calibri" w:eastAsia="Calibri" w:hAnsi="Calibri" w:cs="Calibri"/>
              </w:rPr>
            </w:pPr>
            <w:r w:rsidRPr="00595EE4">
              <w:rPr>
                <w:rFonts w:ascii="Calibri" w:eastAsia="Calibri" w:hAnsi="Calibri" w:cs="Calibri"/>
              </w:rPr>
              <w:t>In gene technology, anything that can carry DNA into a host organism, e.g. plasmids, viruses and certain bacteria</w:t>
            </w:r>
          </w:p>
        </w:tc>
      </w:tr>
    </w:tbl>
    <w:p w14:paraId="419F14A0" w14:textId="5D3CA5D3" w:rsidR="005F7B12" w:rsidRPr="005F7B12" w:rsidRDefault="00E26B5B" w:rsidP="0065727A">
      <w:pPr>
        <w:widowControl w:val="0"/>
        <w:autoSpaceDE w:val="0"/>
        <w:autoSpaceDN w:val="0"/>
        <w:adjustRightInd w:val="0"/>
        <w:spacing w:before="240" w:line="240" w:lineRule="auto"/>
        <w:ind w:right="567"/>
        <w:rPr>
          <w:rFonts w:ascii="Calibri" w:hAnsi="Calibri" w:cs="Calibri"/>
        </w:rPr>
      </w:pPr>
      <w:r>
        <w:rPr>
          <w:rFonts w:ascii="Calibri" w:hAnsi="Calibri" w:cs="Calibri"/>
        </w:rPr>
        <w:t xml:space="preserve">In </w:t>
      </w:r>
      <w:r w:rsidR="00C01A1F">
        <w:rPr>
          <w:rFonts w:ascii="Calibri" w:hAnsi="Calibri" w:cs="Calibri"/>
        </w:rPr>
        <w:t>v</w:t>
      </w:r>
      <w:r>
        <w:rPr>
          <w:rFonts w:ascii="Calibri" w:hAnsi="Calibri" w:cs="Calibri"/>
        </w:rPr>
        <w:t xml:space="preserve">ivo cloning relies on recombinant DNA technology </w:t>
      </w:r>
      <w:r w:rsidR="0065727A" w:rsidRPr="0065727A">
        <w:rPr>
          <w:rFonts w:ascii="Calibri" w:hAnsi="Calibri" w:cs="Calibri"/>
        </w:rPr>
        <w:t>or genetic modification</w:t>
      </w:r>
      <w:r w:rsidR="0065727A">
        <w:rPr>
          <w:rFonts w:ascii="Calibri" w:hAnsi="Calibri" w:cs="Calibri"/>
        </w:rPr>
        <w:t xml:space="preserve">. </w:t>
      </w:r>
      <w:r w:rsidR="0065727A" w:rsidRPr="0065727A">
        <w:rPr>
          <w:rFonts w:ascii="Calibri" w:hAnsi="Calibri" w:cs="Calibri"/>
        </w:rPr>
        <w:t>Genes are isolated from one organism and inserted into another organism using suitable vectors</w:t>
      </w:r>
      <w:r w:rsidR="002A0BE7">
        <w:rPr>
          <w:rFonts w:ascii="Calibri" w:hAnsi="Calibri" w:cs="Calibri"/>
        </w:rPr>
        <w:t>, this creates new combinations of genes</w:t>
      </w:r>
      <w:r w:rsidR="0065727A" w:rsidRPr="0065727A">
        <w:rPr>
          <w:rFonts w:ascii="Calibri" w:hAnsi="Calibri" w:cs="Calibri"/>
        </w:rPr>
        <w:t>.</w:t>
      </w:r>
      <w:r w:rsidR="0065727A">
        <w:rPr>
          <w:rFonts w:ascii="Calibri" w:hAnsi="Calibri" w:cs="Calibri"/>
        </w:rPr>
        <w:t xml:space="preserve"> </w:t>
      </w:r>
    </w:p>
    <w:p w14:paraId="3638682C" w14:textId="3C01D973" w:rsidR="001F1BA5" w:rsidRPr="004F607C" w:rsidRDefault="00EA68F5" w:rsidP="003F3F45">
      <w:pPr>
        <w:widowControl w:val="0"/>
        <w:autoSpaceDE w:val="0"/>
        <w:autoSpaceDN w:val="0"/>
        <w:adjustRightInd w:val="0"/>
        <w:spacing w:before="240" w:line="240" w:lineRule="auto"/>
        <w:ind w:right="567"/>
        <w:rPr>
          <w:rFonts w:ascii="Calibri" w:hAnsi="Calibri" w:cs="Calibri"/>
          <w:b/>
          <w:bCs/>
        </w:rPr>
      </w:pPr>
      <w:r w:rsidRPr="004F607C">
        <w:rPr>
          <w:rFonts w:ascii="Calibri" w:hAnsi="Calibri" w:cs="Calibri"/>
          <w:b/>
          <w:bCs/>
        </w:rPr>
        <w:t>1. Desired gene is isolated</w:t>
      </w:r>
      <w:r w:rsidR="007B1603" w:rsidRPr="004F607C">
        <w:rPr>
          <w:rFonts w:ascii="Calibri" w:hAnsi="Calibri" w:cs="Calibri"/>
          <w:b/>
          <w:bCs/>
        </w:rPr>
        <w:t xml:space="preserve"> using restriction endonuclease enzymes</w:t>
      </w:r>
    </w:p>
    <w:p w14:paraId="439AB34D" w14:textId="7270AE2D" w:rsidR="004F607C" w:rsidRPr="004F607C" w:rsidRDefault="00961EA0" w:rsidP="003F3F45">
      <w:pPr>
        <w:widowControl w:val="0"/>
        <w:autoSpaceDE w:val="0"/>
        <w:autoSpaceDN w:val="0"/>
        <w:adjustRightInd w:val="0"/>
        <w:spacing w:before="240" w:line="240" w:lineRule="auto"/>
        <w:ind w:right="567"/>
        <w:rPr>
          <w:rFonts w:ascii="Calibri" w:hAnsi="Calibri" w:cs="Calibri"/>
        </w:rPr>
      </w:pPr>
      <w:r>
        <w:rPr>
          <w:noProof/>
          <w:sz w:val="24"/>
          <w:szCs w:val="24"/>
        </w:rPr>
        <w:drawing>
          <wp:anchor distT="0" distB="0" distL="114300" distR="114300" simplePos="0" relativeHeight="251673600" behindDoc="0" locked="0" layoutInCell="1" allowOverlap="1" wp14:anchorId="57BFDEEA" wp14:editId="33BF93FB">
            <wp:simplePos x="0" y="0"/>
            <wp:positionH relativeFrom="column">
              <wp:posOffset>3105150</wp:posOffset>
            </wp:positionH>
            <wp:positionV relativeFrom="paragraph">
              <wp:posOffset>330200</wp:posOffset>
            </wp:positionV>
            <wp:extent cx="3535680" cy="1009015"/>
            <wp:effectExtent l="0" t="0" r="7620" b="635"/>
            <wp:wrapSquare wrapText="bothSides"/>
            <wp:docPr id="47"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rotWithShape="1">
                    <a:blip r:embed="rId41">
                      <a:extLst>
                        <a:ext uri="{28A0092B-C50C-407E-A947-70E740481C1C}">
                          <a14:useLocalDpi xmlns:a14="http://schemas.microsoft.com/office/drawing/2010/main" val="0"/>
                        </a:ext>
                      </a:extLst>
                    </a:blip>
                    <a:srcRect b="12405"/>
                    <a:stretch/>
                  </pic:blipFill>
                  <pic:spPr bwMode="auto">
                    <a:xfrm>
                      <a:off x="0" y="0"/>
                      <a:ext cx="3535680" cy="10090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545B" w:rsidRPr="004F607C">
        <w:rPr>
          <w:rFonts w:ascii="Calibri" w:hAnsi="Calibri" w:cs="Calibri"/>
          <w:b/>
          <w:bCs/>
        </w:rPr>
        <w:t>2. Promoter regions an</w:t>
      </w:r>
      <w:r w:rsidR="00CB50BB" w:rsidRPr="004F607C">
        <w:rPr>
          <w:rFonts w:ascii="Calibri" w:hAnsi="Calibri" w:cs="Calibri"/>
          <w:b/>
          <w:bCs/>
        </w:rPr>
        <w:t xml:space="preserve">d terminator regions are added </w:t>
      </w:r>
      <w:r w:rsidR="00A82945" w:rsidRPr="004F607C">
        <w:rPr>
          <w:rFonts w:ascii="Calibri" w:hAnsi="Calibri" w:cs="Calibri"/>
          <w:b/>
          <w:bCs/>
        </w:rPr>
        <w:t>to the gene to make sure the gene can be correctly transcribed once in the host</w:t>
      </w:r>
    </w:p>
    <w:p w14:paraId="380FAC63" w14:textId="6A46A7FF" w:rsidR="004F607C" w:rsidRPr="000A6FC9" w:rsidRDefault="004F607C" w:rsidP="00E817ED">
      <w:pPr>
        <w:pStyle w:val="ListParagraph"/>
        <w:widowControl w:val="0"/>
        <w:numPr>
          <w:ilvl w:val="0"/>
          <w:numId w:val="20"/>
        </w:numPr>
        <w:autoSpaceDE w:val="0"/>
        <w:autoSpaceDN w:val="0"/>
        <w:adjustRightInd w:val="0"/>
        <w:spacing w:before="240"/>
        <w:ind w:right="567"/>
        <w:rPr>
          <w:rFonts w:ascii="Calibri" w:hAnsi="Calibri" w:cs="Calibri"/>
          <w:sz w:val="22"/>
          <w:szCs w:val="22"/>
        </w:rPr>
      </w:pPr>
      <w:r w:rsidRPr="000A6FC9">
        <w:rPr>
          <w:rFonts w:ascii="Calibri" w:hAnsi="Calibri" w:cs="Calibri"/>
          <w:sz w:val="22"/>
          <w:szCs w:val="22"/>
        </w:rPr>
        <w:t>Promoter: Tells RNA polymerase where to start transcribing mRNA.</w:t>
      </w:r>
    </w:p>
    <w:p w14:paraId="2ED697AE" w14:textId="2963BDAF" w:rsidR="009F545B" w:rsidRPr="000A6FC9" w:rsidRDefault="004F607C" w:rsidP="00E817ED">
      <w:pPr>
        <w:pStyle w:val="ListParagraph"/>
        <w:widowControl w:val="0"/>
        <w:numPr>
          <w:ilvl w:val="0"/>
          <w:numId w:val="20"/>
        </w:numPr>
        <w:autoSpaceDE w:val="0"/>
        <w:autoSpaceDN w:val="0"/>
        <w:adjustRightInd w:val="0"/>
        <w:spacing w:before="240"/>
        <w:ind w:right="567"/>
        <w:rPr>
          <w:rFonts w:ascii="Times New Roman" w:hAnsi="Times New Roman"/>
          <w:b/>
          <w:bCs/>
          <w:sz w:val="16"/>
          <w:szCs w:val="16"/>
        </w:rPr>
      </w:pPr>
      <w:r w:rsidRPr="000A6FC9">
        <w:rPr>
          <w:rFonts w:ascii="Calibri" w:hAnsi="Calibri" w:cs="Calibri"/>
          <w:sz w:val="22"/>
          <w:szCs w:val="22"/>
        </w:rPr>
        <w:t>Terminator: Tells RNA polymerase when to stop</w:t>
      </w:r>
    </w:p>
    <w:p w14:paraId="78084FE6" w14:textId="31530868" w:rsidR="007B1603" w:rsidRDefault="006977DA" w:rsidP="003F3F45">
      <w:pPr>
        <w:widowControl w:val="0"/>
        <w:autoSpaceDE w:val="0"/>
        <w:autoSpaceDN w:val="0"/>
        <w:adjustRightInd w:val="0"/>
        <w:spacing w:before="240" w:line="240" w:lineRule="auto"/>
        <w:ind w:right="567"/>
        <w:rPr>
          <w:rFonts w:ascii="Calibri" w:hAnsi="Calibri" w:cs="Calibri"/>
          <w:b/>
          <w:bCs/>
        </w:rPr>
      </w:pPr>
      <w:r>
        <w:rPr>
          <w:noProof/>
          <w:sz w:val="24"/>
          <w:szCs w:val="24"/>
        </w:rPr>
        <w:lastRenderedPageBreak/>
        <w:drawing>
          <wp:anchor distT="0" distB="0" distL="114300" distR="114300" simplePos="0" relativeHeight="251674624" behindDoc="0" locked="0" layoutInCell="1" allowOverlap="1" wp14:anchorId="7F1302C1" wp14:editId="152B2D76">
            <wp:simplePos x="0" y="0"/>
            <wp:positionH relativeFrom="column">
              <wp:posOffset>3553460</wp:posOffset>
            </wp:positionH>
            <wp:positionV relativeFrom="paragraph">
              <wp:posOffset>388</wp:posOffset>
            </wp:positionV>
            <wp:extent cx="3082290" cy="1381125"/>
            <wp:effectExtent l="0" t="0" r="3810" b="9525"/>
            <wp:wrapSquare wrapText="bothSides"/>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42" cstate="print">
                      <a:extLst>
                        <a:ext uri="{28A0092B-C50C-407E-A947-70E740481C1C}">
                          <a14:useLocalDpi xmlns:a14="http://schemas.microsoft.com/office/drawing/2010/main" val="0"/>
                        </a:ext>
                      </a:extLst>
                    </a:blip>
                    <a:srcRect/>
                    <a:stretch>
                      <a:fillRect/>
                    </a:stretch>
                  </pic:blipFill>
                  <pic:spPr>
                    <a:xfrm>
                      <a:off x="0" y="0"/>
                      <a:ext cx="3082290" cy="1381125"/>
                    </a:xfrm>
                    <a:prstGeom prst="rect">
                      <a:avLst/>
                    </a:prstGeom>
                    <a:ln/>
                  </pic:spPr>
                </pic:pic>
              </a:graphicData>
            </a:graphic>
            <wp14:sizeRelH relativeFrom="margin">
              <wp14:pctWidth>0</wp14:pctWidth>
            </wp14:sizeRelH>
            <wp14:sizeRelV relativeFrom="margin">
              <wp14:pctHeight>0</wp14:pctHeight>
            </wp14:sizeRelV>
          </wp:anchor>
        </w:drawing>
      </w:r>
      <w:r w:rsidR="004F607C" w:rsidRPr="00961EA0">
        <w:rPr>
          <w:rFonts w:ascii="Calibri" w:hAnsi="Calibri" w:cs="Calibri"/>
          <w:b/>
          <w:bCs/>
        </w:rPr>
        <w:t xml:space="preserve">3. </w:t>
      </w:r>
      <w:r w:rsidR="00073F6D" w:rsidRPr="00961EA0">
        <w:rPr>
          <w:rFonts w:ascii="Calibri" w:hAnsi="Calibri" w:cs="Calibri"/>
          <w:b/>
          <w:bCs/>
        </w:rPr>
        <w:t>The gene is inserted into a vector – usually a plasmid</w:t>
      </w:r>
      <w:r w:rsidR="00075845">
        <w:rPr>
          <w:rFonts w:ascii="Calibri" w:hAnsi="Calibri" w:cs="Calibri"/>
          <w:b/>
          <w:bCs/>
        </w:rPr>
        <w:t xml:space="preserve"> </w:t>
      </w:r>
    </w:p>
    <w:p w14:paraId="5A48BEB2" w14:textId="482AE9AA" w:rsidR="00AA5F15" w:rsidRDefault="00AA5F15" w:rsidP="00AA5F15">
      <w:pPr>
        <w:widowControl w:val="0"/>
        <w:autoSpaceDE w:val="0"/>
        <w:autoSpaceDN w:val="0"/>
        <w:adjustRightInd w:val="0"/>
        <w:spacing w:before="240" w:line="240" w:lineRule="auto"/>
        <w:ind w:right="567"/>
        <w:rPr>
          <w:rFonts w:ascii="Calibri" w:hAnsi="Calibri" w:cs="Calibri"/>
        </w:rPr>
      </w:pPr>
      <w:r>
        <w:rPr>
          <w:rFonts w:ascii="Calibri" w:hAnsi="Calibri" w:cs="Calibri"/>
        </w:rPr>
        <w:t xml:space="preserve">Cut the plasmid and the </w:t>
      </w:r>
      <w:r w:rsidR="00D86009">
        <w:rPr>
          <w:rFonts w:ascii="Calibri" w:hAnsi="Calibri" w:cs="Calibri"/>
        </w:rPr>
        <w:t>gene with the s</w:t>
      </w:r>
      <w:r w:rsidRPr="00AA5F15">
        <w:rPr>
          <w:rFonts w:ascii="Calibri" w:hAnsi="Calibri" w:cs="Calibri"/>
        </w:rPr>
        <w:t xml:space="preserve">ame </w:t>
      </w:r>
      <w:r>
        <w:rPr>
          <w:rFonts w:ascii="Calibri" w:hAnsi="Calibri" w:cs="Calibri"/>
        </w:rPr>
        <w:t>r</w:t>
      </w:r>
      <w:r w:rsidRPr="00AA5F15">
        <w:rPr>
          <w:rFonts w:ascii="Calibri" w:hAnsi="Calibri" w:cs="Calibri"/>
        </w:rPr>
        <w:t>estriction endonuclease enzyme</w:t>
      </w:r>
      <w:r w:rsidR="00D86009">
        <w:rPr>
          <w:rFonts w:ascii="Calibri" w:hAnsi="Calibri" w:cs="Calibri"/>
        </w:rPr>
        <w:t xml:space="preserve"> to</w:t>
      </w:r>
      <w:r w:rsidRPr="00AA5F15">
        <w:rPr>
          <w:rFonts w:ascii="Calibri" w:hAnsi="Calibri" w:cs="Calibri"/>
        </w:rPr>
        <w:t xml:space="preserve"> leave ‘sticky ends’.</w:t>
      </w:r>
      <w:r w:rsidR="000A1C19">
        <w:rPr>
          <w:rFonts w:ascii="Calibri" w:hAnsi="Calibri" w:cs="Calibri"/>
        </w:rPr>
        <w:t xml:space="preserve"> </w:t>
      </w:r>
      <w:r w:rsidRPr="00AA5F15">
        <w:rPr>
          <w:rFonts w:ascii="Calibri" w:hAnsi="Calibri" w:cs="Calibri"/>
        </w:rPr>
        <w:t>Sticky ends allow the target gene to lyse with the plasmid.</w:t>
      </w:r>
      <w:r w:rsidR="006977DA" w:rsidRPr="006977DA">
        <w:rPr>
          <w:noProof/>
          <w:sz w:val="24"/>
          <w:szCs w:val="24"/>
        </w:rPr>
        <w:t xml:space="preserve"> </w:t>
      </w:r>
    </w:p>
    <w:p w14:paraId="2934AA33" w14:textId="1E6803CF" w:rsidR="000A1C19" w:rsidRDefault="000A1C19" w:rsidP="00AA5F15">
      <w:pPr>
        <w:widowControl w:val="0"/>
        <w:autoSpaceDE w:val="0"/>
        <w:autoSpaceDN w:val="0"/>
        <w:adjustRightInd w:val="0"/>
        <w:spacing w:before="240" w:line="240" w:lineRule="auto"/>
        <w:ind w:right="567"/>
        <w:rPr>
          <w:rFonts w:ascii="Calibri" w:hAnsi="Calibri" w:cs="Calibri"/>
        </w:rPr>
      </w:pPr>
      <w:r w:rsidRPr="000A1C19">
        <w:rPr>
          <w:rFonts w:ascii="Calibri" w:hAnsi="Calibri" w:cs="Calibri"/>
        </w:rPr>
        <w:t>Ligase enzymes can join these two DNA fragments together they catalyse condensation reactions that join the sugar groups and the phosphate groups to the DNA backbone.</w:t>
      </w:r>
    </w:p>
    <w:p w14:paraId="28B1F093" w14:textId="248F7AFA" w:rsidR="00987834" w:rsidRDefault="0042365E" w:rsidP="00987834">
      <w:pPr>
        <w:rPr>
          <w:rFonts w:asciiTheme="majorHAnsi" w:hAnsiTheme="majorHAnsi" w:cstheme="majorHAnsi"/>
        </w:rPr>
      </w:pPr>
      <w:r w:rsidRPr="00AE02C0">
        <w:rPr>
          <w:rFonts w:asciiTheme="majorHAnsi" w:hAnsiTheme="majorHAnsi" w:cstheme="majorHAnsi"/>
          <w:b/>
          <w:bCs/>
        </w:rPr>
        <w:drawing>
          <wp:anchor distT="0" distB="0" distL="114300" distR="114300" simplePos="0" relativeHeight="251675648" behindDoc="0" locked="0" layoutInCell="1" allowOverlap="1" wp14:anchorId="67D4CB5B" wp14:editId="68400ECA">
            <wp:simplePos x="0" y="0"/>
            <wp:positionH relativeFrom="column">
              <wp:posOffset>-10795</wp:posOffset>
            </wp:positionH>
            <wp:positionV relativeFrom="paragraph">
              <wp:posOffset>149225</wp:posOffset>
            </wp:positionV>
            <wp:extent cx="3561715" cy="1144270"/>
            <wp:effectExtent l="0" t="0" r="635" b="0"/>
            <wp:wrapSquare wrapText="bothSides"/>
            <wp:docPr id="8195" name="Picture 4" descr="Image result for outcomes of transforming plasmids&quot;">
              <a:extLst xmlns:a="http://schemas.openxmlformats.org/drawingml/2006/main">
                <a:ext uri="{FF2B5EF4-FFF2-40B4-BE49-F238E27FC236}">
                  <a16:creationId xmlns:a16="http://schemas.microsoft.com/office/drawing/2014/main" id="{236DCFD6-AED8-43E6-98B1-BD25A9634A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4" descr="Image result for outcomes of transforming plasmids&quot;">
                      <a:extLst>
                        <a:ext uri="{FF2B5EF4-FFF2-40B4-BE49-F238E27FC236}">
                          <a16:creationId xmlns:a16="http://schemas.microsoft.com/office/drawing/2014/main" id="{236DCFD6-AED8-43E6-98B1-BD25A9634A3F}"/>
                        </a:ext>
                      </a:extLst>
                    </pic:cNvPr>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3840" t="5373" r="3030" b="4778"/>
                    <a:stretch/>
                  </pic:blipFill>
                  <pic:spPr bwMode="auto">
                    <a:xfrm>
                      <a:off x="0" y="0"/>
                      <a:ext cx="3561715" cy="1144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1D1EF2" w14:textId="5740EFDF" w:rsidR="009C72D4" w:rsidRDefault="009C72D4" w:rsidP="00987834">
      <w:pPr>
        <w:rPr>
          <w:rFonts w:asciiTheme="majorHAnsi" w:hAnsiTheme="majorHAnsi" w:cstheme="majorHAnsi"/>
        </w:rPr>
      </w:pPr>
      <w:r>
        <w:rPr>
          <w:rFonts w:asciiTheme="majorHAnsi" w:hAnsiTheme="majorHAnsi" w:cstheme="majorHAnsi"/>
        </w:rPr>
        <w:t xml:space="preserve">When DNA fragments and </w:t>
      </w:r>
      <w:r w:rsidR="00B51B55">
        <w:rPr>
          <w:rFonts w:asciiTheme="majorHAnsi" w:hAnsiTheme="majorHAnsi" w:cstheme="majorHAnsi"/>
        </w:rPr>
        <w:t>plasmids are mixed n</w:t>
      </w:r>
      <w:r w:rsidR="00987834" w:rsidRPr="00AE02C0">
        <w:rPr>
          <w:rFonts w:asciiTheme="majorHAnsi" w:hAnsiTheme="majorHAnsi" w:cstheme="majorHAnsi"/>
        </w:rPr>
        <w:t xml:space="preserve">ot ALL plasmids will take up </w:t>
      </w:r>
      <w:r>
        <w:rPr>
          <w:rFonts w:asciiTheme="majorHAnsi" w:hAnsiTheme="majorHAnsi" w:cstheme="majorHAnsi"/>
        </w:rPr>
        <w:t xml:space="preserve">the </w:t>
      </w:r>
      <w:r w:rsidR="00987834" w:rsidRPr="00AE02C0">
        <w:rPr>
          <w:rFonts w:asciiTheme="majorHAnsi" w:hAnsiTheme="majorHAnsi" w:cstheme="majorHAnsi"/>
        </w:rPr>
        <w:t>gene</w:t>
      </w:r>
      <w:r w:rsidR="00B51B55">
        <w:rPr>
          <w:rFonts w:asciiTheme="majorHAnsi" w:hAnsiTheme="majorHAnsi" w:cstheme="majorHAnsi"/>
        </w:rPr>
        <w:t xml:space="preserve"> correctly</w:t>
      </w:r>
      <w:r>
        <w:rPr>
          <w:rFonts w:asciiTheme="majorHAnsi" w:hAnsiTheme="majorHAnsi" w:cstheme="majorHAnsi"/>
        </w:rPr>
        <w:t>.</w:t>
      </w:r>
    </w:p>
    <w:p w14:paraId="100C34C2" w14:textId="206EDC7E" w:rsidR="00987834" w:rsidRDefault="00987834" w:rsidP="00987834">
      <w:pPr>
        <w:rPr>
          <w:rFonts w:asciiTheme="majorHAnsi" w:hAnsiTheme="majorHAnsi" w:cstheme="majorHAnsi"/>
        </w:rPr>
      </w:pPr>
      <w:r w:rsidRPr="00AE02C0">
        <w:rPr>
          <w:rFonts w:asciiTheme="majorHAnsi" w:hAnsiTheme="majorHAnsi" w:cstheme="majorHAnsi"/>
        </w:rPr>
        <w:t>DNA fragment</w:t>
      </w:r>
      <w:r>
        <w:rPr>
          <w:rFonts w:asciiTheme="majorHAnsi" w:hAnsiTheme="majorHAnsi" w:cstheme="majorHAnsi"/>
        </w:rPr>
        <w:t>s</w:t>
      </w:r>
      <w:r w:rsidRPr="00AE02C0">
        <w:rPr>
          <w:rFonts w:asciiTheme="majorHAnsi" w:hAnsiTheme="majorHAnsi" w:cstheme="majorHAnsi"/>
        </w:rPr>
        <w:t xml:space="preserve"> that don’t get inserted can also join </w:t>
      </w:r>
      <w:r w:rsidR="00D66727">
        <w:rPr>
          <w:rFonts w:asciiTheme="majorHAnsi" w:hAnsiTheme="majorHAnsi" w:cstheme="majorHAnsi"/>
        </w:rPr>
        <w:t>its own sticky ends</w:t>
      </w:r>
      <w:r w:rsidRPr="00AE02C0">
        <w:rPr>
          <w:rFonts w:asciiTheme="majorHAnsi" w:hAnsiTheme="majorHAnsi" w:cstheme="majorHAnsi"/>
        </w:rPr>
        <w:t xml:space="preserve"> to create a loop!</w:t>
      </w:r>
    </w:p>
    <w:p w14:paraId="580DA01E" w14:textId="1DC490A4" w:rsidR="00C01A1F" w:rsidRDefault="00C01A1F" w:rsidP="00987834">
      <w:pPr>
        <w:rPr>
          <w:rFonts w:asciiTheme="majorHAnsi" w:hAnsiTheme="majorHAnsi" w:cstheme="majorHAnsi"/>
        </w:rPr>
      </w:pPr>
    </w:p>
    <w:p w14:paraId="18EDB314" w14:textId="77777777" w:rsidR="00C01A1F" w:rsidRPr="00501A6C" w:rsidRDefault="00C01A1F" w:rsidP="00987834">
      <w:pPr>
        <w:rPr>
          <w:rFonts w:asciiTheme="majorHAnsi" w:hAnsiTheme="majorHAnsi" w:cstheme="majorHAnsi"/>
        </w:rPr>
      </w:pPr>
    </w:p>
    <w:p w14:paraId="3C79CE66" w14:textId="54443570" w:rsidR="003E0480" w:rsidRDefault="00D86009" w:rsidP="007648F8">
      <w:pPr>
        <w:rPr>
          <w:rFonts w:asciiTheme="majorHAnsi" w:hAnsiTheme="majorHAnsi" w:cstheme="majorHAnsi"/>
          <w:b/>
          <w:bCs/>
        </w:rPr>
      </w:pPr>
      <w:r>
        <w:rPr>
          <w:rFonts w:asciiTheme="majorHAnsi" w:hAnsiTheme="majorHAnsi" w:cstheme="majorHAnsi"/>
          <w:b/>
          <w:bCs/>
        </w:rPr>
        <w:t xml:space="preserve">4. </w:t>
      </w:r>
      <w:r w:rsidR="009A2544">
        <w:rPr>
          <w:rFonts w:asciiTheme="majorHAnsi" w:hAnsiTheme="majorHAnsi" w:cstheme="majorHAnsi"/>
          <w:b/>
          <w:bCs/>
        </w:rPr>
        <w:t>The recombinant plasmid is now transferred to host cells</w:t>
      </w:r>
    </w:p>
    <w:p w14:paraId="57C2FB21" w14:textId="4703D7F4" w:rsidR="009A2544" w:rsidRDefault="00501A6C" w:rsidP="00501A6C">
      <w:pPr>
        <w:jc w:val="center"/>
        <w:rPr>
          <w:rFonts w:asciiTheme="majorHAnsi" w:hAnsiTheme="majorHAnsi" w:cstheme="majorHAnsi"/>
          <w:b/>
          <w:bCs/>
        </w:rPr>
      </w:pPr>
      <w:r w:rsidRPr="00501A6C">
        <w:rPr>
          <w:rFonts w:asciiTheme="majorHAnsi" w:hAnsiTheme="majorHAnsi" w:cstheme="majorHAnsi"/>
          <w:b/>
          <w:bCs/>
        </w:rPr>
        <w:drawing>
          <wp:inline distT="0" distB="0" distL="0" distR="0" wp14:anchorId="798092E3" wp14:editId="2F52C040">
            <wp:extent cx="4107976" cy="1027190"/>
            <wp:effectExtent l="0" t="0" r="6985" b="1905"/>
            <wp:docPr id="10242" name="Picture 3">
              <a:extLst xmlns:a="http://schemas.openxmlformats.org/drawingml/2006/main">
                <a:ext uri="{FF2B5EF4-FFF2-40B4-BE49-F238E27FC236}">
                  <a16:creationId xmlns:a16="http://schemas.microsoft.com/office/drawing/2014/main" id="{EA6E0FD6-1163-4616-BEFE-97DC90D11F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3">
                      <a:extLst>
                        <a:ext uri="{FF2B5EF4-FFF2-40B4-BE49-F238E27FC236}">
                          <a16:creationId xmlns:a16="http://schemas.microsoft.com/office/drawing/2014/main" id="{EA6E0FD6-1163-4616-BEFE-97DC90D11FB7}"/>
                        </a:ext>
                      </a:extLst>
                    </pic:cNvPr>
                    <pic:cNvPicPr>
                      <a:picLocks noChangeAspect="1" noChangeArrowheads="1"/>
                    </pic:cNvPicPr>
                  </pic:nvPicPr>
                  <pic:blipFill>
                    <a:blip r:embed="rId44" cstate="print">
                      <a:extLst>
                        <a:ext uri="{28A0092B-C50C-407E-A947-70E740481C1C}">
                          <a14:useLocalDpi xmlns:a14="http://schemas.microsoft.com/office/drawing/2010/main" val="0"/>
                        </a:ext>
                      </a:extLst>
                    </a:blip>
                    <a:srcRect l="32683" t="55090" r="10381" b="23557"/>
                    <a:stretch>
                      <a:fillRect/>
                    </a:stretch>
                  </pic:blipFill>
                  <pic:spPr bwMode="auto">
                    <a:xfrm>
                      <a:off x="0" y="0"/>
                      <a:ext cx="4131517" cy="1033076"/>
                    </a:xfrm>
                    <a:prstGeom prst="rect">
                      <a:avLst/>
                    </a:prstGeom>
                    <a:noFill/>
                    <a:ln>
                      <a:noFill/>
                    </a:ln>
                  </pic:spPr>
                </pic:pic>
              </a:graphicData>
            </a:graphic>
          </wp:inline>
        </w:drawing>
      </w:r>
    </w:p>
    <w:p w14:paraId="39A51D22" w14:textId="598A17A5" w:rsidR="00501A6C" w:rsidRDefault="00501A6C" w:rsidP="00501A6C">
      <w:pPr>
        <w:rPr>
          <w:rFonts w:asciiTheme="majorHAnsi" w:hAnsiTheme="majorHAnsi" w:cstheme="majorHAnsi"/>
        </w:rPr>
      </w:pPr>
      <w:r w:rsidRPr="00501A6C">
        <w:rPr>
          <w:rFonts w:asciiTheme="majorHAnsi" w:hAnsiTheme="majorHAnsi" w:cstheme="majorHAnsi"/>
        </w:rPr>
        <w:t xml:space="preserve">A solution e.g sodium chloride </w:t>
      </w:r>
      <w:r w:rsidR="00A7279A">
        <w:rPr>
          <w:rFonts w:asciiTheme="majorHAnsi" w:hAnsiTheme="majorHAnsi" w:cstheme="majorHAnsi"/>
        </w:rPr>
        <w:t xml:space="preserve">can be </w:t>
      </w:r>
      <w:r w:rsidRPr="00501A6C">
        <w:rPr>
          <w:rFonts w:asciiTheme="majorHAnsi" w:hAnsiTheme="majorHAnsi" w:cstheme="majorHAnsi"/>
        </w:rPr>
        <w:t xml:space="preserve">used to make cell walls more permeable. Heat shock can be used or electroporation (a small electric shock) to make holes in the membrane which DNA can pass through. </w:t>
      </w:r>
    </w:p>
    <w:p w14:paraId="57B793A3" w14:textId="505617D2" w:rsidR="003E0480" w:rsidRDefault="003E0480" w:rsidP="007648F8">
      <w:pPr>
        <w:rPr>
          <w:rFonts w:asciiTheme="majorHAnsi" w:hAnsiTheme="majorHAnsi" w:cstheme="majorHAnsi"/>
          <w:b/>
          <w:bCs/>
        </w:rPr>
      </w:pPr>
    </w:p>
    <w:p w14:paraId="11DCAD35" w14:textId="35920517" w:rsidR="00596A8F" w:rsidRDefault="00596A8F" w:rsidP="007648F8">
      <w:pPr>
        <w:rPr>
          <w:rFonts w:asciiTheme="majorHAnsi" w:hAnsiTheme="majorHAnsi" w:cstheme="majorHAnsi"/>
          <w:b/>
          <w:bCs/>
        </w:rPr>
      </w:pPr>
      <w:r>
        <w:rPr>
          <w:rFonts w:asciiTheme="majorHAnsi" w:hAnsiTheme="majorHAnsi" w:cstheme="majorHAnsi"/>
          <w:b/>
          <w:bCs/>
        </w:rPr>
        <w:t xml:space="preserve">5. </w:t>
      </w:r>
      <w:r w:rsidRPr="00596A8F">
        <w:rPr>
          <w:rFonts w:asciiTheme="majorHAnsi" w:hAnsiTheme="majorHAnsi" w:cstheme="majorHAnsi"/>
          <w:b/>
          <w:bCs/>
        </w:rPr>
        <w:t xml:space="preserve">The host cells </w:t>
      </w:r>
      <w:r w:rsidR="00E3668D">
        <w:rPr>
          <w:rFonts w:asciiTheme="majorHAnsi" w:hAnsiTheme="majorHAnsi" w:cstheme="majorHAnsi"/>
          <w:b/>
          <w:bCs/>
        </w:rPr>
        <w:t xml:space="preserve">are allowed to multiply and those </w:t>
      </w:r>
      <w:r w:rsidRPr="00596A8F">
        <w:rPr>
          <w:rFonts w:asciiTheme="majorHAnsi" w:hAnsiTheme="majorHAnsi" w:cstheme="majorHAnsi"/>
          <w:b/>
          <w:bCs/>
        </w:rPr>
        <w:t>that have successfully taken up the gene are identified using a marker</w:t>
      </w:r>
      <w:r w:rsidR="00E3668D">
        <w:rPr>
          <w:rFonts w:asciiTheme="majorHAnsi" w:hAnsiTheme="majorHAnsi" w:cstheme="majorHAnsi"/>
          <w:b/>
          <w:bCs/>
        </w:rPr>
        <w:t xml:space="preserve"> gene</w:t>
      </w:r>
    </w:p>
    <w:p w14:paraId="5F301E81" w14:textId="37C0ED71" w:rsidR="00B13E44" w:rsidRPr="00B13E44" w:rsidRDefault="00421EE9" w:rsidP="00B13E44">
      <w:pPr>
        <w:rPr>
          <w:rFonts w:asciiTheme="majorHAnsi" w:hAnsiTheme="majorHAnsi" w:cstheme="majorHAnsi"/>
        </w:rPr>
      </w:pPr>
      <w:r w:rsidRPr="00B13E44">
        <w:rPr>
          <w:rFonts w:asciiTheme="majorHAnsi" w:hAnsiTheme="majorHAnsi" w:cstheme="majorHAnsi"/>
        </w:rPr>
        <w:drawing>
          <wp:anchor distT="0" distB="0" distL="114300" distR="114300" simplePos="0" relativeHeight="251677696" behindDoc="0" locked="0" layoutInCell="1" allowOverlap="1" wp14:anchorId="3E867EE8" wp14:editId="65668490">
            <wp:simplePos x="0" y="0"/>
            <wp:positionH relativeFrom="column">
              <wp:posOffset>-17732</wp:posOffset>
            </wp:positionH>
            <wp:positionV relativeFrom="paragraph">
              <wp:posOffset>5763</wp:posOffset>
            </wp:positionV>
            <wp:extent cx="1806685" cy="1649335"/>
            <wp:effectExtent l="0" t="0" r="3175" b="8255"/>
            <wp:wrapSquare wrapText="bothSides"/>
            <wp:docPr id="12291" name="Picture 4">
              <a:extLst xmlns:a="http://schemas.openxmlformats.org/drawingml/2006/main">
                <a:ext uri="{FF2B5EF4-FFF2-40B4-BE49-F238E27FC236}">
                  <a16:creationId xmlns:a16="http://schemas.microsoft.com/office/drawing/2014/main" id="{AA226BF3-01D5-49DD-B2F7-A407FFFCDE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 name="Picture 4">
                      <a:extLst>
                        <a:ext uri="{FF2B5EF4-FFF2-40B4-BE49-F238E27FC236}">
                          <a16:creationId xmlns:a16="http://schemas.microsoft.com/office/drawing/2014/main" id="{AA226BF3-01D5-49DD-B2F7-A407FFFCDE73}"/>
                        </a:ext>
                      </a:extLst>
                    </pic:cNvPr>
                    <pic:cNvPicPr>
                      <a:picLocks noChangeAspect="1" noChangeArrowheads="1"/>
                    </pic:cNvPicPr>
                  </pic:nvPicPr>
                  <pic:blipFill>
                    <a:blip r:embed="rId45" cstate="print">
                      <a:extLst>
                        <a:ext uri="{28A0092B-C50C-407E-A947-70E740481C1C}">
                          <a14:useLocalDpi xmlns:a14="http://schemas.microsoft.com/office/drawing/2010/main" val="0"/>
                        </a:ext>
                      </a:extLst>
                    </a:blip>
                    <a:srcRect l="64175" t="25194" r="17712" b="50000"/>
                    <a:stretch>
                      <a:fillRect/>
                    </a:stretch>
                  </pic:blipFill>
                  <pic:spPr bwMode="auto">
                    <a:xfrm>
                      <a:off x="0" y="0"/>
                      <a:ext cx="1806685" cy="1649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3E44" w:rsidRPr="00B13E44">
        <w:rPr>
          <w:rFonts w:asciiTheme="majorHAnsi" w:hAnsiTheme="majorHAnsi" w:cstheme="majorHAnsi"/>
        </w:rPr>
        <w:t xml:space="preserve">Marker genes are inserted into vectors at the same time the gene is. They can be used to quickly identify bacteria which have plasmids that contain the gene.  </w:t>
      </w:r>
    </w:p>
    <w:p w14:paraId="60C6F2DD" w14:textId="7F61C8EF" w:rsidR="000C008F" w:rsidRDefault="00090309" w:rsidP="000C008F">
      <w:pPr>
        <w:rPr>
          <w:rFonts w:asciiTheme="majorHAnsi" w:hAnsiTheme="majorHAnsi" w:cstheme="majorHAnsi"/>
        </w:rPr>
      </w:pPr>
      <w:r>
        <w:rPr>
          <w:rFonts w:asciiTheme="majorHAnsi" w:hAnsiTheme="majorHAnsi" w:cstheme="majorHAnsi"/>
          <w:b/>
          <w:bCs/>
          <w:noProof/>
        </w:rPr>
        <mc:AlternateContent>
          <mc:Choice Requires="wpg">
            <w:drawing>
              <wp:anchor distT="0" distB="0" distL="114300" distR="114300" simplePos="0" relativeHeight="251680768" behindDoc="0" locked="0" layoutInCell="1" allowOverlap="1" wp14:anchorId="3FB62035" wp14:editId="13013D5D">
                <wp:simplePos x="0" y="0"/>
                <wp:positionH relativeFrom="column">
                  <wp:posOffset>4705350</wp:posOffset>
                </wp:positionH>
                <wp:positionV relativeFrom="paragraph">
                  <wp:posOffset>10795</wp:posOffset>
                </wp:positionV>
                <wp:extent cx="1771650" cy="1924050"/>
                <wp:effectExtent l="0" t="0" r="0" b="0"/>
                <wp:wrapSquare wrapText="bothSides"/>
                <wp:docPr id="97" name="Group 97"/>
                <wp:cNvGraphicFramePr/>
                <a:graphic xmlns:a="http://schemas.openxmlformats.org/drawingml/2006/main">
                  <a:graphicData uri="http://schemas.microsoft.com/office/word/2010/wordprocessingGroup">
                    <wpg:wgp>
                      <wpg:cNvGrpSpPr/>
                      <wpg:grpSpPr>
                        <a:xfrm>
                          <a:off x="0" y="0"/>
                          <a:ext cx="1771650" cy="1924050"/>
                          <a:chOff x="0" y="0"/>
                          <a:chExt cx="2432050" cy="2702560"/>
                        </a:xfrm>
                      </wpg:grpSpPr>
                      <pic:pic xmlns:pic="http://schemas.openxmlformats.org/drawingml/2006/picture">
                        <pic:nvPicPr>
                          <pic:cNvPr id="13315" name="Picture 3">
                            <a:extLst>
                              <a:ext uri="{FF2B5EF4-FFF2-40B4-BE49-F238E27FC236}">
                                <a16:creationId xmlns:a16="http://schemas.microsoft.com/office/drawing/2014/main" id="{E6F8935E-79FE-46AF-AF3A-033123B6241F}"/>
                              </a:ext>
                            </a:extLst>
                          </pic:cNvPr>
                          <pic:cNvPicPr>
                            <a:picLocks noChangeAspect="1"/>
                          </pic:cNvPicPr>
                        </pic:nvPicPr>
                        <pic:blipFill rotWithShape="1">
                          <a:blip r:embed="rId46" cstate="print">
                            <a:extLst>
                              <a:ext uri="{28A0092B-C50C-407E-A947-70E740481C1C}">
                                <a14:useLocalDpi xmlns:a14="http://schemas.microsoft.com/office/drawing/2010/main" val="0"/>
                              </a:ext>
                            </a:extLst>
                          </a:blip>
                          <a:srcRect l="58270" t="50633" r="19431" b="12199"/>
                          <a:stretch/>
                        </pic:blipFill>
                        <pic:spPr bwMode="auto">
                          <a:xfrm>
                            <a:off x="0" y="0"/>
                            <a:ext cx="2432050" cy="2702560"/>
                          </a:xfrm>
                          <a:prstGeom prst="rect">
                            <a:avLst/>
                          </a:prstGeom>
                          <a:noFill/>
                          <a:ln>
                            <a:noFill/>
                          </a:ln>
                          <a:extLst>
                            <a:ext uri="{53640926-AAD7-44D8-BBD7-CCE9431645EC}">
                              <a14:shadowObscured xmlns:a14="http://schemas.microsoft.com/office/drawing/2010/main"/>
                            </a:ext>
                          </a:extLst>
                        </pic:spPr>
                      </pic:pic>
                      <wps:wsp>
                        <wps:cNvPr id="96" name="Rectangle 96"/>
                        <wps:cNvSpPr/>
                        <wps:spPr>
                          <a:xfrm>
                            <a:off x="0" y="0"/>
                            <a:ext cx="353683" cy="1052423"/>
                          </a:xfrm>
                          <a:prstGeom prst="rect">
                            <a:avLst/>
                          </a:prstGeom>
                          <a:solidFill>
                            <a:schemeClr val="bg1"/>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4B10128" id="Group 97" o:spid="_x0000_s1026" style="position:absolute;margin-left:370.5pt;margin-top:.85pt;width:139.5pt;height:151.5pt;z-index:251680768;mso-width-relative:margin;mso-height-relative:margin" coordsize="24320,270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24320;height:270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">
                  <v:imagedata r:id="rId47" o:title="" croptop="33183f" cropbottom="7995f" cropleft="38188f" cropright="12734f"/>
                </v:shape>
                <v:rect id="Rectangle 96" o:spid="_x0000_s1028" style="position:absolute;width:3536;height:10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" fillcolor="white [3212]" stroked="f"/>
                <w10:wrap type="square"/>
              </v:group>
            </w:pict>
          </mc:Fallback>
        </mc:AlternateContent>
      </w:r>
    </w:p>
    <w:p w14:paraId="7B2B550B" w14:textId="10A84356" w:rsidR="000C008F" w:rsidRPr="000C008F" w:rsidRDefault="000C008F" w:rsidP="000C008F">
      <w:pPr>
        <w:rPr>
          <w:rFonts w:asciiTheme="majorHAnsi" w:hAnsiTheme="majorHAnsi" w:cstheme="majorHAnsi"/>
        </w:rPr>
      </w:pPr>
      <w:r w:rsidRPr="000C008F">
        <w:rPr>
          <w:rFonts w:asciiTheme="majorHAnsi" w:hAnsiTheme="majorHAnsi" w:cstheme="majorHAnsi"/>
        </w:rPr>
        <w:t>Marker genes can code for antibiotic resistance. Colonies of bacteria are grown on an agar plate that contains the antibiotic. Only transformed bacteria with the resistance gene will survive. They can then be selected.</w:t>
      </w:r>
    </w:p>
    <w:p w14:paraId="486A7C09" w14:textId="6122F9FD" w:rsidR="000C008F" w:rsidRPr="000C008F" w:rsidRDefault="000C008F" w:rsidP="000C008F">
      <w:pPr>
        <w:rPr>
          <w:rFonts w:asciiTheme="majorHAnsi" w:hAnsiTheme="majorHAnsi" w:cstheme="majorHAnsi"/>
        </w:rPr>
      </w:pPr>
    </w:p>
    <w:p w14:paraId="2E0C789B" w14:textId="7C844E05" w:rsidR="00596A8F" w:rsidRDefault="000C008F" w:rsidP="000C008F">
      <w:pPr>
        <w:rPr>
          <w:rFonts w:asciiTheme="majorHAnsi" w:hAnsiTheme="majorHAnsi" w:cstheme="majorHAnsi"/>
        </w:rPr>
      </w:pPr>
      <w:r w:rsidRPr="000C008F">
        <w:rPr>
          <w:rFonts w:asciiTheme="majorHAnsi" w:hAnsiTheme="majorHAnsi" w:cstheme="majorHAnsi"/>
        </w:rPr>
        <w:t>Marker genes can also code for UV fluorescence. After they have been left to grow. A UV light can be used to identify colonies which will glow. These must contain the target gene so they can then be selected.</w:t>
      </w:r>
    </w:p>
    <w:p w14:paraId="153190B9" w14:textId="6D09FBED" w:rsidR="003E0480" w:rsidRDefault="00964DD0" w:rsidP="007648F8">
      <w:pPr>
        <w:rPr>
          <w:rFonts w:asciiTheme="majorHAnsi" w:hAnsiTheme="majorHAnsi" w:cstheme="majorHAnsi"/>
          <w:b/>
          <w:bCs/>
        </w:rPr>
      </w:pPr>
      <w:r w:rsidRPr="00964DD0">
        <w:rPr>
          <w:rFonts w:asciiTheme="majorHAnsi" w:hAnsiTheme="majorHAnsi" w:cstheme="majorHAnsi"/>
        </w:rPr>
        <w:t xml:space="preserve">The genetic code is universal so bacteria </w:t>
      </w:r>
      <w:r w:rsidR="00930423">
        <w:rPr>
          <w:rFonts w:asciiTheme="majorHAnsi" w:hAnsiTheme="majorHAnsi" w:cstheme="majorHAnsi"/>
        </w:rPr>
        <w:t>can transcribe the DNA and translate th</w:t>
      </w:r>
      <w:r w:rsidRPr="00964DD0">
        <w:rPr>
          <w:rFonts w:asciiTheme="majorHAnsi" w:hAnsiTheme="majorHAnsi" w:cstheme="majorHAnsi"/>
        </w:rPr>
        <w:t>e</w:t>
      </w:r>
      <w:r w:rsidR="00930423">
        <w:rPr>
          <w:rFonts w:asciiTheme="majorHAnsi" w:hAnsiTheme="majorHAnsi" w:cstheme="majorHAnsi"/>
        </w:rPr>
        <w:t xml:space="preserve"> mRNA to produce the</w:t>
      </w:r>
      <w:r w:rsidRPr="00964DD0">
        <w:rPr>
          <w:rFonts w:asciiTheme="majorHAnsi" w:hAnsiTheme="majorHAnsi" w:cstheme="majorHAnsi"/>
        </w:rPr>
        <w:t xml:space="preserve"> protein</w:t>
      </w:r>
      <w:r w:rsidR="00DD1086">
        <w:rPr>
          <w:rFonts w:asciiTheme="majorHAnsi" w:hAnsiTheme="majorHAnsi" w:cstheme="majorHAnsi"/>
        </w:rPr>
        <w:t>, the mechanism and machinery is the same in all organisms</w:t>
      </w:r>
      <w:r w:rsidRPr="00964DD0">
        <w:rPr>
          <w:rFonts w:asciiTheme="majorHAnsi" w:hAnsiTheme="majorHAnsi" w:cstheme="majorHAnsi"/>
        </w:rPr>
        <w:t>.</w:t>
      </w:r>
    </w:p>
    <w:p w14:paraId="76A2FBBF" w14:textId="5AA7AF26" w:rsidR="00F65866" w:rsidRDefault="00421EE9" w:rsidP="007648F8">
      <w:pPr>
        <w:rPr>
          <w:rFonts w:asciiTheme="majorHAnsi" w:hAnsiTheme="majorHAnsi" w:cstheme="majorHAnsi"/>
          <w:b/>
          <w:bCs/>
        </w:rPr>
      </w:pPr>
      <w:r>
        <w:rPr>
          <w:rFonts w:asciiTheme="majorHAnsi" w:hAnsiTheme="majorHAnsi" w:cstheme="majorHAnsi"/>
          <w:b/>
          <w:bCs/>
        </w:rPr>
        <w:t>Recall Questions</w:t>
      </w:r>
    </w:p>
    <w:p w14:paraId="37224C3B" w14:textId="77777777" w:rsidR="00421EE9" w:rsidRPr="00421EE9" w:rsidRDefault="00421EE9" w:rsidP="00E817ED">
      <w:pPr>
        <w:numPr>
          <w:ilvl w:val="0"/>
          <w:numId w:val="21"/>
        </w:numPr>
        <w:rPr>
          <w:rFonts w:asciiTheme="majorHAnsi" w:hAnsiTheme="majorHAnsi" w:cstheme="majorHAnsi"/>
        </w:rPr>
      </w:pPr>
      <w:r w:rsidRPr="00421EE9">
        <w:rPr>
          <w:rFonts w:asciiTheme="majorHAnsi" w:hAnsiTheme="majorHAnsi" w:cstheme="majorHAnsi"/>
        </w:rPr>
        <w:t>What is the role of a vector?</w:t>
      </w:r>
    </w:p>
    <w:p w14:paraId="39D33226" w14:textId="77777777" w:rsidR="00421EE9" w:rsidRPr="00421EE9" w:rsidRDefault="00421EE9" w:rsidP="00E817ED">
      <w:pPr>
        <w:numPr>
          <w:ilvl w:val="0"/>
          <w:numId w:val="21"/>
        </w:numPr>
        <w:rPr>
          <w:rFonts w:asciiTheme="majorHAnsi" w:hAnsiTheme="majorHAnsi" w:cstheme="majorHAnsi"/>
        </w:rPr>
      </w:pPr>
      <w:r w:rsidRPr="00421EE9">
        <w:rPr>
          <w:rFonts w:asciiTheme="majorHAnsi" w:hAnsiTheme="majorHAnsi" w:cstheme="majorHAnsi"/>
        </w:rPr>
        <w:t>Name a common vector used in genetic engineering. </w:t>
      </w:r>
    </w:p>
    <w:p w14:paraId="7637B6EA" w14:textId="77777777" w:rsidR="00421EE9" w:rsidRPr="00421EE9" w:rsidRDefault="00421EE9" w:rsidP="00E817ED">
      <w:pPr>
        <w:numPr>
          <w:ilvl w:val="0"/>
          <w:numId w:val="21"/>
        </w:numPr>
        <w:rPr>
          <w:rFonts w:asciiTheme="majorHAnsi" w:hAnsiTheme="majorHAnsi" w:cstheme="majorHAnsi"/>
        </w:rPr>
      </w:pPr>
      <w:r w:rsidRPr="00421EE9">
        <w:rPr>
          <w:rFonts w:asciiTheme="majorHAnsi" w:hAnsiTheme="majorHAnsi" w:cstheme="majorHAnsi"/>
        </w:rPr>
        <w:t>What is the role of DNA ligase when making a recombinant plasmid? </w:t>
      </w:r>
    </w:p>
    <w:p w14:paraId="52712A6A" w14:textId="77777777" w:rsidR="00421EE9" w:rsidRPr="00421EE9" w:rsidRDefault="00421EE9" w:rsidP="00E817ED">
      <w:pPr>
        <w:numPr>
          <w:ilvl w:val="0"/>
          <w:numId w:val="21"/>
        </w:numPr>
        <w:rPr>
          <w:rFonts w:asciiTheme="majorHAnsi" w:hAnsiTheme="majorHAnsi" w:cstheme="majorHAnsi"/>
        </w:rPr>
      </w:pPr>
      <w:r w:rsidRPr="00421EE9">
        <w:rPr>
          <w:rFonts w:asciiTheme="majorHAnsi" w:hAnsiTheme="majorHAnsi" w:cstheme="majorHAnsi"/>
        </w:rPr>
        <w:t>Why are promoter regions important in plasmids?</w:t>
      </w:r>
    </w:p>
    <w:p w14:paraId="5A7504A4" w14:textId="77777777" w:rsidR="00421EE9" w:rsidRPr="00421EE9" w:rsidRDefault="00421EE9" w:rsidP="00E817ED">
      <w:pPr>
        <w:numPr>
          <w:ilvl w:val="0"/>
          <w:numId w:val="21"/>
        </w:numPr>
        <w:rPr>
          <w:rFonts w:asciiTheme="majorHAnsi" w:hAnsiTheme="majorHAnsi" w:cstheme="majorHAnsi"/>
        </w:rPr>
      </w:pPr>
      <w:r w:rsidRPr="00421EE9">
        <w:rPr>
          <w:rFonts w:asciiTheme="majorHAnsi" w:hAnsiTheme="majorHAnsi" w:cstheme="majorHAnsi"/>
        </w:rPr>
        <w:t>What is electroporation? </w:t>
      </w:r>
    </w:p>
    <w:p w14:paraId="383092D6" w14:textId="77777777" w:rsidR="00AB02DF" w:rsidRDefault="00421EE9" w:rsidP="00E817ED">
      <w:pPr>
        <w:numPr>
          <w:ilvl w:val="0"/>
          <w:numId w:val="21"/>
        </w:numPr>
        <w:rPr>
          <w:rFonts w:asciiTheme="majorHAnsi" w:hAnsiTheme="majorHAnsi" w:cstheme="majorHAnsi"/>
        </w:rPr>
      </w:pPr>
      <w:r w:rsidRPr="00421EE9">
        <w:rPr>
          <w:rFonts w:asciiTheme="majorHAnsi" w:hAnsiTheme="majorHAnsi" w:cstheme="majorHAnsi"/>
        </w:rPr>
        <w:t>Why are marker genes inserted into plasmids?</w:t>
      </w:r>
    </w:p>
    <w:p w14:paraId="6BF9B491" w14:textId="77777777" w:rsidR="00421EE9" w:rsidRPr="00421EE9" w:rsidRDefault="00421EE9" w:rsidP="00E817ED">
      <w:pPr>
        <w:numPr>
          <w:ilvl w:val="0"/>
          <w:numId w:val="21"/>
        </w:numPr>
        <w:rPr>
          <w:rFonts w:asciiTheme="majorHAnsi" w:hAnsiTheme="majorHAnsi" w:cstheme="majorHAnsi"/>
        </w:rPr>
      </w:pPr>
      <w:r w:rsidRPr="00421EE9">
        <w:rPr>
          <w:rFonts w:asciiTheme="majorHAnsi" w:hAnsiTheme="majorHAnsi" w:cstheme="majorHAnsi"/>
        </w:rPr>
        <w:t>Give an example of a marker gene.</w:t>
      </w:r>
    </w:p>
    <w:p w14:paraId="4E116449" w14:textId="4340F2D1" w:rsidR="00421EE9" w:rsidRDefault="00C01A1F" w:rsidP="007648F8">
      <w:pPr>
        <w:rPr>
          <w:rFonts w:asciiTheme="majorHAnsi" w:hAnsiTheme="majorHAnsi" w:cstheme="majorHAnsi"/>
          <w:b/>
          <w:bCs/>
        </w:rPr>
      </w:pPr>
      <w:r>
        <w:rPr>
          <w:rFonts w:asciiTheme="majorHAnsi" w:hAnsiTheme="majorHAnsi" w:cstheme="majorHAnsi"/>
          <w:b/>
          <w:bCs/>
        </w:rPr>
        <w:lastRenderedPageBreak/>
        <w:t>Exam Questions</w:t>
      </w:r>
      <w:r w:rsidR="00E14E89">
        <w:rPr>
          <w:rFonts w:asciiTheme="majorHAnsi" w:hAnsiTheme="majorHAnsi" w:cstheme="majorHAnsi"/>
          <w:b/>
          <w:bCs/>
        </w:rPr>
        <w:t>:</w:t>
      </w:r>
    </w:p>
    <w:p w14:paraId="4C455035" w14:textId="218008D7" w:rsidR="00046B92" w:rsidRDefault="00046B92" w:rsidP="00046B92">
      <w:pPr>
        <w:widowControl w:val="0"/>
        <w:autoSpaceDE w:val="0"/>
        <w:autoSpaceDN w:val="0"/>
        <w:adjustRightInd w:val="0"/>
        <w:spacing w:before="450" w:after="45" w:line="240" w:lineRule="auto"/>
        <w:ind w:left="150" w:right="45"/>
      </w:pPr>
      <w:r>
        <w:rPr>
          <w:b/>
          <w:bCs/>
          <w:color w:val="000000"/>
          <w:sz w:val="27"/>
          <w:szCs w:val="27"/>
        </w:rPr>
        <w:t>Q</w:t>
      </w:r>
      <w:r w:rsidR="00C04B14">
        <w:rPr>
          <w:b/>
          <w:bCs/>
          <w:color w:val="000000"/>
          <w:sz w:val="27"/>
          <w:szCs w:val="27"/>
        </w:rPr>
        <w:t>1</w:t>
      </w:r>
      <w:r>
        <w:rPr>
          <w:b/>
          <w:bCs/>
          <w:color w:val="000000"/>
          <w:sz w:val="27"/>
          <w:szCs w:val="27"/>
        </w:rPr>
        <w:t xml:space="preserve">. </w:t>
      </w:r>
      <w:r>
        <w:t xml:space="preserve">Describe the roles of </w:t>
      </w:r>
      <w:r>
        <w:rPr>
          <w:b/>
          <w:bCs/>
        </w:rPr>
        <w:t>two</w:t>
      </w:r>
      <w:r>
        <w:t xml:space="preserve"> named types of enzymes used to insert DNA fragments into plasmids.</w:t>
      </w:r>
    </w:p>
    <w:p w14:paraId="1A22D806" w14:textId="77777777" w:rsidR="00046B92" w:rsidRDefault="00046B92" w:rsidP="00046B92">
      <w:pPr>
        <w:widowControl w:val="0"/>
        <w:autoSpaceDE w:val="0"/>
        <w:autoSpaceDN w:val="0"/>
        <w:adjustRightInd w:val="0"/>
        <w:spacing w:before="240" w:line="240" w:lineRule="auto"/>
        <w:ind w:left="1134" w:right="567"/>
      </w:pPr>
      <w:r>
        <w:t>Type of enzyme _____________________________________________________</w:t>
      </w:r>
    </w:p>
    <w:p w14:paraId="45C61EB1" w14:textId="77777777" w:rsidR="00046B92" w:rsidRDefault="00046B92" w:rsidP="00046B92">
      <w:pPr>
        <w:widowControl w:val="0"/>
        <w:autoSpaceDE w:val="0"/>
        <w:autoSpaceDN w:val="0"/>
        <w:adjustRightInd w:val="0"/>
        <w:spacing w:before="240" w:line="240" w:lineRule="auto"/>
        <w:ind w:left="1134" w:right="567"/>
      </w:pPr>
      <w:r>
        <w:t>Role _______________________________________________________________</w:t>
      </w:r>
    </w:p>
    <w:p w14:paraId="5C945533"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41956AC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1C2D572A"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1275B310" w14:textId="77777777" w:rsidR="00046B92" w:rsidRDefault="00046B92" w:rsidP="00046B92">
      <w:pPr>
        <w:widowControl w:val="0"/>
        <w:autoSpaceDE w:val="0"/>
        <w:autoSpaceDN w:val="0"/>
        <w:adjustRightInd w:val="0"/>
        <w:spacing w:before="240" w:line="240" w:lineRule="auto"/>
        <w:ind w:left="1134" w:right="567"/>
      </w:pPr>
      <w:r>
        <w:t>Type of enzyme _____________________________________________________</w:t>
      </w:r>
    </w:p>
    <w:p w14:paraId="48632742" w14:textId="77777777" w:rsidR="00046B92" w:rsidRDefault="00046B92" w:rsidP="00046B92">
      <w:pPr>
        <w:widowControl w:val="0"/>
        <w:autoSpaceDE w:val="0"/>
        <w:autoSpaceDN w:val="0"/>
        <w:adjustRightInd w:val="0"/>
        <w:spacing w:before="240" w:line="240" w:lineRule="auto"/>
        <w:ind w:left="1134" w:right="567"/>
      </w:pPr>
      <w:r>
        <w:t>Role _______________________________________________________________</w:t>
      </w:r>
    </w:p>
    <w:p w14:paraId="1EE5DC88"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734A00CE"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790DCFE6"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1EDAE81"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(2)</w:t>
      </w:r>
    </w:p>
    <w:p w14:paraId="364C5FC2" w14:textId="6ED3266B" w:rsidR="00046B92" w:rsidRPr="004A5AF2" w:rsidRDefault="00046B92" w:rsidP="00046B9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C04B14">
        <w:rPr>
          <w:b/>
          <w:bCs/>
          <w:color w:val="000000"/>
          <w:sz w:val="27"/>
          <w:szCs w:val="27"/>
        </w:rPr>
        <w:t>2</w:t>
      </w:r>
      <w:r>
        <w:rPr>
          <w:b/>
          <w:bCs/>
          <w:color w:val="000000"/>
          <w:sz w:val="27"/>
          <w:szCs w:val="27"/>
        </w:rPr>
        <w:t xml:space="preserve">. </w:t>
      </w:r>
      <w:r>
        <w:t>Plasmids are often used as vectors in genetic engineering.</w:t>
      </w:r>
    </w:p>
    <w:p w14:paraId="2B026799" w14:textId="77777777" w:rsidR="00046B92" w:rsidRDefault="00046B92" w:rsidP="00046B92">
      <w:pPr>
        <w:widowControl w:val="0"/>
        <w:autoSpaceDE w:val="0"/>
        <w:autoSpaceDN w:val="0"/>
        <w:adjustRightInd w:val="0"/>
        <w:spacing w:before="240" w:line="240" w:lineRule="auto"/>
        <w:ind w:left="1701" w:right="567" w:hanging="567"/>
      </w:pPr>
      <w:r>
        <w:t>(i)      What is the role of a vector?</w:t>
      </w:r>
    </w:p>
    <w:p w14:paraId="164D356C"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2B0725BC"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4C3F6B4C" w14:textId="77777777" w:rsidR="00046B92" w:rsidRDefault="00046B92" w:rsidP="00046B92">
      <w:pPr>
        <w:widowControl w:val="0"/>
        <w:autoSpaceDE w:val="0"/>
        <w:autoSpaceDN w:val="0"/>
        <w:adjustRightInd w:val="0"/>
        <w:spacing w:before="60" w:line="240" w:lineRule="auto"/>
        <w:jc w:val="right"/>
        <w:rPr>
          <w:b/>
          <w:bCs/>
          <w:color w:val="221E1F"/>
          <w:sz w:val="20"/>
          <w:szCs w:val="20"/>
        </w:rPr>
      </w:pPr>
      <w:r>
        <w:rPr>
          <w:b/>
          <w:bCs/>
          <w:color w:val="221E1F"/>
          <w:sz w:val="20"/>
          <w:szCs w:val="20"/>
        </w:rPr>
        <w:t>(1)</w:t>
      </w:r>
    </w:p>
    <w:p w14:paraId="38041FD2" w14:textId="77777777" w:rsidR="00046B92" w:rsidRDefault="00046B92" w:rsidP="00046B92">
      <w:pPr>
        <w:widowControl w:val="0"/>
        <w:autoSpaceDE w:val="0"/>
        <w:autoSpaceDN w:val="0"/>
        <w:adjustRightInd w:val="0"/>
        <w:spacing w:before="240" w:line="240" w:lineRule="auto"/>
        <w:ind w:left="1701" w:right="567" w:hanging="567"/>
      </w:pPr>
      <w:r>
        <w:t>(ii)     Describe the role of restriction endonucleases in the formation of plasmids that contain donor DNA.</w:t>
      </w:r>
    </w:p>
    <w:p w14:paraId="114593A2"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353D673F"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0FAEBAF9"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3D47A931"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01328243" w14:textId="77777777" w:rsidR="00046B92" w:rsidRDefault="00046B92" w:rsidP="00046B92">
      <w:pPr>
        <w:widowControl w:val="0"/>
        <w:autoSpaceDE w:val="0"/>
        <w:autoSpaceDN w:val="0"/>
        <w:adjustRightInd w:val="0"/>
        <w:spacing w:before="60" w:line="240" w:lineRule="auto"/>
        <w:jc w:val="right"/>
        <w:rPr>
          <w:b/>
          <w:bCs/>
          <w:color w:val="221E1F"/>
          <w:sz w:val="20"/>
          <w:szCs w:val="20"/>
        </w:rPr>
      </w:pPr>
      <w:r>
        <w:rPr>
          <w:b/>
          <w:bCs/>
          <w:color w:val="221E1F"/>
          <w:sz w:val="20"/>
          <w:szCs w:val="20"/>
        </w:rPr>
        <w:t>(2)</w:t>
      </w:r>
    </w:p>
    <w:p w14:paraId="09BC066E" w14:textId="77777777" w:rsidR="00046B92" w:rsidRDefault="00046B92" w:rsidP="00046B92">
      <w:pPr>
        <w:widowControl w:val="0"/>
        <w:autoSpaceDE w:val="0"/>
        <w:autoSpaceDN w:val="0"/>
        <w:adjustRightInd w:val="0"/>
        <w:spacing w:before="240" w:line="240" w:lineRule="auto"/>
        <w:ind w:left="1701" w:right="567" w:hanging="567"/>
      </w:pPr>
      <w:r>
        <w:t>(iii)     Describe the role of DNA ligase in the production of plasmids containing donor DNA.</w:t>
      </w:r>
    </w:p>
    <w:p w14:paraId="0D4F6562"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39F12127"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7291AE5E" w14:textId="77777777" w:rsidR="00046B92" w:rsidRDefault="00046B92" w:rsidP="00046B92">
      <w:pPr>
        <w:widowControl w:val="0"/>
        <w:autoSpaceDE w:val="0"/>
        <w:autoSpaceDN w:val="0"/>
        <w:adjustRightInd w:val="0"/>
        <w:spacing w:before="60" w:line="240" w:lineRule="auto"/>
        <w:jc w:val="right"/>
        <w:rPr>
          <w:b/>
          <w:bCs/>
          <w:color w:val="221E1F"/>
          <w:sz w:val="20"/>
          <w:szCs w:val="20"/>
        </w:rPr>
      </w:pPr>
      <w:r>
        <w:rPr>
          <w:b/>
          <w:bCs/>
          <w:color w:val="221E1F"/>
          <w:sz w:val="20"/>
          <w:szCs w:val="20"/>
        </w:rPr>
        <w:t>(1)</w:t>
      </w:r>
    </w:p>
    <w:p w14:paraId="59DB4289" w14:textId="77777777" w:rsidR="00046B92" w:rsidRDefault="00046B92" w:rsidP="00046B92">
      <w:pPr>
        <w:widowControl w:val="0"/>
        <w:autoSpaceDE w:val="0"/>
        <w:autoSpaceDN w:val="0"/>
        <w:adjustRightInd w:val="0"/>
        <w:spacing w:before="450" w:after="45" w:line="240" w:lineRule="auto"/>
        <w:ind w:left="150" w:right="45"/>
        <w:rPr>
          <w:b/>
          <w:bCs/>
          <w:color w:val="000000"/>
          <w:sz w:val="27"/>
          <w:szCs w:val="27"/>
        </w:rPr>
      </w:pPr>
    </w:p>
    <w:p w14:paraId="4B945B4F" w14:textId="027000C2" w:rsidR="00046B92" w:rsidRPr="00054914" w:rsidRDefault="00046B92" w:rsidP="00046B9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w:t>
      </w:r>
      <w:r w:rsidR="00C04B14">
        <w:rPr>
          <w:b/>
          <w:bCs/>
          <w:color w:val="000000"/>
          <w:sz w:val="27"/>
          <w:szCs w:val="27"/>
        </w:rPr>
        <w:t>3</w:t>
      </w:r>
      <w:r>
        <w:rPr>
          <w:b/>
          <w:bCs/>
          <w:color w:val="000000"/>
          <w:sz w:val="27"/>
          <w:szCs w:val="27"/>
        </w:rPr>
        <w:t xml:space="preserve">. </w:t>
      </w:r>
      <w:r>
        <w:rPr>
          <w:i/>
          <w:iCs/>
        </w:rPr>
        <w:t>Hin</w:t>
      </w:r>
      <w:r>
        <w:t>dlll is an enzyme that cuts DNA into smaller fragments.</w:t>
      </w:r>
      <w:r>
        <w:br/>
        <w:t xml:space="preserve">The enzyme cuts DNA at the specific base sequence shown in </w:t>
      </w:r>
      <w:r>
        <w:rPr>
          <w:b/>
          <w:bCs/>
        </w:rPr>
        <w:t>Figure 1</w:t>
      </w:r>
      <w:r>
        <w:t>.</w:t>
      </w:r>
    </w:p>
    <w:p w14:paraId="157FC1DD" w14:textId="77777777" w:rsidR="00046B92" w:rsidRDefault="00046B92" w:rsidP="00046B92">
      <w:pPr>
        <w:widowControl w:val="0"/>
        <w:autoSpaceDE w:val="0"/>
        <w:autoSpaceDN w:val="0"/>
        <w:adjustRightInd w:val="0"/>
        <w:spacing w:before="240" w:line="240" w:lineRule="auto"/>
        <w:ind w:left="2268" w:right="567" w:firstLine="1812"/>
        <w:rPr>
          <w:b/>
          <w:bCs/>
        </w:rPr>
      </w:pPr>
      <w:r>
        <w:rPr>
          <w:b/>
          <w:bCs/>
        </w:rPr>
        <w:t>Figure 1</w:t>
      </w:r>
    </w:p>
    <w:p w14:paraId="613CFECB" w14:textId="08B59CFD" w:rsidR="00046B92" w:rsidRDefault="00046B92" w:rsidP="00046B92">
      <w:pPr>
        <w:widowControl w:val="0"/>
        <w:autoSpaceDE w:val="0"/>
        <w:autoSpaceDN w:val="0"/>
        <w:adjustRightInd w:val="0"/>
        <w:spacing w:before="240" w:line="240" w:lineRule="auto"/>
        <w:ind w:left="2268" w:right="567" w:firstLine="283"/>
      </w:pPr>
      <w:r>
        <w:rPr>
          <w:b/>
          <w:bCs/>
          <w:noProof/>
        </w:rPr>
        <w:drawing>
          <wp:inline distT="0" distB="0" distL="0" distR="0" wp14:anchorId="40270E20" wp14:editId="44804A77">
            <wp:extent cx="2493645" cy="1235075"/>
            <wp:effectExtent l="0" t="0" r="1905" b="317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93645" cy="1235075"/>
                    </a:xfrm>
                    <a:prstGeom prst="rect">
                      <a:avLst/>
                    </a:prstGeom>
                    <a:noFill/>
                    <a:ln>
                      <a:noFill/>
                    </a:ln>
                  </pic:spPr>
                </pic:pic>
              </a:graphicData>
            </a:graphic>
          </wp:inline>
        </w:drawing>
      </w:r>
      <w:r>
        <w:t> </w:t>
      </w:r>
    </w:p>
    <w:p w14:paraId="7C07A4D5" w14:textId="77777777" w:rsidR="00046B92" w:rsidRDefault="00046B92" w:rsidP="00046B92">
      <w:pPr>
        <w:widowControl w:val="0"/>
        <w:autoSpaceDE w:val="0"/>
        <w:autoSpaceDN w:val="0"/>
        <w:adjustRightInd w:val="0"/>
        <w:spacing w:before="240" w:line="240" w:lineRule="auto"/>
        <w:ind w:left="1134" w:right="567" w:hanging="567"/>
      </w:pPr>
      <w:r>
        <w:t xml:space="preserve">(a)     What general name is given to enzymes such as </w:t>
      </w:r>
      <w:r>
        <w:rPr>
          <w:i/>
          <w:iCs/>
        </w:rPr>
        <w:t>Hin</w:t>
      </w:r>
      <w:r>
        <w:t>dlll?</w:t>
      </w:r>
    </w:p>
    <w:p w14:paraId="4C4B7F95"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76A48E1"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(1)</w:t>
      </w:r>
    </w:p>
    <w:p w14:paraId="137A99BC" w14:textId="77777777" w:rsidR="00046B92" w:rsidRDefault="00046B92" w:rsidP="00046B92">
      <w:pPr>
        <w:widowControl w:val="0"/>
        <w:autoSpaceDE w:val="0"/>
        <w:autoSpaceDN w:val="0"/>
        <w:adjustRightInd w:val="0"/>
        <w:spacing w:before="240" w:line="240" w:lineRule="auto"/>
        <w:ind w:left="1134" w:right="567" w:hanging="567"/>
      </w:pPr>
      <w:r>
        <w:t xml:space="preserve">(b)     </w:t>
      </w:r>
      <w:r>
        <w:rPr>
          <w:i/>
          <w:iCs/>
        </w:rPr>
        <w:t>Hin</w:t>
      </w:r>
      <w:r>
        <w:t>dlll produces DNA fragments with sticky ends.</w:t>
      </w:r>
    </w:p>
    <w:p w14:paraId="61688B66" w14:textId="77777777" w:rsidR="00046B92" w:rsidRDefault="00046B92" w:rsidP="00046B92">
      <w:pPr>
        <w:widowControl w:val="0"/>
        <w:autoSpaceDE w:val="0"/>
        <w:autoSpaceDN w:val="0"/>
        <w:adjustRightInd w:val="0"/>
        <w:spacing w:before="240" w:line="240" w:lineRule="auto"/>
        <w:ind w:left="1701" w:right="567" w:hanging="567"/>
      </w:pPr>
      <w:r>
        <w:t xml:space="preserve">(i)      Use information from </w:t>
      </w:r>
      <w:r>
        <w:rPr>
          <w:b/>
          <w:bCs/>
        </w:rPr>
        <w:t xml:space="preserve">Figure 1 </w:t>
      </w:r>
      <w:r>
        <w:t>to give the base sequence of one of these sticky ends.</w:t>
      </w:r>
    </w:p>
    <w:p w14:paraId="02B8BA8D"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03D95552"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(1)</w:t>
      </w:r>
    </w:p>
    <w:p w14:paraId="43AAD0B5" w14:textId="77777777" w:rsidR="00046B92" w:rsidRDefault="00046B92" w:rsidP="00046B92">
      <w:pPr>
        <w:widowControl w:val="0"/>
        <w:autoSpaceDE w:val="0"/>
        <w:autoSpaceDN w:val="0"/>
        <w:adjustRightInd w:val="0"/>
        <w:spacing w:before="240" w:line="240" w:lineRule="auto"/>
        <w:ind w:left="1701" w:right="567" w:hanging="567"/>
      </w:pPr>
      <w:r>
        <w:t>(ii)     Sticky ends are useful in genetic engineering. Explain how.</w:t>
      </w:r>
    </w:p>
    <w:p w14:paraId="0B1576C8"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517A8257"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63E71979"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33C916F1"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4481E92D"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(2)</w:t>
      </w:r>
    </w:p>
    <w:p w14:paraId="46DB4414" w14:textId="521D0EDE" w:rsidR="00046B92" w:rsidRPr="00054914" w:rsidRDefault="00046B92" w:rsidP="00046B9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C04B14">
        <w:rPr>
          <w:b/>
          <w:bCs/>
          <w:color w:val="000000"/>
          <w:sz w:val="27"/>
          <w:szCs w:val="27"/>
        </w:rPr>
        <w:t>4</w:t>
      </w:r>
      <w:r>
        <w:rPr>
          <w:b/>
          <w:bCs/>
          <w:color w:val="000000"/>
          <w:sz w:val="27"/>
          <w:szCs w:val="27"/>
        </w:rPr>
        <w:t xml:space="preserve">. </w:t>
      </w:r>
      <w:r>
        <w:t>(a)     (i)      Some human DNA was cut into separate pieces using a restriction enzyme which produced a staggered cut. A scientist wanted to insert these pieces of DNA into plasmids and used the same restriction enzyme to cut the plasmids. Explain why the pieces of human DNA would be able to join to the cut DNA of the plasmids.</w:t>
      </w:r>
    </w:p>
    <w:p w14:paraId="64CFA036"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0C421581"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5E3FC031"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4EBCF8D5"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42A2E5D6"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(2)</w:t>
      </w:r>
    </w:p>
    <w:p w14:paraId="7E581024" w14:textId="77777777" w:rsidR="00046B92" w:rsidRDefault="00046B92" w:rsidP="00046B92">
      <w:pPr>
        <w:widowControl w:val="0"/>
        <w:autoSpaceDE w:val="0"/>
        <w:autoSpaceDN w:val="0"/>
        <w:adjustRightInd w:val="0"/>
        <w:spacing w:before="240" w:line="240" w:lineRule="auto"/>
        <w:ind w:left="1701" w:right="567" w:hanging="567"/>
      </w:pPr>
      <w:r>
        <w:t>(ii)     Which other enzyme must the scientist have added to the mixture to form recombinant plasmids?</w:t>
      </w:r>
    </w:p>
    <w:p w14:paraId="13702746"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0B8D30DB" w14:textId="515B3EFB" w:rsidR="00046B92" w:rsidRPr="00C04B14" w:rsidRDefault="00046B92" w:rsidP="00C04B14">
      <w:pPr>
        <w:widowControl w:val="0"/>
        <w:autoSpaceDE w:val="0"/>
        <w:autoSpaceDN w:val="0"/>
        <w:adjustRightInd w:val="0"/>
        <w:spacing w:before="240" w:line="240" w:lineRule="auto"/>
        <w:ind w:left="1701" w:right="567"/>
      </w:pPr>
      <w:r>
        <w:lastRenderedPageBreak/>
        <w:t>______________________________________________________________</w:t>
      </w:r>
      <w:r w:rsidR="00C04B14">
        <w:t xml:space="preserve">   </w:t>
      </w:r>
      <w:r>
        <w:rPr>
          <w:b/>
          <w:bCs/>
          <w:sz w:val="20"/>
          <w:szCs w:val="20"/>
        </w:rPr>
        <w:t>(1)</w:t>
      </w:r>
    </w:p>
    <w:p w14:paraId="4297F017" w14:textId="77777777" w:rsidR="00046B92" w:rsidRDefault="00046B92" w:rsidP="00046B92">
      <w:pPr>
        <w:widowControl w:val="0"/>
        <w:autoSpaceDE w:val="0"/>
        <w:autoSpaceDN w:val="0"/>
        <w:adjustRightInd w:val="0"/>
        <w:spacing w:before="240" w:line="240" w:lineRule="auto"/>
        <w:ind w:left="1134" w:right="567" w:hanging="567"/>
      </w:pPr>
      <w:r>
        <w:t xml:space="preserve">(b)     A plasmid may be used as a vector. Explain what is meant by a </w:t>
      </w:r>
      <w:r>
        <w:rPr>
          <w:i/>
          <w:iCs/>
        </w:rPr>
        <w:t>vector</w:t>
      </w:r>
      <w:r>
        <w:t>.</w:t>
      </w:r>
    </w:p>
    <w:p w14:paraId="59E2747A"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5F9B4928"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3525F64"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A2273B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46BD2A83"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(2)</w:t>
      </w:r>
    </w:p>
    <w:p w14:paraId="6214BBEE" w14:textId="77777777" w:rsidR="00046B92" w:rsidRDefault="00046B92" w:rsidP="00046B92">
      <w:pPr>
        <w:widowControl w:val="0"/>
        <w:autoSpaceDE w:val="0"/>
        <w:autoSpaceDN w:val="0"/>
        <w:adjustRightInd w:val="0"/>
        <w:spacing w:before="240" w:line="240" w:lineRule="auto"/>
        <w:ind w:left="1134" w:right="567" w:hanging="567"/>
      </w:pPr>
      <w:r>
        <w:t>(c)     Molecular biologists often use plasmids which contain antibiotic resistance genes.</w:t>
      </w:r>
    </w:p>
    <w:p w14:paraId="507A7938" w14:textId="77777777" w:rsidR="00046B92" w:rsidRDefault="00046B92" w:rsidP="00046B92">
      <w:pPr>
        <w:widowControl w:val="0"/>
        <w:autoSpaceDE w:val="0"/>
        <w:autoSpaceDN w:val="0"/>
        <w:adjustRightInd w:val="0"/>
        <w:spacing w:before="240" w:line="240" w:lineRule="auto"/>
        <w:ind w:left="1701" w:right="567" w:hanging="567"/>
      </w:pPr>
      <w:r>
        <w:t>Explain the reason for this.</w:t>
      </w:r>
    </w:p>
    <w:p w14:paraId="0589386F"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7C469AB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3BA96420"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C72E1C9"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E4CC4C6"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(2)</w:t>
      </w:r>
    </w:p>
    <w:p w14:paraId="32259102" w14:textId="34856E09" w:rsidR="00046B92" w:rsidRDefault="00046B92" w:rsidP="00046B92">
      <w:pPr>
        <w:widowControl w:val="0"/>
        <w:autoSpaceDE w:val="0"/>
        <w:autoSpaceDN w:val="0"/>
        <w:adjustRightInd w:val="0"/>
        <w:spacing w:before="240" w:line="240" w:lineRule="auto"/>
        <w:ind w:right="567"/>
        <w:rPr>
          <w:b/>
          <w:bCs/>
          <w:color w:val="000000"/>
          <w:sz w:val="27"/>
          <w:szCs w:val="27"/>
        </w:rPr>
      </w:pPr>
      <w:r>
        <w:rPr>
          <w:b/>
          <w:bCs/>
          <w:color w:val="000000"/>
          <w:sz w:val="27"/>
          <w:szCs w:val="27"/>
        </w:rPr>
        <w:t>Q</w:t>
      </w:r>
      <w:r w:rsidR="00C04B14">
        <w:rPr>
          <w:b/>
          <w:bCs/>
          <w:color w:val="000000"/>
          <w:sz w:val="27"/>
          <w:szCs w:val="27"/>
        </w:rPr>
        <w:t>5</w:t>
      </w:r>
      <w:r>
        <w:rPr>
          <w:b/>
          <w:bCs/>
          <w:color w:val="000000"/>
          <w:sz w:val="27"/>
          <w:szCs w:val="27"/>
        </w:rPr>
        <w:t>.</w:t>
      </w:r>
    </w:p>
    <w:p w14:paraId="6638D297" w14:textId="0CE543B7" w:rsidR="00046B92" w:rsidRDefault="00C04B14" w:rsidP="00046B92">
      <w:pPr>
        <w:widowControl w:val="0"/>
        <w:autoSpaceDE w:val="0"/>
        <w:autoSpaceDN w:val="0"/>
        <w:adjustRightInd w:val="0"/>
        <w:spacing w:line="240" w:lineRule="auto"/>
        <w:ind w:left="1134" w:right="567" w:hanging="567"/>
      </w:pPr>
      <w:r>
        <w:t xml:space="preserve">       </w:t>
      </w:r>
      <w:r w:rsidR="00046B92">
        <w:t>  Plasmids can be modified by genetic engineering and inserted into bacteria. These bacteria can then make useful substances normally made by another organism. Explain how modified plasmids are made by genetic engineering and how the use of markers enable bacteria containing these plasmids to be detected.</w:t>
      </w:r>
    </w:p>
    <w:p w14:paraId="2CF3D508"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1405625"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3C3592CC"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E4D6F47"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BB2E876"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98CBF7A"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779A5F2B"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7841E922"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1399A894"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8E4E68C"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506D45DA"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B1D907E"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83CF284"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4C5402C5" w14:textId="4658DCCB" w:rsidR="00046B92" w:rsidRPr="009A7F06" w:rsidRDefault="00046B92" w:rsidP="009A7F06">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(6)</w:t>
      </w:r>
    </w:p>
    <w:p w14:paraId="4DFB29BD" w14:textId="08D170D3" w:rsidR="00046B92" w:rsidRDefault="00046B92" w:rsidP="00046B92">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w:t>
      </w:r>
      <w:r w:rsidR="00C04B14">
        <w:rPr>
          <w:b/>
          <w:bCs/>
          <w:color w:val="000000"/>
          <w:sz w:val="27"/>
          <w:szCs w:val="27"/>
        </w:rPr>
        <w:t>6</w:t>
      </w:r>
      <w:r>
        <w:rPr>
          <w:b/>
          <w:bCs/>
          <w:color w:val="000000"/>
          <w:sz w:val="27"/>
          <w:szCs w:val="27"/>
        </w:rPr>
        <w:t>.</w:t>
      </w:r>
    </w:p>
    <w:p w14:paraId="377D2043" w14:textId="77777777" w:rsidR="00046B92" w:rsidRDefault="00046B92" w:rsidP="00C04B14">
      <w:pPr>
        <w:widowControl w:val="0"/>
        <w:autoSpaceDE w:val="0"/>
        <w:autoSpaceDN w:val="0"/>
        <w:adjustRightInd w:val="0"/>
        <w:spacing w:line="240" w:lineRule="auto"/>
        <w:ind w:right="567"/>
      </w:pPr>
      <w:r>
        <w:rPr>
          <w:i/>
          <w:iCs/>
        </w:rPr>
        <w:t>Agrobacterium tumefaciens</w:t>
      </w:r>
      <w:r>
        <w:t xml:space="preserve"> is a bacterium that is often used in recombinant DNA technology to produce transformed plants that benefit humans.</w:t>
      </w:r>
    </w:p>
    <w:p w14:paraId="564B73B2" w14:textId="77777777" w:rsidR="00046B92" w:rsidRDefault="00046B92" w:rsidP="00046B92">
      <w:pPr>
        <w:widowControl w:val="0"/>
        <w:autoSpaceDE w:val="0"/>
        <w:autoSpaceDN w:val="0"/>
        <w:adjustRightInd w:val="0"/>
        <w:spacing w:before="240" w:line="240" w:lineRule="auto"/>
        <w:ind w:left="567" w:right="567"/>
      </w:pPr>
      <w:r>
        <w:rPr>
          <w:i/>
          <w:iCs/>
        </w:rPr>
        <w:t>A. tumefaciens</w:t>
      </w:r>
      <w:r>
        <w:t xml:space="preserve"> contains a plasmid which can be used as a vector to transfer a desired gene into plant cells. These plant cells may then develop into plants which produce the protein coded for by the desired gene.</w:t>
      </w:r>
    </w:p>
    <w:p w14:paraId="27A246D6" w14:textId="77777777" w:rsidR="00046B92" w:rsidRDefault="00046B92" w:rsidP="00046B92">
      <w:pPr>
        <w:widowControl w:val="0"/>
        <w:autoSpaceDE w:val="0"/>
        <w:autoSpaceDN w:val="0"/>
        <w:adjustRightInd w:val="0"/>
        <w:spacing w:before="240" w:line="240" w:lineRule="auto"/>
        <w:ind w:left="567" w:right="567"/>
      </w:pPr>
      <w:r>
        <w:t>The diagram outlines this process.</w:t>
      </w:r>
    </w:p>
    <w:p w14:paraId="17844B0C" w14:textId="5B0E6F10" w:rsidR="00046B92" w:rsidRDefault="00046B92" w:rsidP="00046B92">
      <w:pPr>
        <w:widowControl w:val="0"/>
        <w:autoSpaceDE w:val="0"/>
        <w:autoSpaceDN w:val="0"/>
        <w:adjustRightInd w:val="0"/>
        <w:spacing w:before="240" w:line="240" w:lineRule="auto"/>
        <w:jc w:val="center"/>
      </w:pPr>
      <w:r>
        <w:rPr>
          <w:noProof/>
        </w:rPr>
        <w:drawing>
          <wp:inline distT="0" distB="0" distL="0" distR="0" wp14:anchorId="3555ADD4" wp14:editId="16C33D2C">
            <wp:extent cx="5961380" cy="4880610"/>
            <wp:effectExtent l="0" t="0" r="127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61380" cy="4880610"/>
                    </a:xfrm>
                    <a:prstGeom prst="rect">
                      <a:avLst/>
                    </a:prstGeom>
                    <a:noFill/>
                    <a:ln>
                      <a:noFill/>
                    </a:ln>
                  </pic:spPr>
                </pic:pic>
              </a:graphicData>
            </a:graphic>
          </wp:inline>
        </w:drawing>
      </w:r>
      <w:r>
        <w:t> </w:t>
      </w:r>
    </w:p>
    <w:p w14:paraId="493FD3E4" w14:textId="77777777" w:rsidR="00046B92" w:rsidRDefault="00046B92" w:rsidP="00046B92">
      <w:pPr>
        <w:widowControl w:val="0"/>
        <w:autoSpaceDE w:val="0"/>
        <w:autoSpaceDN w:val="0"/>
        <w:adjustRightInd w:val="0"/>
        <w:spacing w:before="240" w:line="240" w:lineRule="auto"/>
        <w:ind w:left="1701" w:right="567" w:hanging="1134"/>
      </w:pPr>
      <w:r>
        <w:t>(a)     (i)      In stage 1, an enzyme is used to cut open the plasmid.</w:t>
      </w:r>
    </w:p>
    <w:p w14:paraId="30B0A513" w14:textId="77777777" w:rsidR="00046B92" w:rsidRDefault="00046B92" w:rsidP="00046B92">
      <w:pPr>
        <w:widowControl w:val="0"/>
        <w:autoSpaceDE w:val="0"/>
        <w:autoSpaceDN w:val="0"/>
        <w:adjustRightInd w:val="0"/>
        <w:spacing w:line="240" w:lineRule="auto"/>
        <w:ind w:left="1701" w:right="567"/>
      </w:pPr>
      <w:r>
        <w:t>Name the type of enzyme used to cut open the plasmid.</w:t>
      </w:r>
    </w:p>
    <w:p w14:paraId="03B99C2D"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02A92EC3"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(1)</w:t>
      </w:r>
    </w:p>
    <w:p w14:paraId="2F739C19" w14:textId="77777777" w:rsidR="00046B92" w:rsidRDefault="00046B92" w:rsidP="00046B92">
      <w:pPr>
        <w:widowControl w:val="0"/>
        <w:autoSpaceDE w:val="0"/>
        <w:autoSpaceDN w:val="0"/>
        <w:adjustRightInd w:val="0"/>
        <w:spacing w:before="240" w:line="240" w:lineRule="auto"/>
        <w:ind w:left="1701" w:right="567" w:hanging="567"/>
      </w:pPr>
      <w:r>
        <w:t xml:space="preserve">(ii)      In stage 1, another enzyme is used to insert the desired gene into the plasmid DNA. </w:t>
      </w:r>
    </w:p>
    <w:p w14:paraId="013839D7" w14:textId="77777777" w:rsidR="00046B92" w:rsidRDefault="00046B92" w:rsidP="00046B92">
      <w:pPr>
        <w:widowControl w:val="0"/>
        <w:autoSpaceDE w:val="0"/>
        <w:autoSpaceDN w:val="0"/>
        <w:adjustRightInd w:val="0"/>
        <w:spacing w:line="240" w:lineRule="auto"/>
        <w:ind w:left="1701" w:right="567"/>
      </w:pPr>
      <w:r>
        <w:t>Name the type of enzyme used to insert the gene into the plasmid.</w:t>
      </w:r>
    </w:p>
    <w:p w14:paraId="650F8D8C" w14:textId="77777777" w:rsidR="00046B92" w:rsidRDefault="00046B92" w:rsidP="00046B92">
      <w:pPr>
        <w:widowControl w:val="0"/>
        <w:autoSpaceDE w:val="0"/>
        <w:autoSpaceDN w:val="0"/>
        <w:adjustRightInd w:val="0"/>
        <w:spacing w:before="240" w:line="240" w:lineRule="auto"/>
        <w:ind w:left="1701" w:right="567"/>
      </w:pPr>
      <w:r>
        <w:t>______________________________________________________________</w:t>
      </w:r>
    </w:p>
    <w:p w14:paraId="20B626A7"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(1)</w:t>
      </w:r>
    </w:p>
    <w:p w14:paraId="6B908256" w14:textId="77777777" w:rsidR="006A18A8" w:rsidRDefault="006A18A8" w:rsidP="00046B92">
      <w:pPr>
        <w:widowControl w:val="0"/>
        <w:autoSpaceDE w:val="0"/>
        <w:autoSpaceDN w:val="0"/>
        <w:adjustRightInd w:val="0"/>
        <w:spacing w:before="240" w:line="240" w:lineRule="auto"/>
        <w:ind w:left="1134" w:right="567" w:hanging="567"/>
      </w:pPr>
    </w:p>
    <w:p w14:paraId="6A743517" w14:textId="77777777" w:rsidR="006A18A8" w:rsidRDefault="006A18A8" w:rsidP="00046B92">
      <w:pPr>
        <w:widowControl w:val="0"/>
        <w:autoSpaceDE w:val="0"/>
        <w:autoSpaceDN w:val="0"/>
        <w:adjustRightInd w:val="0"/>
        <w:spacing w:before="240" w:line="240" w:lineRule="auto"/>
        <w:ind w:left="1134" w:right="567" w:hanging="567"/>
      </w:pPr>
    </w:p>
    <w:p w14:paraId="06F59E1A" w14:textId="0725B24A" w:rsidR="00046B92" w:rsidRDefault="00046B92" w:rsidP="00046B92">
      <w:pPr>
        <w:widowControl w:val="0"/>
        <w:autoSpaceDE w:val="0"/>
        <w:autoSpaceDN w:val="0"/>
        <w:adjustRightInd w:val="0"/>
        <w:spacing w:before="240" w:line="240" w:lineRule="auto"/>
        <w:ind w:left="1134" w:right="567" w:hanging="567"/>
      </w:pPr>
      <w:r>
        <w:lastRenderedPageBreak/>
        <w:t>(b)     In stage 4, some plant cells had plasmid DNA only in their cytoplasm. In other plant cells, the plasmid DNA had become inserted into plant DNA in the nucleus.</w:t>
      </w:r>
    </w:p>
    <w:p w14:paraId="17BEFF39" w14:textId="77777777" w:rsidR="00046B92" w:rsidRDefault="00046B92" w:rsidP="00046B92">
      <w:pPr>
        <w:widowControl w:val="0"/>
        <w:autoSpaceDE w:val="0"/>
        <w:autoSpaceDN w:val="0"/>
        <w:adjustRightInd w:val="0"/>
        <w:spacing w:before="240" w:line="240" w:lineRule="auto"/>
        <w:ind w:left="1134" w:right="567"/>
      </w:pPr>
      <w:r>
        <w:t>In stage 5, only cells with plasmid DNA inserted into the plant DNA in the nucleus grew into plants where all the cells contained the desired gene.</w:t>
      </w:r>
    </w:p>
    <w:p w14:paraId="1551F4E4" w14:textId="77777777" w:rsidR="00046B92" w:rsidRDefault="00046B92" w:rsidP="00046B92">
      <w:pPr>
        <w:widowControl w:val="0"/>
        <w:autoSpaceDE w:val="0"/>
        <w:autoSpaceDN w:val="0"/>
        <w:adjustRightInd w:val="0"/>
        <w:spacing w:before="240" w:line="240" w:lineRule="auto"/>
        <w:ind w:left="1134" w:right="567"/>
      </w:pPr>
      <w:r>
        <w:t>Explain why some of the plants in stage 5 contained the desired gene in all of their cells and others did not.</w:t>
      </w:r>
    </w:p>
    <w:p w14:paraId="042C97BD"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3DC5D705"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9D6BED8"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E64511D"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1988ADEA"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B849E89"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19C2ADE9"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(3)</w:t>
      </w:r>
    </w:p>
    <w:p w14:paraId="5C9689B3" w14:textId="77777777" w:rsidR="00046B92" w:rsidRDefault="00046B92" w:rsidP="00046B92">
      <w:pPr>
        <w:widowControl w:val="0"/>
        <w:autoSpaceDE w:val="0"/>
        <w:autoSpaceDN w:val="0"/>
        <w:adjustRightInd w:val="0"/>
        <w:spacing w:before="240" w:line="240" w:lineRule="auto"/>
        <w:ind w:left="1134" w:right="567" w:hanging="567"/>
      </w:pPr>
      <w:r>
        <w:t xml:space="preserve">(c)     The </w:t>
      </w:r>
      <w:r>
        <w:rPr>
          <w:b/>
          <w:bCs/>
        </w:rPr>
        <w:t>desired gene</w:t>
      </w:r>
      <w:r>
        <w:t xml:space="preserve"> in the diagram was from an insect. In stage 6, the plant containing this gene was able to use it to synthesise an insect protein.</w:t>
      </w:r>
    </w:p>
    <w:p w14:paraId="162D91DD" w14:textId="77777777" w:rsidR="00046B92" w:rsidRDefault="00046B92" w:rsidP="00046B92">
      <w:pPr>
        <w:widowControl w:val="0"/>
        <w:autoSpaceDE w:val="0"/>
        <w:autoSpaceDN w:val="0"/>
        <w:adjustRightInd w:val="0"/>
        <w:spacing w:before="240" w:line="240" w:lineRule="auto"/>
        <w:ind w:left="1134" w:right="567"/>
      </w:pPr>
      <w:r>
        <w:t>The plant is able to synthesise the insect protein. Explain why this is possible.</w:t>
      </w:r>
    </w:p>
    <w:p w14:paraId="6D418C18"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6A8797F"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849AB85"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D45D18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4A830094"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1EBA08E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61F374C8"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(3)</w:t>
      </w:r>
    </w:p>
    <w:p w14:paraId="0692CD14" w14:textId="5009C462" w:rsidR="00046B92" w:rsidRPr="004A5AF2" w:rsidRDefault="00046B92" w:rsidP="00046B92">
      <w:pPr>
        <w:widowControl w:val="0"/>
        <w:autoSpaceDE w:val="0"/>
        <w:autoSpaceDN w:val="0"/>
        <w:adjustRightInd w:val="0"/>
        <w:spacing w:before="450" w:after="45" w:line="240" w:lineRule="auto"/>
        <w:ind w:left="150" w:right="45"/>
        <w:rPr>
          <w:b/>
          <w:bCs/>
          <w:color w:val="000000"/>
          <w:sz w:val="27"/>
          <w:szCs w:val="27"/>
        </w:rPr>
      </w:pPr>
      <w:bookmarkStart w:id="0" w:name="_Hlk67154535"/>
      <w:r>
        <w:rPr>
          <w:b/>
          <w:bCs/>
          <w:color w:val="000000"/>
          <w:sz w:val="27"/>
          <w:szCs w:val="27"/>
        </w:rPr>
        <w:t>Q</w:t>
      </w:r>
      <w:r w:rsidR="006A18A8">
        <w:rPr>
          <w:b/>
          <w:bCs/>
          <w:color w:val="000000"/>
          <w:sz w:val="27"/>
          <w:szCs w:val="27"/>
        </w:rPr>
        <w:t>7</w:t>
      </w:r>
      <w:r>
        <w:rPr>
          <w:b/>
          <w:bCs/>
          <w:color w:val="000000"/>
          <w:sz w:val="27"/>
          <w:szCs w:val="27"/>
        </w:rPr>
        <w:t xml:space="preserve">. </w:t>
      </w:r>
      <w:r>
        <w:t>People suffering from pituitary dwarfism do not make enough human growth hormone (HGH). They can be treated using injections of HGH.</w:t>
      </w:r>
    </w:p>
    <w:p w14:paraId="48D22E83" w14:textId="77777777" w:rsidR="00046B92" w:rsidRDefault="00046B92" w:rsidP="00046B92">
      <w:pPr>
        <w:widowControl w:val="0"/>
        <w:autoSpaceDE w:val="0"/>
        <w:autoSpaceDN w:val="0"/>
        <w:adjustRightInd w:val="0"/>
        <w:spacing w:before="240" w:line="240" w:lineRule="auto"/>
        <w:ind w:left="567" w:right="567"/>
      </w:pPr>
      <w:r>
        <w:t xml:space="preserve">A geneticist wants to transform the bacterium, </w:t>
      </w:r>
      <w:r>
        <w:rPr>
          <w:i/>
          <w:iCs/>
        </w:rPr>
        <w:t>Escherichia coli</w:t>
      </w:r>
      <w:r>
        <w:t>, to make HGH by adding the gene coding for HGH.</w:t>
      </w:r>
    </w:p>
    <w:p w14:paraId="424F44E9" w14:textId="77777777" w:rsidR="00046B92" w:rsidRDefault="00046B92" w:rsidP="00046B92">
      <w:pPr>
        <w:widowControl w:val="0"/>
        <w:autoSpaceDE w:val="0"/>
        <w:autoSpaceDN w:val="0"/>
        <w:adjustRightInd w:val="0"/>
        <w:spacing w:before="240" w:line="240" w:lineRule="auto"/>
        <w:ind w:left="567" w:right="567"/>
      </w:pPr>
      <w:r>
        <w:t xml:space="preserve">The geneticist could obtain the </w:t>
      </w:r>
      <w:r>
        <w:rPr>
          <w:i/>
          <w:iCs/>
        </w:rPr>
        <w:t>HGH</w:t>
      </w:r>
      <w:r>
        <w:t xml:space="preserve"> gene using any one of three methods.</w:t>
      </w:r>
    </w:p>
    <w:p w14:paraId="76137901" w14:textId="77777777" w:rsidR="00046B92" w:rsidRDefault="00046B92" w:rsidP="00046B92">
      <w:pPr>
        <w:widowControl w:val="0"/>
        <w:autoSpaceDE w:val="0"/>
        <w:autoSpaceDN w:val="0"/>
        <w:adjustRightInd w:val="0"/>
        <w:spacing w:before="240" w:line="240" w:lineRule="auto"/>
        <w:ind w:left="1134" w:right="567" w:hanging="567"/>
      </w:pPr>
      <w:r>
        <w:t xml:space="preserve">1.      Use restriction enzymes to cut out a fragment of DNA containing the </w:t>
      </w:r>
      <w:r>
        <w:rPr>
          <w:i/>
          <w:iCs/>
        </w:rPr>
        <w:t>HGH</w:t>
      </w:r>
      <w:r>
        <w:t xml:space="preserve"> gene from a human genome.</w:t>
      </w:r>
    </w:p>
    <w:p w14:paraId="64161DD0" w14:textId="77777777" w:rsidR="00046B92" w:rsidRDefault="00046B92" w:rsidP="00046B92">
      <w:pPr>
        <w:widowControl w:val="0"/>
        <w:autoSpaceDE w:val="0"/>
        <w:autoSpaceDN w:val="0"/>
        <w:adjustRightInd w:val="0"/>
        <w:spacing w:line="240" w:lineRule="auto"/>
        <w:ind w:left="1134" w:right="567" w:hanging="567"/>
      </w:pPr>
      <w:r>
        <w:t>2.      Convert mRNA for HGH into cDNA using reverse transcriptase.</w:t>
      </w:r>
    </w:p>
    <w:p w14:paraId="3F82978B" w14:textId="77777777" w:rsidR="00046B92" w:rsidRDefault="00046B92" w:rsidP="00046B92">
      <w:pPr>
        <w:widowControl w:val="0"/>
        <w:autoSpaceDE w:val="0"/>
        <w:autoSpaceDN w:val="0"/>
        <w:adjustRightInd w:val="0"/>
        <w:spacing w:line="240" w:lineRule="auto"/>
        <w:ind w:left="1134" w:right="567" w:hanging="567"/>
      </w:pPr>
      <w:r>
        <w:t xml:space="preserve">3.      Create the </w:t>
      </w:r>
      <w:r>
        <w:rPr>
          <w:i/>
          <w:iCs/>
        </w:rPr>
        <w:t>HGH</w:t>
      </w:r>
      <w:r>
        <w:t xml:space="preserve"> gene using a ‘gene machine’.</w:t>
      </w:r>
    </w:p>
    <w:p w14:paraId="151DC20F" w14:textId="77777777" w:rsidR="006A18A8" w:rsidRDefault="006A18A8" w:rsidP="00046B92">
      <w:pPr>
        <w:widowControl w:val="0"/>
        <w:autoSpaceDE w:val="0"/>
        <w:autoSpaceDN w:val="0"/>
        <w:adjustRightInd w:val="0"/>
        <w:spacing w:before="240" w:line="240" w:lineRule="auto"/>
        <w:ind w:left="1134" w:right="567" w:hanging="567"/>
      </w:pPr>
    </w:p>
    <w:p w14:paraId="72DC695C" w14:textId="77777777" w:rsidR="006A18A8" w:rsidRDefault="006A18A8" w:rsidP="00046B92">
      <w:pPr>
        <w:widowControl w:val="0"/>
        <w:autoSpaceDE w:val="0"/>
        <w:autoSpaceDN w:val="0"/>
        <w:adjustRightInd w:val="0"/>
        <w:spacing w:before="240" w:line="240" w:lineRule="auto"/>
        <w:ind w:left="1134" w:right="567" w:hanging="567"/>
      </w:pPr>
    </w:p>
    <w:p w14:paraId="2D51E18F" w14:textId="77777777" w:rsidR="006A18A8" w:rsidRDefault="006A18A8" w:rsidP="00046B92">
      <w:pPr>
        <w:widowControl w:val="0"/>
        <w:autoSpaceDE w:val="0"/>
        <w:autoSpaceDN w:val="0"/>
        <w:adjustRightInd w:val="0"/>
        <w:spacing w:before="240" w:line="240" w:lineRule="auto"/>
        <w:ind w:left="1134" w:right="567" w:hanging="567"/>
      </w:pPr>
    </w:p>
    <w:p w14:paraId="0FFC8751" w14:textId="394705EA" w:rsidR="00046B92" w:rsidRDefault="00046B92" w:rsidP="00046B92">
      <w:pPr>
        <w:widowControl w:val="0"/>
        <w:autoSpaceDE w:val="0"/>
        <w:autoSpaceDN w:val="0"/>
        <w:adjustRightInd w:val="0"/>
        <w:spacing w:before="240" w:line="240" w:lineRule="auto"/>
        <w:ind w:left="1134" w:right="567" w:hanging="567"/>
      </w:pPr>
      <w:r>
        <w:lastRenderedPageBreak/>
        <w:t xml:space="preserve">(d)     The geneticist plans to use the plasmids containing the </w:t>
      </w:r>
      <w:r>
        <w:rPr>
          <w:i/>
          <w:iCs/>
        </w:rPr>
        <w:t>HGH</w:t>
      </w:r>
      <w:r>
        <w:t xml:space="preserve"> gene to try to transform cells of </w:t>
      </w:r>
      <w:r>
        <w:rPr>
          <w:i/>
          <w:iCs/>
        </w:rPr>
        <w:t>E. coli</w:t>
      </w:r>
      <w:r>
        <w:t xml:space="preserve">. She knows that some </w:t>
      </w:r>
      <w:r>
        <w:rPr>
          <w:i/>
          <w:iCs/>
        </w:rPr>
        <w:t>E. coli</w:t>
      </w:r>
      <w:r>
        <w:t xml:space="preserve"> might not take up the plasmid.</w:t>
      </w:r>
    </w:p>
    <w:p w14:paraId="65DFDD67" w14:textId="77777777" w:rsidR="00046B92" w:rsidRDefault="00046B92" w:rsidP="00046B92">
      <w:pPr>
        <w:widowControl w:val="0"/>
        <w:autoSpaceDE w:val="0"/>
        <w:autoSpaceDN w:val="0"/>
        <w:adjustRightInd w:val="0"/>
        <w:spacing w:before="240" w:line="240" w:lineRule="auto"/>
        <w:ind w:left="1134" w:right="567"/>
      </w:pPr>
      <w:r>
        <w:t xml:space="preserve">To enable her to identify which bacteria have taken up the plasmid with the </w:t>
      </w:r>
      <w:r>
        <w:rPr>
          <w:i/>
          <w:iCs/>
        </w:rPr>
        <w:t>HGH</w:t>
      </w:r>
      <w:r>
        <w:t xml:space="preserve"> gene, the plasmids she intends to use contain a gene that codes for a green fluorescent protein (GFP). Bacteria that contain this plasmid glow green under UV light.</w:t>
      </w:r>
    </w:p>
    <w:p w14:paraId="583DB459" w14:textId="77777777" w:rsidR="00046B92" w:rsidRDefault="00046B92" w:rsidP="00046B92">
      <w:pPr>
        <w:widowControl w:val="0"/>
        <w:autoSpaceDE w:val="0"/>
        <w:autoSpaceDN w:val="0"/>
        <w:adjustRightInd w:val="0"/>
        <w:spacing w:before="240" w:line="240" w:lineRule="auto"/>
        <w:ind w:left="1134" w:right="567"/>
      </w:pPr>
      <w:r>
        <w:t xml:space="preserve">Suggest </w:t>
      </w:r>
      <w:r>
        <w:rPr>
          <w:b/>
          <w:bCs/>
        </w:rPr>
        <w:t>one</w:t>
      </w:r>
      <w:r>
        <w:t xml:space="preserve"> advantage of using this gene for GFP to identify bacteria that have taken up plasmids.</w:t>
      </w:r>
    </w:p>
    <w:p w14:paraId="523CA4CE"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7B8B50F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AAD3326"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51900D8C"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(1)</w:t>
      </w:r>
    </w:p>
    <w:p w14:paraId="1E649E69" w14:textId="77777777" w:rsidR="00046B92" w:rsidRDefault="00046B92" w:rsidP="00046B92">
      <w:pPr>
        <w:widowControl w:val="0"/>
        <w:autoSpaceDE w:val="0"/>
        <w:autoSpaceDN w:val="0"/>
        <w:adjustRightInd w:val="0"/>
        <w:spacing w:before="240" w:line="240" w:lineRule="auto"/>
        <w:ind w:left="567" w:right="567"/>
      </w:pPr>
      <w:r>
        <w:t>The diagram below shows part of the plasmid containing the gene that codes for GFP. It also shows the roles of two genes that control the GFP gene.</w:t>
      </w:r>
    </w:p>
    <w:p w14:paraId="151DE0DD" w14:textId="6B0981F9" w:rsidR="00046B92" w:rsidRDefault="00046B92" w:rsidP="00046B92">
      <w:pPr>
        <w:widowControl w:val="0"/>
        <w:autoSpaceDE w:val="0"/>
        <w:autoSpaceDN w:val="0"/>
        <w:adjustRightInd w:val="0"/>
        <w:spacing w:before="240" w:line="240" w:lineRule="auto"/>
        <w:jc w:val="center"/>
      </w:pPr>
      <w:r>
        <w:rPr>
          <w:noProof/>
        </w:rPr>
        <w:drawing>
          <wp:inline distT="0" distB="0" distL="0" distR="0" wp14:anchorId="32FA6D71" wp14:editId="021E9A13">
            <wp:extent cx="3455670" cy="255333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55670" cy="2553335"/>
                    </a:xfrm>
                    <a:prstGeom prst="rect">
                      <a:avLst/>
                    </a:prstGeom>
                    <a:noFill/>
                    <a:ln>
                      <a:noFill/>
                    </a:ln>
                  </pic:spPr>
                </pic:pic>
              </a:graphicData>
            </a:graphic>
          </wp:inline>
        </w:drawing>
      </w:r>
      <w:r>
        <w:t> </w:t>
      </w:r>
    </w:p>
    <w:p w14:paraId="36483309" w14:textId="77777777" w:rsidR="00046B92" w:rsidRDefault="00046B92" w:rsidP="00046B92">
      <w:pPr>
        <w:widowControl w:val="0"/>
        <w:autoSpaceDE w:val="0"/>
        <w:autoSpaceDN w:val="0"/>
        <w:adjustRightInd w:val="0"/>
        <w:spacing w:before="240" w:line="240" w:lineRule="auto"/>
        <w:ind w:left="1134" w:right="567" w:hanging="567"/>
      </w:pPr>
      <w:r>
        <w:t>(e)      Arabinose is a sugar that can bind to the araC protein.</w:t>
      </w:r>
    </w:p>
    <w:p w14:paraId="0ADAB551" w14:textId="77777777" w:rsidR="00046B92" w:rsidRDefault="00046B92" w:rsidP="00046B92">
      <w:pPr>
        <w:widowControl w:val="0"/>
        <w:autoSpaceDE w:val="0"/>
        <w:autoSpaceDN w:val="0"/>
        <w:adjustRightInd w:val="0"/>
        <w:spacing w:before="240" w:line="240" w:lineRule="auto"/>
        <w:ind w:left="1134" w:right="567"/>
      </w:pPr>
      <w:r>
        <w:t xml:space="preserve">Use information in the diagram to suggest why the geneticist must include arabinose in the agar on which she hopes to grow </w:t>
      </w:r>
      <w:r>
        <w:rPr>
          <w:i/>
          <w:iCs/>
        </w:rPr>
        <w:t>E. coli</w:t>
      </w:r>
      <w:r>
        <w:t xml:space="preserve"> containing the transgenic plasmids.</w:t>
      </w:r>
    </w:p>
    <w:p w14:paraId="036A9E20"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C40DFDB"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4FD8B12B"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4711ABF1"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0BFE16EB" w14:textId="77777777" w:rsidR="00046B92" w:rsidRDefault="00046B92" w:rsidP="00046B92">
      <w:pPr>
        <w:widowControl w:val="0"/>
        <w:autoSpaceDE w:val="0"/>
        <w:autoSpaceDN w:val="0"/>
        <w:adjustRightInd w:val="0"/>
        <w:spacing w:before="240" w:line="240" w:lineRule="auto"/>
        <w:ind w:left="1134" w:right="567"/>
      </w:pPr>
      <w:r>
        <w:t>___________________________________________________________________</w:t>
      </w:r>
    </w:p>
    <w:p w14:paraId="2DC1EB19" w14:textId="77777777" w:rsidR="00046B92" w:rsidRDefault="00046B92" w:rsidP="00046B92">
      <w:pPr>
        <w:widowControl w:val="0"/>
        <w:autoSpaceDE w:val="0"/>
        <w:autoSpaceDN w:val="0"/>
        <w:adjustRightInd w:val="0"/>
        <w:spacing w:before="60" w:line="240" w:lineRule="auto"/>
        <w:jc w:val="right"/>
        <w:rPr>
          <w:b/>
          <w:bCs/>
          <w:sz w:val="20"/>
          <w:szCs w:val="20"/>
        </w:rPr>
      </w:pPr>
      <w:r>
        <w:rPr>
          <w:b/>
          <w:bCs/>
          <w:sz w:val="20"/>
          <w:szCs w:val="20"/>
        </w:rPr>
        <w:t>(2)</w:t>
      </w:r>
    </w:p>
    <w:bookmarkEnd w:id="0"/>
    <w:p w14:paraId="2DB02799" w14:textId="21BFCDA1" w:rsidR="00147567" w:rsidRDefault="00147567" w:rsidP="007648F8">
      <w:pPr>
        <w:rPr>
          <w:rFonts w:asciiTheme="majorHAnsi" w:hAnsiTheme="majorHAnsi" w:cstheme="majorHAnsi"/>
          <w:b/>
          <w:bCs/>
        </w:rPr>
      </w:pPr>
    </w:p>
    <w:p w14:paraId="56404DCA" w14:textId="7BF50FFA" w:rsidR="006A18A8" w:rsidRDefault="006A18A8" w:rsidP="007648F8">
      <w:pPr>
        <w:rPr>
          <w:rFonts w:asciiTheme="majorHAnsi" w:hAnsiTheme="majorHAnsi" w:cstheme="majorHAnsi"/>
          <w:b/>
          <w:bCs/>
        </w:rPr>
      </w:pPr>
    </w:p>
    <w:p w14:paraId="0372E29C" w14:textId="696C26A7" w:rsidR="006A18A8" w:rsidRDefault="006A18A8" w:rsidP="007648F8">
      <w:pPr>
        <w:rPr>
          <w:rFonts w:asciiTheme="majorHAnsi" w:hAnsiTheme="majorHAnsi" w:cstheme="majorHAnsi"/>
          <w:b/>
          <w:bCs/>
        </w:rPr>
      </w:pPr>
    </w:p>
    <w:p w14:paraId="7513C668" w14:textId="12AF79A6" w:rsidR="006A18A8" w:rsidRDefault="006A18A8" w:rsidP="007648F8">
      <w:pPr>
        <w:rPr>
          <w:rFonts w:asciiTheme="majorHAnsi" w:hAnsiTheme="majorHAnsi" w:cstheme="majorHAnsi"/>
          <w:b/>
          <w:bCs/>
        </w:rPr>
      </w:pPr>
    </w:p>
    <w:p w14:paraId="70DA7E23" w14:textId="092604B2" w:rsidR="006A18A8" w:rsidRDefault="006A18A8" w:rsidP="007648F8">
      <w:pPr>
        <w:rPr>
          <w:rFonts w:asciiTheme="majorHAnsi" w:hAnsiTheme="majorHAnsi" w:cstheme="majorHAnsi"/>
          <w:b/>
          <w:bCs/>
        </w:rPr>
      </w:pPr>
    </w:p>
    <w:p w14:paraId="3ED7A16C" w14:textId="6AC487FF" w:rsidR="00F32DF2" w:rsidRDefault="00F32DF2" w:rsidP="007648F8">
      <w:pPr>
        <w:rPr>
          <w:rFonts w:asciiTheme="majorHAnsi" w:hAnsiTheme="majorHAnsi" w:cstheme="majorHAnsi"/>
          <w:b/>
          <w:bCs/>
        </w:rPr>
      </w:pPr>
      <w:r>
        <w:rPr>
          <w:rFonts w:asciiTheme="majorHAnsi" w:hAnsiTheme="majorHAnsi" w:cstheme="majorHAnsi"/>
          <w:b/>
          <w:bCs/>
        </w:rPr>
        <w:lastRenderedPageBreak/>
        <w:t>Homework</w:t>
      </w:r>
      <w:r w:rsidR="00E14E89">
        <w:rPr>
          <w:rFonts w:asciiTheme="majorHAnsi" w:hAnsiTheme="majorHAnsi" w:cstheme="majorHAnsi"/>
          <w:b/>
          <w:bCs/>
        </w:rPr>
        <w:t>:</w:t>
      </w:r>
    </w:p>
    <w:p w14:paraId="2C53BFAF" w14:textId="214D8BF3" w:rsidR="00F72981" w:rsidRDefault="00F72981" w:rsidP="00F72981">
      <w:pPr>
        <w:pStyle w:val="bodytext3"/>
        <w:jc w:val="center"/>
        <w:rPr>
          <w:rFonts w:ascii="Arial" w:hAnsi="Arial" w:cs="Arial"/>
          <w:b/>
          <w:color w:val="000000"/>
          <w:sz w:val="22"/>
          <w:szCs w:val="22"/>
          <w:u w:val="single"/>
        </w:rPr>
      </w:pPr>
      <w:r w:rsidRPr="00696B31">
        <w:rPr>
          <w:rFonts w:ascii="Arial" w:hAnsi="Arial" w:cs="Arial"/>
          <w:b/>
          <w:color w:val="000000"/>
          <w:sz w:val="22"/>
          <w:szCs w:val="22"/>
          <w:u w:val="single"/>
        </w:rPr>
        <w:t>Transforming Bacteria with the pGLO plasmid.</w:t>
      </w:r>
    </w:p>
    <w:p w14:paraId="23ED6FAC" w14:textId="097586A9" w:rsidR="00F72981" w:rsidRPr="00696B31" w:rsidRDefault="00F72981" w:rsidP="00F72981">
      <w:pPr>
        <w:pStyle w:val="bodytext3"/>
        <w:jc w:val="center"/>
        <w:rPr>
          <w:rFonts w:ascii="Arial" w:hAnsi="Arial" w:cs="Arial"/>
          <w:b/>
          <w:color w:val="000000"/>
          <w:sz w:val="22"/>
          <w:szCs w:val="22"/>
          <w:u w:val="single"/>
        </w:rPr>
      </w:pPr>
    </w:p>
    <w:p w14:paraId="66E1DDD1" w14:textId="58FE4A56" w:rsidR="00F72981" w:rsidRPr="00696B31" w:rsidRDefault="00F72981" w:rsidP="00F72981">
      <w:pPr>
        <w:pStyle w:val="bodytext3"/>
        <w:rPr>
          <w:rFonts w:ascii="Arial" w:hAnsi="Arial" w:cs="Arial"/>
          <w:b/>
          <w:color w:val="000000"/>
          <w:sz w:val="22"/>
          <w:szCs w:val="22"/>
        </w:rPr>
      </w:pPr>
      <w:r w:rsidRPr="00696B31">
        <w:rPr>
          <w:rFonts w:ascii="Arial" w:hAnsi="Arial" w:cs="Arial"/>
          <w:b/>
          <w:color w:val="000000"/>
          <w:sz w:val="22"/>
          <w:szCs w:val="22"/>
        </w:rPr>
        <w:t>Transforming the bacteria with the plasmid</w:t>
      </w:r>
    </w:p>
    <w:p w14:paraId="02078DF2" w14:textId="2EE994AD" w:rsidR="00F72981" w:rsidRPr="003F379F" w:rsidRDefault="00F72981" w:rsidP="00E817ED">
      <w:pPr>
        <w:pStyle w:val="bodytext3"/>
        <w:numPr>
          <w:ilvl w:val="0"/>
          <w:numId w:val="22"/>
        </w:numPr>
        <w:rPr>
          <w:rFonts w:ascii="Arial" w:hAnsi="Arial" w:cs="Arial"/>
          <w:color w:val="000000"/>
          <w:sz w:val="22"/>
          <w:szCs w:val="22"/>
        </w:rPr>
      </w:pPr>
      <w:r>
        <w:rPr>
          <w:rFonts w:ascii="Arial" w:hAnsi="Arial" w:cs="Arial"/>
          <w:color w:val="000000"/>
          <w:sz w:val="22"/>
          <w:szCs w:val="22"/>
        </w:rPr>
        <w:t>The pGLO plasmids (DNA) are mixed with an appropriate species of bacteria.</w:t>
      </w:r>
    </w:p>
    <w:p w14:paraId="76DD296B" w14:textId="3820CBC3" w:rsidR="00F72981" w:rsidRDefault="00F72981" w:rsidP="00E817ED">
      <w:pPr>
        <w:pStyle w:val="bodytext3"/>
        <w:numPr>
          <w:ilvl w:val="0"/>
          <w:numId w:val="22"/>
        </w:numPr>
        <w:rPr>
          <w:rFonts w:ascii="Arial" w:hAnsi="Arial" w:cs="Arial"/>
          <w:color w:val="000000"/>
          <w:sz w:val="22"/>
          <w:szCs w:val="22"/>
        </w:rPr>
      </w:pPr>
      <w:r>
        <w:rPr>
          <w:rFonts w:ascii="Arial" w:hAnsi="Arial" w:cs="Arial"/>
          <w:color w:val="000000"/>
          <w:sz w:val="22"/>
          <w:szCs w:val="22"/>
        </w:rPr>
        <w:t>The bacteria are first frozen, then heat-shocked. This causes the cell walls and plasma membrane to become permeable, allowing some of the bacteria to take up the plasmids.</w:t>
      </w:r>
    </w:p>
    <w:p w14:paraId="1D8AEA08" w14:textId="581C7B07" w:rsidR="00F72981" w:rsidRDefault="00F72981" w:rsidP="00E817ED">
      <w:pPr>
        <w:pStyle w:val="bodytext3"/>
        <w:numPr>
          <w:ilvl w:val="0"/>
          <w:numId w:val="22"/>
        </w:numPr>
        <w:rPr>
          <w:rFonts w:ascii="Arial" w:hAnsi="Arial" w:cs="Arial"/>
          <w:color w:val="000000"/>
          <w:sz w:val="22"/>
          <w:szCs w:val="22"/>
        </w:rPr>
      </w:pPr>
      <w:r>
        <w:rPr>
          <w:rFonts w:ascii="Arial" w:hAnsi="Arial" w:cs="Arial"/>
          <w:color w:val="000000"/>
          <w:sz w:val="22"/>
          <w:szCs w:val="22"/>
        </w:rPr>
        <w:t>A nutrient media is added, and the bacteria are incubated for a short time to allow them to recover from the heat-shock. The transformed bacteria will begin to synthesize the protein that makes them resistant to ampicillin.</w:t>
      </w:r>
    </w:p>
    <w:p w14:paraId="7540FE8F" w14:textId="7645E5D9" w:rsidR="00F72981" w:rsidRPr="003F379F" w:rsidRDefault="00F72981" w:rsidP="00E817ED">
      <w:pPr>
        <w:pStyle w:val="bodytext3"/>
        <w:numPr>
          <w:ilvl w:val="0"/>
          <w:numId w:val="22"/>
        </w:numPr>
        <w:rPr>
          <w:rFonts w:ascii="Arial" w:hAnsi="Arial" w:cs="Arial"/>
          <w:color w:val="000000"/>
          <w:sz w:val="22"/>
          <w:szCs w:val="22"/>
        </w:rPr>
      </w:pPr>
      <w:r>
        <w:rPr>
          <w:rFonts w:ascii="Arial" w:hAnsi="Arial" w:cs="Arial"/>
          <w:color w:val="000000"/>
          <w:sz w:val="22"/>
          <w:szCs w:val="22"/>
        </w:rPr>
        <w:t>The bacterial suspension is "plated" on medium containing the antibiotic ampicillin. Only the transformed bacteria (which contain the gene for ampicillin resistance) will grow on the ampicillin medium.</w:t>
      </w:r>
    </w:p>
    <w:p w14:paraId="5972A2FE" w14:textId="7CBBB65E" w:rsidR="00F72981" w:rsidRPr="00696B31" w:rsidRDefault="002C39E0" w:rsidP="00E817ED">
      <w:pPr>
        <w:pStyle w:val="bodytext3"/>
        <w:numPr>
          <w:ilvl w:val="0"/>
          <w:numId w:val="22"/>
        </w:numPr>
        <w:rPr>
          <w:rFonts w:ascii="Arial" w:hAnsi="Arial" w:cs="Arial"/>
          <w:color w:val="000000"/>
          <w:sz w:val="22"/>
          <w:szCs w:val="22"/>
        </w:rPr>
      </w:pPr>
      <w:r w:rsidRPr="00696B31">
        <w:rPr>
          <w:rFonts w:ascii="Arial" w:hAnsi="Arial" w:cs="Arial"/>
          <w:noProof/>
          <w:color w:val="000000"/>
          <w:sz w:val="22"/>
          <w:szCs w:val="22"/>
        </w:rPr>
        <w:drawing>
          <wp:anchor distT="0" distB="0" distL="114300" distR="114300" simplePos="0" relativeHeight="251683840" behindDoc="0" locked="0" layoutInCell="1" allowOverlap="1" wp14:anchorId="3FEC5920" wp14:editId="062C0FC0">
            <wp:simplePos x="0" y="0"/>
            <wp:positionH relativeFrom="column">
              <wp:posOffset>14584</wp:posOffset>
            </wp:positionH>
            <wp:positionV relativeFrom="paragraph">
              <wp:posOffset>645447</wp:posOffset>
            </wp:positionV>
            <wp:extent cx="2682990" cy="2232248"/>
            <wp:effectExtent l="0" t="0" r="3175" b="0"/>
            <wp:wrapSquare wrapText="bothSides"/>
            <wp:docPr id="74754" name="Picture 2" descr="plasmid">
              <a:extLst xmlns:a="http://schemas.openxmlformats.org/drawingml/2006/main">
                <a:ext uri="{FF2B5EF4-FFF2-40B4-BE49-F238E27FC236}">
                  <a16:creationId xmlns:a16="http://schemas.microsoft.com/office/drawing/2014/main" id="{C4D57B01-8545-4FCE-8DBE-8131DE6FD0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4" name="Picture 2" descr="plasmid">
                      <a:extLst>
                        <a:ext uri="{FF2B5EF4-FFF2-40B4-BE49-F238E27FC236}">
                          <a16:creationId xmlns:a16="http://schemas.microsoft.com/office/drawing/2014/main" id="{C4D57B01-8545-4FCE-8DBE-8131DE6FD04C}"/>
                        </a:ext>
                      </a:extLs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82990" cy="2232248"/>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F72981" w:rsidRPr="00696B31">
        <w:rPr>
          <w:rFonts w:ascii="Arial" w:hAnsi="Arial" w:cs="Arial"/>
          <w:color w:val="000000"/>
          <w:sz w:val="22"/>
          <w:szCs w:val="22"/>
        </w:rPr>
        <w:t>A colony is removed from the ampicillin plate and resuspended in nutrient broth. After 2 days of growth, there will be so many transformed bacteria that measurable quantities of the desired protein (in this case GFP) can be obtained.</w:t>
      </w:r>
    </w:p>
    <w:p w14:paraId="1DE3CB9C" w14:textId="4AE99C0C" w:rsidR="00F72981" w:rsidRPr="00696B31" w:rsidRDefault="00F72981" w:rsidP="00F72981">
      <w:pPr>
        <w:pStyle w:val="bodytext3"/>
        <w:rPr>
          <w:rFonts w:ascii="Arial" w:hAnsi="Arial" w:cs="Arial"/>
          <w:color w:val="000000"/>
        </w:rPr>
      </w:pPr>
      <w:r w:rsidRPr="00696B31">
        <w:rPr>
          <w:rFonts w:ascii="Arial" w:hAnsi="Arial" w:cs="Arial"/>
          <w:color w:val="000000"/>
        </w:rPr>
        <w:t>In addition to the GFP and ampicillin resistance genes, the plasmid contains several genes tha</w:t>
      </w:r>
      <w:r>
        <w:rPr>
          <w:rFonts w:ascii="Arial" w:hAnsi="Arial" w:cs="Arial"/>
          <w:color w:val="000000"/>
        </w:rPr>
        <w:t>t control the expression of GFP</w:t>
      </w:r>
      <w:r w:rsidRPr="00696B31">
        <w:rPr>
          <w:rFonts w:ascii="Arial" w:hAnsi="Arial" w:cs="Arial"/>
          <w:color w:val="000000"/>
        </w:rPr>
        <w:t xml:space="preserve">. </w:t>
      </w:r>
    </w:p>
    <w:p w14:paraId="4706D146" w14:textId="7F9636B7" w:rsidR="00F72981" w:rsidRPr="00696B31" w:rsidRDefault="00F72981" w:rsidP="00F72981">
      <w:pPr>
        <w:pStyle w:val="bodytext3"/>
        <w:rPr>
          <w:rFonts w:ascii="Arial" w:hAnsi="Arial" w:cs="Arial"/>
          <w:color w:val="000000"/>
        </w:rPr>
      </w:pPr>
      <w:r w:rsidRPr="00696B31">
        <w:rPr>
          <w:rFonts w:ascii="Arial" w:hAnsi="Arial" w:cs="Arial"/>
          <w:color w:val="000000"/>
        </w:rPr>
        <w:t xml:space="preserve">This control is linked to the nutrient arabinose (a type of sugar). The plasmid naturally contains an operon for arabinose digestion. if arabinose is present in nutrient medium, the operon's structural genes for arabinose digestion will be turned on. </w:t>
      </w:r>
    </w:p>
    <w:p w14:paraId="6B974DB5" w14:textId="77777777" w:rsidR="00F72981" w:rsidRPr="00696B31" w:rsidRDefault="00F72981" w:rsidP="00F72981">
      <w:pPr>
        <w:pStyle w:val="bodytext3"/>
        <w:rPr>
          <w:rFonts w:ascii="Arial" w:hAnsi="Arial" w:cs="Arial"/>
          <w:color w:val="000000"/>
        </w:rPr>
      </w:pPr>
      <w:r w:rsidRPr="00696B31">
        <w:rPr>
          <w:rFonts w:ascii="Arial" w:hAnsi="Arial" w:cs="Arial"/>
          <w:color w:val="000000"/>
        </w:rPr>
        <w:t xml:space="preserve">However, the arabinose operon in the pGLO plasmid has been altered by replacing the genes for arabinose digestion with the GFP gene. </w:t>
      </w:r>
    </w:p>
    <w:p w14:paraId="268D0C72" w14:textId="77777777" w:rsidR="00F72981" w:rsidRPr="00696B31" w:rsidRDefault="00F72981" w:rsidP="00F72981">
      <w:pPr>
        <w:pStyle w:val="bodytext3"/>
        <w:rPr>
          <w:rFonts w:ascii="Arial" w:hAnsi="Arial" w:cs="Arial"/>
          <w:color w:val="000000"/>
        </w:rPr>
      </w:pPr>
      <w:r w:rsidRPr="00696B31">
        <w:rPr>
          <w:rFonts w:ascii="Arial" w:hAnsi="Arial" w:cs="Arial"/>
          <w:color w:val="000000"/>
        </w:rPr>
        <w:t>So when arabinose is present to turn on the arabinose operon, GFP is produced and the bacteria can fluoresce. Without arabinose,</w:t>
      </w:r>
      <w:r>
        <w:rPr>
          <w:rFonts w:ascii="Arial" w:hAnsi="Arial" w:cs="Arial"/>
          <w:color w:val="000000"/>
        </w:rPr>
        <w:t xml:space="preserve"> </w:t>
      </w:r>
      <w:r w:rsidRPr="00696B31">
        <w:rPr>
          <w:rFonts w:ascii="Arial" w:hAnsi="Arial" w:cs="Arial"/>
          <w:color w:val="000000"/>
        </w:rPr>
        <w:t>the GFP gene is not expressed and there is no fluorescence.</w:t>
      </w:r>
    </w:p>
    <w:p w14:paraId="7CA12E60" w14:textId="1057B89C" w:rsidR="00F72981" w:rsidRPr="00696B31" w:rsidRDefault="002C39E0" w:rsidP="00F72981">
      <w:pPr>
        <w:spacing w:before="100" w:beforeAutospacing="1" w:after="100" w:afterAutospacing="1" w:line="240" w:lineRule="auto"/>
        <w:rPr>
          <w:rFonts w:eastAsia="Times New Roman"/>
          <w:color w:val="000000"/>
        </w:rPr>
      </w:pPr>
      <w:r>
        <w:rPr>
          <w:rFonts w:eastAsia="Times New Roman"/>
          <w:color w:val="000000"/>
        </w:rPr>
        <w:t>H</w:t>
      </w:r>
      <w:r w:rsidR="00F72981" w:rsidRPr="00696B31">
        <w:rPr>
          <w:rFonts w:eastAsia="Times New Roman"/>
          <w:color w:val="000000"/>
        </w:rPr>
        <w:t>ow the petri dishes for the final incubation were set up:</w:t>
      </w:r>
      <w:bookmarkStart w:id="1" w:name="setup"/>
      <w:bookmarkEnd w:id="1"/>
    </w:p>
    <w:tbl>
      <w:tblPr>
        <w:tblW w:w="9781" w:type="dxa"/>
        <w:jc w:val="center"/>
        <w:tblCellSpacing w:w="15" w:type="dxa"/>
        <w:tblCellMar>
          <w:top w:w="15" w:type="dxa"/>
          <w:left w:w="15" w:type="dxa"/>
          <w:bottom w:w="15" w:type="dxa"/>
          <w:right w:w="15" w:type="dxa"/>
        </w:tblCellMar>
        <w:tblLook w:val="04A0" w:firstRow="1" w:lastRow="0" w:firstColumn="1" w:lastColumn="0" w:noHBand="0" w:noVBand="1"/>
      </w:tblPr>
      <w:tblGrid>
        <w:gridCol w:w="5603"/>
        <w:gridCol w:w="4178"/>
      </w:tblGrid>
      <w:tr w:rsidR="00F72981" w:rsidRPr="00696B31" w14:paraId="3ABC78C8" w14:textId="77777777" w:rsidTr="002C39E0">
        <w:trPr>
          <w:tblCellSpacing w:w="15" w:type="dxa"/>
          <w:jc w:val="center"/>
        </w:trPr>
        <w:tc>
          <w:tcPr>
            <w:tcW w:w="5558" w:type="dxa"/>
            <w:vAlign w:val="center"/>
            <w:hideMark/>
          </w:tcPr>
          <w:p w14:paraId="4E7D0658" w14:textId="77777777" w:rsidR="00F72981" w:rsidRPr="00696B31" w:rsidRDefault="00F72981" w:rsidP="008E138E">
            <w:pPr>
              <w:spacing w:line="240" w:lineRule="auto"/>
              <w:rPr>
                <w:rFonts w:ascii="Times New Roman" w:eastAsia="Times New Roman" w:hAnsi="Times New Roman" w:cs="Times New Roman"/>
                <w:color w:val="000000"/>
                <w:sz w:val="24"/>
                <w:szCs w:val="24"/>
              </w:rPr>
            </w:pPr>
            <w:r w:rsidRPr="00696B31">
              <w:rPr>
                <w:rFonts w:ascii="Times New Roman" w:eastAsia="Times New Roman" w:hAnsi="Times New Roman" w:cs="Times New Roman"/>
                <w:noProof/>
                <w:color w:val="000000"/>
                <w:sz w:val="24"/>
                <w:szCs w:val="24"/>
              </w:rPr>
              <w:drawing>
                <wp:inline distT="0" distB="0" distL="0" distR="0" wp14:anchorId="23BFB63F" wp14:editId="58828F24">
                  <wp:extent cx="3216166" cy="1927130"/>
                  <wp:effectExtent l="0" t="0" r="3810" b="0"/>
                  <wp:docPr id="2" name="Picture 2" descr="ste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216166" cy="1927130"/>
                          </a:xfrm>
                          <a:prstGeom prst="rect">
                            <a:avLst/>
                          </a:prstGeom>
                          <a:noFill/>
                          <a:ln>
                            <a:noFill/>
                          </a:ln>
                        </pic:spPr>
                      </pic:pic>
                    </a:graphicData>
                  </a:graphic>
                </wp:inline>
              </w:drawing>
            </w:r>
          </w:p>
        </w:tc>
        <w:tc>
          <w:tcPr>
            <w:tcW w:w="4133" w:type="dxa"/>
            <w:vAlign w:val="center"/>
            <w:hideMark/>
          </w:tcPr>
          <w:p w14:paraId="2D694658" w14:textId="77777777" w:rsidR="00F72981" w:rsidRPr="00696B31" w:rsidRDefault="00F72981" w:rsidP="008E138E">
            <w:pPr>
              <w:spacing w:line="240" w:lineRule="auto"/>
              <w:rPr>
                <w:rFonts w:eastAsia="Times New Roman"/>
                <w:color w:val="000000"/>
              </w:rPr>
            </w:pPr>
            <w:r w:rsidRPr="00696B31">
              <w:rPr>
                <w:rFonts w:eastAsia="Times New Roman"/>
                <w:color w:val="000000"/>
              </w:rPr>
              <w:t>Both bullet tubes contain bacteria, but only one tube receives the plasmid DNA.</w:t>
            </w:r>
          </w:p>
        </w:tc>
      </w:tr>
      <w:tr w:rsidR="00F72981" w:rsidRPr="00696B31" w14:paraId="57F25D6E" w14:textId="77777777" w:rsidTr="002C39E0">
        <w:trPr>
          <w:trHeight w:val="3720"/>
          <w:tblCellSpacing w:w="15" w:type="dxa"/>
          <w:jc w:val="center"/>
        </w:trPr>
        <w:tc>
          <w:tcPr>
            <w:tcW w:w="0" w:type="auto"/>
            <w:vAlign w:val="center"/>
            <w:hideMark/>
          </w:tcPr>
          <w:p w14:paraId="6B727030" w14:textId="77777777" w:rsidR="00F72981" w:rsidRPr="00696B31" w:rsidRDefault="00F72981" w:rsidP="008E138E">
            <w:pPr>
              <w:spacing w:line="240" w:lineRule="auto"/>
              <w:rPr>
                <w:rFonts w:ascii="Times New Roman" w:eastAsia="Times New Roman" w:hAnsi="Times New Roman" w:cs="Times New Roman"/>
                <w:color w:val="000000"/>
                <w:sz w:val="24"/>
                <w:szCs w:val="24"/>
              </w:rPr>
            </w:pPr>
            <w:r w:rsidRPr="00696B31">
              <w:rPr>
                <w:rFonts w:ascii="Times New Roman" w:eastAsia="Times New Roman" w:hAnsi="Times New Roman" w:cs="Times New Roman"/>
                <w:noProof/>
                <w:color w:val="000000"/>
                <w:sz w:val="24"/>
                <w:szCs w:val="24"/>
              </w:rPr>
              <w:lastRenderedPageBreak/>
              <w:drawing>
                <wp:inline distT="0" distB="0" distL="0" distR="0" wp14:anchorId="2078BA6D" wp14:editId="5294A005">
                  <wp:extent cx="3499945" cy="2172562"/>
                  <wp:effectExtent l="0" t="0" r="5715" b="0"/>
                  <wp:docPr id="98" name="Picture 98" descr="set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t up"/>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502130" cy="2173918"/>
                          </a:xfrm>
                          <a:prstGeom prst="rect">
                            <a:avLst/>
                          </a:prstGeom>
                          <a:noFill/>
                          <a:ln>
                            <a:noFill/>
                          </a:ln>
                        </pic:spPr>
                      </pic:pic>
                    </a:graphicData>
                  </a:graphic>
                </wp:inline>
              </w:drawing>
            </w:r>
          </w:p>
        </w:tc>
        <w:tc>
          <w:tcPr>
            <w:tcW w:w="4133" w:type="dxa"/>
            <w:vAlign w:val="center"/>
            <w:hideMark/>
          </w:tcPr>
          <w:p w14:paraId="2046D1FB" w14:textId="77777777" w:rsidR="00F72981" w:rsidRPr="00696B31" w:rsidRDefault="00F72981" w:rsidP="008E138E">
            <w:pPr>
              <w:spacing w:line="240" w:lineRule="auto"/>
              <w:rPr>
                <w:rFonts w:eastAsia="Times New Roman"/>
                <w:color w:val="000000"/>
              </w:rPr>
            </w:pPr>
            <w:r w:rsidRPr="00696B31">
              <w:rPr>
                <w:rFonts w:eastAsia="Times New Roman"/>
                <w:color w:val="000000"/>
              </w:rPr>
              <w:t>After heat-shock and recovery, the bacteria are plated into 4 dishes of nutrient agar (LB). Ampicillin (amp) is present in 3 of the dishes, but only one dish contains arabinose (ara).</w:t>
            </w:r>
          </w:p>
        </w:tc>
      </w:tr>
    </w:tbl>
    <w:p w14:paraId="07F7173C" w14:textId="77777777" w:rsidR="00F72981" w:rsidRPr="00696B31" w:rsidRDefault="00F72981" w:rsidP="00F72981">
      <w:pPr>
        <w:spacing w:line="240" w:lineRule="auto"/>
        <w:rPr>
          <w:rFonts w:eastAsia="Times New Roman"/>
          <w:color w:val="000000"/>
          <w:sz w:val="24"/>
          <w:szCs w:val="24"/>
        </w:rPr>
      </w:pPr>
      <w:r w:rsidRPr="00696B31">
        <w:rPr>
          <w:rFonts w:eastAsia="Times New Roman"/>
          <w:color w:val="000000"/>
          <w:sz w:val="24"/>
          <w:szCs w:val="24"/>
        </w:rPr>
        <w:t>The petri dishes are incubated for two days to allow colonies to grow. Because the bacterial suspensions were spread evenly over the agar, individual colonies can usually be seen; each colony represents the multiplication of a single bacterium. </w:t>
      </w:r>
    </w:p>
    <w:p w14:paraId="2D431D35" w14:textId="77777777" w:rsidR="00F72981" w:rsidRDefault="00F72981" w:rsidP="00F72981">
      <w:r w:rsidRPr="003F379F">
        <w:rPr>
          <w:noProof/>
        </w:rPr>
        <mc:AlternateContent>
          <mc:Choice Requires="wps">
            <w:drawing>
              <wp:anchor distT="0" distB="0" distL="114300" distR="114300" simplePos="0" relativeHeight="251682816" behindDoc="0" locked="0" layoutInCell="1" allowOverlap="1" wp14:anchorId="2ACBB10A" wp14:editId="6353A293">
                <wp:simplePos x="0" y="0"/>
                <wp:positionH relativeFrom="column">
                  <wp:posOffset>3862552</wp:posOffset>
                </wp:positionH>
                <wp:positionV relativeFrom="paragraph">
                  <wp:posOffset>264467</wp:posOffset>
                </wp:positionV>
                <wp:extent cx="2985047" cy="3342289"/>
                <wp:effectExtent l="0" t="0" r="0" b="0"/>
                <wp:wrapNone/>
                <wp:docPr id="4" name="Rectangle 3">
                  <a:extLst xmlns:a="http://schemas.openxmlformats.org/drawingml/2006/main">
                    <a:ext uri="{FF2B5EF4-FFF2-40B4-BE49-F238E27FC236}">
                      <a16:creationId xmlns:a16="http://schemas.microsoft.com/office/drawing/2014/main" id="{E4170ED0-17B8-47F3-B819-C644AE6996A8}"/>
                    </a:ext>
                  </a:extLst>
                </wp:docPr>
                <wp:cNvGraphicFramePr/>
                <a:graphic xmlns:a="http://schemas.openxmlformats.org/drawingml/2006/main">
                  <a:graphicData uri="http://schemas.microsoft.com/office/word/2010/wordprocessingShape">
                    <wps:wsp>
                      <wps:cNvSpPr/>
                      <wps:spPr>
                        <a:xfrm>
                          <a:off x="0" y="0"/>
                          <a:ext cx="2985047" cy="3342289"/>
                        </a:xfrm>
                        <a:prstGeom prst="rect">
                          <a:avLst/>
                        </a:prstGeom>
                      </wps:spPr>
                      <wps:txbx>
                        <w:txbxContent>
                          <w:p w14:paraId="69C660C2"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 xml:space="preserve">LB =Nutrient Agar </w:t>
                            </w:r>
                          </w:p>
                          <w:p w14:paraId="7A7AEE7B" w14:textId="77777777" w:rsidR="00F72981" w:rsidRDefault="00F72981" w:rsidP="00F72981">
                            <w:pPr>
                              <w:pStyle w:val="NormalWeb"/>
                              <w:kinsoku w:val="0"/>
                              <w:overflowPunct w:val="0"/>
                              <w:spacing w:before="0" w:beforeAutospacing="0" w:after="0" w:afterAutospacing="0"/>
                              <w:textAlignment w:val="baseline"/>
                            </w:pPr>
                          </w:p>
                          <w:p w14:paraId="591BD620"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LB/AMP= Nutrient Agar plus Ampicillin (antibiotic)</w:t>
                            </w:r>
                          </w:p>
                          <w:p w14:paraId="1BF263C4" w14:textId="77777777" w:rsidR="00F72981" w:rsidRDefault="00F72981" w:rsidP="00F72981">
                            <w:pPr>
                              <w:pStyle w:val="NormalWeb"/>
                              <w:kinsoku w:val="0"/>
                              <w:overflowPunct w:val="0"/>
                              <w:spacing w:before="0" w:beforeAutospacing="0" w:after="0" w:afterAutospacing="0"/>
                              <w:textAlignment w:val="baseline"/>
                            </w:pPr>
                          </w:p>
                          <w:p w14:paraId="3CEA1D63"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LB/AMP/ARA= Nutrient Agar + Ampicillin + Arabinose</w:t>
                            </w:r>
                          </w:p>
                          <w:p w14:paraId="7C7627DE" w14:textId="77777777" w:rsidR="00F72981" w:rsidRDefault="00F72981" w:rsidP="00F72981">
                            <w:pPr>
                              <w:pStyle w:val="NormalWeb"/>
                              <w:kinsoku w:val="0"/>
                              <w:overflowPunct w:val="0"/>
                              <w:spacing w:before="0" w:beforeAutospacing="0" w:after="0" w:afterAutospacing="0"/>
                              <w:textAlignment w:val="baseline"/>
                            </w:pPr>
                          </w:p>
                          <w:p w14:paraId="5BE465BC"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The dishes have been placed under ultraviolet light in a dark room.</w:t>
                            </w:r>
                          </w:p>
                          <w:p w14:paraId="641FC153" w14:textId="77777777" w:rsidR="00F72981" w:rsidRDefault="00F72981" w:rsidP="00F72981">
                            <w:pPr>
                              <w:pStyle w:val="NormalWeb"/>
                              <w:kinsoku w:val="0"/>
                              <w:overflowPunct w:val="0"/>
                              <w:spacing w:before="0" w:beforeAutospacing="0" w:after="0" w:afterAutospacing="0"/>
                              <w:textAlignment w:val="baseline"/>
                            </w:pPr>
                          </w:p>
                          <w:p w14:paraId="314879CD"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 xml:space="preserve">Note that three of the dishes have bacterial colonies, but that only one dish contains fluorescent bacteria. </w:t>
                            </w:r>
                          </w:p>
                          <w:p w14:paraId="44756F7C"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p>
                          <w:p w14:paraId="6842C2DC" w14:textId="75470054" w:rsidR="00F72981" w:rsidRPr="003F379F" w:rsidRDefault="006A18A8" w:rsidP="00F72981">
                            <w:pPr>
                              <w:pStyle w:val="NormalWeb"/>
                              <w:kinsoku w:val="0"/>
                              <w:overflowPunct w:val="0"/>
                              <w:spacing w:before="0" w:beforeAutospacing="0" w:after="0" w:afterAutospacing="0"/>
                              <w:textAlignment w:val="baseline"/>
                              <w:rPr>
                                <w:b/>
                              </w:rPr>
                            </w:pPr>
                            <w:r>
                              <w:rPr>
                                <w:rFonts w:ascii="Arial" w:hAnsi="Arial" w:cstheme="minorBidi"/>
                                <w:b/>
                                <w:color w:val="000000"/>
                                <w:kern w:val="24"/>
                              </w:rPr>
                              <w:t xml:space="preserve">TASK: </w:t>
                            </w:r>
                            <w:r w:rsidR="00F72981" w:rsidRPr="003F379F">
                              <w:rPr>
                                <w:rFonts w:ascii="Arial" w:hAnsi="Arial" w:cstheme="minorBidi"/>
                                <w:b/>
                                <w:color w:val="000000"/>
                                <w:kern w:val="24"/>
                              </w:rPr>
                              <w:t xml:space="preserve">Explain the results of each petri dish.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ACBB10A" id="Rectangle 3" o:spid="_x0000_s1026" style="position:absolute;margin-left:304.15pt;margin-top:20.8pt;width:235.05pt;height:263.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" filled="f" stroked="f">
                <v:textbox>
                  <w:txbxContent>
                    <w:p w14:paraId="69C660C2"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 xml:space="preserve">LB =Nutrient Agar </w:t>
                      </w:r>
                    </w:p>
                    <w:p w14:paraId="7A7AEE7B" w14:textId="77777777" w:rsidR="00F72981" w:rsidRDefault="00F72981" w:rsidP="00F72981">
                      <w:pPr>
                        <w:pStyle w:val="NormalWeb"/>
                        <w:kinsoku w:val="0"/>
                        <w:overflowPunct w:val="0"/>
                        <w:spacing w:before="0" w:beforeAutospacing="0" w:after="0" w:afterAutospacing="0"/>
                        <w:textAlignment w:val="baseline"/>
                      </w:pPr>
                    </w:p>
                    <w:p w14:paraId="591BD620"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LB/AMP= Nutrient Agar plus Ampicillin (antibiotic)</w:t>
                      </w:r>
                    </w:p>
                    <w:p w14:paraId="1BF263C4" w14:textId="77777777" w:rsidR="00F72981" w:rsidRDefault="00F72981" w:rsidP="00F72981">
                      <w:pPr>
                        <w:pStyle w:val="NormalWeb"/>
                        <w:kinsoku w:val="0"/>
                        <w:overflowPunct w:val="0"/>
                        <w:spacing w:before="0" w:beforeAutospacing="0" w:after="0" w:afterAutospacing="0"/>
                        <w:textAlignment w:val="baseline"/>
                      </w:pPr>
                    </w:p>
                    <w:p w14:paraId="3CEA1D63"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LB/AMP/ARA= Nutrient Agar + Ampicillin + Arabinose</w:t>
                      </w:r>
                    </w:p>
                    <w:p w14:paraId="7C7627DE" w14:textId="77777777" w:rsidR="00F72981" w:rsidRDefault="00F72981" w:rsidP="00F72981">
                      <w:pPr>
                        <w:pStyle w:val="NormalWeb"/>
                        <w:kinsoku w:val="0"/>
                        <w:overflowPunct w:val="0"/>
                        <w:spacing w:before="0" w:beforeAutospacing="0" w:after="0" w:afterAutospacing="0"/>
                        <w:textAlignment w:val="baseline"/>
                      </w:pPr>
                    </w:p>
                    <w:p w14:paraId="5BE465BC"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The dishes have been placed under ultraviolet light in a dark room.</w:t>
                      </w:r>
                    </w:p>
                    <w:p w14:paraId="641FC153" w14:textId="77777777" w:rsidR="00F72981" w:rsidRDefault="00F72981" w:rsidP="00F72981">
                      <w:pPr>
                        <w:pStyle w:val="NormalWeb"/>
                        <w:kinsoku w:val="0"/>
                        <w:overflowPunct w:val="0"/>
                        <w:spacing w:before="0" w:beforeAutospacing="0" w:after="0" w:afterAutospacing="0"/>
                        <w:textAlignment w:val="baseline"/>
                      </w:pPr>
                    </w:p>
                    <w:p w14:paraId="314879CD"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r>
                        <w:rPr>
                          <w:rFonts w:ascii="Arial" w:hAnsi="Arial" w:cstheme="minorBidi"/>
                          <w:color w:val="000000"/>
                          <w:kern w:val="24"/>
                        </w:rPr>
                        <w:t xml:space="preserve">Note that three of the dishes have bacterial colonies, but that only one dish contains fluorescent bacteria. </w:t>
                      </w:r>
                    </w:p>
                    <w:p w14:paraId="44756F7C" w14:textId="77777777" w:rsidR="00F72981" w:rsidRDefault="00F72981" w:rsidP="00F72981">
                      <w:pPr>
                        <w:pStyle w:val="NormalWeb"/>
                        <w:kinsoku w:val="0"/>
                        <w:overflowPunct w:val="0"/>
                        <w:spacing w:before="0" w:beforeAutospacing="0" w:after="0" w:afterAutospacing="0"/>
                        <w:textAlignment w:val="baseline"/>
                        <w:rPr>
                          <w:rFonts w:ascii="Arial" w:hAnsi="Arial" w:cstheme="minorBidi"/>
                          <w:color w:val="000000"/>
                          <w:kern w:val="24"/>
                        </w:rPr>
                      </w:pPr>
                    </w:p>
                    <w:p w14:paraId="6842C2DC" w14:textId="75470054" w:rsidR="00F72981" w:rsidRPr="003F379F" w:rsidRDefault="006A18A8" w:rsidP="00F72981">
                      <w:pPr>
                        <w:pStyle w:val="NormalWeb"/>
                        <w:kinsoku w:val="0"/>
                        <w:overflowPunct w:val="0"/>
                        <w:spacing w:before="0" w:beforeAutospacing="0" w:after="0" w:afterAutospacing="0"/>
                        <w:textAlignment w:val="baseline"/>
                        <w:rPr>
                          <w:b/>
                        </w:rPr>
                      </w:pPr>
                      <w:r>
                        <w:rPr>
                          <w:rFonts w:ascii="Arial" w:hAnsi="Arial" w:cstheme="minorBidi"/>
                          <w:b/>
                          <w:color w:val="000000"/>
                          <w:kern w:val="24"/>
                        </w:rPr>
                        <w:t xml:space="preserve">TASK: </w:t>
                      </w:r>
                      <w:r w:rsidR="00F72981" w:rsidRPr="003F379F">
                        <w:rPr>
                          <w:rFonts w:ascii="Arial" w:hAnsi="Arial" w:cstheme="minorBidi"/>
                          <w:b/>
                          <w:color w:val="000000"/>
                          <w:kern w:val="24"/>
                        </w:rPr>
                        <w:t xml:space="preserve">Explain the results of each petri dish. </w:t>
                      </w:r>
                    </w:p>
                  </w:txbxContent>
                </v:textbox>
              </v:rect>
            </w:pict>
          </mc:Fallback>
        </mc:AlternateContent>
      </w:r>
    </w:p>
    <w:p w14:paraId="10A22B70" w14:textId="6DE2277F" w:rsidR="00E14E89" w:rsidRPr="00C55797" w:rsidRDefault="00F72981" w:rsidP="007648F8">
      <w:r w:rsidRPr="003F379F">
        <w:rPr>
          <w:noProof/>
        </w:rPr>
        <w:drawing>
          <wp:inline distT="0" distB="0" distL="0" distR="0" wp14:anchorId="1A90C85B" wp14:editId="10597D80">
            <wp:extent cx="3505200" cy="3180123"/>
            <wp:effectExtent l="0" t="0" r="0" b="1270"/>
            <wp:docPr id="55298" name="Picture 2" descr="Image result for gfp bacteria">
              <a:extLst xmlns:a="http://schemas.openxmlformats.org/drawingml/2006/main">
                <a:ext uri="{FF2B5EF4-FFF2-40B4-BE49-F238E27FC236}">
                  <a16:creationId xmlns:a16="http://schemas.microsoft.com/office/drawing/2014/main" id="{FD3A8ADE-2027-4AE1-9D26-7E62F02005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98" name="Picture 2" descr="Image result for gfp bacteria">
                      <a:extLst>
                        <a:ext uri="{FF2B5EF4-FFF2-40B4-BE49-F238E27FC236}">
                          <a16:creationId xmlns:a16="http://schemas.microsoft.com/office/drawing/2014/main" id="{FD3A8ADE-2027-4AE1-9D26-7E62F02005AB}"/>
                        </a:ext>
                      </a:extLst>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526472" cy="3199422"/>
                    </a:xfrm>
                    <a:prstGeom prst="rect">
                      <a:avLst/>
                    </a:prstGeom>
                    <a:noFill/>
                  </pic:spPr>
                </pic:pic>
              </a:graphicData>
            </a:graphic>
          </wp:inline>
        </w:drawing>
      </w:r>
    </w:p>
    <w:p w14:paraId="5CBBDEDA" w14:textId="77777777" w:rsidR="00C55797" w:rsidRDefault="00C55797" w:rsidP="007648F8">
      <w:pPr>
        <w:rPr>
          <w:rFonts w:asciiTheme="majorHAnsi" w:hAnsiTheme="majorHAnsi" w:cstheme="majorHAnsi"/>
          <w:b/>
          <w:bCs/>
        </w:rPr>
      </w:pPr>
    </w:p>
    <w:p w14:paraId="22DA8A5D" w14:textId="543051B8" w:rsidR="00E14E89" w:rsidRDefault="00E14E89" w:rsidP="007648F8">
      <w:pPr>
        <w:rPr>
          <w:rFonts w:asciiTheme="majorHAnsi" w:hAnsiTheme="majorHAnsi" w:cstheme="majorHAnsi"/>
          <w:b/>
          <w:bCs/>
        </w:rPr>
      </w:pPr>
      <w:r>
        <w:rPr>
          <w:rFonts w:asciiTheme="majorHAnsi" w:hAnsiTheme="majorHAnsi" w:cstheme="majorHAnsi"/>
          <w:b/>
          <w:bCs/>
        </w:rPr>
        <w:t>Recall Question Answers:</w:t>
      </w:r>
    </w:p>
    <w:tbl>
      <w:tblPr>
        <w:tblStyle w:val="TableGrid"/>
        <w:tblW w:w="0" w:type="auto"/>
        <w:tblInd w:w="0" w:type="dxa"/>
        <w:tblLook w:val="04A0" w:firstRow="1" w:lastRow="0" w:firstColumn="1" w:lastColumn="0" w:noHBand="0" w:noVBand="1"/>
      </w:tblPr>
      <w:tblGrid>
        <w:gridCol w:w="5075"/>
        <w:gridCol w:w="5075"/>
      </w:tblGrid>
      <w:tr w:rsidR="00E14E89" w14:paraId="18B4DE2F" w14:textId="77777777" w:rsidTr="008E138E">
        <w:tc>
          <w:tcPr>
            <w:tcW w:w="5075" w:type="dxa"/>
          </w:tcPr>
          <w:p w14:paraId="5808BA27" w14:textId="22918A02" w:rsidR="00421EE9" w:rsidRPr="00A86048" w:rsidRDefault="00A86048" w:rsidP="00A86048">
            <w:pPr>
              <w:rPr>
                <w:rFonts w:asciiTheme="majorHAnsi" w:hAnsiTheme="majorHAnsi" w:cstheme="majorHAnsi"/>
              </w:rPr>
            </w:pPr>
            <w:r>
              <w:rPr>
                <w:rFonts w:asciiTheme="majorHAnsi" w:hAnsiTheme="majorHAnsi" w:cstheme="majorHAnsi"/>
              </w:rPr>
              <w:t xml:space="preserve">1. </w:t>
            </w:r>
            <w:r w:rsidR="00421EE9" w:rsidRPr="00A86048">
              <w:rPr>
                <w:rFonts w:asciiTheme="majorHAnsi" w:hAnsiTheme="majorHAnsi" w:cstheme="majorHAnsi"/>
              </w:rPr>
              <w:t>What is the role of a vector?</w:t>
            </w:r>
          </w:p>
          <w:p w14:paraId="1BF3E0A3" w14:textId="4D3A7E36" w:rsidR="00E14E89" w:rsidRPr="009079C6" w:rsidRDefault="00E14E89" w:rsidP="008E138E">
            <w:pPr>
              <w:rPr>
                <w:rFonts w:ascii="Calibri" w:hAnsi="Calibri" w:cs="Calibri"/>
                <w:caps/>
              </w:rPr>
            </w:pPr>
          </w:p>
        </w:tc>
        <w:tc>
          <w:tcPr>
            <w:tcW w:w="5075" w:type="dxa"/>
          </w:tcPr>
          <w:p w14:paraId="75FD7D17" w14:textId="05836072" w:rsidR="00E14E89" w:rsidRPr="00CB3389" w:rsidRDefault="000D6318" w:rsidP="008E138E">
            <w:pPr>
              <w:rPr>
                <w:rFonts w:ascii="Calibri" w:hAnsi="Calibri" w:cs="Calibri"/>
                <w:caps/>
                <w:color w:val="FF0000"/>
              </w:rPr>
            </w:pPr>
            <w:r w:rsidRPr="000649D7">
              <w:rPr>
                <w:rFonts w:ascii="Calibri" w:hAnsi="Calibri" w:cs="Calibri"/>
                <w:color w:val="FF0000"/>
              </w:rPr>
              <w:t>To carry genes from one organism to another / into bacteria cells</w:t>
            </w:r>
          </w:p>
        </w:tc>
      </w:tr>
      <w:tr w:rsidR="00E14E89" w14:paraId="204DE995" w14:textId="77777777" w:rsidTr="008E138E">
        <w:tc>
          <w:tcPr>
            <w:tcW w:w="5075" w:type="dxa"/>
          </w:tcPr>
          <w:p w14:paraId="7044BD10" w14:textId="7BD55C40" w:rsidR="00E14E89" w:rsidRPr="00147567" w:rsidRDefault="00A86048" w:rsidP="00A86048">
            <w:pPr>
              <w:rPr>
                <w:rFonts w:asciiTheme="majorHAnsi" w:hAnsiTheme="majorHAnsi" w:cstheme="majorHAnsi"/>
              </w:rPr>
            </w:pPr>
            <w:r>
              <w:rPr>
                <w:rFonts w:asciiTheme="majorHAnsi" w:hAnsiTheme="majorHAnsi" w:cstheme="majorHAnsi"/>
              </w:rPr>
              <w:t xml:space="preserve">2. </w:t>
            </w:r>
            <w:r w:rsidR="00421EE9" w:rsidRPr="00A86048">
              <w:rPr>
                <w:rFonts w:asciiTheme="majorHAnsi" w:hAnsiTheme="majorHAnsi" w:cstheme="majorHAnsi"/>
              </w:rPr>
              <w:t>Name a common vector used in genetic engineering. </w:t>
            </w:r>
          </w:p>
        </w:tc>
        <w:tc>
          <w:tcPr>
            <w:tcW w:w="5075" w:type="dxa"/>
          </w:tcPr>
          <w:p w14:paraId="0E779051" w14:textId="51D6CE96" w:rsidR="000649D7" w:rsidRPr="000649D7" w:rsidRDefault="000D6318" w:rsidP="000649D7">
            <w:pPr>
              <w:rPr>
                <w:rFonts w:ascii="Calibri" w:hAnsi="Calibri" w:cs="Calibri"/>
                <w:caps/>
                <w:color w:val="FF0000"/>
              </w:rPr>
            </w:pPr>
            <w:r w:rsidRPr="000649D7">
              <w:rPr>
                <w:rFonts w:ascii="Calibri" w:hAnsi="Calibri" w:cs="Calibri"/>
                <w:color w:val="FF0000"/>
              </w:rPr>
              <w:t>Plasmid</w:t>
            </w:r>
          </w:p>
          <w:p w14:paraId="1816086D" w14:textId="70DEC0E6" w:rsidR="00E14E89" w:rsidRPr="00CB3389" w:rsidRDefault="00E14E89" w:rsidP="008E138E">
            <w:pPr>
              <w:rPr>
                <w:rFonts w:ascii="Calibri" w:hAnsi="Calibri" w:cs="Calibri"/>
                <w:caps/>
                <w:color w:val="FF0000"/>
              </w:rPr>
            </w:pPr>
          </w:p>
        </w:tc>
      </w:tr>
      <w:tr w:rsidR="00E14E89" w14:paraId="3900A350" w14:textId="77777777" w:rsidTr="008E138E">
        <w:tc>
          <w:tcPr>
            <w:tcW w:w="5075" w:type="dxa"/>
          </w:tcPr>
          <w:p w14:paraId="66AD7EB9" w14:textId="03E01CD1" w:rsidR="00E14E89" w:rsidRPr="000D6318" w:rsidRDefault="00A86048" w:rsidP="000D6318">
            <w:pPr>
              <w:spacing w:line="276" w:lineRule="auto"/>
              <w:rPr>
                <w:rFonts w:asciiTheme="majorHAnsi" w:hAnsiTheme="majorHAnsi" w:cstheme="majorHAnsi"/>
              </w:rPr>
            </w:pPr>
            <w:r>
              <w:rPr>
                <w:rFonts w:asciiTheme="majorHAnsi" w:hAnsiTheme="majorHAnsi" w:cstheme="majorHAnsi"/>
              </w:rPr>
              <w:t xml:space="preserve">3. </w:t>
            </w:r>
            <w:r w:rsidR="00421EE9" w:rsidRPr="00421EE9">
              <w:rPr>
                <w:rFonts w:asciiTheme="majorHAnsi" w:hAnsiTheme="majorHAnsi" w:cstheme="majorHAnsi"/>
              </w:rPr>
              <w:t>What is the role of DNA ligase when making a recombinant plasmid? </w:t>
            </w:r>
          </w:p>
        </w:tc>
        <w:tc>
          <w:tcPr>
            <w:tcW w:w="5075" w:type="dxa"/>
          </w:tcPr>
          <w:p w14:paraId="0E228E1D" w14:textId="1A070D45" w:rsidR="000649D7" w:rsidRPr="000649D7" w:rsidRDefault="000D6318" w:rsidP="000649D7">
            <w:pPr>
              <w:rPr>
                <w:rFonts w:ascii="Calibri" w:hAnsi="Calibri" w:cs="Calibri"/>
                <w:caps/>
                <w:color w:val="FF0000"/>
              </w:rPr>
            </w:pPr>
            <w:r w:rsidRPr="000649D7">
              <w:rPr>
                <w:rFonts w:ascii="Calibri" w:hAnsi="Calibri" w:cs="Calibri"/>
                <w:color w:val="FF0000"/>
              </w:rPr>
              <w:t xml:space="preserve">Joining </w:t>
            </w:r>
            <w:r>
              <w:rPr>
                <w:rFonts w:ascii="Calibri" w:hAnsi="Calibri" w:cs="Calibri"/>
                <w:color w:val="FF0000"/>
              </w:rPr>
              <w:t>DNA</w:t>
            </w:r>
            <w:r w:rsidRPr="000649D7">
              <w:rPr>
                <w:rFonts w:ascii="Calibri" w:hAnsi="Calibri" w:cs="Calibri"/>
                <w:color w:val="FF0000"/>
              </w:rPr>
              <w:t xml:space="preserve"> by forming phosphodiester bonds </w:t>
            </w:r>
          </w:p>
          <w:p w14:paraId="28E374B2" w14:textId="2C9B3570" w:rsidR="00E14E89" w:rsidRPr="00CB3389" w:rsidRDefault="00E14E89" w:rsidP="008E138E">
            <w:pPr>
              <w:rPr>
                <w:rFonts w:ascii="Calibri" w:hAnsi="Calibri" w:cs="Calibri"/>
                <w:caps/>
                <w:color w:val="FF0000"/>
              </w:rPr>
            </w:pPr>
          </w:p>
        </w:tc>
      </w:tr>
      <w:tr w:rsidR="00E14E89" w14:paraId="1AC8A598" w14:textId="77777777" w:rsidTr="008E138E">
        <w:tc>
          <w:tcPr>
            <w:tcW w:w="5075" w:type="dxa"/>
          </w:tcPr>
          <w:p w14:paraId="7612F3A7" w14:textId="2D117DBD" w:rsidR="00E14E89" w:rsidRPr="000D6318" w:rsidRDefault="00A86048" w:rsidP="000D6318">
            <w:pPr>
              <w:spacing w:line="276" w:lineRule="auto"/>
              <w:rPr>
                <w:rFonts w:asciiTheme="majorHAnsi" w:hAnsiTheme="majorHAnsi" w:cstheme="majorHAnsi"/>
              </w:rPr>
            </w:pPr>
            <w:r>
              <w:rPr>
                <w:rFonts w:asciiTheme="majorHAnsi" w:hAnsiTheme="majorHAnsi" w:cstheme="majorHAnsi"/>
              </w:rPr>
              <w:t xml:space="preserve">4. </w:t>
            </w:r>
            <w:r w:rsidR="00421EE9" w:rsidRPr="00421EE9">
              <w:rPr>
                <w:rFonts w:asciiTheme="majorHAnsi" w:hAnsiTheme="majorHAnsi" w:cstheme="majorHAnsi"/>
              </w:rPr>
              <w:t>Why are promoter regions important in plasmids?</w:t>
            </w:r>
          </w:p>
        </w:tc>
        <w:tc>
          <w:tcPr>
            <w:tcW w:w="5075" w:type="dxa"/>
          </w:tcPr>
          <w:p w14:paraId="053142D6" w14:textId="76625795" w:rsidR="000649D7" w:rsidRPr="000649D7" w:rsidRDefault="000D6318" w:rsidP="000649D7">
            <w:pPr>
              <w:rPr>
                <w:rFonts w:ascii="Calibri" w:hAnsi="Calibri" w:cs="Calibri"/>
                <w:caps/>
                <w:color w:val="FF0000"/>
              </w:rPr>
            </w:pPr>
            <w:r w:rsidRPr="000649D7">
              <w:rPr>
                <w:rFonts w:ascii="Calibri" w:hAnsi="Calibri" w:cs="Calibri"/>
                <w:color w:val="FF0000"/>
              </w:rPr>
              <w:t>So that the target gene can be transcribed</w:t>
            </w:r>
          </w:p>
          <w:p w14:paraId="501A44A7" w14:textId="595DC328" w:rsidR="00E14E89" w:rsidRPr="00CB3389" w:rsidRDefault="00E14E89" w:rsidP="008E138E">
            <w:pPr>
              <w:rPr>
                <w:rFonts w:ascii="Calibri" w:hAnsi="Calibri" w:cs="Calibri"/>
                <w:caps/>
                <w:color w:val="FF0000"/>
              </w:rPr>
            </w:pPr>
          </w:p>
        </w:tc>
      </w:tr>
      <w:tr w:rsidR="00E14E89" w14:paraId="7F3B205E" w14:textId="77777777" w:rsidTr="008E138E">
        <w:tc>
          <w:tcPr>
            <w:tcW w:w="5075" w:type="dxa"/>
          </w:tcPr>
          <w:p w14:paraId="1E85736A" w14:textId="49766D50" w:rsidR="00E14E89" w:rsidRPr="000D6318" w:rsidRDefault="00A86048" w:rsidP="000D6318">
            <w:pPr>
              <w:spacing w:line="276" w:lineRule="auto"/>
              <w:rPr>
                <w:rFonts w:asciiTheme="majorHAnsi" w:hAnsiTheme="majorHAnsi" w:cstheme="majorHAnsi"/>
              </w:rPr>
            </w:pPr>
            <w:r>
              <w:rPr>
                <w:rFonts w:asciiTheme="majorHAnsi" w:hAnsiTheme="majorHAnsi" w:cstheme="majorHAnsi"/>
              </w:rPr>
              <w:t xml:space="preserve">5. </w:t>
            </w:r>
            <w:r w:rsidR="00421EE9" w:rsidRPr="00421EE9">
              <w:rPr>
                <w:rFonts w:asciiTheme="majorHAnsi" w:hAnsiTheme="majorHAnsi" w:cstheme="majorHAnsi"/>
              </w:rPr>
              <w:t>What is electroporation? </w:t>
            </w:r>
          </w:p>
        </w:tc>
        <w:tc>
          <w:tcPr>
            <w:tcW w:w="5075" w:type="dxa"/>
          </w:tcPr>
          <w:p w14:paraId="00A97005" w14:textId="1E98DB05" w:rsidR="00E14E89" w:rsidRPr="005D3E26" w:rsidRDefault="000D6318" w:rsidP="008E138E">
            <w:pPr>
              <w:rPr>
                <w:rFonts w:ascii="Calibri" w:hAnsi="Calibri" w:cs="Calibri"/>
                <w:caps/>
                <w:color w:val="FF0000"/>
              </w:rPr>
            </w:pPr>
            <w:r w:rsidRPr="000D6318">
              <w:rPr>
                <w:rFonts w:ascii="Calibri" w:hAnsi="Calibri" w:cs="Calibri"/>
                <w:color w:val="FF0000"/>
              </w:rPr>
              <w:t>Using electricity to encourage bacteria to take up plasmids</w:t>
            </w:r>
          </w:p>
        </w:tc>
      </w:tr>
      <w:tr w:rsidR="00E14E89" w14:paraId="21D5D81D" w14:textId="77777777" w:rsidTr="008E138E">
        <w:tc>
          <w:tcPr>
            <w:tcW w:w="5075" w:type="dxa"/>
          </w:tcPr>
          <w:p w14:paraId="1A55AAF7" w14:textId="479B13CB" w:rsidR="00E14E89" w:rsidRPr="000D6318" w:rsidRDefault="00A86048" w:rsidP="000D6318">
            <w:pPr>
              <w:spacing w:line="276" w:lineRule="auto"/>
              <w:rPr>
                <w:rFonts w:asciiTheme="majorHAnsi" w:hAnsiTheme="majorHAnsi" w:cstheme="majorHAnsi"/>
              </w:rPr>
            </w:pPr>
            <w:r>
              <w:rPr>
                <w:rFonts w:asciiTheme="majorHAnsi" w:hAnsiTheme="majorHAnsi" w:cstheme="majorHAnsi"/>
              </w:rPr>
              <w:t xml:space="preserve">6. </w:t>
            </w:r>
            <w:r w:rsidR="00421EE9" w:rsidRPr="00421EE9">
              <w:rPr>
                <w:rFonts w:asciiTheme="majorHAnsi" w:hAnsiTheme="majorHAnsi" w:cstheme="majorHAnsi"/>
              </w:rPr>
              <w:t>Why are marker genes inserted into plasmids</w:t>
            </w:r>
            <w:r w:rsidR="000D6318">
              <w:rPr>
                <w:rFonts w:asciiTheme="majorHAnsi" w:hAnsiTheme="majorHAnsi" w:cstheme="majorHAnsi"/>
              </w:rPr>
              <w:t>?</w:t>
            </w:r>
          </w:p>
        </w:tc>
        <w:tc>
          <w:tcPr>
            <w:tcW w:w="5075" w:type="dxa"/>
          </w:tcPr>
          <w:p w14:paraId="638C8BA3" w14:textId="37DD1975" w:rsidR="00E14E89" w:rsidRPr="005D3E26" w:rsidRDefault="000D6318" w:rsidP="008E138E">
            <w:pPr>
              <w:rPr>
                <w:rFonts w:ascii="Calibri" w:hAnsi="Calibri" w:cs="Calibri"/>
                <w:caps/>
                <w:color w:val="FF0000"/>
              </w:rPr>
            </w:pPr>
            <w:r w:rsidRPr="000D6318">
              <w:rPr>
                <w:rFonts w:ascii="Calibri" w:hAnsi="Calibri" w:cs="Calibri"/>
                <w:color w:val="FF0000"/>
              </w:rPr>
              <w:t>So transformed bacteria can be quickly identified</w:t>
            </w:r>
          </w:p>
        </w:tc>
      </w:tr>
      <w:tr w:rsidR="00A86048" w14:paraId="4502F2BB" w14:textId="77777777" w:rsidTr="008E138E">
        <w:tc>
          <w:tcPr>
            <w:tcW w:w="5075" w:type="dxa"/>
          </w:tcPr>
          <w:p w14:paraId="3410F6C8" w14:textId="510DA174" w:rsidR="00A86048" w:rsidRPr="00421EE9" w:rsidRDefault="00A86048" w:rsidP="000D6318">
            <w:pPr>
              <w:spacing w:line="276" w:lineRule="auto"/>
              <w:rPr>
                <w:rFonts w:asciiTheme="majorHAnsi" w:hAnsiTheme="majorHAnsi" w:cstheme="majorHAnsi"/>
              </w:rPr>
            </w:pPr>
            <w:r>
              <w:rPr>
                <w:rFonts w:asciiTheme="majorHAnsi" w:hAnsiTheme="majorHAnsi" w:cstheme="majorHAnsi"/>
              </w:rPr>
              <w:t xml:space="preserve">7. </w:t>
            </w:r>
            <w:r w:rsidR="00421EE9" w:rsidRPr="00421EE9">
              <w:rPr>
                <w:rFonts w:asciiTheme="majorHAnsi" w:hAnsiTheme="majorHAnsi" w:cstheme="majorHAnsi"/>
              </w:rPr>
              <w:t>Give an example of a marker gene.</w:t>
            </w:r>
          </w:p>
        </w:tc>
        <w:tc>
          <w:tcPr>
            <w:tcW w:w="5075" w:type="dxa"/>
          </w:tcPr>
          <w:p w14:paraId="09D82B54" w14:textId="3F3EBF57" w:rsidR="00A86048" w:rsidRPr="005D3E26" w:rsidRDefault="000D6318" w:rsidP="008E138E">
            <w:pPr>
              <w:rPr>
                <w:rFonts w:ascii="Calibri" w:hAnsi="Calibri" w:cs="Calibri"/>
                <w:color w:val="FF0000"/>
              </w:rPr>
            </w:pPr>
            <w:r w:rsidRPr="000D6318">
              <w:rPr>
                <w:rFonts w:ascii="Calibri" w:hAnsi="Calibri" w:cs="Calibri"/>
                <w:color w:val="FF0000"/>
              </w:rPr>
              <w:t>GFP/UV Fluorescence or antibiotic resistance</w:t>
            </w:r>
          </w:p>
        </w:tc>
      </w:tr>
    </w:tbl>
    <w:p w14:paraId="38A132EC" w14:textId="77777777" w:rsidR="009A7F06" w:rsidRDefault="009A7F06" w:rsidP="00B419B2">
      <w:pPr>
        <w:jc w:val="center"/>
        <w:rPr>
          <w:rFonts w:asciiTheme="majorHAnsi" w:hAnsiTheme="majorHAnsi" w:cstheme="majorHAnsi"/>
          <w:b/>
          <w:bCs/>
          <w:sz w:val="24"/>
          <w:szCs w:val="24"/>
          <w:u w:val="single"/>
        </w:rPr>
      </w:pPr>
    </w:p>
    <w:p w14:paraId="4ED30F66" w14:textId="56167E22" w:rsidR="002C39E0" w:rsidRPr="00B419B2" w:rsidRDefault="002C39E0" w:rsidP="00B419B2">
      <w:pPr>
        <w:jc w:val="center"/>
        <w:rPr>
          <w:rFonts w:asciiTheme="majorHAnsi" w:hAnsiTheme="majorHAnsi" w:cstheme="majorHAnsi"/>
          <w:b/>
          <w:bCs/>
          <w:sz w:val="24"/>
          <w:szCs w:val="24"/>
          <w:u w:val="single"/>
        </w:rPr>
      </w:pPr>
      <w:r w:rsidRPr="002C39E0">
        <w:rPr>
          <w:rFonts w:asciiTheme="majorHAnsi" w:hAnsiTheme="majorHAnsi" w:cstheme="majorHAnsi"/>
          <w:b/>
          <w:bCs/>
          <w:sz w:val="24"/>
          <w:szCs w:val="24"/>
          <w:u w:val="single"/>
        </w:rPr>
        <w:lastRenderedPageBreak/>
        <w:t>Lesson 4 In Vitro Cloning (PCR)</w:t>
      </w:r>
    </w:p>
    <w:tbl>
      <w:tblPr>
        <w:tblStyle w:val="TableGrid"/>
        <w:tblW w:w="10280" w:type="dxa"/>
        <w:tblInd w:w="0" w:type="dxa"/>
        <w:tblLook w:val="04A0" w:firstRow="1" w:lastRow="0" w:firstColumn="1" w:lastColumn="0" w:noHBand="0" w:noVBand="1"/>
      </w:tblPr>
      <w:tblGrid>
        <w:gridCol w:w="1696"/>
        <w:gridCol w:w="8584"/>
      </w:tblGrid>
      <w:tr w:rsidR="00D8519B" w:rsidRPr="0009355B" w14:paraId="59472BF6" w14:textId="77777777" w:rsidTr="00B419B2">
        <w:trPr>
          <w:trHeight w:val="292"/>
        </w:trPr>
        <w:tc>
          <w:tcPr>
            <w:tcW w:w="1696" w:type="dxa"/>
          </w:tcPr>
          <w:p w14:paraId="6E124410" w14:textId="2ABEB062" w:rsidR="00D8519B" w:rsidRPr="00D8519B" w:rsidRDefault="00D8519B" w:rsidP="008E138E">
            <w:pPr>
              <w:rPr>
                <w:rFonts w:ascii="Calibri" w:eastAsia="Times New Roman" w:hAnsi="Calibri" w:cs="Calibri"/>
                <w:b/>
                <w:bCs/>
                <w:color w:val="000000"/>
                <w:lang w:val="en-US"/>
              </w:rPr>
            </w:pPr>
            <w:r w:rsidRPr="00D8519B">
              <w:rPr>
                <w:rFonts w:ascii="Calibri" w:eastAsia="Times New Roman" w:hAnsi="Calibri" w:cs="Calibri"/>
                <w:b/>
                <w:bCs/>
                <w:color w:val="000000"/>
                <w:lang w:val="en-US"/>
              </w:rPr>
              <w:t>Key Word</w:t>
            </w:r>
          </w:p>
        </w:tc>
        <w:tc>
          <w:tcPr>
            <w:tcW w:w="8584" w:type="dxa"/>
          </w:tcPr>
          <w:p w14:paraId="4DC9FEF7" w14:textId="3C5E3F27" w:rsidR="00D8519B" w:rsidRPr="00D8519B" w:rsidRDefault="00B419B2" w:rsidP="008E138E">
            <w:pPr>
              <w:rPr>
                <w:rFonts w:ascii="Calibri" w:eastAsia="Times New Roman" w:hAnsi="Calibri" w:cs="Calibri"/>
                <w:b/>
                <w:bCs/>
                <w:color w:val="000000"/>
                <w:lang w:val="en-US"/>
              </w:rPr>
            </w:pPr>
            <w:r w:rsidRPr="00D8519B">
              <w:rPr>
                <w:rFonts w:ascii="Calibri" w:eastAsia="Times New Roman" w:hAnsi="Calibri" w:cs="Calibri"/>
                <w:b/>
                <w:bCs/>
                <w:color w:val="000000"/>
                <w:lang w:val="en-US"/>
              </w:rPr>
              <w:t>Definition</w:t>
            </w:r>
          </w:p>
        </w:tc>
      </w:tr>
      <w:tr w:rsidR="00D8519B" w:rsidRPr="0009355B" w14:paraId="08F8CB59" w14:textId="77777777" w:rsidTr="00B419B2">
        <w:trPr>
          <w:trHeight w:val="292"/>
        </w:trPr>
        <w:tc>
          <w:tcPr>
            <w:tcW w:w="1696" w:type="dxa"/>
            <w:hideMark/>
          </w:tcPr>
          <w:p w14:paraId="48681230"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Annealing</w:t>
            </w:r>
          </w:p>
        </w:tc>
        <w:tc>
          <w:tcPr>
            <w:tcW w:w="8584" w:type="dxa"/>
            <w:hideMark/>
          </w:tcPr>
          <w:p w14:paraId="5B8E9BB8"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Joining of the primers to their complementary bases at the end of the DNA fragment</w:t>
            </w:r>
          </w:p>
        </w:tc>
      </w:tr>
      <w:tr w:rsidR="00D8519B" w:rsidRPr="0009355B" w14:paraId="6C341865" w14:textId="77777777" w:rsidTr="00B419B2">
        <w:trPr>
          <w:trHeight w:val="583"/>
        </w:trPr>
        <w:tc>
          <w:tcPr>
            <w:tcW w:w="1696" w:type="dxa"/>
            <w:hideMark/>
          </w:tcPr>
          <w:p w14:paraId="4B9DBF37"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ligase</w:t>
            </w:r>
          </w:p>
        </w:tc>
        <w:tc>
          <w:tcPr>
            <w:tcW w:w="8584" w:type="dxa"/>
            <w:hideMark/>
          </w:tcPr>
          <w:p w14:paraId="7DBD8F6C"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An enzyme which can join the phosphate-sugar framework of two sections of DNA eg joining sticky ends</w:t>
            </w:r>
          </w:p>
        </w:tc>
      </w:tr>
      <w:tr w:rsidR="00D8519B" w:rsidRPr="0009355B" w14:paraId="04C0B662" w14:textId="77777777" w:rsidTr="00B419B2">
        <w:trPr>
          <w:trHeight w:val="583"/>
        </w:trPr>
        <w:tc>
          <w:tcPr>
            <w:tcW w:w="1696" w:type="dxa"/>
            <w:hideMark/>
          </w:tcPr>
          <w:p w14:paraId="2598C5C4"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DNA polymerase</w:t>
            </w:r>
          </w:p>
        </w:tc>
        <w:tc>
          <w:tcPr>
            <w:tcW w:w="8584" w:type="dxa"/>
            <w:hideMark/>
          </w:tcPr>
          <w:p w14:paraId="70E7B968"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An enzyme which manufactures DNA by joining nucleotides (using a complementary strand as a blueprint).</w:t>
            </w:r>
          </w:p>
        </w:tc>
      </w:tr>
      <w:tr w:rsidR="00D8519B" w:rsidRPr="0009355B" w14:paraId="1F3FEAEA" w14:textId="77777777" w:rsidTr="00B419B2">
        <w:trPr>
          <w:trHeight w:val="583"/>
        </w:trPr>
        <w:tc>
          <w:tcPr>
            <w:tcW w:w="1696" w:type="dxa"/>
            <w:hideMark/>
          </w:tcPr>
          <w:p w14:paraId="70217AC8"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Polymerase chain reaction</w:t>
            </w:r>
          </w:p>
        </w:tc>
        <w:tc>
          <w:tcPr>
            <w:tcW w:w="8584" w:type="dxa"/>
            <w:hideMark/>
          </w:tcPr>
          <w:p w14:paraId="4F7038CD"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 xml:space="preserve">Automated method of </w:t>
            </w:r>
            <w:r w:rsidRPr="0009355B">
              <w:rPr>
                <w:rFonts w:ascii="Calibri" w:eastAsia="Times New Roman" w:hAnsi="Calibri" w:cs="Calibri"/>
                <w:i/>
                <w:iCs/>
                <w:color w:val="000000"/>
                <w:sz w:val="22"/>
                <w:szCs w:val="22"/>
                <w:lang w:val="en-US" w:eastAsia="en-GB"/>
              </w:rPr>
              <w:t>in vitro</w:t>
            </w:r>
            <w:r w:rsidRPr="0009355B">
              <w:rPr>
                <w:rFonts w:ascii="Calibri" w:eastAsia="Times New Roman" w:hAnsi="Calibri" w:cs="Calibri"/>
                <w:color w:val="000000"/>
                <w:sz w:val="22"/>
                <w:szCs w:val="22"/>
                <w:lang w:val="en-US" w:eastAsia="en-GB"/>
              </w:rPr>
              <w:t xml:space="preserve"> cloning in which fragments of DNA are copied very quickly and many billions of times </w:t>
            </w:r>
          </w:p>
        </w:tc>
      </w:tr>
      <w:tr w:rsidR="00D8519B" w:rsidRPr="0009355B" w14:paraId="5BCDD0DC" w14:textId="77777777" w:rsidTr="00B419B2">
        <w:trPr>
          <w:trHeight w:val="583"/>
        </w:trPr>
        <w:tc>
          <w:tcPr>
            <w:tcW w:w="1696" w:type="dxa"/>
            <w:hideMark/>
          </w:tcPr>
          <w:p w14:paraId="7223CFB2"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Primer</w:t>
            </w:r>
          </w:p>
        </w:tc>
        <w:tc>
          <w:tcPr>
            <w:tcW w:w="8584" w:type="dxa"/>
            <w:hideMark/>
          </w:tcPr>
          <w:p w14:paraId="62E3E4CF"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 short sequence of nucleotides with a set of bases complementary to those at one end of each of the two DNA fragments</w:t>
            </w:r>
          </w:p>
        </w:tc>
      </w:tr>
      <w:tr w:rsidR="00D8519B" w:rsidRPr="0009355B" w14:paraId="7EF43B7F" w14:textId="77777777" w:rsidTr="00B419B2">
        <w:trPr>
          <w:trHeight w:val="292"/>
        </w:trPr>
        <w:tc>
          <w:tcPr>
            <w:tcW w:w="1696" w:type="dxa"/>
            <w:hideMark/>
          </w:tcPr>
          <w:p w14:paraId="01D264D6"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Taq Polymerase</w:t>
            </w:r>
          </w:p>
        </w:tc>
        <w:tc>
          <w:tcPr>
            <w:tcW w:w="8584" w:type="dxa"/>
            <w:hideMark/>
          </w:tcPr>
          <w:p w14:paraId="7F732235"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eastAsia="en-GB"/>
              </w:rPr>
              <w:t>Heat stable enzyme that replicates DNA .</w:t>
            </w:r>
          </w:p>
        </w:tc>
      </w:tr>
      <w:tr w:rsidR="00D8519B" w:rsidRPr="0009355B" w14:paraId="4790A7F7" w14:textId="77777777" w:rsidTr="00B419B2">
        <w:trPr>
          <w:trHeight w:val="292"/>
        </w:trPr>
        <w:tc>
          <w:tcPr>
            <w:tcW w:w="1696" w:type="dxa"/>
            <w:hideMark/>
          </w:tcPr>
          <w:p w14:paraId="7A9B6BCC"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Thermocycler</w:t>
            </w:r>
          </w:p>
        </w:tc>
        <w:tc>
          <w:tcPr>
            <w:tcW w:w="8584" w:type="dxa"/>
            <w:hideMark/>
          </w:tcPr>
          <w:p w14:paraId="37836A45" w14:textId="77777777" w:rsidR="00D8519B" w:rsidRPr="0009355B" w:rsidRDefault="00D8519B" w:rsidP="008E138E">
            <w:pPr>
              <w:rPr>
                <w:rFonts w:ascii="Calibri" w:eastAsia="Times New Roman" w:hAnsi="Calibri" w:cs="Calibri"/>
                <w:color w:val="000000"/>
                <w:sz w:val="22"/>
                <w:szCs w:val="22"/>
                <w:lang w:eastAsia="en-GB"/>
              </w:rPr>
            </w:pPr>
            <w:r w:rsidRPr="0009355B">
              <w:rPr>
                <w:rFonts w:ascii="Calibri" w:eastAsia="Times New Roman" w:hAnsi="Calibri" w:cs="Calibri"/>
                <w:color w:val="000000"/>
                <w:sz w:val="22"/>
                <w:szCs w:val="22"/>
                <w:lang w:val="en-US" w:eastAsia="en-GB"/>
              </w:rPr>
              <w:t>A computer-controlled machine that varies temperatures precisely over a period of time</w:t>
            </w:r>
          </w:p>
        </w:tc>
      </w:tr>
    </w:tbl>
    <w:p w14:paraId="58C85F24" w14:textId="77777777" w:rsidR="00B419B2" w:rsidRDefault="00B419B2" w:rsidP="002C39E0">
      <w:pPr>
        <w:rPr>
          <w:rFonts w:asciiTheme="majorHAnsi" w:hAnsiTheme="majorHAnsi" w:cstheme="majorHAnsi"/>
          <w:b/>
          <w:bCs/>
          <w:sz w:val="24"/>
          <w:szCs w:val="24"/>
        </w:rPr>
      </w:pPr>
    </w:p>
    <w:tbl>
      <w:tblPr>
        <w:tblStyle w:val="TableGrid"/>
        <w:tblpPr w:leftFromText="180" w:rightFromText="180" w:vertAnchor="text" w:horzAnchor="margin" w:tblpXSpec="center" w:tblpY="330"/>
        <w:tblW w:w="10458" w:type="dxa"/>
        <w:tblInd w:w="0" w:type="dxa"/>
        <w:tblLook w:val="04A0" w:firstRow="1" w:lastRow="0" w:firstColumn="1" w:lastColumn="0" w:noHBand="0" w:noVBand="1"/>
      </w:tblPr>
      <w:tblGrid>
        <w:gridCol w:w="5452"/>
        <w:gridCol w:w="5006"/>
      </w:tblGrid>
      <w:tr w:rsidR="00B419B2" w:rsidRPr="003F22B2" w14:paraId="48898A33" w14:textId="77777777" w:rsidTr="00B419B2">
        <w:trPr>
          <w:trHeight w:val="90"/>
        </w:trPr>
        <w:tc>
          <w:tcPr>
            <w:tcW w:w="5452" w:type="dxa"/>
          </w:tcPr>
          <w:p w14:paraId="1B818E4F" w14:textId="77777777" w:rsidR="00B419B2" w:rsidRPr="003F22B2" w:rsidRDefault="00B419B2" w:rsidP="00B419B2">
            <w:pPr>
              <w:jc w:val="center"/>
              <w:rPr>
                <w:rFonts w:ascii="Calibri" w:hAnsi="Calibri" w:cs="Calibri"/>
                <w:b/>
                <w:bCs/>
                <w:sz w:val="22"/>
                <w:szCs w:val="22"/>
              </w:rPr>
            </w:pPr>
            <w:r w:rsidRPr="003F22B2">
              <w:rPr>
                <w:rFonts w:ascii="Calibri" w:hAnsi="Calibri" w:cs="Calibri"/>
                <w:b/>
                <w:bCs/>
                <w:sz w:val="22"/>
                <w:szCs w:val="22"/>
              </w:rPr>
              <w:t>In Vivo</w:t>
            </w:r>
          </w:p>
        </w:tc>
        <w:tc>
          <w:tcPr>
            <w:tcW w:w="5006" w:type="dxa"/>
          </w:tcPr>
          <w:p w14:paraId="543D238C" w14:textId="77777777" w:rsidR="00B419B2" w:rsidRPr="003F22B2" w:rsidRDefault="00B419B2" w:rsidP="00B419B2">
            <w:pPr>
              <w:jc w:val="center"/>
              <w:rPr>
                <w:rFonts w:ascii="Calibri" w:hAnsi="Calibri" w:cs="Calibri"/>
                <w:b/>
                <w:bCs/>
                <w:sz w:val="22"/>
                <w:szCs w:val="22"/>
              </w:rPr>
            </w:pPr>
            <w:r w:rsidRPr="003F22B2">
              <w:rPr>
                <w:rFonts w:ascii="Calibri" w:hAnsi="Calibri" w:cs="Calibri"/>
                <w:b/>
                <w:bCs/>
                <w:sz w:val="22"/>
                <w:szCs w:val="22"/>
              </w:rPr>
              <w:t>In Vitro</w:t>
            </w:r>
          </w:p>
        </w:tc>
      </w:tr>
      <w:tr w:rsidR="00B419B2" w:rsidRPr="003F22B2" w14:paraId="7C938A0A" w14:textId="77777777" w:rsidTr="00B419B2">
        <w:trPr>
          <w:trHeight w:val="981"/>
        </w:trPr>
        <w:tc>
          <w:tcPr>
            <w:tcW w:w="5452" w:type="dxa"/>
          </w:tcPr>
          <w:p w14:paraId="5F87A649" w14:textId="77777777" w:rsidR="00B419B2" w:rsidRPr="003F22B2" w:rsidRDefault="00B419B2" w:rsidP="00B419B2">
            <w:pPr>
              <w:widowControl w:val="0"/>
              <w:autoSpaceDE w:val="0"/>
              <w:autoSpaceDN w:val="0"/>
              <w:adjustRightInd w:val="0"/>
              <w:spacing w:before="240"/>
              <w:jc w:val="center"/>
              <w:rPr>
                <w:rFonts w:ascii="Calibri" w:hAnsi="Calibri" w:cs="Calibri"/>
                <w:b/>
                <w:bCs/>
                <w:sz w:val="22"/>
                <w:szCs w:val="22"/>
              </w:rPr>
            </w:pPr>
            <w:r w:rsidRPr="003F22B2">
              <w:rPr>
                <w:rFonts w:ascii="Calibri" w:hAnsi="Calibri" w:cs="Calibri"/>
                <w:b/>
                <w:bCs/>
                <w:noProof/>
                <w:sz w:val="22"/>
                <w:szCs w:val="22"/>
              </w:rPr>
              <w:drawing>
                <wp:inline distT="0" distB="0" distL="0" distR="0" wp14:anchorId="6CB6AEF7" wp14:editId="37632986">
                  <wp:extent cx="775624" cy="621102"/>
                  <wp:effectExtent l="0" t="0" r="5715" b="762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pic:cNvPicPr/>
                        </pic:nvPicPr>
                        <pic:blipFill rotWithShape="1">
                          <a:blip r:embed="rId37" cstate="print">
                            <a:extLst>
                              <a:ext uri="{28A0092B-C50C-407E-A947-70E740481C1C}">
                                <a14:useLocalDpi xmlns:a14="http://schemas.microsoft.com/office/drawing/2010/main" val="0"/>
                              </a:ext>
                              <a:ext uri="{837473B0-CC2E-450A-ABE3-18F120FF3D39}">
                                <a1611:picAttrSrcUrl xmlns:a1611="http://schemas.microsoft.com/office/drawing/2016/11/main" r:id="rId38"/>
                              </a:ext>
                            </a:extLst>
                          </a:blip>
                          <a:srcRect l="9970" t="17207" r="8416" b="17440"/>
                          <a:stretch/>
                        </pic:blipFill>
                        <pic:spPr bwMode="auto">
                          <a:xfrm>
                            <a:off x="0" y="0"/>
                            <a:ext cx="777375" cy="622504"/>
                          </a:xfrm>
                          <a:prstGeom prst="rect">
                            <a:avLst/>
                          </a:prstGeom>
                          <a:ln>
                            <a:noFill/>
                          </a:ln>
                          <a:extLst>
                            <a:ext uri="{53640926-AAD7-44D8-BBD7-CCE9431645EC}">
                              <a14:shadowObscured xmlns:a14="http://schemas.microsoft.com/office/drawing/2010/main"/>
                            </a:ext>
                          </a:extLst>
                        </pic:spPr>
                      </pic:pic>
                    </a:graphicData>
                  </a:graphic>
                </wp:inline>
              </w:drawing>
            </w:r>
          </w:p>
        </w:tc>
        <w:tc>
          <w:tcPr>
            <w:tcW w:w="5006" w:type="dxa"/>
          </w:tcPr>
          <w:p w14:paraId="72031D9A" w14:textId="77777777" w:rsidR="00B419B2" w:rsidRPr="003F22B2" w:rsidRDefault="00B419B2" w:rsidP="00B419B2">
            <w:pPr>
              <w:widowControl w:val="0"/>
              <w:autoSpaceDE w:val="0"/>
              <w:autoSpaceDN w:val="0"/>
              <w:adjustRightInd w:val="0"/>
              <w:spacing w:before="240"/>
              <w:ind w:right="11"/>
              <w:jc w:val="center"/>
              <w:rPr>
                <w:rFonts w:ascii="Calibri" w:hAnsi="Calibri" w:cs="Calibri"/>
                <w:b/>
                <w:bCs/>
                <w:sz w:val="22"/>
                <w:szCs w:val="22"/>
              </w:rPr>
            </w:pPr>
            <w:r w:rsidRPr="003F22B2">
              <w:rPr>
                <w:rFonts w:ascii="Calibri" w:hAnsi="Calibri" w:cs="Calibri"/>
                <w:b/>
                <w:bCs/>
                <w:noProof/>
                <w:sz w:val="22"/>
                <w:szCs w:val="22"/>
              </w:rPr>
              <w:drawing>
                <wp:inline distT="0" distB="0" distL="0" distR="0" wp14:anchorId="723CD3D1" wp14:editId="2296E679">
                  <wp:extent cx="672465" cy="672465"/>
                  <wp:effectExtent l="0" t="0" r="0" b="0"/>
                  <wp:docPr id="106" name="Graphic 106" descr="Test tub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Graphic 94" descr="Test tubes"/>
                          <pic:cNvPicPr/>
                        </pic:nvPicPr>
                        <pic:blipFill>
                          <a:blip r:embed="rId39">
                            <a:extLst>
                              <a:ext uri="{28A0092B-C50C-407E-A947-70E740481C1C}">
                                <a14:useLocalDpi xmlns:a14="http://schemas.microsoft.com/office/drawing/2010/main" val="0"/>
                              </a:ext>
                              <a:ext uri="{96DAC541-7B7A-43D3-8B79-37D633B846F1}">
                                <asvg:svgBlip xmlns:asvg="http://schemas.microsoft.com/office/drawing/2016/SVG/main" r:embed="rId40"/>
                              </a:ext>
                            </a:extLst>
                          </a:blip>
                          <a:stretch>
                            <a:fillRect/>
                          </a:stretch>
                        </pic:blipFill>
                        <pic:spPr>
                          <a:xfrm>
                            <a:off x="0" y="0"/>
                            <a:ext cx="675557" cy="675557"/>
                          </a:xfrm>
                          <a:prstGeom prst="rect">
                            <a:avLst/>
                          </a:prstGeom>
                        </pic:spPr>
                      </pic:pic>
                    </a:graphicData>
                  </a:graphic>
                </wp:inline>
              </w:drawing>
            </w:r>
          </w:p>
        </w:tc>
      </w:tr>
      <w:tr w:rsidR="00B419B2" w:rsidRPr="003F22B2" w14:paraId="1D25F983" w14:textId="77777777" w:rsidTr="00B419B2">
        <w:trPr>
          <w:trHeight w:val="584"/>
        </w:trPr>
        <w:tc>
          <w:tcPr>
            <w:tcW w:w="5452" w:type="dxa"/>
            <w:vAlign w:val="center"/>
          </w:tcPr>
          <w:p w14:paraId="43238D74" w14:textId="77777777" w:rsidR="00B419B2" w:rsidRPr="003F22B2" w:rsidRDefault="00B419B2" w:rsidP="00B419B2">
            <w:pPr>
              <w:widowControl w:val="0"/>
              <w:autoSpaceDE w:val="0"/>
              <w:autoSpaceDN w:val="0"/>
              <w:adjustRightInd w:val="0"/>
              <w:spacing w:before="240"/>
              <w:jc w:val="center"/>
              <w:rPr>
                <w:rFonts w:ascii="Calibri" w:hAnsi="Calibri" w:cs="Calibri"/>
                <w:sz w:val="22"/>
                <w:szCs w:val="22"/>
              </w:rPr>
            </w:pPr>
            <w:r>
              <w:rPr>
                <w:rFonts w:ascii="Calibri" w:hAnsi="Calibri" w:cs="Calibri"/>
                <w:sz w:val="22"/>
                <w:szCs w:val="22"/>
                <w:lang w:val="en-US"/>
              </w:rPr>
              <w:t>L</w:t>
            </w:r>
            <w:r w:rsidRPr="003F22B2">
              <w:rPr>
                <w:rFonts w:ascii="Calibri" w:hAnsi="Calibri" w:cs="Calibri"/>
                <w:sz w:val="22"/>
                <w:szCs w:val="22"/>
                <w:lang w:val="en-US"/>
              </w:rPr>
              <w:t xml:space="preserve">iterally means </w:t>
            </w:r>
            <w:r w:rsidRPr="003F22B2">
              <w:rPr>
                <w:rFonts w:ascii="Calibri" w:hAnsi="Calibri" w:cs="Calibri"/>
                <w:i/>
                <w:iCs/>
                <w:sz w:val="22"/>
                <w:szCs w:val="22"/>
                <w:lang w:val="en-US"/>
              </w:rPr>
              <w:t xml:space="preserve">“in the living” </w:t>
            </w:r>
            <w:r w:rsidRPr="003F22B2">
              <w:rPr>
                <w:rFonts w:ascii="Calibri" w:hAnsi="Calibri" w:cs="Calibri"/>
                <w:sz w:val="22"/>
                <w:szCs w:val="22"/>
              </w:rPr>
              <w:t>which means taking place inside whole, living organisms or cells</w:t>
            </w:r>
          </w:p>
        </w:tc>
        <w:tc>
          <w:tcPr>
            <w:tcW w:w="5006" w:type="dxa"/>
            <w:vAlign w:val="center"/>
          </w:tcPr>
          <w:p w14:paraId="45F683AA" w14:textId="77777777" w:rsidR="00B419B2" w:rsidRPr="003F22B2" w:rsidRDefault="00B419B2" w:rsidP="00B419B2">
            <w:pPr>
              <w:widowControl w:val="0"/>
              <w:autoSpaceDE w:val="0"/>
              <w:autoSpaceDN w:val="0"/>
              <w:adjustRightInd w:val="0"/>
              <w:spacing w:before="240"/>
              <w:ind w:right="11"/>
              <w:jc w:val="center"/>
              <w:rPr>
                <w:rFonts w:ascii="Calibri" w:hAnsi="Calibri" w:cs="Calibri"/>
                <w:sz w:val="22"/>
                <w:szCs w:val="22"/>
              </w:rPr>
            </w:pPr>
            <w:r w:rsidRPr="003F22B2">
              <w:rPr>
                <w:rFonts w:ascii="Calibri" w:hAnsi="Calibri" w:cs="Calibri"/>
                <w:sz w:val="22"/>
                <w:szCs w:val="22"/>
                <w:lang w:val="en-US"/>
              </w:rPr>
              <w:t>Literally</w:t>
            </w:r>
            <w:r>
              <w:rPr>
                <w:rFonts w:ascii="Calibri" w:hAnsi="Calibri" w:cs="Calibri"/>
                <w:sz w:val="22"/>
                <w:szCs w:val="22"/>
                <w:lang w:val="en-US"/>
              </w:rPr>
              <w:t xml:space="preserve"> means</w:t>
            </w:r>
            <w:r w:rsidRPr="003F22B2">
              <w:rPr>
                <w:rFonts w:ascii="Calibri" w:hAnsi="Calibri" w:cs="Calibri"/>
                <w:sz w:val="22"/>
                <w:szCs w:val="22"/>
                <w:lang w:val="en-US"/>
              </w:rPr>
              <w:t xml:space="preserve"> </w:t>
            </w:r>
            <w:r w:rsidRPr="003F22B2">
              <w:rPr>
                <w:rFonts w:ascii="Calibri" w:hAnsi="Calibri" w:cs="Calibri"/>
                <w:i/>
                <w:iCs/>
                <w:sz w:val="22"/>
                <w:szCs w:val="22"/>
                <w:lang w:val="en-US"/>
              </w:rPr>
              <w:t xml:space="preserve">“in the glass” </w:t>
            </w:r>
            <w:r w:rsidRPr="003F22B2">
              <w:rPr>
                <w:rFonts w:ascii="Calibri" w:hAnsi="Calibri" w:cs="Calibri"/>
                <w:sz w:val="22"/>
                <w:szCs w:val="22"/>
                <w:lang w:val="en-US"/>
              </w:rPr>
              <w:t xml:space="preserve">which means </w:t>
            </w:r>
            <w:r w:rsidRPr="003F22B2">
              <w:rPr>
                <w:rFonts w:ascii="Calibri" w:hAnsi="Calibri" w:cs="Calibri"/>
                <w:sz w:val="22"/>
                <w:szCs w:val="22"/>
              </w:rPr>
              <w:t>performed or taking place in a test tube, culture dish, or elsewhere outside a living organism</w:t>
            </w:r>
          </w:p>
        </w:tc>
      </w:tr>
      <w:tr w:rsidR="00B419B2" w:rsidRPr="003F22B2" w14:paraId="1F9FB0F1" w14:textId="77777777" w:rsidTr="00B419B2">
        <w:trPr>
          <w:trHeight w:val="610"/>
        </w:trPr>
        <w:tc>
          <w:tcPr>
            <w:tcW w:w="5452" w:type="dxa"/>
            <w:vAlign w:val="center"/>
          </w:tcPr>
          <w:p w14:paraId="54E1C784" w14:textId="77777777" w:rsidR="00B419B2" w:rsidRPr="003F22B2" w:rsidRDefault="00B419B2" w:rsidP="00B419B2">
            <w:pPr>
              <w:widowControl w:val="0"/>
              <w:autoSpaceDE w:val="0"/>
              <w:autoSpaceDN w:val="0"/>
              <w:adjustRightInd w:val="0"/>
              <w:spacing w:before="240"/>
              <w:jc w:val="center"/>
              <w:rPr>
                <w:rFonts w:ascii="Calibri" w:hAnsi="Calibri" w:cs="Calibri"/>
                <w:sz w:val="22"/>
                <w:szCs w:val="22"/>
                <w:lang w:val="en-US"/>
              </w:rPr>
            </w:pPr>
            <w:r w:rsidRPr="003F22B2">
              <w:rPr>
                <w:rFonts w:ascii="Calibri" w:hAnsi="Calibri" w:cs="Calibri"/>
                <w:sz w:val="22"/>
                <w:szCs w:val="22"/>
                <w:lang w:val="en-US"/>
              </w:rPr>
              <w:t>DNA fragment placed in a plasmid and relies on bacterial conjugation and replication to make copies of the plasmid</w:t>
            </w:r>
          </w:p>
        </w:tc>
        <w:tc>
          <w:tcPr>
            <w:tcW w:w="5006" w:type="dxa"/>
            <w:vAlign w:val="center"/>
          </w:tcPr>
          <w:p w14:paraId="74B0043E" w14:textId="77777777" w:rsidR="00B419B2" w:rsidRPr="003F22B2" w:rsidRDefault="00B419B2" w:rsidP="00B419B2">
            <w:pPr>
              <w:widowControl w:val="0"/>
              <w:autoSpaceDE w:val="0"/>
              <w:autoSpaceDN w:val="0"/>
              <w:adjustRightInd w:val="0"/>
              <w:spacing w:before="240"/>
              <w:ind w:right="11"/>
              <w:jc w:val="center"/>
              <w:rPr>
                <w:rFonts w:ascii="Calibri" w:hAnsi="Calibri" w:cs="Calibri"/>
                <w:sz w:val="22"/>
                <w:szCs w:val="22"/>
                <w:lang w:val="en-US"/>
              </w:rPr>
            </w:pPr>
            <w:r w:rsidRPr="003F22B2">
              <w:rPr>
                <w:rFonts w:ascii="Calibri" w:hAnsi="Calibri" w:cs="Calibri"/>
                <w:sz w:val="22"/>
                <w:szCs w:val="22"/>
                <w:lang w:val="en-US"/>
              </w:rPr>
              <w:t>Uses the polymerase chain reaction (PCR) – in a test tube in a machine</w:t>
            </w:r>
          </w:p>
        </w:tc>
      </w:tr>
      <w:tr w:rsidR="00B419B2" w:rsidRPr="003F22B2" w14:paraId="3C0809D1" w14:textId="77777777" w:rsidTr="00B419B2">
        <w:trPr>
          <w:trHeight w:val="584"/>
        </w:trPr>
        <w:tc>
          <w:tcPr>
            <w:tcW w:w="5452" w:type="dxa"/>
            <w:vAlign w:val="center"/>
          </w:tcPr>
          <w:p w14:paraId="4C53CF1D" w14:textId="77777777" w:rsidR="00B419B2" w:rsidRPr="003F22B2" w:rsidRDefault="00B419B2" w:rsidP="00B419B2">
            <w:pPr>
              <w:widowControl w:val="0"/>
              <w:autoSpaceDE w:val="0"/>
              <w:autoSpaceDN w:val="0"/>
              <w:adjustRightInd w:val="0"/>
              <w:spacing w:before="240"/>
              <w:jc w:val="center"/>
              <w:rPr>
                <w:rFonts w:ascii="Calibri" w:hAnsi="Calibri" w:cs="Calibri"/>
                <w:sz w:val="22"/>
                <w:szCs w:val="22"/>
                <w:lang w:val="en-US"/>
              </w:rPr>
            </w:pPr>
            <w:r w:rsidRPr="003F22B2">
              <w:rPr>
                <w:rFonts w:ascii="Calibri" w:hAnsi="Calibri" w:cs="Calibri"/>
                <w:sz w:val="22"/>
                <w:szCs w:val="22"/>
                <w:lang w:val="en-US"/>
              </w:rPr>
              <w:t xml:space="preserve">Takes longer and requires screening as not all bacteria </w:t>
            </w:r>
            <w:r>
              <w:rPr>
                <w:rFonts w:ascii="Calibri" w:hAnsi="Calibri" w:cs="Calibri"/>
                <w:sz w:val="22"/>
                <w:szCs w:val="22"/>
                <w:lang w:val="en-US"/>
              </w:rPr>
              <w:t xml:space="preserve">will </w:t>
            </w:r>
            <w:r w:rsidRPr="003F22B2">
              <w:rPr>
                <w:rFonts w:ascii="Calibri" w:hAnsi="Calibri" w:cs="Calibri"/>
                <w:sz w:val="22"/>
                <w:szCs w:val="22"/>
                <w:lang w:val="en-US"/>
              </w:rPr>
              <w:t>take up gene</w:t>
            </w:r>
          </w:p>
        </w:tc>
        <w:tc>
          <w:tcPr>
            <w:tcW w:w="5006" w:type="dxa"/>
            <w:vAlign w:val="center"/>
          </w:tcPr>
          <w:p w14:paraId="463D62E7" w14:textId="77777777" w:rsidR="00B419B2" w:rsidRPr="003F22B2" w:rsidRDefault="00B419B2" w:rsidP="00B419B2">
            <w:pPr>
              <w:widowControl w:val="0"/>
              <w:autoSpaceDE w:val="0"/>
              <w:autoSpaceDN w:val="0"/>
              <w:adjustRightInd w:val="0"/>
              <w:spacing w:before="240"/>
              <w:ind w:right="11"/>
              <w:jc w:val="center"/>
              <w:rPr>
                <w:rFonts w:ascii="Calibri" w:hAnsi="Calibri" w:cs="Calibri"/>
                <w:sz w:val="22"/>
                <w:szCs w:val="22"/>
                <w:lang w:val="en-US"/>
              </w:rPr>
            </w:pPr>
            <w:r w:rsidRPr="003F22B2">
              <w:rPr>
                <w:rFonts w:ascii="Calibri" w:hAnsi="Calibri" w:cs="Calibri"/>
                <w:sz w:val="22"/>
                <w:szCs w:val="22"/>
                <w:lang w:val="en-US"/>
              </w:rPr>
              <w:t>Makes millions of copies of a fragment of DNA in hours</w:t>
            </w:r>
          </w:p>
        </w:tc>
      </w:tr>
      <w:tr w:rsidR="00B419B2" w:rsidRPr="003F22B2" w14:paraId="2D81EEE6" w14:textId="77777777" w:rsidTr="00B419B2">
        <w:trPr>
          <w:trHeight w:val="739"/>
        </w:trPr>
        <w:tc>
          <w:tcPr>
            <w:tcW w:w="5452" w:type="dxa"/>
            <w:vAlign w:val="center"/>
          </w:tcPr>
          <w:p w14:paraId="1B6D5EDC" w14:textId="77777777" w:rsidR="00B419B2" w:rsidRPr="003F22B2" w:rsidRDefault="00B419B2" w:rsidP="00B419B2">
            <w:pPr>
              <w:widowControl w:val="0"/>
              <w:autoSpaceDE w:val="0"/>
              <w:autoSpaceDN w:val="0"/>
              <w:adjustRightInd w:val="0"/>
              <w:spacing w:before="240"/>
              <w:jc w:val="center"/>
              <w:rPr>
                <w:rFonts w:ascii="Calibri" w:hAnsi="Calibri" w:cs="Calibri"/>
                <w:sz w:val="22"/>
                <w:szCs w:val="22"/>
                <w:lang w:val="en-US"/>
              </w:rPr>
            </w:pPr>
            <w:r w:rsidRPr="003F22B2">
              <w:rPr>
                <w:rFonts w:ascii="Calibri" w:hAnsi="Calibri" w:cs="Calibri"/>
                <w:sz w:val="22"/>
                <w:szCs w:val="22"/>
                <w:lang w:val="en-US"/>
              </w:rPr>
              <w:t>Using marker genes and manipulating growth conditions can help to determine if genes have been taken up and amplified by the organism</w:t>
            </w:r>
          </w:p>
        </w:tc>
        <w:tc>
          <w:tcPr>
            <w:tcW w:w="5006" w:type="dxa"/>
            <w:vAlign w:val="center"/>
          </w:tcPr>
          <w:p w14:paraId="4DDCDFC9" w14:textId="77777777" w:rsidR="00B419B2" w:rsidRPr="003F22B2" w:rsidRDefault="00B419B2" w:rsidP="00B419B2">
            <w:pPr>
              <w:widowControl w:val="0"/>
              <w:autoSpaceDE w:val="0"/>
              <w:autoSpaceDN w:val="0"/>
              <w:adjustRightInd w:val="0"/>
              <w:spacing w:before="240"/>
              <w:ind w:right="11"/>
              <w:jc w:val="center"/>
              <w:rPr>
                <w:rFonts w:ascii="Calibri" w:hAnsi="Calibri" w:cs="Calibri"/>
                <w:sz w:val="22"/>
                <w:szCs w:val="22"/>
                <w:lang w:val="en-US"/>
              </w:rPr>
            </w:pPr>
            <w:r w:rsidRPr="003F22B2">
              <w:rPr>
                <w:rFonts w:ascii="Calibri" w:hAnsi="Calibri" w:cs="Calibri"/>
                <w:sz w:val="22"/>
                <w:szCs w:val="22"/>
                <w:lang w:val="en-US"/>
              </w:rPr>
              <w:t>Sequencing must be used to determine what genes have been amplified</w:t>
            </w:r>
          </w:p>
        </w:tc>
      </w:tr>
    </w:tbl>
    <w:p w14:paraId="521D4836" w14:textId="2BF8A642" w:rsidR="00D8519B" w:rsidRDefault="00B419B2" w:rsidP="002C39E0">
      <w:pPr>
        <w:rPr>
          <w:rFonts w:asciiTheme="majorHAnsi" w:hAnsiTheme="majorHAnsi" w:cstheme="majorHAnsi"/>
          <w:b/>
          <w:bCs/>
          <w:sz w:val="24"/>
          <w:szCs w:val="24"/>
        </w:rPr>
      </w:pPr>
      <w:r w:rsidRPr="002C39E0">
        <w:rPr>
          <w:rFonts w:asciiTheme="majorHAnsi" w:hAnsiTheme="majorHAnsi" w:cstheme="majorHAnsi"/>
          <w:b/>
          <w:bCs/>
          <w:sz w:val="24"/>
          <w:szCs w:val="24"/>
        </w:rPr>
        <w:t>Notes:</w:t>
      </w:r>
    </w:p>
    <w:p w14:paraId="31F0B324" w14:textId="15F8DE8A" w:rsidR="00E1765C" w:rsidRPr="00625030" w:rsidRDefault="005F003A" w:rsidP="00E1765C">
      <w:pPr>
        <w:rPr>
          <w:rFonts w:eastAsiaTheme="minorEastAsia" w:cstheme="minorBidi"/>
          <w:color w:val="000000" w:themeColor="text1"/>
          <w:kern w:val="24"/>
          <w:sz w:val="56"/>
          <w:szCs w:val="56"/>
        </w:rPr>
      </w:pPr>
      <w:r w:rsidRPr="005F003A">
        <w:rPr>
          <w:rFonts w:ascii="Calibri" w:hAnsi="Calibri" w:cs="Calibri"/>
        </w:rPr>
        <w:t>PCR is the artificial replication of short (up to 10’000 base pairs) sequences of DNA. It uses artificial DNA primers to amplify (make multiple copies of) a specific strand of DNA</w:t>
      </w:r>
      <w:r w:rsidR="00625030">
        <w:rPr>
          <w:rFonts w:ascii="Calibri" w:hAnsi="Calibri" w:cs="Calibri"/>
        </w:rPr>
        <w:t>. Fragments of DNA undergo</w:t>
      </w:r>
      <w:r w:rsidR="00E1765C" w:rsidRPr="00E1765C">
        <w:rPr>
          <w:rFonts w:ascii="Calibri" w:hAnsi="Calibri" w:cs="Calibri"/>
        </w:rPr>
        <w:t xml:space="preserve"> a series of heating and cooling steps in</w:t>
      </w:r>
      <w:r w:rsidR="00625030">
        <w:rPr>
          <w:rFonts w:ascii="Calibri" w:hAnsi="Calibri" w:cs="Calibri"/>
        </w:rPr>
        <w:t xml:space="preserve"> thermocycler to </w:t>
      </w:r>
      <w:r w:rsidR="00B433FB">
        <w:rPr>
          <w:rFonts w:ascii="Calibri" w:hAnsi="Calibri" w:cs="Calibri"/>
        </w:rPr>
        <w:t>replicate</w:t>
      </w:r>
      <w:r w:rsidR="00625030">
        <w:rPr>
          <w:rFonts w:ascii="Calibri" w:hAnsi="Calibri" w:cs="Calibri"/>
        </w:rPr>
        <w:t xml:space="preserve"> them many times</w:t>
      </w:r>
      <w:r w:rsidR="00B433FB">
        <w:rPr>
          <w:rFonts w:ascii="Calibri" w:hAnsi="Calibri" w:cs="Calibri"/>
        </w:rPr>
        <w:t xml:space="preserve"> in a similar way to DNA replication in the nucleus.</w:t>
      </w:r>
    </w:p>
    <w:p w14:paraId="3BB4C670" w14:textId="301A54FB" w:rsidR="009078A1" w:rsidRDefault="009078A1" w:rsidP="00B60017">
      <w:pPr>
        <w:spacing w:after="160" w:line="259" w:lineRule="auto"/>
        <w:rPr>
          <w:rFonts w:ascii="Calibri" w:hAnsi="Calibri" w:cs="Calibri"/>
        </w:rPr>
      </w:pPr>
      <w:r w:rsidRPr="00690E84">
        <w:rPr>
          <w:rFonts w:ascii="Calibri" w:hAnsi="Calibri" w:cs="Calibri"/>
          <w:b/>
        </w:rPr>
        <w:t>The sample of DNA is mixed with the following reactants</w:t>
      </w:r>
      <w:r w:rsidR="00B37CA7">
        <w:rPr>
          <w:rFonts w:ascii="Calibri" w:hAnsi="Calibri" w:cs="Calibri"/>
          <w:b/>
        </w:rPr>
        <w:t xml:space="preserve"> in a buffer</w:t>
      </w:r>
      <w:r w:rsidRPr="00690E84">
        <w:rPr>
          <w:rFonts w:ascii="Calibri" w:hAnsi="Calibri" w:cs="Calibri"/>
          <w:b/>
        </w:rPr>
        <w:t>:</w:t>
      </w:r>
    </w:p>
    <w:p w14:paraId="5091B187" w14:textId="7D3AEFA1" w:rsidR="00510F9D" w:rsidRPr="00690E84" w:rsidRDefault="00B37CA7" w:rsidP="00510F9D">
      <w:pPr>
        <w:spacing w:after="160" w:line="259" w:lineRule="auto"/>
        <w:rPr>
          <w:rFonts w:ascii="Calibri" w:hAnsi="Calibri" w:cs="Calibri"/>
        </w:rPr>
      </w:pPr>
      <w:r>
        <w:rPr>
          <w:rFonts w:ascii="Calibri" w:hAnsi="Calibri" w:cs="Calibri"/>
          <w:noProof/>
        </w:rPr>
        <w:drawing>
          <wp:anchor distT="0" distB="0" distL="114300" distR="114300" simplePos="0" relativeHeight="251684864" behindDoc="0" locked="0" layoutInCell="1" allowOverlap="1" wp14:anchorId="1049DB46" wp14:editId="68DCCC80">
            <wp:simplePos x="0" y="0"/>
            <wp:positionH relativeFrom="column">
              <wp:posOffset>5715</wp:posOffset>
            </wp:positionH>
            <wp:positionV relativeFrom="paragraph">
              <wp:posOffset>-19421</wp:posOffset>
            </wp:positionV>
            <wp:extent cx="4012565" cy="2238375"/>
            <wp:effectExtent l="19050" t="19050" r="26035" b="28575"/>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012565" cy="2238375"/>
                    </a:xfrm>
                    <a:prstGeom prst="rect">
                      <a:avLst/>
                    </a:prstGeom>
                    <a:noFill/>
                    <a:ln>
                      <a:solidFill>
                        <a:schemeClr val="tx1"/>
                      </a:solidFill>
                    </a:ln>
                  </pic:spPr>
                </pic:pic>
              </a:graphicData>
            </a:graphic>
          </wp:anchor>
        </w:drawing>
      </w:r>
      <w:r w:rsidR="00510F9D">
        <w:rPr>
          <w:rFonts w:ascii="Calibri" w:hAnsi="Calibri" w:cs="Calibri"/>
        </w:rPr>
        <w:t>T</w:t>
      </w:r>
      <w:r w:rsidR="00510F9D" w:rsidRPr="00690E84">
        <w:rPr>
          <w:rFonts w:ascii="Calibri" w:hAnsi="Calibri" w:cs="Calibri"/>
        </w:rPr>
        <w:t xml:space="preserve">he DNA polymerase used is obtained from a thermophilic bacteria </w:t>
      </w:r>
      <w:r w:rsidR="00510F9D" w:rsidRPr="00690E84">
        <w:rPr>
          <w:rFonts w:ascii="Calibri" w:hAnsi="Calibri" w:cs="Calibri"/>
          <w:i/>
          <w:iCs/>
          <w:color w:val="202124"/>
          <w:shd w:val="clear" w:color="auto" w:fill="FFFFFF"/>
        </w:rPr>
        <w:t>Thermus aquaticus</w:t>
      </w:r>
      <w:r w:rsidR="00510F9D" w:rsidRPr="00690E84">
        <w:rPr>
          <w:rFonts w:ascii="Calibri" w:hAnsi="Calibri" w:cs="Calibri"/>
        </w:rPr>
        <w:t xml:space="preserve">. This enzyme is now called Taq polymerase and is stable at high temperatures, its optimum is 72°C. </w:t>
      </w:r>
    </w:p>
    <w:p w14:paraId="74E33AB1" w14:textId="77777777" w:rsidR="00B37CA7" w:rsidRDefault="00B37CA7" w:rsidP="00B60017">
      <w:pPr>
        <w:spacing w:after="160" w:line="259" w:lineRule="auto"/>
        <w:rPr>
          <w:rFonts w:ascii="Calibri" w:hAnsi="Calibri" w:cs="Calibri"/>
        </w:rPr>
      </w:pPr>
    </w:p>
    <w:p w14:paraId="21DCFE2B" w14:textId="77777777" w:rsidR="00B37CA7" w:rsidRDefault="00B37CA7" w:rsidP="00B60017">
      <w:pPr>
        <w:spacing w:after="160" w:line="259" w:lineRule="auto"/>
        <w:rPr>
          <w:rFonts w:ascii="Calibri" w:hAnsi="Calibri" w:cs="Calibri"/>
        </w:rPr>
      </w:pPr>
    </w:p>
    <w:p w14:paraId="0ABCF68A" w14:textId="77777777" w:rsidR="00B37CA7" w:rsidRDefault="00B37CA7" w:rsidP="00B60017">
      <w:pPr>
        <w:spacing w:after="160" w:line="259" w:lineRule="auto"/>
        <w:rPr>
          <w:rFonts w:ascii="Calibri" w:hAnsi="Calibri" w:cs="Calibri"/>
        </w:rPr>
      </w:pPr>
    </w:p>
    <w:p w14:paraId="66B13B11" w14:textId="77777777" w:rsidR="00483CAB" w:rsidRDefault="00483CAB" w:rsidP="00B60017">
      <w:pPr>
        <w:spacing w:after="160" w:line="259" w:lineRule="auto"/>
        <w:rPr>
          <w:rFonts w:ascii="Calibri" w:hAnsi="Calibri" w:cs="Calibri"/>
        </w:rPr>
      </w:pPr>
    </w:p>
    <w:p w14:paraId="1BD19406" w14:textId="3F381CAF" w:rsidR="00B60017" w:rsidRPr="00690E84" w:rsidRDefault="00B60017" w:rsidP="00B60017">
      <w:pPr>
        <w:spacing w:after="160" w:line="259" w:lineRule="auto"/>
        <w:rPr>
          <w:rFonts w:ascii="Calibri" w:hAnsi="Calibri" w:cs="Calibri"/>
        </w:rPr>
      </w:pPr>
      <w:r w:rsidRPr="00690E84">
        <w:rPr>
          <w:rFonts w:ascii="Calibri" w:hAnsi="Calibri" w:cs="Calibri"/>
        </w:rPr>
        <w:lastRenderedPageBreak/>
        <w:t>A cycle of heating and cooling is needed to separate the DNA strands, bind primers to the strands and for DNA strands to be replicated.</w:t>
      </w:r>
      <w:r w:rsidR="00B37CA7" w:rsidRPr="00B37CA7">
        <w:rPr>
          <w:rFonts w:ascii="Calibri" w:hAnsi="Calibri" w:cs="Calibri"/>
          <w:bCs/>
          <w:noProof/>
        </w:rPr>
        <w:t xml:space="preserve"> </w:t>
      </w:r>
      <w:r w:rsidR="00B37CA7" w:rsidRPr="00690E84">
        <w:rPr>
          <w:rFonts w:ascii="Calibri" w:hAnsi="Calibri" w:cs="Calibri"/>
          <w:bCs/>
          <w:noProof/>
        </w:rPr>
        <w:drawing>
          <wp:inline distT="19050" distB="19050" distL="19050" distR="19050" wp14:anchorId="0050E0F2" wp14:editId="04826417">
            <wp:extent cx="6614556" cy="3253839"/>
            <wp:effectExtent l="0" t="0" r="0" b="3810"/>
            <wp:docPr id="1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rotWithShape="1">
                    <a:blip r:embed="rId56"/>
                    <a:srcRect l="2024" t="7822" r="2279" b="3283"/>
                    <a:stretch/>
                  </pic:blipFill>
                  <pic:spPr bwMode="auto">
                    <a:xfrm>
                      <a:off x="0" y="0"/>
                      <a:ext cx="6629414" cy="3261148"/>
                    </a:xfrm>
                    <a:prstGeom prst="rect">
                      <a:avLst/>
                    </a:prstGeom>
                    <a:ln>
                      <a:noFill/>
                    </a:ln>
                    <a:extLst>
                      <a:ext uri="{53640926-AAD7-44D8-BBD7-CCE9431645EC}">
                        <a14:shadowObscured xmlns:a14="http://schemas.microsoft.com/office/drawing/2010/main"/>
                      </a:ext>
                    </a:extLst>
                  </pic:spPr>
                </pic:pic>
              </a:graphicData>
            </a:graphic>
          </wp:inline>
        </w:drawing>
      </w:r>
    </w:p>
    <w:p w14:paraId="49E3E091" w14:textId="4FC63BBE" w:rsidR="00B60017" w:rsidRPr="00690E84" w:rsidRDefault="00B60017" w:rsidP="00E817ED">
      <w:pPr>
        <w:numPr>
          <w:ilvl w:val="0"/>
          <w:numId w:val="2"/>
        </w:numPr>
        <w:spacing w:line="259" w:lineRule="auto"/>
        <w:rPr>
          <w:rFonts w:ascii="Calibri" w:hAnsi="Calibri" w:cs="Calibri"/>
        </w:rPr>
      </w:pPr>
      <w:r w:rsidRPr="00690E84">
        <w:rPr>
          <w:rFonts w:ascii="Calibri" w:hAnsi="Calibri" w:cs="Calibri"/>
        </w:rPr>
        <w:t xml:space="preserve">The mixture is heated to around </w:t>
      </w:r>
      <w:r w:rsidRPr="00690E84">
        <w:rPr>
          <w:rFonts w:ascii="Calibri" w:hAnsi="Calibri" w:cs="Calibri"/>
          <w:b/>
        </w:rPr>
        <w:t xml:space="preserve">94-96°C </w:t>
      </w:r>
      <w:r w:rsidRPr="00690E84">
        <w:rPr>
          <w:rFonts w:ascii="Calibri" w:hAnsi="Calibri" w:cs="Calibri"/>
        </w:rPr>
        <w:t xml:space="preserve">to break the hydrogen bonds between the complementary nucleotide base pairs and </w:t>
      </w:r>
      <w:r w:rsidR="00D438E4" w:rsidRPr="00690E84">
        <w:rPr>
          <w:rFonts w:ascii="Calibri" w:hAnsi="Calibri" w:cs="Calibri"/>
        </w:rPr>
        <w:t>separate</w:t>
      </w:r>
      <w:r w:rsidRPr="00690E84">
        <w:rPr>
          <w:rFonts w:ascii="Calibri" w:hAnsi="Calibri" w:cs="Calibri"/>
        </w:rPr>
        <w:t xml:space="preserve"> the double-stranded DNA into two single strands. </w:t>
      </w:r>
    </w:p>
    <w:p w14:paraId="462AFABC" w14:textId="33416BB3" w:rsidR="00B60017" w:rsidRPr="00690E84" w:rsidRDefault="00B60017" w:rsidP="00E817ED">
      <w:pPr>
        <w:numPr>
          <w:ilvl w:val="0"/>
          <w:numId w:val="2"/>
        </w:numPr>
        <w:spacing w:line="259" w:lineRule="auto"/>
        <w:rPr>
          <w:rFonts w:ascii="Calibri" w:hAnsi="Calibri" w:cs="Calibri"/>
        </w:rPr>
      </w:pPr>
      <w:r w:rsidRPr="00690E84">
        <w:rPr>
          <w:rFonts w:ascii="Calibri" w:hAnsi="Calibri" w:cs="Calibri"/>
        </w:rPr>
        <w:t xml:space="preserve">The mixture is cooled to around </w:t>
      </w:r>
      <w:r w:rsidR="00115D70" w:rsidRPr="00690E84">
        <w:rPr>
          <w:rFonts w:ascii="Calibri" w:hAnsi="Calibri" w:cs="Calibri"/>
          <w:b/>
        </w:rPr>
        <w:t>55-60</w:t>
      </w:r>
      <w:r w:rsidRPr="00690E84">
        <w:rPr>
          <w:rFonts w:ascii="Calibri" w:hAnsi="Calibri" w:cs="Calibri"/>
          <w:b/>
        </w:rPr>
        <w:t>°C,</w:t>
      </w:r>
      <w:r w:rsidRPr="00690E84">
        <w:rPr>
          <w:rFonts w:ascii="Calibri" w:hAnsi="Calibri" w:cs="Calibri"/>
        </w:rPr>
        <w:t xml:space="preserve"> so that the primers can anneal (bind by hydrogen bonding) to one end of each single strand of DNA</w:t>
      </w:r>
      <w:r w:rsidR="00BF4F47">
        <w:rPr>
          <w:rFonts w:ascii="Calibri" w:hAnsi="Calibri" w:cs="Calibri"/>
        </w:rPr>
        <w:t xml:space="preserve"> which identifies where</w:t>
      </w:r>
      <w:r w:rsidRPr="00690E84">
        <w:rPr>
          <w:rFonts w:ascii="Calibri" w:hAnsi="Calibri" w:cs="Calibri"/>
        </w:rPr>
        <w:t xml:space="preserve"> Taq polymerase </w:t>
      </w:r>
      <w:r w:rsidR="00BF4F47">
        <w:rPr>
          <w:rFonts w:ascii="Calibri" w:hAnsi="Calibri" w:cs="Calibri"/>
        </w:rPr>
        <w:t>should</w:t>
      </w:r>
      <w:r w:rsidRPr="00690E84">
        <w:rPr>
          <w:rFonts w:ascii="Calibri" w:hAnsi="Calibri" w:cs="Calibri"/>
        </w:rPr>
        <w:t xml:space="preserve"> bind. </w:t>
      </w:r>
    </w:p>
    <w:p w14:paraId="79E1D2E3" w14:textId="0D11A5BE" w:rsidR="00B60017" w:rsidRPr="00690E84" w:rsidRDefault="00B60017" w:rsidP="00E817ED">
      <w:pPr>
        <w:numPr>
          <w:ilvl w:val="0"/>
          <w:numId w:val="2"/>
        </w:numPr>
        <w:spacing w:line="259" w:lineRule="auto"/>
        <w:rPr>
          <w:rFonts w:ascii="Calibri" w:hAnsi="Calibri" w:cs="Calibri"/>
        </w:rPr>
      </w:pPr>
      <w:r w:rsidRPr="00690E84">
        <w:rPr>
          <w:rFonts w:ascii="Calibri" w:hAnsi="Calibri" w:cs="Calibri"/>
        </w:rPr>
        <w:t xml:space="preserve">The temperature is raised to </w:t>
      </w:r>
      <w:r w:rsidRPr="00690E84">
        <w:rPr>
          <w:rFonts w:ascii="Calibri" w:hAnsi="Calibri" w:cs="Calibri"/>
          <w:b/>
        </w:rPr>
        <w:t>72°C</w:t>
      </w:r>
      <w:r w:rsidRPr="00690E84">
        <w:rPr>
          <w:rFonts w:ascii="Calibri" w:hAnsi="Calibri" w:cs="Calibri"/>
        </w:rPr>
        <w:t xml:space="preserve"> (optimum temperature for Taq DNA polymerase. Taq DNA polymerase catalyses the addition of DNA nucleotides</w:t>
      </w:r>
      <w:r w:rsidR="00115D70" w:rsidRPr="00690E84">
        <w:rPr>
          <w:rFonts w:ascii="Calibri" w:hAnsi="Calibri" w:cs="Calibri"/>
        </w:rPr>
        <w:t xml:space="preserve"> by complimentary base pairing to create two </w:t>
      </w:r>
      <w:r w:rsidR="003D0B97" w:rsidRPr="00690E84">
        <w:rPr>
          <w:rFonts w:ascii="Calibri" w:hAnsi="Calibri" w:cs="Calibri"/>
        </w:rPr>
        <w:t xml:space="preserve">complete </w:t>
      </w:r>
      <w:r w:rsidR="00115D70" w:rsidRPr="00690E84">
        <w:rPr>
          <w:rFonts w:ascii="Calibri" w:hAnsi="Calibri" w:cs="Calibri"/>
        </w:rPr>
        <w:t>double strands of DNA</w:t>
      </w:r>
      <w:r w:rsidRPr="00690E84">
        <w:rPr>
          <w:rFonts w:ascii="Calibri" w:hAnsi="Calibri" w:cs="Calibri"/>
        </w:rPr>
        <w:t xml:space="preserve">. </w:t>
      </w:r>
    </w:p>
    <w:p w14:paraId="67645170" w14:textId="77777777" w:rsidR="00B60017" w:rsidRPr="00690E84" w:rsidRDefault="00B60017" w:rsidP="00E817ED">
      <w:pPr>
        <w:numPr>
          <w:ilvl w:val="0"/>
          <w:numId w:val="2"/>
        </w:numPr>
        <w:spacing w:line="259" w:lineRule="auto"/>
        <w:rPr>
          <w:rFonts w:ascii="Calibri" w:hAnsi="Calibri" w:cs="Calibri"/>
        </w:rPr>
      </w:pPr>
      <w:r w:rsidRPr="00690E84">
        <w:rPr>
          <w:rFonts w:ascii="Calibri" w:hAnsi="Calibri" w:cs="Calibri"/>
        </w:rPr>
        <w:t xml:space="preserve">The whole process begins again and is repeated for many cycles. </w:t>
      </w:r>
    </w:p>
    <w:p w14:paraId="3380ED51" w14:textId="067165A5" w:rsidR="00E1765C" w:rsidRPr="00BF4F47" w:rsidRDefault="00B60017" w:rsidP="00BF4F47">
      <w:pPr>
        <w:spacing w:after="160" w:line="259" w:lineRule="auto"/>
        <w:rPr>
          <w:rFonts w:ascii="Calibri" w:hAnsi="Calibri" w:cs="Calibri"/>
        </w:rPr>
      </w:pPr>
      <w:r w:rsidRPr="00690E84">
        <w:rPr>
          <w:rFonts w:ascii="Calibri" w:eastAsia="Arial Unicode MS" w:hAnsi="Calibri" w:cs="Calibri"/>
        </w:rPr>
        <w:t>The amount of DNA increases exponentially 1→2 →4 →8 →16 →32 →64 →123 etc.</w:t>
      </w:r>
      <w:r w:rsidR="00BF4F47">
        <w:rPr>
          <w:rFonts w:ascii="Calibri" w:eastAsia="Arial Unicode MS" w:hAnsi="Calibri" w:cs="Calibri"/>
        </w:rPr>
        <w:t xml:space="preserve"> </w:t>
      </w:r>
      <w:r w:rsidR="003F4871" w:rsidRPr="00690E84">
        <w:rPr>
          <w:rFonts w:ascii="Calibri" w:hAnsi="Calibri" w:cs="Calibri"/>
          <w:b/>
          <w:bCs/>
        </w:rPr>
        <w:t xml:space="preserve">Remember: </w:t>
      </w:r>
      <w:r w:rsidR="003F4871" w:rsidRPr="00690E84">
        <w:rPr>
          <w:rFonts w:ascii="Calibri" w:hAnsi="Calibri" w:cs="Calibri"/>
        </w:rPr>
        <w:t xml:space="preserve">when doubling </w:t>
      </w:r>
      <w:r w:rsidR="00BF4F47">
        <w:rPr>
          <w:rFonts w:ascii="Calibri" w:hAnsi="Calibri" w:cs="Calibri"/>
        </w:rPr>
        <w:t xml:space="preserve">calculate it </w:t>
      </w:r>
      <w:r w:rsidR="003F4871" w:rsidRPr="00690E84">
        <w:rPr>
          <w:rFonts w:ascii="Calibri" w:hAnsi="Calibri" w:cs="Calibri"/>
        </w:rPr>
        <w:t>using the formula: 1x2</w:t>
      </w:r>
      <w:r w:rsidR="003F4871" w:rsidRPr="00690E84">
        <w:rPr>
          <w:rFonts w:ascii="Calibri" w:hAnsi="Calibri" w:cs="Calibri"/>
          <w:vertAlign w:val="superscript"/>
        </w:rPr>
        <w:t>(number of times doubled)</w:t>
      </w:r>
    </w:p>
    <w:p w14:paraId="206093DD" w14:textId="7EDD4E74" w:rsidR="002A5634" w:rsidRPr="00690E84" w:rsidRDefault="00C0383F" w:rsidP="00BF4F47">
      <w:pPr>
        <w:widowControl w:val="0"/>
        <w:autoSpaceDE w:val="0"/>
        <w:autoSpaceDN w:val="0"/>
        <w:adjustRightInd w:val="0"/>
        <w:spacing w:line="240" w:lineRule="auto"/>
        <w:ind w:right="45"/>
        <w:rPr>
          <w:rFonts w:ascii="Calibri" w:hAnsi="Calibri" w:cs="Calibri"/>
          <w:b/>
          <w:bCs/>
          <w:color w:val="000000"/>
        </w:rPr>
      </w:pPr>
      <w:r w:rsidRPr="00BF4F47">
        <w:rPr>
          <w:rFonts w:ascii="Calibri" w:hAnsi="Calibri" w:cs="Calibri"/>
          <w:color w:val="000000"/>
        </w:rPr>
        <w:t>PCR graphs can show th</w:t>
      </w:r>
      <w:r w:rsidR="00BF4F47" w:rsidRPr="00BF4F47">
        <w:rPr>
          <w:rFonts w:ascii="Calibri" w:hAnsi="Calibri" w:cs="Calibri"/>
          <w:color w:val="000000"/>
        </w:rPr>
        <w:t>is</w:t>
      </w:r>
      <w:r w:rsidRPr="00BF4F47">
        <w:rPr>
          <w:rFonts w:ascii="Calibri" w:hAnsi="Calibri" w:cs="Calibri"/>
          <w:color w:val="000000"/>
        </w:rPr>
        <w:t xml:space="preserve"> exponential </w:t>
      </w:r>
      <w:r w:rsidR="000B4C05" w:rsidRPr="00BF4F47">
        <w:rPr>
          <w:rFonts w:ascii="Calibri" w:hAnsi="Calibri" w:cs="Calibri"/>
          <w:color w:val="000000"/>
        </w:rPr>
        <w:t>increase of fragments</w:t>
      </w:r>
      <w:r w:rsidR="000B4C05" w:rsidRPr="00690E84">
        <w:rPr>
          <w:rFonts w:ascii="Calibri" w:hAnsi="Calibri" w:cs="Calibri"/>
          <w:b/>
          <w:bCs/>
          <w:color w:val="000000"/>
        </w:rPr>
        <w:t xml:space="preserve"> – </w:t>
      </w:r>
      <w:r w:rsidR="000B4C05" w:rsidRPr="00690E84">
        <w:rPr>
          <w:rFonts w:ascii="Calibri" w:hAnsi="Calibri" w:cs="Calibri"/>
          <w:color w:val="000000"/>
        </w:rPr>
        <w:t>this is usually detected in a similar way to the sequencing methods which detect fluorescence of nucleotides.</w:t>
      </w:r>
      <w:r w:rsidR="000B4C05" w:rsidRPr="00690E84">
        <w:rPr>
          <w:rFonts w:ascii="Calibri" w:hAnsi="Calibri" w:cs="Calibri"/>
          <w:b/>
          <w:bCs/>
          <w:color w:val="000000"/>
        </w:rPr>
        <w:t xml:space="preserve"> </w:t>
      </w:r>
      <w:r w:rsidR="00E437A3" w:rsidRPr="00690E84">
        <w:rPr>
          <w:rFonts w:ascii="Calibri" w:hAnsi="Calibri" w:cs="Calibri"/>
          <w:b/>
          <w:bCs/>
          <w:color w:val="000000"/>
        </w:rPr>
        <w:drawing>
          <wp:anchor distT="0" distB="0" distL="114300" distR="114300" simplePos="0" relativeHeight="251685888" behindDoc="0" locked="0" layoutInCell="1" allowOverlap="1" wp14:anchorId="2191F54D" wp14:editId="6606161C">
            <wp:simplePos x="0" y="0"/>
            <wp:positionH relativeFrom="column">
              <wp:posOffset>5715</wp:posOffset>
            </wp:positionH>
            <wp:positionV relativeFrom="paragraph">
              <wp:posOffset>342900</wp:posOffset>
            </wp:positionV>
            <wp:extent cx="4314190" cy="3277235"/>
            <wp:effectExtent l="0" t="0" r="0" b="0"/>
            <wp:wrapSquare wrapText="bothSides"/>
            <wp:docPr id="25602" name="Picture 2" descr="Related image">
              <a:extLst xmlns:a="http://schemas.openxmlformats.org/drawingml/2006/main">
                <a:ext uri="{FF2B5EF4-FFF2-40B4-BE49-F238E27FC236}">
                  <a16:creationId xmlns:a16="http://schemas.microsoft.com/office/drawing/2014/main" id="{23B15C36-9896-488E-BF96-1AB104F486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2" name="Picture 2" descr="Related image">
                      <a:extLst>
                        <a:ext uri="{FF2B5EF4-FFF2-40B4-BE49-F238E27FC236}">
                          <a16:creationId xmlns:a16="http://schemas.microsoft.com/office/drawing/2014/main" id="{23B15C36-9896-488E-BF96-1AB104F48626}"/>
                        </a:ext>
                      </a:extLst>
                    </pic:cNvPr>
                    <pic:cNvPicPr>
                      <a:picLocks noChangeAspect="1" noChangeArrowheads="1"/>
                    </pic:cNvPicPr>
                  </pic:nvPicPr>
                  <pic:blipFill>
                    <a:blip r:embed="rId57" cstate="print">
                      <a:extLst>
                        <a:ext uri="{BEBA8EAE-BF5A-486C-A8C5-ECC9F3942E4B}">
                          <a14:imgProps xmlns:a14="http://schemas.microsoft.com/office/drawing/2010/main">
                            <a14:imgLayer r:embed="rId58">
                              <a14:imgEffect>
                                <a14:sharpenSoften amount="25000"/>
                              </a14:imgEffect>
                              <a14:imgEffect>
                                <a14:saturation sat="300000"/>
                              </a14:imgEffect>
                            </a14:imgLayer>
                          </a14:imgProps>
                        </a:ext>
                        <a:ext uri="{28A0092B-C50C-407E-A947-70E740481C1C}">
                          <a14:useLocalDpi xmlns:a14="http://schemas.microsoft.com/office/drawing/2010/main" val="0"/>
                        </a:ext>
                      </a:extLst>
                    </a:blip>
                    <a:srcRect/>
                    <a:stretch>
                      <a:fillRect/>
                    </a:stretch>
                  </pic:blipFill>
                  <pic:spPr bwMode="auto">
                    <a:xfrm>
                      <a:off x="0" y="0"/>
                      <a:ext cx="4314190" cy="3277235"/>
                    </a:xfrm>
                    <a:prstGeom prst="rect">
                      <a:avLst/>
                    </a:prstGeom>
                    <a:noFill/>
                    <a:ln>
                      <a:noFill/>
                    </a:ln>
                  </pic:spPr>
                </pic:pic>
              </a:graphicData>
            </a:graphic>
          </wp:anchor>
        </w:drawing>
      </w:r>
    </w:p>
    <w:p w14:paraId="41C5E63D" w14:textId="77777777" w:rsidR="002E7E1D" w:rsidRPr="002E7E1D" w:rsidRDefault="002E7E1D" w:rsidP="0050636A">
      <w:pPr>
        <w:widowControl w:val="0"/>
        <w:autoSpaceDE w:val="0"/>
        <w:autoSpaceDN w:val="0"/>
        <w:adjustRightInd w:val="0"/>
        <w:spacing w:line="240" w:lineRule="auto"/>
        <w:ind w:left="150" w:right="45"/>
        <w:rPr>
          <w:rFonts w:ascii="Calibri" w:hAnsi="Calibri" w:cs="Calibri"/>
          <w:b/>
          <w:bCs/>
          <w:color w:val="000000"/>
        </w:rPr>
      </w:pPr>
      <w:r w:rsidRPr="002E7E1D">
        <w:rPr>
          <w:rFonts w:ascii="Calibri" w:hAnsi="Calibri" w:cs="Calibri"/>
          <w:b/>
          <w:bCs/>
          <w:color w:val="000000"/>
        </w:rPr>
        <w:t xml:space="preserve">Describing the curve: </w:t>
      </w:r>
    </w:p>
    <w:p w14:paraId="3FCD829C" w14:textId="3DF381C3" w:rsidR="0050636A" w:rsidRPr="002E7E1D" w:rsidRDefault="0050636A" w:rsidP="0050636A">
      <w:pPr>
        <w:widowControl w:val="0"/>
        <w:autoSpaceDE w:val="0"/>
        <w:autoSpaceDN w:val="0"/>
        <w:adjustRightInd w:val="0"/>
        <w:spacing w:line="240" w:lineRule="auto"/>
        <w:ind w:left="150" w:right="45"/>
        <w:rPr>
          <w:rFonts w:ascii="Calibri" w:hAnsi="Calibri" w:cs="Calibri"/>
          <w:color w:val="000000"/>
        </w:rPr>
      </w:pPr>
      <w:r w:rsidRPr="002E7E1D">
        <w:rPr>
          <w:rFonts w:ascii="Calibri" w:hAnsi="Calibri" w:cs="Calibri"/>
          <w:color w:val="000000"/>
        </w:rPr>
        <w:t>DNA</w:t>
      </w:r>
      <w:r w:rsidR="002E7E1D" w:rsidRPr="002E7E1D">
        <w:rPr>
          <w:rFonts w:ascii="Calibri" w:hAnsi="Calibri" w:cs="Calibri"/>
          <w:color w:val="000000"/>
        </w:rPr>
        <w:t xml:space="preserve"> is doubling at </w:t>
      </w:r>
      <w:r w:rsidRPr="002E7E1D">
        <w:rPr>
          <w:rFonts w:ascii="Calibri" w:hAnsi="Calibri" w:cs="Calibri"/>
          <w:color w:val="000000"/>
        </w:rPr>
        <w:t>each cycle</w:t>
      </w:r>
    </w:p>
    <w:p w14:paraId="4A18781B" w14:textId="534784C7" w:rsidR="0050636A" w:rsidRPr="002E7E1D" w:rsidRDefault="0050636A" w:rsidP="0050636A">
      <w:pPr>
        <w:widowControl w:val="0"/>
        <w:autoSpaceDE w:val="0"/>
        <w:autoSpaceDN w:val="0"/>
        <w:adjustRightInd w:val="0"/>
        <w:spacing w:line="240" w:lineRule="auto"/>
        <w:ind w:left="150" w:right="45"/>
        <w:rPr>
          <w:rFonts w:ascii="Calibri" w:hAnsi="Calibri" w:cs="Calibri"/>
          <w:color w:val="000000"/>
        </w:rPr>
      </w:pPr>
      <w:r w:rsidRPr="002E7E1D">
        <w:rPr>
          <w:rFonts w:ascii="Calibri" w:hAnsi="Calibri" w:cs="Calibri"/>
          <w:color w:val="000000"/>
        </w:rPr>
        <w:t xml:space="preserve">but </w:t>
      </w:r>
      <w:r w:rsidR="002E7E1D" w:rsidRPr="002E7E1D">
        <w:rPr>
          <w:rFonts w:ascii="Calibri" w:hAnsi="Calibri" w:cs="Calibri"/>
          <w:color w:val="000000"/>
        </w:rPr>
        <w:t xml:space="preserve">there are </w:t>
      </w:r>
      <w:r w:rsidRPr="002E7E1D">
        <w:rPr>
          <w:rFonts w:ascii="Calibri" w:hAnsi="Calibri" w:cs="Calibri"/>
          <w:color w:val="000000"/>
        </w:rPr>
        <w:t>very low numbers to start with, so</w:t>
      </w:r>
      <w:r w:rsidR="002E7E1D" w:rsidRPr="002E7E1D">
        <w:rPr>
          <w:rFonts w:ascii="Calibri" w:hAnsi="Calibri" w:cs="Calibri"/>
          <w:color w:val="000000"/>
        </w:rPr>
        <w:t xml:space="preserve"> little fluorescence detected so it</w:t>
      </w:r>
      <w:r w:rsidRPr="002E7E1D">
        <w:rPr>
          <w:rFonts w:ascii="Calibri" w:hAnsi="Calibri" w:cs="Calibri"/>
          <w:color w:val="000000"/>
        </w:rPr>
        <w:t xml:space="preserve"> appears flat then</w:t>
      </w:r>
    </w:p>
    <w:p w14:paraId="2DF5E3E5" w14:textId="3861AA0A" w:rsidR="0050636A" w:rsidRPr="002E7E1D" w:rsidRDefault="0050636A" w:rsidP="0050636A">
      <w:pPr>
        <w:widowControl w:val="0"/>
        <w:autoSpaceDE w:val="0"/>
        <w:autoSpaceDN w:val="0"/>
        <w:adjustRightInd w:val="0"/>
        <w:spacing w:line="240" w:lineRule="auto"/>
        <w:ind w:left="150" w:right="45"/>
        <w:rPr>
          <w:rFonts w:ascii="Calibri" w:hAnsi="Calibri" w:cs="Calibri"/>
          <w:color w:val="000000"/>
        </w:rPr>
      </w:pPr>
      <w:r w:rsidRPr="002E7E1D">
        <w:rPr>
          <w:rFonts w:ascii="Calibri" w:hAnsi="Calibri" w:cs="Calibri"/>
          <w:color w:val="000000"/>
        </w:rPr>
        <w:t>exponential growth</w:t>
      </w:r>
      <w:r w:rsidR="002E7E1D" w:rsidRPr="002E7E1D">
        <w:rPr>
          <w:rFonts w:ascii="Calibri" w:hAnsi="Calibri" w:cs="Calibri"/>
          <w:color w:val="000000"/>
        </w:rPr>
        <w:t xml:space="preserve"> occurs as numbers rapidly increase</w:t>
      </w:r>
    </w:p>
    <w:p w14:paraId="72C691CA" w14:textId="77777777" w:rsidR="0050636A" w:rsidRDefault="0050636A" w:rsidP="0050636A">
      <w:pPr>
        <w:widowControl w:val="0"/>
        <w:autoSpaceDE w:val="0"/>
        <w:autoSpaceDN w:val="0"/>
        <w:adjustRightInd w:val="0"/>
        <w:spacing w:line="240" w:lineRule="auto"/>
        <w:ind w:left="150" w:right="45"/>
        <w:rPr>
          <w:rFonts w:ascii="Calibri" w:hAnsi="Calibri" w:cs="Calibri"/>
          <w:b/>
          <w:bCs/>
          <w:color w:val="000000"/>
        </w:rPr>
      </w:pPr>
    </w:p>
    <w:p w14:paraId="22D86F14" w14:textId="4D34845C" w:rsidR="000B4C05" w:rsidRPr="00690E84" w:rsidRDefault="000B4C05" w:rsidP="0050636A">
      <w:pPr>
        <w:widowControl w:val="0"/>
        <w:autoSpaceDE w:val="0"/>
        <w:autoSpaceDN w:val="0"/>
        <w:adjustRightInd w:val="0"/>
        <w:spacing w:line="240" w:lineRule="auto"/>
        <w:ind w:left="150" w:right="45"/>
        <w:rPr>
          <w:rFonts w:ascii="Calibri" w:hAnsi="Calibri" w:cs="Calibri"/>
          <w:b/>
          <w:bCs/>
          <w:color w:val="000000"/>
        </w:rPr>
      </w:pPr>
      <w:r w:rsidRPr="002A5634">
        <w:rPr>
          <w:rFonts w:ascii="Calibri" w:hAnsi="Calibri" w:cs="Calibri"/>
          <w:b/>
          <w:bCs/>
          <w:color w:val="000000"/>
        </w:rPr>
        <w:t>Why does the number of fragments eventually reach a plateau/level off?</w:t>
      </w:r>
    </w:p>
    <w:p w14:paraId="7553F6EB" w14:textId="0B3CF536" w:rsidR="00D61624" w:rsidRDefault="003F4871" w:rsidP="003F4871">
      <w:pPr>
        <w:widowControl w:val="0"/>
        <w:autoSpaceDE w:val="0"/>
        <w:autoSpaceDN w:val="0"/>
        <w:adjustRightInd w:val="0"/>
        <w:spacing w:line="240" w:lineRule="auto"/>
        <w:ind w:left="150" w:right="45"/>
        <w:rPr>
          <w:rFonts w:ascii="Calibri" w:hAnsi="Calibri" w:cs="Calibri"/>
          <w:color w:val="000000"/>
        </w:rPr>
      </w:pPr>
      <w:r w:rsidRPr="003F4871">
        <w:rPr>
          <w:rFonts w:ascii="Calibri" w:hAnsi="Calibri" w:cs="Calibri"/>
          <w:color w:val="000000"/>
        </w:rPr>
        <w:t xml:space="preserve">Primers </w:t>
      </w:r>
      <w:r w:rsidRPr="00690E84">
        <w:rPr>
          <w:rFonts w:ascii="Calibri" w:hAnsi="Calibri" w:cs="Calibri"/>
          <w:color w:val="000000"/>
        </w:rPr>
        <w:t xml:space="preserve">are the only thing to be used up in the reaction so this limits the number of </w:t>
      </w:r>
      <w:r w:rsidR="00C0383F" w:rsidRPr="00690E84">
        <w:rPr>
          <w:rFonts w:ascii="Calibri" w:hAnsi="Calibri" w:cs="Calibri"/>
          <w:color w:val="000000"/>
        </w:rPr>
        <w:t>fragments</w:t>
      </w:r>
      <w:r w:rsidRPr="00690E84">
        <w:rPr>
          <w:rFonts w:ascii="Calibri" w:hAnsi="Calibri" w:cs="Calibri"/>
          <w:color w:val="000000"/>
        </w:rPr>
        <w:t xml:space="preserve"> that can be </w:t>
      </w:r>
      <w:r w:rsidR="00C0383F" w:rsidRPr="00690E84">
        <w:rPr>
          <w:rFonts w:ascii="Calibri" w:hAnsi="Calibri" w:cs="Calibri"/>
          <w:color w:val="000000"/>
        </w:rPr>
        <w:t>made</w:t>
      </w:r>
      <w:r w:rsidR="002E7E1D">
        <w:rPr>
          <w:rFonts w:ascii="Calibri" w:hAnsi="Calibri" w:cs="Calibri"/>
          <w:color w:val="000000"/>
        </w:rPr>
        <w:t xml:space="preserve">. </w:t>
      </w:r>
      <w:r w:rsidRPr="003F4871">
        <w:rPr>
          <w:rFonts w:ascii="Calibri" w:hAnsi="Calibri" w:cs="Calibri"/>
          <w:color w:val="000000"/>
        </w:rPr>
        <w:t>When they run out replication stops.</w:t>
      </w:r>
      <w:r w:rsidR="00C0383F" w:rsidRPr="00690E84">
        <w:rPr>
          <w:rFonts w:ascii="Calibri" w:hAnsi="Calibri" w:cs="Calibri"/>
          <w:color w:val="000000"/>
        </w:rPr>
        <w:t xml:space="preserve"> </w:t>
      </w:r>
    </w:p>
    <w:p w14:paraId="3C97C979" w14:textId="77777777" w:rsidR="002E7E1D" w:rsidRDefault="002E7E1D" w:rsidP="003F4871">
      <w:pPr>
        <w:widowControl w:val="0"/>
        <w:autoSpaceDE w:val="0"/>
        <w:autoSpaceDN w:val="0"/>
        <w:adjustRightInd w:val="0"/>
        <w:spacing w:line="240" w:lineRule="auto"/>
        <w:ind w:left="150" w:right="45"/>
        <w:rPr>
          <w:rFonts w:ascii="Calibri" w:hAnsi="Calibri" w:cs="Calibri"/>
          <w:color w:val="000000"/>
        </w:rPr>
      </w:pPr>
    </w:p>
    <w:p w14:paraId="37479015" w14:textId="31349354" w:rsidR="003F4871" w:rsidRPr="003F4871" w:rsidRDefault="00C0383F" w:rsidP="003F4871">
      <w:pPr>
        <w:widowControl w:val="0"/>
        <w:autoSpaceDE w:val="0"/>
        <w:autoSpaceDN w:val="0"/>
        <w:adjustRightInd w:val="0"/>
        <w:spacing w:line="240" w:lineRule="auto"/>
        <w:ind w:left="150" w:right="45"/>
        <w:rPr>
          <w:rFonts w:ascii="Calibri" w:hAnsi="Calibri" w:cs="Calibri"/>
          <w:color w:val="000000"/>
        </w:rPr>
      </w:pPr>
      <w:r w:rsidRPr="00690E84">
        <w:rPr>
          <w:rFonts w:ascii="Calibri" w:hAnsi="Calibri" w:cs="Calibri"/>
          <w:color w:val="000000"/>
        </w:rPr>
        <w:t>It c</w:t>
      </w:r>
      <w:r w:rsidR="003F4871" w:rsidRPr="003F4871">
        <w:rPr>
          <w:rFonts w:ascii="Calibri" w:hAnsi="Calibri" w:cs="Calibri"/>
          <w:color w:val="000000"/>
        </w:rPr>
        <w:t>ould also be nucleotides running out but</w:t>
      </w:r>
      <w:r w:rsidRPr="00690E84">
        <w:rPr>
          <w:rFonts w:ascii="Calibri" w:hAnsi="Calibri" w:cs="Calibri"/>
          <w:color w:val="000000"/>
        </w:rPr>
        <w:t xml:space="preserve"> this is</w:t>
      </w:r>
      <w:r w:rsidR="003F4871" w:rsidRPr="003F4871">
        <w:rPr>
          <w:rFonts w:ascii="Calibri" w:hAnsi="Calibri" w:cs="Calibri"/>
          <w:color w:val="000000"/>
        </w:rPr>
        <w:t xml:space="preserve"> less likely.</w:t>
      </w:r>
    </w:p>
    <w:p w14:paraId="5FB3BC8B" w14:textId="77777777" w:rsidR="003F4871" w:rsidRPr="002A5634" w:rsidRDefault="003F4871" w:rsidP="002A5634">
      <w:pPr>
        <w:widowControl w:val="0"/>
        <w:autoSpaceDE w:val="0"/>
        <w:autoSpaceDN w:val="0"/>
        <w:adjustRightInd w:val="0"/>
        <w:spacing w:line="240" w:lineRule="auto"/>
        <w:ind w:left="150" w:right="45"/>
        <w:rPr>
          <w:rFonts w:ascii="Calibri" w:hAnsi="Calibri" w:cs="Calibri"/>
          <w:b/>
          <w:bCs/>
          <w:color w:val="000000"/>
        </w:rPr>
      </w:pPr>
    </w:p>
    <w:p w14:paraId="739C6E2D" w14:textId="6F225D4E" w:rsidR="000F6213" w:rsidRPr="00690E84" w:rsidRDefault="000F6213" w:rsidP="000F6213">
      <w:pPr>
        <w:widowControl w:val="0"/>
        <w:autoSpaceDE w:val="0"/>
        <w:autoSpaceDN w:val="0"/>
        <w:adjustRightInd w:val="0"/>
        <w:spacing w:line="240" w:lineRule="auto"/>
        <w:ind w:left="150" w:right="45"/>
        <w:rPr>
          <w:rFonts w:ascii="Calibri" w:hAnsi="Calibri" w:cs="Calibri"/>
          <w:b/>
          <w:bCs/>
          <w:color w:val="000000"/>
        </w:rPr>
      </w:pPr>
      <w:r w:rsidRPr="00690E84">
        <w:rPr>
          <w:rFonts w:ascii="Calibri" w:hAnsi="Calibri" w:cs="Calibri"/>
          <w:b/>
          <w:bCs/>
          <w:color w:val="000000"/>
        </w:rPr>
        <w:lastRenderedPageBreak/>
        <w:t>Recall</w:t>
      </w:r>
      <w:r w:rsidRPr="00690E84">
        <w:rPr>
          <w:rFonts w:ascii="Calibri" w:hAnsi="Calibri" w:cs="Calibri"/>
          <w:b/>
          <w:bCs/>
          <w:color w:val="000000"/>
        </w:rPr>
        <w:t xml:space="preserve"> Questions:</w:t>
      </w:r>
    </w:p>
    <w:p w14:paraId="47487A1A"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 xml:space="preserve">What does PCR stand for? </w:t>
      </w:r>
    </w:p>
    <w:p w14:paraId="42810C44"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What is the function of PCR?</w:t>
      </w:r>
    </w:p>
    <w:p w14:paraId="6BC057DB"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What is in the reaction mixture for PCR?</w:t>
      </w:r>
    </w:p>
    <w:p w14:paraId="4CF74D84"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 xml:space="preserve">Two primers are needed in PCR. What is a primer? </w:t>
      </w:r>
    </w:p>
    <w:p w14:paraId="46659C97"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The first step of a PCR cycle is to heat to 95°C. What happens in this step?</w:t>
      </w:r>
    </w:p>
    <w:p w14:paraId="43352C50"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 xml:space="preserve">What is special about Taq polymerase compared to other DNA polymerases? </w:t>
      </w:r>
    </w:p>
    <w:p w14:paraId="69F1E2A2" w14:textId="77777777" w:rsidR="0037370C" w:rsidRPr="00690E84" w:rsidRDefault="0037370C" w:rsidP="00E817ED">
      <w:pPr>
        <w:pStyle w:val="ListParagraph"/>
        <w:widowControl w:val="0"/>
        <w:numPr>
          <w:ilvl w:val="0"/>
          <w:numId w:val="23"/>
        </w:numPr>
        <w:autoSpaceDE w:val="0"/>
        <w:autoSpaceDN w:val="0"/>
        <w:adjustRightInd w:val="0"/>
        <w:ind w:right="45"/>
        <w:rPr>
          <w:rFonts w:ascii="Calibri" w:hAnsi="Calibri" w:cs="Calibri"/>
          <w:color w:val="000000"/>
          <w:sz w:val="22"/>
          <w:szCs w:val="22"/>
        </w:rPr>
      </w:pPr>
      <w:r w:rsidRPr="00690E84">
        <w:rPr>
          <w:rFonts w:ascii="Calibri" w:hAnsi="Calibri" w:cs="Calibri"/>
          <w:color w:val="000000"/>
          <w:sz w:val="22"/>
          <w:szCs w:val="22"/>
        </w:rPr>
        <w:t>The second stage of PCR is to cool to around 55 °C. What is the purpose of this step?</w:t>
      </w:r>
    </w:p>
    <w:p w14:paraId="77801B33" w14:textId="7F905E6E" w:rsidR="000F6213" w:rsidRPr="00690E84" w:rsidRDefault="0037370C" w:rsidP="00E817ED">
      <w:pPr>
        <w:pStyle w:val="ListParagraph"/>
        <w:widowControl w:val="0"/>
        <w:numPr>
          <w:ilvl w:val="0"/>
          <w:numId w:val="23"/>
        </w:numPr>
        <w:autoSpaceDE w:val="0"/>
        <w:autoSpaceDN w:val="0"/>
        <w:adjustRightInd w:val="0"/>
        <w:ind w:right="45"/>
        <w:rPr>
          <w:rFonts w:ascii="Arial" w:hAnsi="Arial" w:cs="Arial"/>
          <w:b/>
          <w:bCs/>
          <w:color w:val="000000"/>
          <w:sz w:val="22"/>
          <w:szCs w:val="22"/>
        </w:rPr>
      </w:pPr>
      <w:r w:rsidRPr="00690E84">
        <w:rPr>
          <w:rFonts w:ascii="Calibri" w:hAnsi="Calibri" w:cs="Calibri"/>
          <w:color w:val="000000"/>
          <w:sz w:val="22"/>
          <w:szCs w:val="22"/>
        </w:rPr>
        <w:t>If the number of DNA fragments doubles in each PCR cycle, how many fragments will there be if one piece of DNA goes through 15 cycles of PCR?</w:t>
      </w:r>
    </w:p>
    <w:p w14:paraId="2C9AB1C2" w14:textId="77777777" w:rsidR="0037370C" w:rsidRDefault="0037370C" w:rsidP="000F6213">
      <w:pPr>
        <w:widowControl w:val="0"/>
        <w:autoSpaceDE w:val="0"/>
        <w:autoSpaceDN w:val="0"/>
        <w:adjustRightInd w:val="0"/>
        <w:spacing w:after="45" w:line="240" w:lineRule="auto"/>
        <w:ind w:left="150" w:right="45"/>
        <w:rPr>
          <w:rFonts w:ascii="Calibri" w:hAnsi="Calibri" w:cs="Calibri"/>
          <w:b/>
          <w:bCs/>
          <w:color w:val="000000"/>
          <w:sz w:val="24"/>
          <w:szCs w:val="24"/>
        </w:rPr>
      </w:pPr>
    </w:p>
    <w:p w14:paraId="08A060A0" w14:textId="7654C1C6" w:rsidR="000F6213" w:rsidRPr="000F6213" w:rsidRDefault="000F6213" w:rsidP="000F6213">
      <w:pPr>
        <w:widowControl w:val="0"/>
        <w:autoSpaceDE w:val="0"/>
        <w:autoSpaceDN w:val="0"/>
        <w:adjustRightInd w:val="0"/>
        <w:spacing w:after="45" w:line="240" w:lineRule="auto"/>
        <w:ind w:left="150" w:right="45"/>
        <w:rPr>
          <w:rFonts w:ascii="Calibri" w:hAnsi="Calibri" w:cs="Calibri"/>
          <w:b/>
          <w:bCs/>
          <w:color w:val="000000"/>
          <w:sz w:val="24"/>
          <w:szCs w:val="24"/>
        </w:rPr>
      </w:pPr>
      <w:r w:rsidRPr="000F6213">
        <w:rPr>
          <w:rFonts w:ascii="Calibri" w:hAnsi="Calibri" w:cs="Calibri"/>
          <w:b/>
          <w:bCs/>
          <w:color w:val="000000"/>
          <w:sz w:val="24"/>
          <w:szCs w:val="24"/>
        </w:rPr>
        <w:t>Exam Questions:</w:t>
      </w:r>
    </w:p>
    <w:p w14:paraId="0BA79F96" w14:textId="77777777" w:rsidR="000F6213" w:rsidRDefault="000F6213" w:rsidP="000F6213">
      <w:pPr>
        <w:widowControl w:val="0"/>
        <w:autoSpaceDE w:val="0"/>
        <w:autoSpaceDN w:val="0"/>
        <w:adjustRightInd w:val="0"/>
        <w:spacing w:after="45" w:line="240" w:lineRule="auto"/>
        <w:ind w:left="150" w:right="45"/>
      </w:pPr>
      <w:r>
        <w:rPr>
          <w:b/>
          <w:bCs/>
          <w:color w:val="000000"/>
          <w:sz w:val="27"/>
          <w:szCs w:val="27"/>
        </w:rPr>
        <w:t xml:space="preserve">Q1. </w:t>
      </w:r>
      <w:r>
        <w:t>The polymerase chain reaction is a process which can be carried out in a laboratory to replicate DNA. The diagram shows the main stages involved in the polymerase chain reaction.</w:t>
      </w:r>
    </w:p>
    <w:p w14:paraId="38A1FF94" w14:textId="718F9CCA" w:rsidR="000F6213" w:rsidRDefault="000F6213" w:rsidP="000F6213">
      <w:pPr>
        <w:widowControl w:val="0"/>
        <w:autoSpaceDE w:val="0"/>
        <w:autoSpaceDN w:val="0"/>
        <w:adjustRightInd w:val="0"/>
        <w:spacing w:before="240" w:line="240" w:lineRule="auto"/>
        <w:jc w:val="center"/>
      </w:pPr>
      <w:r>
        <w:rPr>
          <w:noProof/>
        </w:rPr>
        <w:drawing>
          <wp:inline distT="0" distB="0" distL="0" distR="0" wp14:anchorId="7CE1C6A2" wp14:editId="07928972">
            <wp:extent cx="4903076" cy="1232627"/>
            <wp:effectExtent l="0" t="0" r="0" b="571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906593" cy="1233511"/>
                    </a:xfrm>
                    <a:prstGeom prst="rect">
                      <a:avLst/>
                    </a:prstGeom>
                    <a:noFill/>
                    <a:ln>
                      <a:noFill/>
                    </a:ln>
                  </pic:spPr>
                </pic:pic>
              </a:graphicData>
            </a:graphic>
          </wp:inline>
        </w:drawing>
      </w:r>
      <w:r>
        <w:t> </w:t>
      </w:r>
    </w:p>
    <w:p w14:paraId="39D6B28C" w14:textId="45A21773" w:rsidR="000F6213" w:rsidRDefault="000F6213" w:rsidP="000F6213">
      <w:pPr>
        <w:widowControl w:val="0"/>
        <w:autoSpaceDE w:val="0"/>
        <w:autoSpaceDN w:val="0"/>
        <w:adjustRightInd w:val="0"/>
        <w:spacing w:before="240" w:line="240" w:lineRule="auto"/>
        <w:ind w:left="1134" w:right="567" w:hanging="567"/>
      </w:pPr>
      <w:r>
        <w:t>(a)     Explain why DNA is heated to 95 °C.</w:t>
      </w:r>
    </w:p>
    <w:p w14:paraId="7C8C8045"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3521C7FC"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6C01DE31"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1EB6013A" w14:textId="77777777" w:rsidR="000F6213" w:rsidRDefault="000F6213" w:rsidP="000F6213">
      <w:pPr>
        <w:widowControl w:val="0"/>
        <w:autoSpaceDE w:val="0"/>
        <w:autoSpaceDN w:val="0"/>
        <w:adjustRightInd w:val="0"/>
        <w:spacing w:before="240" w:line="240" w:lineRule="auto"/>
        <w:ind w:left="1134" w:right="567" w:hanging="567"/>
      </w:pPr>
      <w:r>
        <w:t>(b)     What is the role of</w:t>
      </w:r>
    </w:p>
    <w:p w14:paraId="4759D8A0" w14:textId="77777777" w:rsidR="000F6213" w:rsidRDefault="000F6213" w:rsidP="000F6213">
      <w:pPr>
        <w:widowControl w:val="0"/>
        <w:autoSpaceDE w:val="0"/>
        <w:autoSpaceDN w:val="0"/>
        <w:adjustRightInd w:val="0"/>
        <w:spacing w:before="240" w:line="240" w:lineRule="auto"/>
        <w:ind w:left="1701" w:right="567" w:hanging="567"/>
      </w:pPr>
      <w:r>
        <w:t>(i)      a primer in this process;</w:t>
      </w:r>
    </w:p>
    <w:p w14:paraId="5CD841B3"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6F5D461E"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6857E1C9"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0E7DC3A6" w14:textId="77777777" w:rsidR="000F6213" w:rsidRDefault="000F6213" w:rsidP="000F6213">
      <w:pPr>
        <w:widowControl w:val="0"/>
        <w:autoSpaceDE w:val="0"/>
        <w:autoSpaceDN w:val="0"/>
        <w:adjustRightInd w:val="0"/>
        <w:spacing w:before="240" w:line="240" w:lineRule="auto"/>
        <w:ind w:left="1701" w:right="567" w:hanging="567"/>
      </w:pPr>
      <w:r>
        <w:t>(ii)     DNA polymerase?</w:t>
      </w:r>
    </w:p>
    <w:p w14:paraId="09C772CD"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438BDE7E"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67E34E34"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163C1735" w14:textId="0923CCD0" w:rsidR="000F6213" w:rsidRDefault="000F6213" w:rsidP="000F6213">
      <w:pPr>
        <w:widowControl w:val="0"/>
        <w:autoSpaceDE w:val="0"/>
        <w:autoSpaceDN w:val="0"/>
        <w:adjustRightInd w:val="0"/>
        <w:spacing w:before="240" w:line="240" w:lineRule="auto"/>
        <w:ind w:left="1701" w:right="567" w:hanging="1134"/>
      </w:pPr>
      <w:r>
        <w:t>(c)     (i)      How many DNA molecules will have been produced from one molecule of DNA after 6 complete cycles?</w:t>
      </w:r>
    </w:p>
    <w:p w14:paraId="1A52F877" w14:textId="77777777" w:rsidR="000F6213" w:rsidRPr="00B75DDA" w:rsidRDefault="000F6213" w:rsidP="000F6213">
      <w:pPr>
        <w:widowControl w:val="0"/>
        <w:autoSpaceDE w:val="0"/>
        <w:autoSpaceDN w:val="0"/>
        <w:adjustRightInd w:val="0"/>
        <w:spacing w:before="240" w:line="240" w:lineRule="auto"/>
        <w:ind w:left="1701" w:right="567"/>
      </w:pPr>
      <w:r>
        <w:t xml:space="preserve">______________________________________________________________   </w:t>
      </w:r>
      <w:r>
        <w:rPr>
          <w:b/>
          <w:bCs/>
          <w:sz w:val="20"/>
          <w:szCs w:val="20"/>
        </w:rPr>
        <w:t>(1)</w:t>
      </w:r>
    </w:p>
    <w:p w14:paraId="7C12A726" w14:textId="77777777" w:rsidR="000F6213" w:rsidRDefault="000F6213" w:rsidP="000F6213">
      <w:pPr>
        <w:widowControl w:val="0"/>
        <w:autoSpaceDE w:val="0"/>
        <w:autoSpaceDN w:val="0"/>
        <w:adjustRightInd w:val="0"/>
        <w:spacing w:before="240" w:line="240" w:lineRule="auto"/>
        <w:ind w:left="1701" w:right="567" w:hanging="567"/>
      </w:pPr>
      <w:r>
        <w:t xml:space="preserve">(ii)     Suggest </w:t>
      </w:r>
      <w:r>
        <w:rPr>
          <w:b/>
          <w:bCs/>
        </w:rPr>
        <w:t>one</w:t>
      </w:r>
      <w:r>
        <w:t xml:space="preserve"> use of the polymerase chain reaction.</w:t>
      </w:r>
    </w:p>
    <w:p w14:paraId="72A3464D"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5CE9B8A6" w14:textId="36F9469A" w:rsidR="000F6213" w:rsidRPr="00483CAB" w:rsidRDefault="000F6213" w:rsidP="00483CAB">
      <w:pPr>
        <w:widowControl w:val="0"/>
        <w:autoSpaceDE w:val="0"/>
        <w:autoSpaceDN w:val="0"/>
        <w:adjustRightInd w:val="0"/>
        <w:spacing w:before="240" w:line="240" w:lineRule="auto"/>
        <w:ind w:left="1701" w:right="567"/>
      </w:pPr>
      <w:r>
        <w:t>______________________________________________________________</w:t>
      </w:r>
      <w:r>
        <w:rPr>
          <w:b/>
          <w:bCs/>
          <w:sz w:val="20"/>
          <w:szCs w:val="20"/>
        </w:rPr>
        <w:t>(1)</w:t>
      </w:r>
    </w:p>
    <w:p w14:paraId="59496C49" w14:textId="6261E231" w:rsidR="000F6213" w:rsidRPr="004E494B" w:rsidRDefault="000F6213" w:rsidP="004E494B">
      <w:pPr>
        <w:widowControl w:val="0"/>
        <w:autoSpaceDE w:val="0"/>
        <w:autoSpaceDN w:val="0"/>
        <w:adjustRightInd w:val="0"/>
        <w:spacing w:before="60" w:line="240" w:lineRule="auto"/>
        <w:rPr>
          <w:b/>
          <w:bCs/>
          <w:sz w:val="20"/>
          <w:szCs w:val="20"/>
        </w:rPr>
      </w:pPr>
      <w:r>
        <w:rPr>
          <w:b/>
          <w:bCs/>
          <w:color w:val="000000"/>
          <w:sz w:val="27"/>
          <w:szCs w:val="27"/>
        </w:rPr>
        <w:lastRenderedPageBreak/>
        <w:t>Q2.</w:t>
      </w:r>
      <w:r w:rsidR="004E494B">
        <w:rPr>
          <w:b/>
          <w:bCs/>
          <w:sz w:val="20"/>
          <w:szCs w:val="20"/>
        </w:rPr>
        <w:t xml:space="preserve"> </w:t>
      </w:r>
      <w:r>
        <w:t>(a)     Explain the reason for each of the following in the polymerase chain reaction (PCR).</w:t>
      </w:r>
    </w:p>
    <w:p w14:paraId="70CC114C" w14:textId="77777777" w:rsidR="000F6213" w:rsidRDefault="000F6213" w:rsidP="000F6213">
      <w:pPr>
        <w:widowControl w:val="0"/>
        <w:autoSpaceDE w:val="0"/>
        <w:autoSpaceDN w:val="0"/>
        <w:adjustRightInd w:val="0"/>
        <w:spacing w:before="240" w:line="240" w:lineRule="auto"/>
        <w:ind w:left="1701" w:right="567" w:hanging="567"/>
      </w:pPr>
      <w:r>
        <w:t>(i)      DNA is heated to 95 °C.</w:t>
      </w:r>
    </w:p>
    <w:p w14:paraId="5FC07636"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7583DB24"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5E7AF900"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2EAF57D5" w14:textId="77777777" w:rsidR="000F6213" w:rsidRDefault="000F6213" w:rsidP="000F6213">
      <w:pPr>
        <w:widowControl w:val="0"/>
        <w:autoSpaceDE w:val="0"/>
        <w:autoSpaceDN w:val="0"/>
        <w:adjustRightInd w:val="0"/>
        <w:spacing w:before="240" w:line="240" w:lineRule="auto"/>
        <w:ind w:left="1701" w:right="567" w:hanging="567"/>
      </w:pPr>
      <w:r>
        <w:t>(ii)     DNA polymerase used is heat-stable.</w:t>
      </w:r>
    </w:p>
    <w:p w14:paraId="17C95043"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2118D190"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502C5621"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4FF12181" w14:textId="77777777" w:rsidR="000F6213" w:rsidRDefault="000F6213" w:rsidP="000F6213">
      <w:pPr>
        <w:widowControl w:val="0"/>
        <w:autoSpaceDE w:val="0"/>
        <w:autoSpaceDN w:val="0"/>
        <w:adjustRightInd w:val="0"/>
        <w:spacing w:before="240" w:line="240" w:lineRule="auto"/>
        <w:ind w:left="1701" w:right="567" w:hanging="567"/>
      </w:pPr>
      <w:r>
        <w:t>(iii)     The reaction mixture is cooled to 40 °C.</w:t>
      </w:r>
    </w:p>
    <w:p w14:paraId="709F32D1"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266D7DC7"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517F0CE4"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121E5941" w14:textId="4CFA7B9E" w:rsidR="000F6213" w:rsidRDefault="000F6213" w:rsidP="000F6213">
      <w:pPr>
        <w:widowControl w:val="0"/>
        <w:autoSpaceDE w:val="0"/>
        <w:autoSpaceDN w:val="0"/>
        <w:adjustRightInd w:val="0"/>
        <w:spacing w:before="240" w:line="240" w:lineRule="auto"/>
        <w:ind w:left="1134" w:right="567" w:hanging="567"/>
      </w:pPr>
      <w:r>
        <w:t>(b)     The graph shows the number of DNA molecules made using PCR, starting with one molecule.</w:t>
      </w:r>
    </w:p>
    <w:p w14:paraId="3152BE99" w14:textId="1CAF12CC" w:rsidR="000F6213" w:rsidRDefault="000F6213" w:rsidP="000F6213">
      <w:pPr>
        <w:widowControl w:val="0"/>
        <w:autoSpaceDE w:val="0"/>
        <w:autoSpaceDN w:val="0"/>
        <w:adjustRightInd w:val="0"/>
        <w:spacing w:before="240" w:line="240" w:lineRule="auto"/>
        <w:ind w:left="2268" w:right="567" w:hanging="567"/>
      </w:pPr>
      <w:r>
        <w:rPr>
          <w:noProof/>
        </w:rPr>
        <w:drawing>
          <wp:inline distT="0" distB="0" distL="0" distR="0" wp14:anchorId="7C8E2132" wp14:editId="4B33C8E7">
            <wp:extent cx="3451225" cy="2108835"/>
            <wp:effectExtent l="0" t="0" r="0" b="571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51225" cy="2108835"/>
                    </a:xfrm>
                    <a:prstGeom prst="rect">
                      <a:avLst/>
                    </a:prstGeom>
                    <a:noFill/>
                    <a:ln>
                      <a:noFill/>
                    </a:ln>
                  </pic:spPr>
                </pic:pic>
              </a:graphicData>
            </a:graphic>
          </wp:inline>
        </w:drawing>
      </w:r>
      <w:r>
        <w:t> </w:t>
      </w:r>
    </w:p>
    <w:p w14:paraId="4E66BEF6" w14:textId="77777777" w:rsidR="000F6213" w:rsidRDefault="000F6213" w:rsidP="000F6213">
      <w:pPr>
        <w:widowControl w:val="0"/>
        <w:autoSpaceDE w:val="0"/>
        <w:autoSpaceDN w:val="0"/>
        <w:adjustRightInd w:val="0"/>
        <w:spacing w:before="240" w:line="240" w:lineRule="auto"/>
        <w:ind w:left="1701" w:right="567" w:hanging="567"/>
      </w:pPr>
      <w:r>
        <w:t>(i)      Explain the shape of the curve from cycles 1 to 16.</w:t>
      </w:r>
    </w:p>
    <w:p w14:paraId="56B8B2DD"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06B2BDC7"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12272794"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032619A8"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67B3010B"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(2)</w:t>
      </w:r>
    </w:p>
    <w:p w14:paraId="593BF9FC" w14:textId="1C9C10AE" w:rsidR="000F6213" w:rsidRDefault="000F6213" w:rsidP="000F6213">
      <w:pPr>
        <w:widowControl w:val="0"/>
        <w:autoSpaceDE w:val="0"/>
        <w:autoSpaceDN w:val="0"/>
        <w:adjustRightInd w:val="0"/>
        <w:spacing w:before="240" w:line="240" w:lineRule="auto"/>
        <w:ind w:left="1701" w:right="567" w:hanging="567"/>
      </w:pPr>
      <w:r>
        <w:t xml:space="preserve">(ii)     Suggest </w:t>
      </w:r>
      <w:r>
        <w:rPr>
          <w:b/>
          <w:bCs/>
        </w:rPr>
        <w:t xml:space="preserve">one </w:t>
      </w:r>
      <w:r>
        <w:t>explanation for the levelling out of the curve from cycles 17 to 20.</w:t>
      </w:r>
    </w:p>
    <w:p w14:paraId="6CF2141B"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1DFA4EAA"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43F4E9E6" w14:textId="6F576A3D" w:rsidR="000F6213" w:rsidRPr="00483CAB" w:rsidRDefault="000F6213" w:rsidP="00483CAB">
      <w:pPr>
        <w:widowControl w:val="0"/>
        <w:autoSpaceDE w:val="0"/>
        <w:autoSpaceDN w:val="0"/>
        <w:adjustRightInd w:val="0"/>
        <w:spacing w:before="240" w:line="240" w:lineRule="auto"/>
        <w:ind w:left="1701" w:right="567"/>
      </w:pPr>
      <w:r>
        <w:t>______________________________________________________________</w:t>
      </w:r>
      <w:r>
        <w:rPr>
          <w:b/>
          <w:bCs/>
          <w:sz w:val="20"/>
          <w:szCs w:val="20"/>
        </w:rPr>
        <w:t>(2)</w:t>
      </w:r>
    </w:p>
    <w:p w14:paraId="25BE01B6" w14:textId="77777777" w:rsidR="000F6213" w:rsidRPr="00B75DDA" w:rsidRDefault="000F6213" w:rsidP="004E494B">
      <w:pPr>
        <w:widowControl w:val="0"/>
        <w:autoSpaceDE w:val="0"/>
        <w:autoSpaceDN w:val="0"/>
        <w:adjustRightInd w:val="0"/>
        <w:spacing w:before="450" w:after="45" w:line="240" w:lineRule="auto"/>
        <w:ind w:right="45"/>
        <w:rPr>
          <w:b/>
          <w:bCs/>
          <w:color w:val="000000"/>
          <w:sz w:val="27"/>
          <w:szCs w:val="27"/>
        </w:rPr>
      </w:pPr>
      <w:r>
        <w:rPr>
          <w:b/>
          <w:bCs/>
          <w:color w:val="000000"/>
          <w:sz w:val="27"/>
          <w:szCs w:val="27"/>
        </w:rPr>
        <w:lastRenderedPageBreak/>
        <w:t xml:space="preserve">Q3. </w:t>
      </w:r>
      <w:r>
        <w:t xml:space="preserve">Explain </w:t>
      </w:r>
      <w:r>
        <w:rPr>
          <w:b/>
          <w:bCs/>
        </w:rPr>
        <w:t>one</w:t>
      </w:r>
      <w:r>
        <w:t xml:space="preserve"> way in which the polymerase chain reaction differs from DNA replication in a cell.</w:t>
      </w:r>
    </w:p>
    <w:p w14:paraId="05545ED7"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10C708AB"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3EA44231"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3E8C22E0"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2122B362"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(2)</w:t>
      </w:r>
    </w:p>
    <w:p w14:paraId="4B487F6E" w14:textId="77777777" w:rsidR="000F6213" w:rsidRPr="00B75DDA" w:rsidRDefault="000F6213" w:rsidP="000F6213">
      <w:pPr>
        <w:widowControl w:val="0"/>
        <w:autoSpaceDE w:val="0"/>
        <w:autoSpaceDN w:val="0"/>
        <w:adjustRightInd w:val="0"/>
        <w:spacing w:before="60" w:line="240" w:lineRule="auto"/>
        <w:rPr>
          <w:b/>
          <w:bCs/>
          <w:sz w:val="20"/>
          <w:szCs w:val="20"/>
        </w:rPr>
      </w:pPr>
      <w:r>
        <w:rPr>
          <w:b/>
          <w:bCs/>
          <w:color w:val="000000"/>
          <w:sz w:val="27"/>
          <w:szCs w:val="27"/>
        </w:rPr>
        <w:t>Q4.</w:t>
      </w:r>
    </w:p>
    <w:p w14:paraId="374D8E15" w14:textId="77777777" w:rsidR="000F6213" w:rsidRDefault="000F6213" w:rsidP="000F6213">
      <w:pPr>
        <w:widowControl w:val="0"/>
        <w:autoSpaceDE w:val="0"/>
        <w:autoSpaceDN w:val="0"/>
        <w:adjustRightInd w:val="0"/>
        <w:spacing w:line="240" w:lineRule="auto"/>
        <w:ind w:left="1134" w:right="567" w:hanging="567"/>
      </w:pPr>
      <w:r>
        <w:t>(a)     What is meant by a gene?</w:t>
      </w:r>
    </w:p>
    <w:p w14:paraId="35507D6B"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6BE837C7"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46B0B931"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(2)</w:t>
      </w:r>
    </w:p>
    <w:p w14:paraId="04BD55DC" w14:textId="77777777" w:rsidR="000F6213" w:rsidRDefault="000F6213" w:rsidP="000F6213">
      <w:pPr>
        <w:widowControl w:val="0"/>
        <w:autoSpaceDE w:val="0"/>
        <w:autoSpaceDN w:val="0"/>
        <w:adjustRightInd w:val="0"/>
        <w:spacing w:before="240" w:line="240" w:lineRule="auto"/>
        <w:ind w:left="567" w:right="567"/>
      </w:pPr>
      <w:r>
        <w:t>The polymerase chain reaction (PCR) can be used to obtain many copies of a particular gene.</w:t>
      </w:r>
    </w:p>
    <w:p w14:paraId="6E939037" w14:textId="77777777" w:rsidR="000F6213" w:rsidRDefault="000F6213" w:rsidP="000F6213">
      <w:pPr>
        <w:widowControl w:val="0"/>
        <w:autoSpaceDE w:val="0"/>
        <w:autoSpaceDN w:val="0"/>
        <w:adjustRightInd w:val="0"/>
        <w:spacing w:before="240" w:line="240" w:lineRule="auto"/>
        <w:ind w:left="1134" w:right="567" w:hanging="567"/>
      </w:pPr>
      <w:r>
        <w:t>(b)     Explain how the strands of DNA are separated during the PCR.</w:t>
      </w:r>
    </w:p>
    <w:p w14:paraId="2E109022"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4C762F75"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6D0783CD"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545849AE" w14:textId="77777777" w:rsidR="000F6213" w:rsidRDefault="000F6213" w:rsidP="000F6213">
      <w:pPr>
        <w:widowControl w:val="0"/>
        <w:autoSpaceDE w:val="0"/>
        <w:autoSpaceDN w:val="0"/>
        <w:adjustRightInd w:val="0"/>
        <w:spacing w:before="240" w:line="240" w:lineRule="auto"/>
        <w:ind w:left="1134" w:right="567"/>
      </w:pPr>
      <w:r>
        <w:t>___________________________________________________________________</w:t>
      </w:r>
    </w:p>
    <w:p w14:paraId="5A0F7BF0" w14:textId="77777777" w:rsidR="000F6213" w:rsidRPr="00B75DDA" w:rsidRDefault="000F6213" w:rsidP="000F6213">
      <w:pPr>
        <w:widowControl w:val="0"/>
        <w:autoSpaceDE w:val="0"/>
        <w:autoSpaceDN w:val="0"/>
        <w:adjustRightInd w:val="0"/>
        <w:spacing w:before="60" w:line="240" w:lineRule="auto"/>
        <w:jc w:val="right"/>
        <w:rPr>
          <w:b/>
          <w:bCs/>
          <w:sz w:val="20"/>
          <w:szCs w:val="20"/>
        </w:rPr>
      </w:pPr>
      <w:r>
        <w:rPr>
          <w:b/>
          <w:bCs/>
          <w:sz w:val="20"/>
          <w:szCs w:val="20"/>
        </w:rPr>
        <w:t>(2)</w:t>
      </w:r>
    </w:p>
    <w:p w14:paraId="1F129D53" w14:textId="77777777" w:rsidR="000F6213" w:rsidRPr="00B75DDA" w:rsidRDefault="000F6213" w:rsidP="000F6213">
      <w:pPr>
        <w:widowControl w:val="0"/>
        <w:autoSpaceDE w:val="0"/>
        <w:autoSpaceDN w:val="0"/>
        <w:adjustRightInd w:val="0"/>
        <w:spacing w:before="240" w:line="240" w:lineRule="auto"/>
        <w:ind w:left="1134" w:right="567" w:hanging="567"/>
      </w:pPr>
      <w:r>
        <w:t>(c)     In a particular PCR, two different primers are added to the DNA.  Suggest why two different primers are required.</w:t>
      </w:r>
    </w:p>
    <w:p w14:paraId="282A4BA6"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79A4F89E" w14:textId="77777777" w:rsidR="000F6213" w:rsidRDefault="000F6213" w:rsidP="000F6213">
      <w:pPr>
        <w:widowControl w:val="0"/>
        <w:autoSpaceDE w:val="0"/>
        <w:autoSpaceDN w:val="0"/>
        <w:adjustRightInd w:val="0"/>
        <w:spacing w:before="240" w:line="240" w:lineRule="auto"/>
        <w:ind w:left="1701" w:right="567"/>
      </w:pPr>
      <w:r>
        <w:t>______________________________________________________________</w:t>
      </w:r>
    </w:p>
    <w:p w14:paraId="48E2B305"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3BFA96C4" w14:textId="77777777" w:rsidR="000F6213" w:rsidRDefault="000F6213" w:rsidP="000F6213">
      <w:pPr>
        <w:widowControl w:val="0"/>
        <w:autoSpaceDE w:val="0"/>
        <w:autoSpaceDN w:val="0"/>
        <w:adjustRightInd w:val="0"/>
        <w:spacing w:before="240" w:line="240" w:lineRule="auto"/>
        <w:ind w:left="1134" w:right="567" w:hanging="567"/>
      </w:pPr>
      <w:r>
        <w:t>(d)     Starting with a single molecule of DNA, the polymerase chain reaction was allowed to go through three complete cycles. How many molecules of DNA would be produced?</w:t>
      </w:r>
    </w:p>
    <w:p w14:paraId="1776AFC7" w14:textId="77777777" w:rsidR="000F6213" w:rsidRDefault="000F6213" w:rsidP="000F6213">
      <w:pPr>
        <w:widowControl w:val="0"/>
        <w:autoSpaceDE w:val="0"/>
        <w:autoSpaceDN w:val="0"/>
        <w:adjustRightInd w:val="0"/>
        <w:spacing w:before="240" w:line="240" w:lineRule="auto"/>
        <w:ind w:left="567" w:right="567"/>
      </w:pPr>
      <w:r>
        <w:t> </w:t>
      </w:r>
    </w:p>
    <w:p w14:paraId="3F421F37" w14:textId="77777777" w:rsidR="000F6213" w:rsidRDefault="000F6213" w:rsidP="000F6213">
      <w:pPr>
        <w:widowControl w:val="0"/>
        <w:autoSpaceDE w:val="0"/>
        <w:autoSpaceDN w:val="0"/>
        <w:adjustRightInd w:val="0"/>
        <w:spacing w:before="240" w:line="240" w:lineRule="auto"/>
        <w:ind w:right="567"/>
        <w:jc w:val="right"/>
      </w:pPr>
      <w:r>
        <w:t>Answer ____________________</w:t>
      </w:r>
    </w:p>
    <w:p w14:paraId="66B4441D"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(1)</w:t>
      </w:r>
    </w:p>
    <w:p w14:paraId="010E4BDE" w14:textId="77777777" w:rsidR="00310F61" w:rsidRDefault="00310F61" w:rsidP="000F6213">
      <w:pPr>
        <w:widowControl w:val="0"/>
        <w:autoSpaceDE w:val="0"/>
        <w:autoSpaceDN w:val="0"/>
        <w:adjustRightInd w:val="0"/>
        <w:spacing w:before="60" w:line="240" w:lineRule="auto"/>
        <w:rPr>
          <w:b/>
          <w:bCs/>
          <w:color w:val="000000"/>
          <w:sz w:val="27"/>
          <w:szCs w:val="27"/>
        </w:rPr>
      </w:pPr>
    </w:p>
    <w:p w14:paraId="2DB402A3" w14:textId="77777777" w:rsidR="004E494B" w:rsidRDefault="004E494B" w:rsidP="000F6213">
      <w:pPr>
        <w:widowControl w:val="0"/>
        <w:autoSpaceDE w:val="0"/>
        <w:autoSpaceDN w:val="0"/>
        <w:adjustRightInd w:val="0"/>
        <w:spacing w:before="60" w:line="240" w:lineRule="auto"/>
        <w:rPr>
          <w:b/>
          <w:bCs/>
          <w:color w:val="000000"/>
          <w:sz w:val="27"/>
          <w:szCs w:val="27"/>
        </w:rPr>
      </w:pPr>
    </w:p>
    <w:p w14:paraId="425B7124" w14:textId="77777777" w:rsidR="004E494B" w:rsidRDefault="004E494B" w:rsidP="000F6213">
      <w:pPr>
        <w:widowControl w:val="0"/>
        <w:autoSpaceDE w:val="0"/>
        <w:autoSpaceDN w:val="0"/>
        <w:adjustRightInd w:val="0"/>
        <w:spacing w:before="60" w:line="240" w:lineRule="auto"/>
        <w:rPr>
          <w:b/>
          <w:bCs/>
          <w:color w:val="000000"/>
          <w:sz w:val="27"/>
          <w:szCs w:val="27"/>
        </w:rPr>
      </w:pPr>
    </w:p>
    <w:p w14:paraId="1359AFBC" w14:textId="77777777" w:rsidR="004E494B" w:rsidRDefault="004E494B" w:rsidP="000F6213">
      <w:pPr>
        <w:widowControl w:val="0"/>
        <w:autoSpaceDE w:val="0"/>
        <w:autoSpaceDN w:val="0"/>
        <w:adjustRightInd w:val="0"/>
        <w:spacing w:before="60" w:line="240" w:lineRule="auto"/>
        <w:rPr>
          <w:b/>
          <w:bCs/>
          <w:color w:val="000000"/>
          <w:sz w:val="27"/>
          <w:szCs w:val="27"/>
        </w:rPr>
      </w:pPr>
    </w:p>
    <w:p w14:paraId="018A3550" w14:textId="77777777" w:rsidR="004E494B" w:rsidRDefault="004E494B" w:rsidP="000F6213">
      <w:pPr>
        <w:widowControl w:val="0"/>
        <w:autoSpaceDE w:val="0"/>
        <w:autoSpaceDN w:val="0"/>
        <w:adjustRightInd w:val="0"/>
        <w:spacing w:before="60" w:line="240" w:lineRule="auto"/>
        <w:rPr>
          <w:b/>
          <w:bCs/>
          <w:color w:val="000000"/>
          <w:sz w:val="27"/>
          <w:szCs w:val="27"/>
        </w:rPr>
      </w:pPr>
    </w:p>
    <w:p w14:paraId="6905F3F9" w14:textId="77777777" w:rsidR="004E494B" w:rsidRDefault="004E494B" w:rsidP="000F6213">
      <w:pPr>
        <w:widowControl w:val="0"/>
        <w:autoSpaceDE w:val="0"/>
        <w:autoSpaceDN w:val="0"/>
        <w:adjustRightInd w:val="0"/>
        <w:spacing w:before="60" w:line="240" w:lineRule="auto"/>
        <w:rPr>
          <w:b/>
          <w:bCs/>
          <w:color w:val="000000"/>
          <w:sz w:val="27"/>
          <w:szCs w:val="27"/>
        </w:rPr>
      </w:pPr>
    </w:p>
    <w:p w14:paraId="1970266A" w14:textId="77777777" w:rsidR="004E494B" w:rsidRDefault="004E494B" w:rsidP="000F6213">
      <w:pPr>
        <w:widowControl w:val="0"/>
        <w:autoSpaceDE w:val="0"/>
        <w:autoSpaceDN w:val="0"/>
        <w:adjustRightInd w:val="0"/>
        <w:spacing w:before="60" w:line="240" w:lineRule="auto"/>
        <w:rPr>
          <w:b/>
          <w:bCs/>
          <w:color w:val="000000"/>
          <w:sz w:val="27"/>
          <w:szCs w:val="27"/>
        </w:rPr>
      </w:pPr>
    </w:p>
    <w:p w14:paraId="554F63DE" w14:textId="77777777" w:rsidR="004E494B" w:rsidRDefault="004E494B" w:rsidP="000F6213">
      <w:pPr>
        <w:widowControl w:val="0"/>
        <w:autoSpaceDE w:val="0"/>
        <w:autoSpaceDN w:val="0"/>
        <w:adjustRightInd w:val="0"/>
        <w:spacing w:before="60" w:line="240" w:lineRule="auto"/>
        <w:rPr>
          <w:b/>
          <w:bCs/>
          <w:color w:val="000000"/>
          <w:sz w:val="27"/>
          <w:szCs w:val="27"/>
        </w:rPr>
      </w:pPr>
    </w:p>
    <w:p w14:paraId="2CA60326" w14:textId="61B727C5" w:rsidR="000F6213" w:rsidRPr="00B75DDA" w:rsidRDefault="000F6213" w:rsidP="000F6213">
      <w:pPr>
        <w:widowControl w:val="0"/>
        <w:autoSpaceDE w:val="0"/>
        <w:autoSpaceDN w:val="0"/>
        <w:adjustRightInd w:val="0"/>
        <w:spacing w:before="60" w:line="240" w:lineRule="auto"/>
        <w:rPr>
          <w:b/>
          <w:bCs/>
          <w:sz w:val="20"/>
          <w:szCs w:val="20"/>
        </w:rPr>
      </w:pPr>
      <w:r>
        <w:rPr>
          <w:b/>
          <w:bCs/>
          <w:color w:val="000000"/>
          <w:sz w:val="27"/>
          <w:szCs w:val="27"/>
        </w:rPr>
        <w:lastRenderedPageBreak/>
        <w:t>Q</w:t>
      </w:r>
      <w:r w:rsidR="00310F61">
        <w:rPr>
          <w:b/>
          <w:bCs/>
          <w:color w:val="000000"/>
          <w:sz w:val="27"/>
          <w:szCs w:val="27"/>
        </w:rPr>
        <w:t>5</w:t>
      </w:r>
      <w:r>
        <w:rPr>
          <w:b/>
          <w:bCs/>
          <w:color w:val="000000"/>
          <w:sz w:val="27"/>
          <w:szCs w:val="27"/>
        </w:rPr>
        <w:t>.</w:t>
      </w:r>
      <w:r>
        <w:rPr>
          <w:b/>
          <w:bCs/>
          <w:sz w:val="20"/>
          <w:szCs w:val="20"/>
        </w:rPr>
        <w:t xml:space="preserve"> </w:t>
      </w:r>
      <w:r>
        <w:t>The polymerase chain reaction (PCR) can be used to produce large quantities of DNA.</w:t>
      </w:r>
      <w:r>
        <w:br/>
        <w:t>Describe how the PCR is carried out.</w:t>
      </w:r>
    </w:p>
    <w:p w14:paraId="77D390E2"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0A6A2444"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24FE096A"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40BBF0A3"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050B81D9"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25811323"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63C7ED1F"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07E09C13"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4ED04843"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2771177F"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389F1EDB" w14:textId="77777777" w:rsidR="000F6213" w:rsidRDefault="000F6213" w:rsidP="000F6213">
      <w:pPr>
        <w:widowControl w:val="0"/>
        <w:autoSpaceDE w:val="0"/>
        <w:autoSpaceDN w:val="0"/>
        <w:adjustRightInd w:val="0"/>
        <w:spacing w:before="240" w:line="240" w:lineRule="auto"/>
        <w:ind w:left="567" w:right="567"/>
      </w:pPr>
      <w:r>
        <w:t>_______________________________________________________________________</w:t>
      </w:r>
    </w:p>
    <w:p w14:paraId="4B6F887B" w14:textId="77777777" w:rsidR="000F6213" w:rsidRDefault="000F6213" w:rsidP="000F6213">
      <w:pPr>
        <w:widowControl w:val="0"/>
        <w:autoSpaceDE w:val="0"/>
        <w:autoSpaceDN w:val="0"/>
        <w:adjustRightInd w:val="0"/>
        <w:spacing w:before="60" w:line="240" w:lineRule="auto"/>
        <w:jc w:val="right"/>
        <w:rPr>
          <w:b/>
          <w:bCs/>
          <w:sz w:val="20"/>
          <w:szCs w:val="20"/>
        </w:rPr>
      </w:pPr>
      <w:r>
        <w:rPr>
          <w:b/>
          <w:bCs/>
          <w:sz w:val="20"/>
          <w:szCs w:val="20"/>
        </w:rPr>
        <w:t>(Total 6 marks)</w:t>
      </w:r>
    </w:p>
    <w:p w14:paraId="2AE372B3" w14:textId="72B40D93" w:rsidR="0037370C" w:rsidRDefault="0037370C" w:rsidP="007648F8">
      <w:pPr>
        <w:rPr>
          <w:rFonts w:asciiTheme="majorHAnsi" w:hAnsiTheme="majorHAnsi" w:cstheme="majorHAnsi"/>
          <w:b/>
          <w:bCs/>
        </w:rPr>
      </w:pPr>
    </w:p>
    <w:p w14:paraId="0079A45C" w14:textId="55A31CE3" w:rsidR="0037370C" w:rsidRDefault="0037370C" w:rsidP="007648F8">
      <w:pPr>
        <w:rPr>
          <w:rFonts w:asciiTheme="majorHAnsi" w:hAnsiTheme="majorHAnsi" w:cstheme="majorHAnsi"/>
          <w:b/>
          <w:bCs/>
        </w:rPr>
      </w:pPr>
    </w:p>
    <w:p w14:paraId="6D980488" w14:textId="77777777" w:rsidR="0037370C" w:rsidRDefault="0037370C" w:rsidP="007648F8">
      <w:pPr>
        <w:rPr>
          <w:rFonts w:asciiTheme="majorHAnsi" w:hAnsiTheme="majorHAnsi" w:cstheme="majorHAnsi"/>
          <w:b/>
          <w:bCs/>
        </w:rPr>
      </w:pPr>
    </w:p>
    <w:p w14:paraId="37BC67D8" w14:textId="77777777" w:rsidR="0061025C" w:rsidRDefault="0061025C" w:rsidP="0061025C">
      <w:pPr>
        <w:rPr>
          <w:rFonts w:asciiTheme="majorHAnsi" w:hAnsiTheme="majorHAnsi" w:cstheme="majorHAnsi"/>
          <w:b/>
          <w:bCs/>
        </w:rPr>
      </w:pPr>
      <w:r>
        <w:rPr>
          <w:rFonts w:asciiTheme="majorHAnsi" w:hAnsiTheme="majorHAnsi" w:cstheme="majorHAnsi"/>
          <w:b/>
          <w:bCs/>
        </w:rPr>
        <w:t>Recall Question Answers:</w:t>
      </w:r>
    </w:p>
    <w:tbl>
      <w:tblPr>
        <w:tblStyle w:val="TableGrid"/>
        <w:tblW w:w="0" w:type="auto"/>
        <w:tblInd w:w="0" w:type="dxa"/>
        <w:tblLook w:val="04A0" w:firstRow="1" w:lastRow="0" w:firstColumn="1" w:lastColumn="0" w:noHBand="0" w:noVBand="1"/>
      </w:tblPr>
      <w:tblGrid>
        <w:gridCol w:w="5075"/>
        <w:gridCol w:w="5075"/>
      </w:tblGrid>
      <w:tr w:rsidR="0061025C" w14:paraId="03638CA5" w14:textId="77777777" w:rsidTr="008E138E">
        <w:tc>
          <w:tcPr>
            <w:tcW w:w="5075" w:type="dxa"/>
          </w:tcPr>
          <w:p w14:paraId="64638427" w14:textId="4C229829" w:rsidR="0061025C" w:rsidRPr="009079C6" w:rsidRDefault="00A07B47" w:rsidP="008E138E">
            <w:pPr>
              <w:rPr>
                <w:rFonts w:ascii="Calibri" w:hAnsi="Calibri" w:cs="Calibri"/>
                <w:caps/>
              </w:rPr>
            </w:pPr>
            <w:r w:rsidRPr="00A34B14">
              <w:rPr>
                <w:rFonts w:ascii="Calibri" w:hAnsi="Calibri" w:cs="Calibri"/>
              </w:rPr>
              <w:t xml:space="preserve">What does </w:t>
            </w:r>
            <w:r>
              <w:rPr>
                <w:rFonts w:ascii="Calibri" w:hAnsi="Calibri" w:cs="Calibri"/>
              </w:rPr>
              <w:t>PCR</w:t>
            </w:r>
            <w:r w:rsidRPr="00A34B14">
              <w:rPr>
                <w:rFonts w:ascii="Calibri" w:hAnsi="Calibri" w:cs="Calibri"/>
              </w:rPr>
              <w:t xml:space="preserve"> stand for? </w:t>
            </w:r>
          </w:p>
        </w:tc>
        <w:tc>
          <w:tcPr>
            <w:tcW w:w="5075" w:type="dxa"/>
          </w:tcPr>
          <w:p w14:paraId="58D1CAF2" w14:textId="3DC11A53" w:rsidR="0061025C" w:rsidRPr="00C050CF" w:rsidRDefault="00F93E0A" w:rsidP="00C050CF">
            <w:pPr>
              <w:ind w:left="67"/>
              <w:rPr>
                <w:rFonts w:ascii="Calibri" w:hAnsi="Calibri" w:cs="Calibri"/>
                <w:caps/>
                <w:color w:val="FF0000"/>
              </w:rPr>
            </w:pPr>
            <w:r w:rsidRPr="00C050CF">
              <w:rPr>
                <w:rFonts w:ascii="Calibri" w:hAnsi="Calibri" w:cs="Calibri"/>
                <w:color w:val="FF0000"/>
              </w:rPr>
              <w:t>Polymerase chain reaction</w:t>
            </w:r>
          </w:p>
        </w:tc>
      </w:tr>
      <w:tr w:rsidR="00E85D45" w14:paraId="16490E39" w14:textId="77777777" w:rsidTr="008B11C2">
        <w:tc>
          <w:tcPr>
            <w:tcW w:w="5075" w:type="dxa"/>
            <w:vAlign w:val="bottom"/>
          </w:tcPr>
          <w:p w14:paraId="69BE12B0" w14:textId="78306BFD" w:rsidR="00E85D45" w:rsidRPr="00A34B14" w:rsidRDefault="00E85D45" w:rsidP="00E85D45">
            <w:pPr>
              <w:rPr>
                <w:rFonts w:asciiTheme="majorHAnsi" w:hAnsiTheme="majorHAnsi" w:cstheme="majorHAnsi"/>
              </w:rPr>
            </w:pPr>
            <w:r w:rsidRPr="00E85D45">
              <w:rPr>
                <w:rFonts w:ascii="Calibri" w:eastAsia="Times New Roman" w:hAnsi="Calibri" w:cs="Calibri"/>
              </w:rPr>
              <w:t>What is the function of PCR?</w:t>
            </w:r>
          </w:p>
        </w:tc>
        <w:tc>
          <w:tcPr>
            <w:tcW w:w="5075" w:type="dxa"/>
          </w:tcPr>
          <w:p w14:paraId="3BDFDDB4" w14:textId="4EE76959" w:rsidR="00E85D45" w:rsidRPr="00C050CF" w:rsidRDefault="00C050CF" w:rsidP="00C050CF">
            <w:pPr>
              <w:ind w:left="67"/>
              <w:rPr>
                <w:rFonts w:ascii="Calibri" w:hAnsi="Calibri" w:cs="Calibri"/>
                <w:color w:val="FF0000"/>
              </w:rPr>
            </w:pPr>
            <w:r w:rsidRPr="00C050CF">
              <w:rPr>
                <w:rFonts w:ascii="Calibri" w:hAnsi="Calibri" w:cs="Calibri"/>
                <w:color w:val="FF0000"/>
                <w:sz w:val="22"/>
                <w:szCs w:val="22"/>
              </w:rPr>
              <w:t>Used to make copies of DNA fragments, increasing the size of the sample</w:t>
            </w:r>
          </w:p>
        </w:tc>
      </w:tr>
      <w:tr w:rsidR="00E85D45" w14:paraId="45098BFD" w14:textId="77777777" w:rsidTr="008B11C2">
        <w:tc>
          <w:tcPr>
            <w:tcW w:w="5075" w:type="dxa"/>
            <w:vAlign w:val="bottom"/>
          </w:tcPr>
          <w:p w14:paraId="2A57397B" w14:textId="74ABC703" w:rsidR="00E85D45" w:rsidRPr="00A34B14" w:rsidRDefault="00E85D45" w:rsidP="00E85D45">
            <w:pPr>
              <w:rPr>
                <w:rFonts w:asciiTheme="majorHAnsi" w:hAnsiTheme="majorHAnsi" w:cstheme="majorHAnsi"/>
              </w:rPr>
            </w:pPr>
            <w:r w:rsidRPr="00E85D45">
              <w:rPr>
                <w:rFonts w:ascii="Calibri" w:eastAsia="Times New Roman" w:hAnsi="Calibri" w:cs="Calibri"/>
              </w:rPr>
              <w:t>What is in the reaction mixture for PCR?</w:t>
            </w:r>
          </w:p>
        </w:tc>
        <w:tc>
          <w:tcPr>
            <w:tcW w:w="5075" w:type="dxa"/>
          </w:tcPr>
          <w:p w14:paraId="020A558A" w14:textId="77777777" w:rsidR="00C050CF" w:rsidRPr="00C050CF" w:rsidRDefault="00C050CF" w:rsidP="00C050CF">
            <w:pPr>
              <w:ind w:left="67"/>
              <w:rPr>
                <w:rFonts w:ascii="Calibri" w:hAnsi="Calibri" w:cs="Calibri"/>
                <w:color w:val="FF0000"/>
              </w:rPr>
            </w:pPr>
            <w:r w:rsidRPr="00C050CF">
              <w:rPr>
                <w:rFonts w:ascii="Calibri" w:hAnsi="Calibri" w:cs="Calibri"/>
                <w:color w:val="FF0000"/>
                <w:sz w:val="22"/>
                <w:szCs w:val="22"/>
              </w:rPr>
              <w:t>DNA, buffer, primers, free nucleotides, DNA polymerase</w:t>
            </w:r>
          </w:p>
          <w:p w14:paraId="6F44FF78" w14:textId="77777777" w:rsidR="00E85D45" w:rsidRPr="00C050CF" w:rsidRDefault="00E85D45" w:rsidP="00C050CF">
            <w:pPr>
              <w:ind w:left="67"/>
              <w:rPr>
                <w:rFonts w:ascii="Calibri" w:hAnsi="Calibri" w:cs="Calibri"/>
                <w:color w:val="FF0000"/>
              </w:rPr>
            </w:pPr>
          </w:p>
        </w:tc>
      </w:tr>
      <w:tr w:rsidR="00E85D45" w14:paraId="2AEC5A08" w14:textId="77777777" w:rsidTr="008E138E">
        <w:tc>
          <w:tcPr>
            <w:tcW w:w="5075" w:type="dxa"/>
          </w:tcPr>
          <w:p w14:paraId="0D2DEA97" w14:textId="22B75B16" w:rsidR="00E85D45" w:rsidRPr="000D6318" w:rsidRDefault="00E85D45" w:rsidP="00E85D45">
            <w:pPr>
              <w:spacing w:line="276" w:lineRule="auto"/>
              <w:rPr>
                <w:rFonts w:asciiTheme="majorHAnsi" w:hAnsiTheme="majorHAnsi" w:cstheme="majorHAnsi"/>
              </w:rPr>
            </w:pPr>
            <w:r w:rsidRPr="00A34B14">
              <w:rPr>
                <w:rFonts w:asciiTheme="majorHAnsi" w:hAnsiTheme="majorHAnsi" w:cstheme="majorHAnsi"/>
              </w:rPr>
              <w:t>Two primers are needed in PCR. What is a primer? </w:t>
            </w:r>
          </w:p>
        </w:tc>
        <w:tc>
          <w:tcPr>
            <w:tcW w:w="5075" w:type="dxa"/>
          </w:tcPr>
          <w:p w14:paraId="28F755E5" w14:textId="36A7A4D7" w:rsidR="004E58C7" w:rsidRPr="004E58C7" w:rsidRDefault="00E85D45" w:rsidP="00C050CF">
            <w:pPr>
              <w:ind w:left="67"/>
              <w:rPr>
                <w:rFonts w:ascii="Calibri" w:hAnsi="Calibri" w:cs="Calibri"/>
                <w:caps/>
                <w:color w:val="FF0000"/>
              </w:rPr>
            </w:pPr>
            <w:r w:rsidRPr="00C050CF">
              <w:rPr>
                <w:rFonts w:ascii="Calibri" w:hAnsi="Calibri" w:cs="Calibri"/>
                <w:color w:val="FF0000"/>
              </w:rPr>
              <w:t>Short sequence of bases complimentary to the start of sequence to be copied</w:t>
            </w:r>
            <w:r w:rsidR="00C050CF">
              <w:rPr>
                <w:rFonts w:ascii="Calibri" w:hAnsi="Calibri" w:cs="Calibri"/>
                <w:color w:val="FF0000"/>
              </w:rPr>
              <w:t xml:space="preserve"> allows Taq polymerase to bind at the start of the sequence</w:t>
            </w:r>
          </w:p>
          <w:p w14:paraId="0D8E6604" w14:textId="77777777" w:rsidR="00E85D45" w:rsidRPr="00C050CF" w:rsidRDefault="00E85D45" w:rsidP="00C050CF">
            <w:pPr>
              <w:ind w:left="67"/>
              <w:rPr>
                <w:rFonts w:ascii="Calibri" w:hAnsi="Calibri" w:cs="Calibri"/>
                <w:caps/>
                <w:color w:val="FF0000"/>
              </w:rPr>
            </w:pPr>
          </w:p>
        </w:tc>
      </w:tr>
      <w:tr w:rsidR="00E85D45" w14:paraId="19163494" w14:textId="77777777" w:rsidTr="008E138E">
        <w:tc>
          <w:tcPr>
            <w:tcW w:w="5075" w:type="dxa"/>
          </w:tcPr>
          <w:p w14:paraId="4846AFAF" w14:textId="6FEE006C" w:rsidR="00E85D45" w:rsidRPr="000D6318" w:rsidRDefault="00E85D45" w:rsidP="00E85D45">
            <w:pPr>
              <w:spacing w:line="276" w:lineRule="auto"/>
              <w:rPr>
                <w:rFonts w:asciiTheme="majorHAnsi" w:hAnsiTheme="majorHAnsi" w:cstheme="majorHAnsi"/>
              </w:rPr>
            </w:pPr>
            <w:r w:rsidRPr="00A07B47">
              <w:rPr>
                <w:rFonts w:asciiTheme="majorHAnsi" w:hAnsiTheme="majorHAnsi" w:cstheme="majorHAnsi"/>
              </w:rPr>
              <w:t>The first step of a PCR cycle is to heat to 95°C. What happens in this step?</w:t>
            </w:r>
          </w:p>
        </w:tc>
        <w:tc>
          <w:tcPr>
            <w:tcW w:w="5075" w:type="dxa"/>
          </w:tcPr>
          <w:p w14:paraId="0D9D5E07" w14:textId="353B4BFE" w:rsidR="004E58C7" w:rsidRPr="004E58C7" w:rsidRDefault="00E85D45" w:rsidP="00C050CF">
            <w:pPr>
              <w:ind w:left="67"/>
              <w:rPr>
                <w:rFonts w:ascii="Calibri" w:hAnsi="Calibri" w:cs="Calibri"/>
                <w:caps/>
                <w:color w:val="FF0000"/>
              </w:rPr>
            </w:pPr>
            <w:r w:rsidRPr="00C050CF">
              <w:rPr>
                <w:rFonts w:ascii="Calibri" w:hAnsi="Calibri" w:cs="Calibri"/>
                <w:color w:val="FF0000"/>
              </w:rPr>
              <w:t xml:space="preserve">Hydrogen bonds between </w:t>
            </w:r>
            <w:r w:rsidR="00C050CF">
              <w:rPr>
                <w:rFonts w:ascii="Calibri" w:hAnsi="Calibri" w:cs="Calibri"/>
                <w:color w:val="FF0000"/>
              </w:rPr>
              <w:t xml:space="preserve">DNA </w:t>
            </w:r>
            <w:r w:rsidRPr="00C050CF">
              <w:rPr>
                <w:rFonts w:ascii="Calibri" w:hAnsi="Calibri" w:cs="Calibri"/>
                <w:color w:val="FF0000"/>
              </w:rPr>
              <w:t>bases are broken and strands separate</w:t>
            </w:r>
          </w:p>
          <w:p w14:paraId="466B2FD1" w14:textId="77777777" w:rsidR="00E85D45" w:rsidRPr="00C050CF" w:rsidRDefault="00E85D45" w:rsidP="00C050CF">
            <w:pPr>
              <w:ind w:left="67"/>
              <w:rPr>
                <w:rFonts w:ascii="Calibri" w:hAnsi="Calibri" w:cs="Calibri"/>
                <w:caps/>
                <w:color w:val="FF0000"/>
              </w:rPr>
            </w:pPr>
          </w:p>
        </w:tc>
      </w:tr>
      <w:tr w:rsidR="00E85D45" w14:paraId="5FA6F9DA" w14:textId="77777777" w:rsidTr="008E138E">
        <w:tc>
          <w:tcPr>
            <w:tcW w:w="5075" w:type="dxa"/>
          </w:tcPr>
          <w:p w14:paraId="03EBC878" w14:textId="1BA22F86" w:rsidR="00E85D45" w:rsidRPr="000D6318" w:rsidRDefault="00E85D45" w:rsidP="00E85D45">
            <w:pPr>
              <w:spacing w:line="276" w:lineRule="auto"/>
              <w:rPr>
                <w:rFonts w:asciiTheme="majorHAnsi" w:hAnsiTheme="majorHAnsi" w:cstheme="majorHAnsi"/>
              </w:rPr>
            </w:pPr>
            <w:r w:rsidRPr="00A07B47">
              <w:rPr>
                <w:rFonts w:asciiTheme="majorHAnsi" w:hAnsiTheme="majorHAnsi" w:cstheme="majorHAnsi"/>
              </w:rPr>
              <w:t>What is special about Taq polymerase compared to other DNA polymerases? </w:t>
            </w:r>
          </w:p>
        </w:tc>
        <w:tc>
          <w:tcPr>
            <w:tcW w:w="5075" w:type="dxa"/>
          </w:tcPr>
          <w:p w14:paraId="36FD434F" w14:textId="68B59FA7" w:rsidR="004E58C7" w:rsidRPr="004E58C7" w:rsidRDefault="00E85D45" w:rsidP="00C050CF">
            <w:pPr>
              <w:ind w:left="67"/>
              <w:rPr>
                <w:rFonts w:ascii="Calibri" w:hAnsi="Calibri" w:cs="Calibri"/>
                <w:caps/>
                <w:color w:val="FF0000"/>
              </w:rPr>
            </w:pPr>
            <w:r w:rsidRPr="00C050CF">
              <w:rPr>
                <w:rFonts w:ascii="Calibri" w:hAnsi="Calibri" w:cs="Calibri"/>
                <w:color w:val="FF0000"/>
              </w:rPr>
              <w:t>It has a higher optimum temperature so doesn’t get denatured at the usual high temperatures</w:t>
            </w:r>
          </w:p>
          <w:p w14:paraId="077647A3" w14:textId="6F0806EA" w:rsidR="00E85D45" w:rsidRPr="00C050CF" w:rsidRDefault="00E85D45" w:rsidP="00C050CF">
            <w:pPr>
              <w:ind w:left="67"/>
              <w:rPr>
                <w:rFonts w:ascii="Calibri" w:hAnsi="Calibri" w:cs="Calibri"/>
                <w:caps/>
                <w:color w:val="FF0000"/>
              </w:rPr>
            </w:pPr>
          </w:p>
        </w:tc>
      </w:tr>
      <w:tr w:rsidR="00E85D45" w14:paraId="1ACC5462" w14:textId="77777777" w:rsidTr="008E138E">
        <w:tc>
          <w:tcPr>
            <w:tcW w:w="5075" w:type="dxa"/>
          </w:tcPr>
          <w:p w14:paraId="23CBFE88" w14:textId="5E5FD5FD" w:rsidR="00E85D45" w:rsidRPr="000D6318" w:rsidRDefault="00E85D45" w:rsidP="00E85D45">
            <w:pPr>
              <w:spacing w:line="276" w:lineRule="auto"/>
              <w:rPr>
                <w:rFonts w:asciiTheme="majorHAnsi" w:hAnsiTheme="majorHAnsi" w:cstheme="majorHAnsi"/>
              </w:rPr>
            </w:pPr>
            <w:r w:rsidRPr="00A07B47">
              <w:rPr>
                <w:rFonts w:asciiTheme="majorHAnsi" w:hAnsiTheme="majorHAnsi" w:cstheme="majorHAnsi"/>
              </w:rPr>
              <w:t>The second stage of PCR is to cool to around 55 °C. What is the purpose of this step?</w:t>
            </w:r>
          </w:p>
        </w:tc>
        <w:tc>
          <w:tcPr>
            <w:tcW w:w="5075" w:type="dxa"/>
          </w:tcPr>
          <w:p w14:paraId="0E9ED05A" w14:textId="50730064" w:rsidR="004E58C7" w:rsidRPr="004E58C7" w:rsidRDefault="00E85D45" w:rsidP="00C050CF">
            <w:pPr>
              <w:ind w:left="67"/>
              <w:rPr>
                <w:rFonts w:ascii="Calibri" w:hAnsi="Calibri" w:cs="Calibri"/>
                <w:caps/>
                <w:color w:val="FF0000"/>
              </w:rPr>
            </w:pPr>
            <w:r w:rsidRPr="00C050CF">
              <w:rPr>
                <w:rFonts w:ascii="Calibri" w:hAnsi="Calibri" w:cs="Calibri"/>
                <w:color w:val="FF0000"/>
              </w:rPr>
              <w:t xml:space="preserve">To allow primers to anneal/bind to </w:t>
            </w:r>
            <w:r w:rsidR="00C050CF">
              <w:rPr>
                <w:rFonts w:ascii="Calibri" w:hAnsi="Calibri" w:cs="Calibri"/>
                <w:color w:val="FF0000"/>
              </w:rPr>
              <w:t xml:space="preserve">DNA </w:t>
            </w:r>
            <w:r w:rsidRPr="00C050CF">
              <w:rPr>
                <w:rFonts w:ascii="Calibri" w:hAnsi="Calibri" w:cs="Calibri"/>
                <w:color w:val="FF0000"/>
              </w:rPr>
              <w:t>template strand</w:t>
            </w:r>
          </w:p>
          <w:p w14:paraId="63F0752E" w14:textId="30533D3B" w:rsidR="00E85D45" w:rsidRPr="00C050CF" w:rsidRDefault="00E85D45" w:rsidP="00C050CF">
            <w:pPr>
              <w:ind w:left="67"/>
              <w:rPr>
                <w:rFonts w:ascii="Calibri" w:hAnsi="Calibri" w:cs="Calibri"/>
                <w:caps/>
                <w:color w:val="FF0000"/>
              </w:rPr>
            </w:pPr>
          </w:p>
        </w:tc>
      </w:tr>
      <w:tr w:rsidR="00E85D45" w14:paraId="7FE6B9B8" w14:textId="77777777" w:rsidTr="008E138E">
        <w:tc>
          <w:tcPr>
            <w:tcW w:w="5075" w:type="dxa"/>
          </w:tcPr>
          <w:p w14:paraId="2BCDF1F2" w14:textId="0F4D60A6" w:rsidR="00E85D45" w:rsidRPr="00421EE9" w:rsidRDefault="00E85D45" w:rsidP="00E85D45">
            <w:pPr>
              <w:spacing w:line="276" w:lineRule="auto"/>
              <w:rPr>
                <w:rFonts w:asciiTheme="majorHAnsi" w:hAnsiTheme="majorHAnsi" w:cstheme="majorHAnsi"/>
              </w:rPr>
            </w:pPr>
            <w:r w:rsidRPr="00A07B47">
              <w:rPr>
                <w:rFonts w:asciiTheme="majorHAnsi" w:hAnsiTheme="majorHAnsi" w:cstheme="majorHAnsi"/>
              </w:rPr>
              <w:t>If the number of DNA fragments doubles in each PCR cycle, how many fragments will there be if one piece of DNA goes through 15 cycles of PCR?</w:t>
            </w:r>
          </w:p>
        </w:tc>
        <w:tc>
          <w:tcPr>
            <w:tcW w:w="5075" w:type="dxa"/>
          </w:tcPr>
          <w:p w14:paraId="1654ABF0" w14:textId="77777777" w:rsidR="00F93E0A" w:rsidRPr="00F93E0A" w:rsidRDefault="00F93E0A" w:rsidP="00C050CF">
            <w:pPr>
              <w:ind w:left="67"/>
              <w:rPr>
                <w:rFonts w:ascii="Calibri" w:hAnsi="Calibri" w:cs="Calibri"/>
                <w:color w:val="FF0000"/>
              </w:rPr>
            </w:pPr>
            <w:r w:rsidRPr="00F93E0A">
              <w:rPr>
                <w:rFonts w:ascii="Calibri" w:hAnsi="Calibri" w:cs="Calibri"/>
                <w:color w:val="FF0000"/>
              </w:rPr>
              <w:t xml:space="preserve">32,768 </w:t>
            </w:r>
          </w:p>
          <w:p w14:paraId="16C78930" w14:textId="12FB9D18" w:rsidR="00E85D45" w:rsidRPr="00C050CF" w:rsidRDefault="00E85D45" w:rsidP="00C050CF">
            <w:pPr>
              <w:ind w:left="67"/>
              <w:rPr>
                <w:rFonts w:ascii="Calibri" w:hAnsi="Calibri" w:cs="Calibri"/>
                <w:color w:val="FF0000"/>
              </w:rPr>
            </w:pPr>
          </w:p>
        </w:tc>
      </w:tr>
    </w:tbl>
    <w:p w14:paraId="6176C85D" w14:textId="26BC5049" w:rsidR="003E0480" w:rsidRDefault="003E0480" w:rsidP="007648F8">
      <w:pPr>
        <w:rPr>
          <w:rFonts w:asciiTheme="majorHAnsi" w:hAnsiTheme="majorHAnsi" w:cstheme="majorHAnsi"/>
          <w:b/>
          <w:bCs/>
        </w:rPr>
      </w:pPr>
    </w:p>
    <w:p w14:paraId="5EFF8904" w14:textId="47A17562" w:rsidR="003E0480" w:rsidRDefault="003E0480" w:rsidP="007648F8">
      <w:pPr>
        <w:rPr>
          <w:rFonts w:asciiTheme="majorHAnsi" w:hAnsiTheme="majorHAnsi" w:cstheme="majorHAnsi"/>
          <w:b/>
          <w:bCs/>
        </w:rPr>
      </w:pPr>
    </w:p>
    <w:p w14:paraId="68E7AC76" w14:textId="4FF78ADD" w:rsidR="003E0480" w:rsidRDefault="00202FA5" w:rsidP="00202FA5">
      <w:pPr>
        <w:jc w:val="center"/>
        <w:rPr>
          <w:rFonts w:asciiTheme="majorHAnsi" w:hAnsiTheme="majorHAnsi" w:cstheme="majorHAnsi"/>
          <w:b/>
          <w:bCs/>
          <w:u w:val="single"/>
        </w:rPr>
      </w:pPr>
      <w:r w:rsidRPr="00202FA5">
        <w:rPr>
          <w:rFonts w:asciiTheme="majorHAnsi" w:hAnsiTheme="majorHAnsi" w:cstheme="majorHAnsi"/>
          <w:b/>
          <w:bCs/>
          <w:u w:val="single"/>
        </w:rPr>
        <w:lastRenderedPageBreak/>
        <w:t>Lesson 5 – Genetic Fingerprinting</w:t>
      </w:r>
    </w:p>
    <w:p w14:paraId="669720F1" w14:textId="13EAC591" w:rsidR="00202FA5" w:rsidRPr="00202FA5" w:rsidRDefault="00202FA5" w:rsidP="00202FA5">
      <w:pPr>
        <w:rPr>
          <w:rFonts w:asciiTheme="majorHAnsi" w:hAnsiTheme="majorHAnsi" w:cstheme="majorHAnsi"/>
          <w:b/>
          <w:bCs/>
        </w:rPr>
      </w:pPr>
      <w:r w:rsidRPr="00202FA5">
        <w:rPr>
          <w:rFonts w:asciiTheme="majorHAnsi" w:hAnsiTheme="majorHAnsi" w:cstheme="majorHAnsi"/>
          <w:b/>
          <w:bCs/>
        </w:rPr>
        <w:t>Notes:</w:t>
      </w:r>
    </w:p>
    <w:p w14:paraId="6B2EA2C0" w14:textId="77777777" w:rsidR="00936FFC" w:rsidRDefault="00936FFC" w:rsidP="007648F8">
      <w:pPr>
        <w:rPr>
          <w:rFonts w:asciiTheme="majorHAnsi" w:hAnsiTheme="majorHAnsi" w:cstheme="majorHAnsi"/>
          <w:b/>
          <w:bCs/>
        </w:rPr>
      </w:pPr>
    </w:p>
    <w:p w14:paraId="16F79BAE" w14:textId="5B0A1F15" w:rsidR="00936FFC" w:rsidRPr="00936FFC" w:rsidRDefault="00C62C72" w:rsidP="007648F8">
      <w:pPr>
        <w:rPr>
          <w:rFonts w:asciiTheme="majorHAnsi" w:hAnsiTheme="majorHAnsi" w:cstheme="majorHAnsi"/>
          <w:b/>
          <w:bCs/>
        </w:rPr>
      </w:pPr>
      <w:r>
        <w:rPr>
          <w:noProof/>
        </w:rPr>
        <w:drawing>
          <wp:anchor distT="0" distB="0" distL="114300" distR="114300" simplePos="0" relativeHeight="251688960" behindDoc="0" locked="0" layoutInCell="1" allowOverlap="1" wp14:anchorId="10BC8DAC" wp14:editId="156CE83C">
            <wp:simplePos x="0" y="0"/>
            <wp:positionH relativeFrom="column">
              <wp:posOffset>3810</wp:posOffset>
            </wp:positionH>
            <wp:positionV relativeFrom="paragraph">
              <wp:posOffset>186055</wp:posOffset>
            </wp:positionV>
            <wp:extent cx="2468245" cy="1931670"/>
            <wp:effectExtent l="0" t="0" r="0" b="0"/>
            <wp:wrapSquare wrapText="bothSides"/>
            <wp:docPr id="111" name="Picture 111" descr="What is gel electrophoresis? | Facts | yourgenome.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What is gel electrophoresis? | Facts | yourgenome.org"/>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2606" t="3597" b="2870"/>
                    <a:stretch/>
                  </pic:blipFill>
                  <pic:spPr bwMode="auto">
                    <a:xfrm>
                      <a:off x="0" y="0"/>
                      <a:ext cx="2468245" cy="1931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2D8C">
        <w:rPr>
          <w:rFonts w:asciiTheme="majorHAnsi" w:hAnsiTheme="majorHAnsi" w:cstheme="majorHAnsi"/>
          <w:b/>
          <w:bCs/>
        </w:rPr>
        <w:t xml:space="preserve">Separating Substances Using </w:t>
      </w:r>
      <w:r w:rsidR="00936FFC" w:rsidRPr="00936FFC">
        <w:rPr>
          <w:rFonts w:asciiTheme="majorHAnsi" w:hAnsiTheme="majorHAnsi" w:cstheme="majorHAnsi"/>
          <w:b/>
          <w:bCs/>
        </w:rPr>
        <w:t>Gel Electrophoresis</w:t>
      </w:r>
    </w:p>
    <w:p w14:paraId="15245CE3" w14:textId="5AC632EE" w:rsidR="008C1D2E" w:rsidRDefault="00C62C72" w:rsidP="007648F8">
      <w:pPr>
        <w:rPr>
          <w:rFonts w:asciiTheme="majorHAnsi" w:hAnsiTheme="majorHAnsi" w:cstheme="majorHAnsi"/>
        </w:rPr>
      </w:pPr>
      <w:r>
        <w:rPr>
          <w:noProof/>
          <w:sz w:val="24"/>
          <w:szCs w:val="24"/>
        </w:rPr>
        <w:drawing>
          <wp:anchor distT="0" distB="0" distL="114300" distR="114300" simplePos="0" relativeHeight="251686912" behindDoc="0" locked="0" layoutInCell="1" allowOverlap="1" wp14:anchorId="1DD3CA08" wp14:editId="1B5E7F85">
            <wp:simplePos x="0" y="0"/>
            <wp:positionH relativeFrom="column">
              <wp:posOffset>4544060</wp:posOffset>
            </wp:positionH>
            <wp:positionV relativeFrom="paragraph">
              <wp:posOffset>1557020</wp:posOffset>
            </wp:positionV>
            <wp:extent cx="2084705" cy="1645920"/>
            <wp:effectExtent l="0" t="0" r="0" b="0"/>
            <wp:wrapSquare wrapText="bothSides"/>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62">
                      <a:extLst>
                        <a:ext uri="{28A0092B-C50C-407E-A947-70E740481C1C}">
                          <a14:useLocalDpi xmlns:a14="http://schemas.microsoft.com/office/drawing/2010/main" val="0"/>
                        </a:ext>
                      </a:extLst>
                    </a:blip>
                    <a:srcRect l="5911" t="18143" r="9523" b="9260"/>
                    <a:stretch/>
                  </pic:blipFill>
                  <pic:spPr bwMode="auto">
                    <a:xfrm>
                      <a:off x="0" y="0"/>
                      <a:ext cx="2084705" cy="1645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261A8" w:rsidRPr="003261A8">
        <w:rPr>
          <w:rFonts w:asciiTheme="majorHAnsi" w:hAnsiTheme="majorHAnsi" w:cstheme="majorHAnsi"/>
        </w:rPr>
        <w:t xml:space="preserve">Gel </w:t>
      </w:r>
      <w:r w:rsidR="00AC26C7">
        <w:rPr>
          <w:rFonts w:asciiTheme="majorHAnsi" w:hAnsiTheme="majorHAnsi" w:cstheme="majorHAnsi"/>
        </w:rPr>
        <w:t>e</w:t>
      </w:r>
      <w:r w:rsidR="003261A8" w:rsidRPr="003261A8">
        <w:rPr>
          <w:rFonts w:asciiTheme="majorHAnsi" w:hAnsiTheme="majorHAnsi" w:cstheme="majorHAnsi"/>
        </w:rPr>
        <w:t>lectrophoresis is a technique used to separate different sizes of DNA, RNA or proteins</w:t>
      </w:r>
      <w:r w:rsidR="00A937E6">
        <w:rPr>
          <w:rFonts w:asciiTheme="majorHAnsi" w:hAnsiTheme="majorHAnsi" w:cstheme="majorHAnsi"/>
        </w:rPr>
        <w:t xml:space="preserve"> as t</w:t>
      </w:r>
      <w:r w:rsidR="003261A8" w:rsidRPr="003261A8">
        <w:rPr>
          <w:rFonts w:asciiTheme="majorHAnsi" w:hAnsiTheme="majorHAnsi" w:cstheme="majorHAnsi"/>
        </w:rPr>
        <w:t>hese molecules are polar</w:t>
      </w:r>
      <w:r w:rsidR="00A937E6">
        <w:rPr>
          <w:rFonts w:asciiTheme="majorHAnsi" w:hAnsiTheme="majorHAnsi" w:cstheme="majorHAnsi"/>
        </w:rPr>
        <w:t>. A</w:t>
      </w:r>
      <w:r w:rsidR="003261A8" w:rsidRPr="003261A8">
        <w:rPr>
          <w:rFonts w:asciiTheme="majorHAnsi" w:hAnsiTheme="majorHAnsi" w:cstheme="majorHAnsi"/>
        </w:rPr>
        <w:t>n electrical gradient is set up, much like in electrolysis</w:t>
      </w:r>
      <w:r w:rsidR="008209A8">
        <w:rPr>
          <w:rFonts w:asciiTheme="majorHAnsi" w:hAnsiTheme="majorHAnsi" w:cstheme="majorHAnsi"/>
        </w:rPr>
        <w:t xml:space="preserve"> in chemistry</w:t>
      </w:r>
      <w:r w:rsidR="00A937E6">
        <w:rPr>
          <w:rFonts w:asciiTheme="majorHAnsi" w:hAnsiTheme="majorHAnsi" w:cstheme="majorHAnsi"/>
        </w:rPr>
        <w:t>, h</w:t>
      </w:r>
      <w:r w:rsidR="003261A8" w:rsidRPr="003261A8">
        <w:rPr>
          <w:rFonts w:asciiTheme="majorHAnsi" w:hAnsiTheme="majorHAnsi" w:cstheme="majorHAnsi"/>
        </w:rPr>
        <w:t>owever, the samples are loaded into a</w:t>
      </w:r>
      <w:r w:rsidR="00026AA1">
        <w:rPr>
          <w:rFonts w:asciiTheme="majorHAnsi" w:hAnsiTheme="majorHAnsi" w:cstheme="majorHAnsi"/>
        </w:rPr>
        <w:t>n agar</w:t>
      </w:r>
      <w:r w:rsidR="003261A8" w:rsidRPr="003261A8">
        <w:rPr>
          <w:rFonts w:asciiTheme="majorHAnsi" w:hAnsiTheme="majorHAnsi" w:cstheme="majorHAnsi"/>
        </w:rPr>
        <w:t xml:space="preserve"> gel, which slows down the movement of the molecules. This means it takes time for the sample to be drawn to the anode or cathode and this time is directly proportional to the size and charge of the molecule. </w:t>
      </w:r>
      <w:r w:rsidR="008B3B08">
        <w:rPr>
          <w:rFonts w:asciiTheme="majorHAnsi" w:hAnsiTheme="majorHAnsi" w:cstheme="majorHAnsi"/>
        </w:rPr>
        <w:t>DNA has an overall negative charge so</w:t>
      </w:r>
      <w:r w:rsidR="008209A8" w:rsidRPr="003261A8">
        <w:rPr>
          <w:rFonts w:asciiTheme="majorHAnsi" w:hAnsiTheme="majorHAnsi" w:cstheme="majorHAnsi"/>
        </w:rPr>
        <w:t xml:space="preserve"> moves towards the </w:t>
      </w:r>
      <w:r w:rsidR="001D525B">
        <w:rPr>
          <w:rFonts w:asciiTheme="majorHAnsi" w:hAnsiTheme="majorHAnsi" w:cstheme="majorHAnsi"/>
        </w:rPr>
        <w:t>positive</w:t>
      </w:r>
      <w:r w:rsidR="00CE5539">
        <w:rPr>
          <w:rFonts w:asciiTheme="majorHAnsi" w:hAnsiTheme="majorHAnsi" w:cstheme="majorHAnsi"/>
        </w:rPr>
        <w:t xml:space="preserve">ly charged </w:t>
      </w:r>
      <w:r w:rsidR="008C1D2E">
        <w:rPr>
          <w:rFonts w:asciiTheme="majorHAnsi" w:hAnsiTheme="majorHAnsi" w:cstheme="majorHAnsi"/>
        </w:rPr>
        <w:t>end of the gel</w:t>
      </w:r>
      <w:r w:rsidR="008209A8" w:rsidRPr="003261A8">
        <w:rPr>
          <w:rFonts w:asciiTheme="majorHAnsi" w:hAnsiTheme="majorHAnsi" w:cstheme="majorHAnsi"/>
        </w:rPr>
        <w:t>.</w:t>
      </w:r>
      <w:r w:rsidR="008209A8">
        <w:rPr>
          <w:rFonts w:asciiTheme="majorHAnsi" w:hAnsiTheme="majorHAnsi" w:cstheme="majorHAnsi"/>
        </w:rPr>
        <w:t xml:space="preserve"> </w:t>
      </w:r>
    </w:p>
    <w:p w14:paraId="01979189" w14:textId="769B7F35" w:rsidR="008C1D2E" w:rsidRDefault="008C1D2E" w:rsidP="007648F8">
      <w:pPr>
        <w:rPr>
          <w:rFonts w:asciiTheme="majorHAnsi" w:hAnsiTheme="majorHAnsi" w:cstheme="majorHAnsi"/>
        </w:rPr>
      </w:pPr>
    </w:p>
    <w:p w14:paraId="6E39F15F" w14:textId="0CB6745B" w:rsidR="00C62C72" w:rsidRDefault="00C62C72" w:rsidP="007648F8">
      <w:pPr>
        <w:rPr>
          <w:rFonts w:asciiTheme="majorHAnsi" w:hAnsiTheme="majorHAnsi" w:cstheme="majorHAnsi"/>
        </w:rPr>
      </w:pPr>
    </w:p>
    <w:p w14:paraId="30900278" w14:textId="13C7ACB9" w:rsidR="002F7716" w:rsidRDefault="003261A8" w:rsidP="007648F8">
      <w:pPr>
        <w:rPr>
          <w:rFonts w:asciiTheme="majorHAnsi" w:hAnsiTheme="majorHAnsi" w:cstheme="majorHAnsi"/>
        </w:rPr>
      </w:pPr>
      <w:r w:rsidRPr="003261A8">
        <w:rPr>
          <w:rFonts w:asciiTheme="majorHAnsi" w:hAnsiTheme="majorHAnsi" w:cstheme="majorHAnsi"/>
        </w:rPr>
        <w:t>DNA and RNA fragments can be separated by length</w:t>
      </w:r>
      <w:r w:rsidR="002F7716">
        <w:rPr>
          <w:rFonts w:asciiTheme="majorHAnsi" w:hAnsiTheme="majorHAnsi" w:cstheme="majorHAnsi"/>
        </w:rPr>
        <w:t xml:space="preserve"> (number of base pairs)</w:t>
      </w:r>
      <w:r w:rsidRPr="003261A8">
        <w:rPr>
          <w:rFonts w:asciiTheme="majorHAnsi" w:hAnsiTheme="majorHAnsi" w:cstheme="majorHAnsi"/>
        </w:rPr>
        <w:t xml:space="preserve">, whilst proteins can be separated by </w:t>
      </w:r>
      <w:r w:rsidR="008209A8">
        <w:rPr>
          <w:rFonts w:asciiTheme="majorHAnsi" w:hAnsiTheme="majorHAnsi" w:cstheme="majorHAnsi"/>
        </w:rPr>
        <w:t>size/mass</w:t>
      </w:r>
      <w:r w:rsidRPr="003261A8">
        <w:rPr>
          <w:rFonts w:asciiTheme="majorHAnsi" w:hAnsiTheme="majorHAnsi" w:cstheme="majorHAnsi"/>
        </w:rPr>
        <w:t xml:space="preserve">. </w:t>
      </w:r>
    </w:p>
    <w:p w14:paraId="77EAD8F8" w14:textId="77777777" w:rsidR="002F7716" w:rsidRDefault="002F7716" w:rsidP="007648F8">
      <w:pPr>
        <w:rPr>
          <w:rFonts w:asciiTheme="majorHAnsi" w:hAnsiTheme="majorHAnsi" w:cstheme="majorHAnsi"/>
        </w:rPr>
      </w:pPr>
    </w:p>
    <w:p w14:paraId="3BCF88B7" w14:textId="2625261C" w:rsidR="003E0480" w:rsidRPr="003261A8" w:rsidRDefault="008C1D2E" w:rsidP="007648F8">
      <w:pPr>
        <w:rPr>
          <w:rFonts w:asciiTheme="majorHAnsi" w:hAnsiTheme="majorHAnsi" w:cstheme="majorHAnsi"/>
        </w:rPr>
      </w:pPr>
      <w:r>
        <w:rPr>
          <w:rFonts w:asciiTheme="majorHAnsi" w:hAnsiTheme="majorHAnsi" w:cstheme="majorHAnsi"/>
        </w:rPr>
        <w:t xml:space="preserve">A </w:t>
      </w:r>
      <w:r w:rsidR="003261A8" w:rsidRPr="003261A8">
        <w:rPr>
          <w:rFonts w:asciiTheme="majorHAnsi" w:hAnsiTheme="majorHAnsi" w:cstheme="majorHAnsi"/>
        </w:rPr>
        <w:t xml:space="preserve">control </w:t>
      </w:r>
      <w:r>
        <w:rPr>
          <w:rFonts w:asciiTheme="majorHAnsi" w:hAnsiTheme="majorHAnsi" w:cstheme="majorHAnsi"/>
        </w:rPr>
        <w:t xml:space="preserve">sample is always run </w:t>
      </w:r>
      <w:r w:rsidR="002F7716">
        <w:rPr>
          <w:rFonts w:asciiTheme="majorHAnsi" w:hAnsiTheme="majorHAnsi" w:cstheme="majorHAnsi"/>
        </w:rPr>
        <w:t xml:space="preserve">at the same time </w:t>
      </w:r>
      <w:r w:rsidR="003261A8" w:rsidRPr="003261A8">
        <w:rPr>
          <w:rFonts w:asciiTheme="majorHAnsi" w:hAnsiTheme="majorHAnsi" w:cstheme="majorHAnsi"/>
        </w:rPr>
        <w:t>with strands</w:t>
      </w:r>
      <w:r>
        <w:rPr>
          <w:rFonts w:asciiTheme="majorHAnsi" w:hAnsiTheme="majorHAnsi" w:cstheme="majorHAnsi"/>
        </w:rPr>
        <w:t xml:space="preserve"> of DNA</w:t>
      </w:r>
      <w:r w:rsidR="003261A8" w:rsidRPr="003261A8">
        <w:rPr>
          <w:rFonts w:asciiTheme="majorHAnsi" w:hAnsiTheme="majorHAnsi" w:cstheme="majorHAnsi"/>
        </w:rPr>
        <w:t xml:space="preserve"> or proteins of a known size or length </w:t>
      </w:r>
      <w:r w:rsidR="00F16706">
        <w:rPr>
          <w:rFonts w:asciiTheme="majorHAnsi" w:hAnsiTheme="majorHAnsi" w:cstheme="majorHAnsi"/>
        </w:rPr>
        <w:t>so that comparisons can be made and the size of the fragments of DNA/identity of proteins determined</w:t>
      </w:r>
      <w:r w:rsidR="003261A8" w:rsidRPr="003261A8">
        <w:rPr>
          <w:rFonts w:asciiTheme="majorHAnsi" w:hAnsiTheme="majorHAnsi" w:cstheme="majorHAnsi"/>
        </w:rPr>
        <w:t xml:space="preserve">. </w:t>
      </w:r>
    </w:p>
    <w:p w14:paraId="3FABDEA9" w14:textId="40ABC6C8" w:rsidR="008209A8" w:rsidRDefault="008209A8">
      <w:pPr>
        <w:rPr>
          <w:rFonts w:asciiTheme="majorHAnsi" w:hAnsiTheme="majorHAnsi" w:cstheme="majorHAnsi"/>
        </w:rPr>
      </w:pPr>
    </w:p>
    <w:p w14:paraId="0C75885A" w14:textId="3A0C96A5" w:rsidR="0062622C" w:rsidRPr="00C62C72" w:rsidRDefault="00C62C72">
      <w:pPr>
        <w:rPr>
          <w:rFonts w:asciiTheme="majorHAnsi" w:hAnsiTheme="majorHAnsi" w:cstheme="majorHAnsi"/>
          <w:u w:val="single"/>
        </w:rPr>
      </w:pPr>
      <w:r w:rsidRPr="00C62C72">
        <w:rPr>
          <w:rFonts w:asciiTheme="majorHAnsi" w:hAnsiTheme="majorHAnsi" w:cstheme="majorHAnsi"/>
          <w:u w:val="single"/>
        </w:rPr>
        <w:t>Method:</w:t>
      </w:r>
    </w:p>
    <w:p w14:paraId="4AD30BB1" w14:textId="4D1547F5" w:rsidR="007313F9" w:rsidRDefault="00EA362F">
      <w:pPr>
        <w:rPr>
          <w:rFonts w:asciiTheme="majorHAnsi" w:hAnsiTheme="majorHAnsi" w:cstheme="majorHAnsi"/>
          <w:b/>
          <w:bCs/>
        </w:rPr>
      </w:pPr>
      <w:r w:rsidRPr="00EA362F">
        <w:rPr>
          <w:rFonts w:ascii="Calibri" w:hAnsi="Calibri" w:cs="Calibri"/>
          <w:noProof/>
        </w:rPr>
        <w:drawing>
          <wp:anchor distT="0" distB="0" distL="114300" distR="114300" simplePos="0" relativeHeight="251687936" behindDoc="0" locked="0" layoutInCell="1" allowOverlap="1" wp14:anchorId="3057C18D" wp14:editId="6BF613C2">
            <wp:simplePos x="0" y="0"/>
            <wp:positionH relativeFrom="column">
              <wp:posOffset>3396</wp:posOffset>
            </wp:positionH>
            <wp:positionV relativeFrom="paragraph">
              <wp:posOffset>166370</wp:posOffset>
            </wp:positionV>
            <wp:extent cx="2010631" cy="3930650"/>
            <wp:effectExtent l="0" t="0" r="8890" b="0"/>
            <wp:wrapSquare wrapText="bothSides"/>
            <wp:docPr id="1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rotWithShape="1">
                    <a:blip r:embed="rId63">
                      <a:extLst>
                        <a:ext uri="{28A0092B-C50C-407E-A947-70E740481C1C}">
                          <a14:useLocalDpi xmlns:a14="http://schemas.microsoft.com/office/drawing/2010/main" val="0"/>
                        </a:ext>
                      </a:extLst>
                    </a:blip>
                    <a:srcRect l="1224" r="54565"/>
                    <a:stretch/>
                  </pic:blipFill>
                  <pic:spPr bwMode="auto">
                    <a:xfrm>
                      <a:off x="0" y="0"/>
                      <a:ext cx="2010631" cy="3930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08BF54" w14:textId="68BB1B6E" w:rsidR="00420731" w:rsidRPr="00EA362F" w:rsidRDefault="007313F9">
      <w:pPr>
        <w:rPr>
          <w:rFonts w:ascii="Calibri" w:hAnsi="Calibri" w:cs="Calibri"/>
          <w:b/>
          <w:bCs/>
        </w:rPr>
      </w:pPr>
      <w:r w:rsidRPr="00EA362F">
        <w:rPr>
          <w:rFonts w:ascii="Calibri" w:hAnsi="Calibri" w:cs="Calibri"/>
          <w:b/>
          <w:bCs/>
        </w:rPr>
        <w:t>1. DNA fragments which have been amplified using PCR</w:t>
      </w:r>
      <w:r w:rsidR="00A627C2" w:rsidRPr="00EA362F">
        <w:rPr>
          <w:rFonts w:ascii="Calibri" w:hAnsi="Calibri" w:cs="Calibri"/>
          <w:b/>
          <w:bCs/>
        </w:rPr>
        <w:t xml:space="preserve"> are mixed with </w:t>
      </w:r>
      <w:r w:rsidR="00D0516C">
        <w:rPr>
          <w:rFonts w:ascii="Calibri" w:hAnsi="Calibri" w:cs="Calibri"/>
          <w:b/>
          <w:bCs/>
        </w:rPr>
        <w:t>a</w:t>
      </w:r>
      <w:r w:rsidR="00A627C2" w:rsidRPr="00EA362F">
        <w:rPr>
          <w:rFonts w:ascii="Calibri" w:hAnsi="Calibri" w:cs="Calibri"/>
          <w:b/>
          <w:bCs/>
        </w:rPr>
        <w:t xml:space="preserve"> loading buffer</w:t>
      </w:r>
      <w:r w:rsidR="00862D0B" w:rsidRPr="00EA362F">
        <w:rPr>
          <w:rFonts w:ascii="Calibri" w:hAnsi="Calibri" w:cs="Calibri"/>
          <w:b/>
          <w:bCs/>
        </w:rPr>
        <w:t xml:space="preserve"> and pipetted into the wells of an agar gel</w:t>
      </w:r>
      <w:r w:rsidR="00A627C2" w:rsidRPr="00EA362F">
        <w:rPr>
          <w:rFonts w:ascii="Calibri" w:hAnsi="Calibri" w:cs="Calibri"/>
          <w:b/>
          <w:bCs/>
        </w:rPr>
        <w:t xml:space="preserve">. </w:t>
      </w:r>
    </w:p>
    <w:p w14:paraId="2D41B407" w14:textId="77777777" w:rsidR="00D0516C" w:rsidRDefault="00D0516C" w:rsidP="00E817ED">
      <w:pPr>
        <w:pStyle w:val="ListParagraph"/>
        <w:numPr>
          <w:ilvl w:val="0"/>
          <w:numId w:val="24"/>
        </w:numPr>
        <w:rPr>
          <w:rFonts w:ascii="Calibri" w:hAnsi="Calibri" w:cs="Calibri"/>
          <w:sz w:val="22"/>
          <w:szCs w:val="22"/>
        </w:rPr>
      </w:pPr>
      <w:r>
        <w:rPr>
          <w:rFonts w:ascii="Calibri" w:hAnsi="Calibri" w:cs="Calibri"/>
          <w:sz w:val="22"/>
          <w:szCs w:val="22"/>
        </w:rPr>
        <w:t>F</w:t>
      </w:r>
      <w:r>
        <w:rPr>
          <w:rFonts w:ascii="Calibri" w:hAnsi="Calibri" w:cs="Calibri"/>
          <w:sz w:val="22"/>
          <w:szCs w:val="22"/>
        </w:rPr>
        <w:t>luorescence is added to the primers that will bind to specific sequences during PCR</w:t>
      </w:r>
      <w:r>
        <w:rPr>
          <w:rFonts w:ascii="Calibri" w:hAnsi="Calibri" w:cs="Calibri"/>
          <w:sz w:val="22"/>
          <w:szCs w:val="22"/>
        </w:rPr>
        <w:t xml:space="preserve">, this </w:t>
      </w:r>
      <w:r w:rsidR="00A627C2" w:rsidRPr="00D41B5A">
        <w:rPr>
          <w:rFonts w:ascii="Calibri" w:hAnsi="Calibri" w:cs="Calibri"/>
          <w:sz w:val="22"/>
          <w:szCs w:val="22"/>
        </w:rPr>
        <w:t>stains the DNA so it can be tracked in the gel – usually this reacts to UV light so the fragments can be viewed and their position in the gel</w:t>
      </w:r>
      <w:r w:rsidR="00FE1492" w:rsidRPr="00D41B5A">
        <w:rPr>
          <w:rFonts w:ascii="Calibri" w:hAnsi="Calibri" w:cs="Calibri"/>
          <w:sz w:val="22"/>
          <w:szCs w:val="22"/>
        </w:rPr>
        <w:t>.</w:t>
      </w:r>
    </w:p>
    <w:p w14:paraId="37361200" w14:textId="2BB3D6BC" w:rsidR="00FE1492" w:rsidRPr="00D41B5A" w:rsidRDefault="00FE1492" w:rsidP="00E817ED">
      <w:pPr>
        <w:pStyle w:val="ListParagraph"/>
        <w:numPr>
          <w:ilvl w:val="0"/>
          <w:numId w:val="24"/>
        </w:numPr>
        <w:rPr>
          <w:rFonts w:ascii="Calibri" w:hAnsi="Calibri" w:cs="Calibri"/>
          <w:sz w:val="22"/>
          <w:szCs w:val="22"/>
        </w:rPr>
      </w:pPr>
      <w:r w:rsidRPr="00D41B5A">
        <w:rPr>
          <w:rFonts w:ascii="Calibri" w:hAnsi="Calibri" w:cs="Calibri"/>
          <w:sz w:val="22"/>
          <w:szCs w:val="22"/>
        </w:rPr>
        <w:t xml:space="preserve">The loading buffer is denser than the running buffer the gel is </w:t>
      </w:r>
      <w:r w:rsidR="00862D0B" w:rsidRPr="00D41B5A">
        <w:rPr>
          <w:rFonts w:ascii="Calibri" w:hAnsi="Calibri" w:cs="Calibri"/>
          <w:sz w:val="22"/>
          <w:szCs w:val="22"/>
        </w:rPr>
        <w:t xml:space="preserve">covered with so it ensures the </w:t>
      </w:r>
      <w:r w:rsidR="00273B81" w:rsidRPr="00D41B5A">
        <w:rPr>
          <w:rFonts w:ascii="Calibri" w:hAnsi="Calibri" w:cs="Calibri"/>
          <w:sz w:val="22"/>
          <w:szCs w:val="22"/>
        </w:rPr>
        <w:t>mixture sinks into the wells</w:t>
      </w:r>
    </w:p>
    <w:p w14:paraId="0DCD86B4" w14:textId="17D59F4B" w:rsidR="00EA362F" w:rsidRDefault="00EA362F">
      <w:pPr>
        <w:rPr>
          <w:rFonts w:ascii="Calibri" w:hAnsi="Calibri" w:cs="Calibri"/>
          <w:b/>
          <w:bCs/>
        </w:rPr>
      </w:pPr>
    </w:p>
    <w:p w14:paraId="3B8B5D88" w14:textId="607DCD3A" w:rsidR="00EA362F" w:rsidRDefault="00EA362F">
      <w:pPr>
        <w:rPr>
          <w:rFonts w:ascii="Calibri" w:hAnsi="Calibri" w:cs="Calibri"/>
          <w:b/>
          <w:bCs/>
        </w:rPr>
      </w:pPr>
      <w:r>
        <w:rPr>
          <w:rFonts w:ascii="Calibri" w:hAnsi="Calibri" w:cs="Calibri"/>
          <w:b/>
          <w:bCs/>
        </w:rPr>
        <w:t xml:space="preserve">2. </w:t>
      </w:r>
      <w:r w:rsidR="00FF4888">
        <w:rPr>
          <w:rFonts w:ascii="Calibri" w:hAnsi="Calibri" w:cs="Calibri"/>
          <w:b/>
          <w:bCs/>
        </w:rPr>
        <w:t xml:space="preserve">The gel is placed into a tank, covered with </w:t>
      </w:r>
      <w:r w:rsidR="00884C1D">
        <w:rPr>
          <w:rFonts w:ascii="Calibri" w:hAnsi="Calibri" w:cs="Calibri"/>
          <w:b/>
          <w:bCs/>
        </w:rPr>
        <w:t>a</w:t>
      </w:r>
      <w:r w:rsidR="00B72D76">
        <w:rPr>
          <w:rFonts w:ascii="Calibri" w:hAnsi="Calibri" w:cs="Calibri"/>
          <w:b/>
          <w:bCs/>
        </w:rPr>
        <w:t>n alkaline</w:t>
      </w:r>
      <w:r w:rsidR="00884C1D">
        <w:rPr>
          <w:rFonts w:ascii="Calibri" w:hAnsi="Calibri" w:cs="Calibri"/>
          <w:b/>
          <w:bCs/>
        </w:rPr>
        <w:t xml:space="preserve"> buffer </w:t>
      </w:r>
      <w:r w:rsidR="00BF2011">
        <w:rPr>
          <w:rFonts w:ascii="Calibri" w:hAnsi="Calibri" w:cs="Calibri"/>
          <w:b/>
          <w:bCs/>
        </w:rPr>
        <w:t>which</w:t>
      </w:r>
      <w:r w:rsidR="00453D6F">
        <w:rPr>
          <w:rFonts w:ascii="Calibri" w:hAnsi="Calibri" w:cs="Calibri"/>
          <w:b/>
          <w:bCs/>
        </w:rPr>
        <w:t xml:space="preserve"> has</w:t>
      </w:r>
      <w:r w:rsidR="009E612C">
        <w:rPr>
          <w:rFonts w:ascii="Calibri" w:hAnsi="Calibri" w:cs="Calibri"/>
          <w:b/>
          <w:bCs/>
        </w:rPr>
        <w:t xml:space="preserve"> ions </w:t>
      </w:r>
      <w:r w:rsidR="00453D6F">
        <w:rPr>
          <w:rFonts w:ascii="Calibri" w:hAnsi="Calibri" w:cs="Calibri"/>
          <w:b/>
          <w:bCs/>
        </w:rPr>
        <w:t>to</w:t>
      </w:r>
      <w:r w:rsidR="009E612C">
        <w:rPr>
          <w:rFonts w:ascii="Calibri" w:hAnsi="Calibri" w:cs="Calibri"/>
          <w:b/>
          <w:bCs/>
        </w:rPr>
        <w:t xml:space="preserve"> carry</w:t>
      </w:r>
      <w:r w:rsidR="00453D6F">
        <w:rPr>
          <w:rFonts w:ascii="Calibri" w:hAnsi="Calibri" w:cs="Calibri"/>
          <w:b/>
          <w:bCs/>
        </w:rPr>
        <w:t xml:space="preserve"> the</w:t>
      </w:r>
      <w:r w:rsidR="009E612C">
        <w:rPr>
          <w:rFonts w:ascii="Calibri" w:hAnsi="Calibri" w:cs="Calibri"/>
          <w:b/>
          <w:bCs/>
        </w:rPr>
        <w:t xml:space="preserve"> current </w:t>
      </w:r>
      <w:r w:rsidR="00453D6F">
        <w:rPr>
          <w:rFonts w:ascii="Calibri" w:hAnsi="Calibri" w:cs="Calibri"/>
          <w:b/>
          <w:bCs/>
        </w:rPr>
        <w:t>and maintains</w:t>
      </w:r>
      <w:r w:rsidR="002A3436">
        <w:rPr>
          <w:rFonts w:ascii="Calibri" w:hAnsi="Calibri" w:cs="Calibri"/>
          <w:b/>
          <w:bCs/>
        </w:rPr>
        <w:t xml:space="preserve"> constant</w:t>
      </w:r>
      <w:r w:rsidR="00453D6F">
        <w:rPr>
          <w:rFonts w:ascii="Calibri" w:hAnsi="Calibri" w:cs="Calibri"/>
          <w:b/>
          <w:bCs/>
        </w:rPr>
        <w:t xml:space="preserve"> pH</w:t>
      </w:r>
      <w:r w:rsidR="00BF2011">
        <w:rPr>
          <w:rFonts w:ascii="Calibri" w:hAnsi="Calibri" w:cs="Calibri"/>
          <w:b/>
          <w:bCs/>
        </w:rPr>
        <w:t>, a current is applied (</w:t>
      </w:r>
      <w:r w:rsidR="00A1449C">
        <w:rPr>
          <w:rFonts w:ascii="Calibri" w:hAnsi="Calibri" w:cs="Calibri"/>
          <w:b/>
          <w:bCs/>
        </w:rPr>
        <w:t>~</w:t>
      </w:r>
      <w:r w:rsidR="00872070">
        <w:rPr>
          <w:rFonts w:ascii="Calibri" w:hAnsi="Calibri" w:cs="Calibri"/>
          <w:b/>
          <w:bCs/>
        </w:rPr>
        <w:t>18V)</w:t>
      </w:r>
    </w:p>
    <w:p w14:paraId="6EC7EFC3" w14:textId="2EDD0A38" w:rsidR="00872070" w:rsidRPr="001F641C" w:rsidRDefault="00872070" w:rsidP="00E817ED">
      <w:pPr>
        <w:pStyle w:val="ListParagraph"/>
        <w:numPr>
          <w:ilvl w:val="0"/>
          <w:numId w:val="25"/>
        </w:numPr>
        <w:rPr>
          <w:rFonts w:ascii="Calibri" w:hAnsi="Calibri" w:cs="Calibri"/>
          <w:sz w:val="22"/>
          <w:szCs w:val="22"/>
        </w:rPr>
      </w:pPr>
      <w:r w:rsidRPr="001F641C">
        <w:rPr>
          <w:rFonts w:ascii="Calibri" w:hAnsi="Calibri" w:cs="Calibri"/>
          <w:sz w:val="22"/>
          <w:szCs w:val="22"/>
        </w:rPr>
        <w:t xml:space="preserve">The DNA migrates through the gel (which is like a web and slows it down) towards the </w:t>
      </w:r>
      <w:r w:rsidR="007535F7" w:rsidRPr="001F641C">
        <w:rPr>
          <w:rFonts w:ascii="Calibri" w:hAnsi="Calibri" w:cs="Calibri"/>
          <w:sz w:val="22"/>
          <w:szCs w:val="22"/>
        </w:rPr>
        <w:t>positively charged end – this is why it is important to place the gel in the correct way around!</w:t>
      </w:r>
    </w:p>
    <w:p w14:paraId="659D1CD9" w14:textId="0BE91B87" w:rsidR="007535F7" w:rsidRDefault="007535F7" w:rsidP="00E817ED">
      <w:pPr>
        <w:pStyle w:val="ListParagraph"/>
        <w:numPr>
          <w:ilvl w:val="0"/>
          <w:numId w:val="25"/>
        </w:numPr>
        <w:rPr>
          <w:rFonts w:ascii="Calibri" w:hAnsi="Calibri" w:cs="Calibri"/>
          <w:sz w:val="22"/>
          <w:szCs w:val="22"/>
        </w:rPr>
      </w:pPr>
      <w:r w:rsidRPr="001F641C">
        <w:rPr>
          <w:rFonts w:ascii="Calibri" w:hAnsi="Calibri" w:cs="Calibri"/>
          <w:sz w:val="22"/>
          <w:szCs w:val="22"/>
        </w:rPr>
        <w:t xml:space="preserve">Smaller </w:t>
      </w:r>
      <w:r w:rsidR="00D2530F">
        <w:rPr>
          <w:rFonts w:ascii="Calibri" w:hAnsi="Calibri" w:cs="Calibri"/>
          <w:sz w:val="22"/>
          <w:szCs w:val="22"/>
        </w:rPr>
        <w:t>proteins/</w:t>
      </w:r>
      <w:r w:rsidRPr="001F641C">
        <w:rPr>
          <w:rFonts w:ascii="Calibri" w:hAnsi="Calibri" w:cs="Calibri"/>
          <w:sz w:val="22"/>
          <w:szCs w:val="22"/>
        </w:rPr>
        <w:t>DNA fragments migrate the furthest as they are lighter</w:t>
      </w:r>
      <w:r w:rsidR="001F641C" w:rsidRPr="001F641C">
        <w:rPr>
          <w:rFonts w:ascii="Calibri" w:hAnsi="Calibri" w:cs="Calibri"/>
          <w:sz w:val="22"/>
          <w:szCs w:val="22"/>
        </w:rPr>
        <w:t>/have fewer base pairs. If you leave the gel for too long they could run off the end of the gel into the buffer so timing is important!</w:t>
      </w:r>
    </w:p>
    <w:p w14:paraId="296255DA" w14:textId="01832095" w:rsidR="001F641C" w:rsidRDefault="001F641C" w:rsidP="001F641C">
      <w:pPr>
        <w:rPr>
          <w:rFonts w:ascii="Calibri" w:hAnsi="Calibri" w:cs="Calibri"/>
        </w:rPr>
      </w:pPr>
    </w:p>
    <w:p w14:paraId="73183215" w14:textId="33C0714F" w:rsidR="001F641C" w:rsidRDefault="001F641C" w:rsidP="001F641C">
      <w:pPr>
        <w:rPr>
          <w:rFonts w:ascii="Calibri" w:hAnsi="Calibri" w:cs="Calibri"/>
          <w:b/>
          <w:bCs/>
        </w:rPr>
      </w:pPr>
      <w:r w:rsidRPr="008B0BD1">
        <w:rPr>
          <w:rFonts w:ascii="Calibri" w:hAnsi="Calibri" w:cs="Calibri"/>
          <w:b/>
          <w:bCs/>
        </w:rPr>
        <w:t xml:space="preserve">3. </w:t>
      </w:r>
      <w:r w:rsidR="008B0BD1" w:rsidRPr="008B0BD1">
        <w:rPr>
          <w:rFonts w:ascii="Calibri" w:hAnsi="Calibri" w:cs="Calibri"/>
          <w:b/>
          <w:bCs/>
        </w:rPr>
        <w:t xml:space="preserve">Gels are </w:t>
      </w:r>
      <w:r w:rsidR="008B0BD1" w:rsidRPr="008B0BD1">
        <w:rPr>
          <w:rFonts w:ascii="Calibri" w:hAnsi="Calibri" w:cs="Calibri"/>
          <w:b/>
          <w:bCs/>
        </w:rPr>
        <w:t>removed from the tank and photographed</w:t>
      </w:r>
      <w:r w:rsidR="008B0BD1" w:rsidRPr="008B0BD1">
        <w:rPr>
          <w:rFonts w:ascii="Calibri" w:hAnsi="Calibri" w:cs="Calibri"/>
          <w:b/>
          <w:bCs/>
        </w:rPr>
        <w:t xml:space="preserve"> under UV light</w:t>
      </w:r>
    </w:p>
    <w:p w14:paraId="5A70A2D2" w14:textId="4904C6B6" w:rsidR="008B0BD1" w:rsidRPr="00FE48DE" w:rsidRDefault="00127828" w:rsidP="00E817ED">
      <w:pPr>
        <w:pStyle w:val="ListParagraph"/>
        <w:numPr>
          <w:ilvl w:val="0"/>
          <w:numId w:val="26"/>
        </w:numPr>
        <w:rPr>
          <w:rFonts w:ascii="Calibri" w:hAnsi="Calibri" w:cs="Calibri"/>
        </w:rPr>
      </w:pPr>
      <w:r>
        <w:rPr>
          <w:rFonts w:ascii="Calibri" w:hAnsi="Calibri" w:cs="Calibri"/>
          <w:sz w:val="22"/>
          <w:szCs w:val="22"/>
        </w:rPr>
        <w:t>The bands are compared to the ladder (known control) sample – far right in this diagram</w:t>
      </w:r>
      <w:r w:rsidR="00FE48DE">
        <w:rPr>
          <w:rFonts w:ascii="Calibri" w:hAnsi="Calibri" w:cs="Calibri"/>
          <w:sz w:val="22"/>
          <w:szCs w:val="22"/>
        </w:rPr>
        <w:t xml:space="preserve"> – to identify their size in base pairs or mass in nanograms. </w:t>
      </w:r>
    </w:p>
    <w:p w14:paraId="6DDA732D" w14:textId="62C0A63E" w:rsidR="00FE48DE" w:rsidRPr="008B0BD1" w:rsidRDefault="00FE48DE" w:rsidP="00E817ED">
      <w:pPr>
        <w:pStyle w:val="ListParagraph"/>
        <w:numPr>
          <w:ilvl w:val="0"/>
          <w:numId w:val="26"/>
        </w:numPr>
        <w:rPr>
          <w:rFonts w:ascii="Calibri" w:hAnsi="Calibri" w:cs="Calibri"/>
        </w:rPr>
      </w:pPr>
      <w:r>
        <w:rPr>
          <w:rFonts w:ascii="Calibri" w:hAnsi="Calibri" w:cs="Calibri"/>
          <w:sz w:val="22"/>
          <w:szCs w:val="22"/>
        </w:rPr>
        <w:t>If a specific band is needed this can be cut out of the gel and stored</w:t>
      </w:r>
      <w:r w:rsidR="00B51EBF">
        <w:rPr>
          <w:rFonts w:ascii="Calibri" w:hAnsi="Calibri" w:cs="Calibri"/>
          <w:sz w:val="22"/>
          <w:szCs w:val="22"/>
        </w:rPr>
        <w:t xml:space="preserve"> in a buffer</w:t>
      </w:r>
      <w:r>
        <w:rPr>
          <w:rFonts w:ascii="Calibri" w:hAnsi="Calibri" w:cs="Calibri"/>
          <w:sz w:val="22"/>
          <w:szCs w:val="22"/>
        </w:rPr>
        <w:t xml:space="preserve"> – perhaps amplified again using PCR. </w:t>
      </w:r>
    </w:p>
    <w:p w14:paraId="5CED6738" w14:textId="77777777" w:rsidR="00E603CE" w:rsidRDefault="00E603CE">
      <w:pPr>
        <w:rPr>
          <w:rFonts w:ascii="Calibri" w:hAnsi="Calibri" w:cs="Calibri"/>
          <w:b/>
          <w:bCs/>
        </w:rPr>
      </w:pPr>
    </w:p>
    <w:p w14:paraId="4F792B65" w14:textId="47432A8A" w:rsidR="00ED1010" w:rsidRDefault="00042873">
      <w:pPr>
        <w:rPr>
          <w:rFonts w:ascii="Calibri" w:hAnsi="Calibri" w:cs="Calibri"/>
          <w:b/>
          <w:bCs/>
        </w:rPr>
      </w:pPr>
      <w:r w:rsidRPr="00042873">
        <w:rPr>
          <w:rFonts w:ascii="Calibri" w:hAnsi="Calibri" w:cs="Calibri"/>
          <w:b/>
          <w:bCs/>
        </w:rPr>
        <w:t>N.B</w:t>
      </w:r>
      <w:r>
        <w:rPr>
          <w:rFonts w:ascii="Calibri" w:hAnsi="Calibri" w:cs="Calibri"/>
        </w:rPr>
        <w:t xml:space="preserve"> </w:t>
      </w:r>
      <w:r w:rsidR="00686C1D" w:rsidRPr="00D0516C">
        <w:rPr>
          <w:rFonts w:ascii="Calibri" w:hAnsi="Calibri" w:cs="Calibri"/>
        </w:rPr>
        <w:t xml:space="preserve">If specific sequences/genes are being identified </w:t>
      </w:r>
      <w:r w:rsidR="00E64AE1" w:rsidRPr="00D0516C">
        <w:rPr>
          <w:rFonts w:ascii="Calibri" w:hAnsi="Calibri" w:cs="Calibri"/>
        </w:rPr>
        <w:t>then</w:t>
      </w:r>
      <w:r w:rsidR="00D0516C" w:rsidRPr="00D0516C">
        <w:rPr>
          <w:rFonts w:ascii="Calibri" w:hAnsi="Calibri" w:cs="Calibri"/>
        </w:rPr>
        <w:t xml:space="preserve"> no dye/stain is used during PCR o</w:t>
      </w:r>
      <w:r w:rsidR="002F5449" w:rsidRPr="00D0516C">
        <w:rPr>
          <w:rFonts w:ascii="Calibri" w:hAnsi="Calibri" w:cs="Calibri"/>
        </w:rPr>
        <w:t xml:space="preserve"> the gel is transferred to a nylon membrane and incubated with a fluorescent or radioactive DNA probe (see next lesson) so that </w:t>
      </w:r>
      <w:r>
        <w:rPr>
          <w:rFonts w:ascii="Calibri" w:hAnsi="Calibri" w:cs="Calibri"/>
        </w:rPr>
        <w:t xml:space="preserve">specific alleles or sequences can be identified and only those bands will show up. </w:t>
      </w:r>
    </w:p>
    <w:p w14:paraId="1FE4649D" w14:textId="53827523" w:rsidR="00936FFC" w:rsidRPr="00EA362F" w:rsidRDefault="003B39FF">
      <w:pPr>
        <w:rPr>
          <w:rFonts w:ascii="Calibri" w:hAnsi="Calibri" w:cs="Calibri"/>
          <w:b/>
          <w:bCs/>
        </w:rPr>
      </w:pPr>
      <w:r w:rsidRPr="003B39FF">
        <w:rPr>
          <w:rFonts w:ascii="Calibri" w:hAnsi="Calibri" w:cs="Calibri"/>
        </w:rPr>
        <w:lastRenderedPageBreak/>
        <w:drawing>
          <wp:anchor distT="0" distB="0" distL="114300" distR="114300" simplePos="0" relativeHeight="251692032" behindDoc="0" locked="0" layoutInCell="1" allowOverlap="1" wp14:anchorId="12D766D3" wp14:editId="54B4A3A5">
            <wp:simplePos x="0" y="0"/>
            <wp:positionH relativeFrom="column">
              <wp:posOffset>67310</wp:posOffset>
            </wp:positionH>
            <wp:positionV relativeFrom="paragraph">
              <wp:posOffset>194310</wp:posOffset>
            </wp:positionV>
            <wp:extent cx="3357880" cy="1542415"/>
            <wp:effectExtent l="0" t="0" r="0" b="635"/>
            <wp:wrapSquare wrapText="bothSides"/>
            <wp:docPr id="5" name="Picture 4">
              <a:extLst xmlns:a="http://schemas.openxmlformats.org/drawingml/2006/main">
                <a:ext uri="{FF2B5EF4-FFF2-40B4-BE49-F238E27FC236}">
                  <a16:creationId xmlns:a16="http://schemas.microsoft.com/office/drawing/2014/main" id="{4F2F8FE4-11BE-466B-BCF1-44F30FA2E6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F2F8FE4-11BE-466B-BCF1-44F30FA2E69D}"/>
                        </a:ext>
                      </a:extLst>
                    </pic:cNvPr>
                    <pic:cNvPicPr>
                      <a:picLocks noChangeAspect="1"/>
                    </pic:cNvPicPr>
                  </pic:nvPicPr>
                  <pic:blipFill rotWithShape="1">
                    <a:blip r:embed="rId64" cstate="print">
                      <a:extLst>
                        <a:ext uri="{28A0092B-C50C-407E-A947-70E740481C1C}">
                          <a14:useLocalDpi xmlns:a14="http://schemas.microsoft.com/office/drawing/2010/main" val="0"/>
                        </a:ext>
                      </a:extLst>
                    </a:blip>
                    <a:srcRect l="1898" r="1529" b="3081"/>
                    <a:stretch/>
                  </pic:blipFill>
                  <pic:spPr bwMode="auto">
                    <a:xfrm>
                      <a:off x="0" y="0"/>
                      <a:ext cx="3357880" cy="1542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6FFC" w:rsidRPr="00EA362F">
        <w:rPr>
          <w:rFonts w:ascii="Calibri" w:hAnsi="Calibri" w:cs="Calibri"/>
          <w:b/>
          <w:bCs/>
        </w:rPr>
        <w:t xml:space="preserve">Preparing a sample for a </w:t>
      </w:r>
      <w:r w:rsidR="00ED1010">
        <w:rPr>
          <w:rFonts w:ascii="Calibri" w:hAnsi="Calibri" w:cs="Calibri"/>
          <w:b/>
          <w:bCs/>
        </w:rPr>
        <w:t>g</w:t>
      </w:r>
      <w:r w:rsidR="00936FFC" w:rsidRPr="00EA362F">
        <w:rPr>
          <w:rFonts w:ascii="Calibri" w:hAnsi="Calibri" w:cs="Calibri"/>
          <w:b/>
          <w:bCs/>
        </w:rPr>
        <w:t xml:space="preserve">enetic </w:t>
      </w:r>
      <w:r w:rsidR="00ED1010">
        <w:rPr>
          <w:rFonts w:ascii="Calibri" w:hAnsi="Calibri" w:cs="Calibri"/>
          <w:b/>
          <w:bCs/>
        </w:rPr>
        <w:t>f</w:t>
      </w:r>
      <w:r w:rsidR="00936FFC" w:rsidRPr="00EA362F">
        <w:rPr>
          <w:rFonts w:ascii="Calibri" w:hAnsi="Calibri" w:cs="Calibri"/>
          <w:b/>
          <w:bCs/>
        </w:rPr>
        <w:t>ingerprint</w:t>
      </w:r>
    </w:p>
    <w:p w14:paraId="05F4A496" w14:textId="4E9C0BED" w:rsidR="00936FFC" w:rsidRDefault="003B39FF" w:rsidP="00936FFC">
      <w:pPr>
        <w:rPr>
          <w:rFonts w:ascii="Calibri" w:hAnsi="Calibri" w:cs="Calibri"/>
        </w:rPr>
      </w:pPr>
      <w:r w:rsidRPr="003B39FF">
        <w:rPr>
          <w:rFonts w:ascii="Calibri" w:hAnsi="Calibri" w:cs="Calibri"/>
        </w:rPr>
        <w:t xml:space="preserve"> </w:t>
      </w:r>
      <w:r w:rsidR="00936FFC" w:rsidRPr="00463D3D">
        <w:rPr>
          <w:rFonts w:ascii="Calibri" w:hAnsi="Calibri" w:cs="Calibri"/>
        </w:rPr>
        <w:t>Variable Number Tandem Repeats (VNTRs) are repeating sequences that occur in different places in the genome</w:t>
      </w:r>
      <w:r w:rsidR="002559F3" w:rsidRPr="00EA362F">
        <w:rPr>
          <w:rFonts w:ascii="Calibri" w:hAnsi="Calibri" w:cs="Calibri"/>
        </w:rPr>
        <w:t xml:space="preserve"> of eukaryotes</w:t>
      </w:r>
      <w:r w:rsidR="00936FFC" w:rsidRPr="00463D3D">
        <w:rPr>
          <w:rFonts w:ascii="Calibri" w:hAnsi="Calibri" w:cs="Calibri"/>
        </w:rPr>
        <w:t>. The position and length of these non-coding</w:t>
      </w:r>
      <w:r w:rsidR="002559F3" w:rsidRPr="00EA362F">
        <w:rPr>
          <w:rFonts w:ascii="Calibri" w:hAnsi="Calibri" w:cs="Calibri"/>
        </w:rPr>
        <w:t xml:space="preserve"> </w:t>
      </w:r>
      <w:r w:rsidR="00936FFC" w:rsidRPr="00463D3D">
        <w:rPr>
          <w:rFonts w:ascii="Calibri" w:hAnsi="Calibri" w:cs="Calibri"/>
        </w:rPr>
        <w:t xml:space="preserve">sequences can be compared. The probability of two individuals having the same number of VNTRs </w:t>
      </w:r>
      <w:r w:rsidR="00AC26C7" w:rsidRPr="00EA362F">
        <w:rPr>
          <w:rFonts w:ascii="Calibri" w:hAnsi="Calibri" w:cs="Calibri"/>
        </w:rPr>
        <w:t xml:space="preserve">in the same </w:t>
      </w:r>
      <w:r w:rsidR="00936FFC" w:rsidRPr="00463D3D">
        <w:rPr>
          <w:rFonts w:ascii="Calibri" w:hAnsi="Calibri" w:cs="Calibri"/>
        </w:rPr>
        <w:t>place is very low.</w:t>
      </w:r>
      <w:r w:rsidR="00936FFC" w:rsidRPr="00EA362F">
        <w:rPr>
          <w:rFonts w:ascii="Calibri" w:hAnsi="Calibri" w:cs="Calibri"/>
        </w:rPr>
        <w:t xml:space="preserve"> </w:t>
      </w:r>
      <w:r w:rsidR="00936FFC" w:rsidRPr="00463D3D">
        <w:rPr>
          <w:rFonts w:ascii="Calibri" w:hAnsi="Calibri" w:cs="Calibri"/>
        </w:rPr>
        <w:t>This means that the length of VNTRs</w:t>
      </w:r>
      <w:r w:rsidR="00EF4EC3" w:rsidRPr="00EA362F">
        <w:rPr>
          <w:rFonts w:ascii="Calibri" w:hAnsi="Calibri" w:cs="Calibri"/>
        </w:rPr>
        <w:t xml:space="preserve"> between coding genes</w:t>
      </w:r>
      <w:r w:rsidR="00936FFC" w:rsidRPr="00463D3D">
        <w:rPr>
          <w:rFonts w:ascii="Calibri" w:hAnsi="Calibri" w:cs="Calibri"/>
        </w:rPr>
        <w:t xml:space="preserve"> are unique to every person (except identical twins)</w:t>
      </w:r>
      <w:r w:rsidR="00EF4EC3" w:rsidRPr="00EA362F">
        <w:rPr>
          <w:rFonts w:ascii="Calibri" w:hAnsi="Calibri" w:cs="Calibri"/>
        </w:rPr>
        <w:t xml:space="preserve">. </w:t>
      </w:r>
    </w:p>
    <w:p w14:paraId="0FC9B0B2" w14:textId="7C32AAE0" w:rsidR="003B39FF" w:rsidRPr="00463D3D" w:rsidRDefault="003B39FF" w:rsidP="00936FFC">
      <w:pPr>
        <w:rPr>
          <w:rFonts w:ascii="Calibri" w:hAnsi="Calibri" w:cs="Calibri"/>
          <w:u w:val="single"/>
        </w:rPr>
      </w:pPr>
      <w:r w:rsidRPr="003B39FF">
        <w:rPr>
          <w:rFonts w:ascii="Calibri" w:hAnsi="Calibri" w:cs="Calibri"/>
          <w:u w:val="single"/>
        </w:rPr>
        <w:t>Method:</w:t>
      </w:r>
    </w:p>
    <w:p w14:paraId="4E419C9C" w14:textId="77777777" w:rsidR="00E603CE" w:rsidRPr="00E603CE" w:rsidRDefault="00643EDF" w:rsidP="00E817ED">
      <w:pPr>
        <w:pStyle w:val="ListParagraph"/>
        <w:numPr>
          <w:ilvl w:val="6"/>
          <w:numId w:val="2"/>
        </w:numPr>
        <w:ind w:left="567"/>
        <w:rPr>
          <w:rFonts w:ascii="Calibri" w:hAnsi="Calibri" w:cs="Calibri"/>
          <w:sz w:val="22"/>
          <w:szCs w:val="22"/>
        </w:rPr>
      </w:pPr>
      <w:r w:rsidRPr="00E603CE">
        <w:rPr>
          <w:rFonts w:ascii="Calibri" w:hAnsi="Calibri" w:cs="Calibri"/>
          <w:sz w:val="22"/>
          <w:szCs w:val="22"/>
        </w:rPr>
        <w:t>Restriction enzymes are u</w:t>
      </w:r>
      <w:r w:rsidR="002304BF" w:rsidRPr="00E603CE">
        <w:rPr>
          <w:rFonts w:ascii="Calibri" w:hAnsi="Calibri" w:cs="Calibri"/>
          <w:sz w:val="22"/>
          <w:szCs w:val="22"/>
        </w:rPr>
        <w:t>sed to make DNA fragments that contain VNTRs</w:t>
      </w:r>
      <w:r w:rsidRPr="00E603CE">
        <w:rPr>
          <w:rFonts w:ascii="Calibri" w:hAnsi="Calibri" w:cs="Calibri"/>
          <w:sz w:val="22"/>
          <w:szCs w:val="22"/>
        </w:rPr>
        <w:t xml:space="preserve"> – these are then amplified using PCR</w:t>
      </w:r>
    </w:p>
    <w:p w14:paraId="3771E307" w14:textId="1A551CE1" w:rsidR="002304BF" w:rsidRPr="00E603CE" w:rsidRDefault="002304BF" w:rsidP="00E817ED">
      <w:pPr>
        <w:pStyle w:val="ListParagraph"/>
        <w:numPr>
          <w:ilvl w:val="6"/>
          <w:numId w:val="2"/>
        </w:numPr>
        <w:ind w:left="567"/>
        <w:rPr>
          <w:rFonts w:ascii="Calibri" w:hAnsi="Calibri" w:cs="Calibri"/>
          <w:sz w:val="22"/>
          <w:szCs w:val="22"/>
        </w:rPr>
      </w:pPr>
      <w:r w:rsidRPr="00E603CE">
        <w:rPr>
          <w:rFonts w:ascii="Calibri" w:hAnsi="Calibri" w:cs="Calibri"/>
          <w:sz w:val="22"/>
          <w:szCs w:val="22"/>
        </w:rPr>
        <w:t xml:space="preserve">DNA fragments are separated by size </w:t>
      </w:r>
      <w:r w:rsidR="00E603CE" w:rsidRPr="00E603CE">
        <w:rPr>
          <w:rFonts w:ascii="Calibri" w:hAnsi="Calibri" w:cs="Calibri"/>
          <w:sz w:val="22"/>
          <w:szCs w:val="22"/>
        </w:rPr>
        <w:t>using</w:t>
      </w:r>
      <w:r w:rsidRPr="00E603CE">
        <w:rPr>
          <w:rFonts w:ascii="Calibri" w:hAnsi="Calibri" w:cs="Calibri"/>
          <w:sz w:val="22"/>
          <w:szCs w:val="22"/>
        </w:rPr>
        <w:t xml:space="preserve"> </w:t>
      </w:r>
      <w:r w:rsidRPr="00E603CE">
        <w:rPr>
          <w:rFonts w:ascii="Calibri" w:hAnsi="Calibri" w:cs="Calibri"/>
          <w:b/>
          <w:bCs/>
          <w:sz w:val="22"/>
          <w:szCs w:val="22"/>
        </w:rPr>
        <w:t>gel electrophoresis</w:t>
      </w:r>
    </w:p>
    <w:p w14:paraId="75837620" w14:textId="1D38E49C" w:rsidR="005F264E" w:rsidRDefault="005F264E" w:rsidP="00E817ED">
      <w:pPr>
        <w:pStyle w:val="ListParagraph"/>
        <w:numPr>
          <w:ilvl w:val="6"/>
          <w:numId w:val="2"/>
        </w:numPr>
        <w:ind w:left="567"/>
        <w:rPr>
          <w:rFonts w:ascii="Calibri" w:hAnsi="Calibri" w:cs="Calibri"/>
          <w:sz w:val="22"/>
          <w:szCs w:val="22"/>
        </w:rPr>
      </w:pPr>
      <w:r>
        <w:rPr>
          <w:rFonts w:ascii="Calibri" w:hAnsi="Calibri" w:cs="Calibri"/>
          <w:sz w:val="22"/>
          <w:szCs w:val="22"/>
        </w:rPr>
        <w:t>Compare</w:t>
      </w:r>
      <w:r w:rsidR="002304BF" w:rsidRPr="00E603CE">
        <w:rPr>
          <w:rFonts w:ascii="Calibri" w:hAnsi="Calibri" w:cs="Calibri"/>
          <w:sz w:val="22"/>
          <w:szCs w:val="22"/>
        </w:rPr>
        <w:t xml:space="preserve"> DNA fragments</w:t>
      </w:r>
      <w:r w:rsidR="00D2530F">
        <w:rPr>
          <w:rFonts w:ascii="Calibri" w:hAnsi="Calibri" w:cs="Calibri"/>
          <w:sz w:val="22"/>
          <w:szCs w:val="22"/>
        </w:rPr>
        <w:t>/proteins</w:t>
      </w:r>
      <w:r w:rsidR="002304BF" w:rsidRPr="00E603CE">
        <w:rPr>
          <w:rFonts w:ascii="Calibri" w:hAnsi="Calibri" w:cs="Calibri"/>
          <w:sz w:val="22"/>
          <w:szCs w:val="22"/>
        </w:rPr>
        <w:t xml:space="preserve"> next to known samples/ladder</w:t>
      </w:r>
    </w:p>
    <w:p w14:paraId="411EB2AF" w14:textId="471A4857" w:rsidR="005F264E" w:rsidRPr="005F264E" w:rsidRDefault="00BA04ED" w:rsidP="005F264E">
      <w:pPr>
        <w:rPr>
          <w:rFonts w:ascii="Calibri" w:hAnsi="Calibri" w:cs="Calibri"/>
        </w:rPr>
      </w:pPr>
      <w:r>
        <w:rPr>
          <w:noProof/>
          <w:sz w:val="24"/>
          <w:szCs w:val="24"/>
        </w:rPr>
        <w:drawing>
          <wp:anchor distT="0" distB="0" distL="114300" distR="114300" simplePos="0" relativeHeight="251689984" behindDoc="0" locked="0" layoutInCell="1" allowOverlap="1" wp14:anchorId="4F53C2D1" wp14:editId="6A62F48A">
            <wp:simplePos x="0" y="0"/>
            <wp:positionH relativeFrom="column">
              <wp:posOffset>0</wp:posOffset>
            </wp:positionH>
            <wp:positionV relativeFrom="paragraph">
              <wp:posOffset>81280</wp:posOffset>
            </wp:positionV>
            <wp:extent cx="3294380" cy="1970405"/>
            <wp:effectExtent l="0" t="0" r="1270" b="0"/>
            <wp:wrapSquare wrapText="bothSides"/>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5">
                      <a:extLst>
                        <a:ext uri="{28A0092B-C50C-407E-A947-70E740481C1C}">
                          <a14:useLocalDpi xmlns:a14="http://schemas.microsoft.com/office/drawing/2010/main" val="0"/>
                        </a:ext>
                      </a:extLst>
                    </a:blip>
                    <a:srcRect/>
                    <a:stretch>
                      <a:fillRect/>
                    </a:stretch>
                  </pic:blipFill>
                  <pic:spPr>
                    <a:xfrm>
                      <a:off x="0" y="0"/>
                      <a:ext cx="3294380" cy="1970405"/>
                    </a:xfrm>
                    <a:prstGeom prst="rect">
                      <a:avLst/>
                    </a:prstGeom>
                    <a:ln/>
                  </pic:spPr>
                </pic:pic>
              </a:graphicData>
            </a:graphic>
            <wp14:sizeRelH relativeFrom="margin">
              <wp14:pctWidth>0</wp14:pctWidth>
            </wp14:sizeRelH>
            <wp14:sizeRelV relativeFrom="margin">
              <wp14:pctHeight>0</wp14:pctHeight>
            </wp14:sizeRelV>
          </wp:anchor>
        </w:drawing>
      </w:r>
    </w:p>
    <w:p w14:paraId="4025D1F6" w14:textId="3E82A0B6" w:rsidR="00936FFC" w:rsidRDefault="00BA04ED">
      <w:pPr>
        <w:rPr>
          <w:rFonts w:ascii="Calibri" w:hAnsi="Calibri" w:cs="Calibri"/>
        </w:rPr>
      </w:pPr>
      <w:r>
        <w:rPr>
          <w:rFonts w:ascii="Calibri" w:hAnsi="Calibri" w:cs="Calibri"/>
        </w:rPr>
        <w:t xml:space="preserve">This is a protein example. </w:t>
      </w:r>
    </w:p>
    <w:p w14:paraId="345C395D" w14:textId="2736103F" w:rsidR="00BA04ED" w:rsidRDefault="00BA04ED">
      <w:pPr>
        <w:rPr>
          <w:rFonts w:ascii="Calibri" w:hAnsi="Calibri" w:cs="Calibri"/>
        </w:rPr>
      </w:pPr>
    </w:p>
    <w:p w14:paraId="601A1721" w14:textId="40B4DEB1" w:rsidR="00BA04ED" w:rsidRDefault="00BA04ED">
      <w:pPr>
        <w:rPr>
          <w:rFonts w:ascii="Calibri" w:hAnsi="Calibri" w:cs="Calibri"/>
        </w:rPr>
      </w:pPr>
      <w:r>
        <w:rPr>
          <w:rFonts w:ascii="Calibri" w:hAnsi="Calibri" w:cs="Calibri"/>
        </w:rPr>
        <w:t xml:space="preserve">Normal heamoglobin has been run alongside two haemoglobin samples from someone with sickle cell anaemia and </w:t>
      </w:r>
      <w:r w:rsidR="001F785A">
        <w:rPr>
          <w:rFonts w:ascii="Calibri" w:hAnsi="Calibri" w:cs="Calibri"/>
        </w:rPr>
        <w:t>someone who is heterozygous for sickle-cell anaemia</w:t>
      </w:r>
      <w:r w:rsidR="00230438">
        <w:rPr>
          <w:rFonts w:ascii="Calibri" w:hAnsi="Calibri" w:cs="Calibri"/>
        </w:rPr>
        <w:t xml:space="preserve">. The size/thickness of bands as well as the distance can help identifying </w:t>
      </w:r>
      <w:r w:rsidR="007E4C12">
        <w:rPr>
          <w:rFonts w:ascii="Calibri" w:hAnsi="Calibri" w:cs="Calibri"/>
        </w:rPr>
        <w:t xml:space="preserve">what each band represents. </w:t>
      </w:r>
    </w:p>
    <w:p w14:paraId="75D00217" w14:textId="47ED2BBC" w:rsidR="007E4C12" w:rsidRDefault="007E4C12">
      <w:pPr>
        <w:rPr>
          <w:rFonts w:ascii="Calibri" w:hAnsi="Calibri" w:cs="Calibri"/>
        </w:rPr>
      </w:pPr>
    </w:p>
    <w:p w14:paraId="70B39D0A" w14:textId="359C8F5B" w:rsidR="007E4C12" w:rsidRDefault="007E4C12">
      <w:pPr>
        <w:rPr>
          <w:rFonts w:ascii="Calibri" w:hAnsi="Calibri" w:cs="Calibri"/>
        </w:rPr>
      </w:pPr>
    </w:p>
    <w:p w14:paraId="52346050" w14:textId="77777777" w:rsidR="007E4C12" w:rsidRPr="00EA362F" w:rsidRDefault="007E4C12">
      <w:pPr>
        <w:rPr>
          <w:rFonts w:ascii="Calibri" w:hAnsi="Calibri" w:cs="Calibri"/>
        </w:rPr>
      </w:pPr>
    </w:p>
    <w:p w14:paraId="3150E374" w14:textId="5C07929C" w:rsidR="00B760F3" w:rsidRPr="00B760F3" w:rsidRDefault="002304BF">
      <w:pPr>
        <w:rPr>
          <w:rFonts w:asciiTheme="majorHAnsi" w:hAnsiTheme="majorHAnsi" w:cstheme="majorHAnsi"/>
          <w:b/>
          <w:bCs/>
        </w:rPr>
      </w:pPr>
      <w:r w:rsidRPr="00B760F3">
        <w:rPr>
          <w:rFonts w:asciiTheme="majorHAnsi" w:hAnsiTheme="majorHAnsi" w:cstheme="majorHAnsi"/>
          <w:b/>
          <w:bCs/>
        </w:rPr>
        <w:t>Uses of Genetic Fingerprinting</w:t>
      </w:r>
    </w:p>
    <w:tbl>
      <w:tblPr>
        <w:tblW w:w="10446" w:type="dxa"/>
        <w:tblCellMar>
          <w:left w:w="0" w:type="dxa"/>
          <w:right w:w="0" w:type="dxa"/>
        </w:tblCellMar>
        <w:tblLook w:val="0420" w:firstRow="1" w:lastRow="0" w:firstColumn="0" w:lastColumn="0" w:noHBand="0" w:noVBand="1"/>
      </w:tblPr>
      <w:tblGrid>
        <w:gridCol w:w="1550"/>
        <w:gridCol w:w="3685"/>
        <w:gridCol w:w="5211"/>
      </w:tblGrid>
      <w:tr w:rsidR="000539F9" w:rsidRPr="00B70AF6" w14:paraId="410F36E2" w14:textId="77777777" w:rsidTr="00143705">
        <w:trPr>
          <w:trHeight w:val="50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8AC334" w14:textId="77777777" w:rsidR="00B760F3" w:rsidRPr="00B70AF6" w:rsidRDefault="00B760F3" w:rsidP="00B70AF6">
            <w:pPr>
              <w:rPr>
                <w:rFonts w:asciiTheme="majorHAnsi" w:hAnsiTheme="majorHAnsi" w:cstheme="majorHAnsi"/>
                <w:b/>
                <w:bCs/>
              </w:rPr>
            </w:pPr>
            <w:r w:rsidRPr="00B70AF6">
              <w:rPr>
                <w:rFonts w:asciiTheme="majorHAnsi" w:hAnsiTheme="majorHAnsi" w:cstheme="majorHAnsi"/>
                <w:b/>
                <w:bCs/>
              </w:rPr>
              <w:t>Medical Diagnosis</w:t>
            </w:r>
          </w:p>
        </w:tc>
        <w:tc>
          <w:tcPr>
            <w:tcW w:w="3685" w:type="dxa"/>
            <w:tcBorders>
              <w:top w:val="single" w:sz="8" w:space="0" w:color="000000"/>
              <w:left w:val="single" w:sz="8" w:space="0" w:color="000000"/>
              <w:bottom w:val="single" w:sz="8" w:space="0" w:color="000000"/>
              <w:right w:val="single" w:sz="8" w:space="0" w:color="000000"/>
            </w:tcBorders>
          </w:tcPr>
          <w:p w14:paraId="6F25D51E" w14:textId="0D2CAD93" w:rsidR="00456738" w:rsidRPr="00626154" w:rsidRDefault="00234018" w:rsidP="00C15111">
            <w:pPr>
              <w:rPr>
                <w:rFonts w:asciiTheme="majorHAnsi" w:hAnsiTheme="majorHAnsi" w:cstheme="majorHAnsi"/>
              </w:rPr>
            </w:pPr>
            <w:r>
              <w:rPr>
                <w:rFonts w:asciiTheme="majorHAnsi" w:hAnsiTheme="majorHAnsi" w:cstheme="majorHAnsi"/>
              </w:rPr>
              <w:t>Testing to see if the cause of symptoms is a g</w:t>
            </w:r>
            <w:r w:rsidR="00626154" w:rsidRPr="00626154">
              <w:rPr>
                <w:rFonts w:asciiTheme="majorHAnsi" w:hAnsiTheme="majorHAnsi" w:cstheme="majorHAnsi"/>
              </w:rPr>
              <w:t>enetic diseases</w:t>
            </w:r>
            <w:r>
              <w:rPr>
                <w:rFonts w:asciiTheme="majorHAnsi" w:hAnsiTheme="majorHAnsi" w:cstheme="majorHAnsi"/>
              </w:rPr>
              <w:t xml:space="preserve"> e.g Huntington’</w:t>
            </w:r>
            <w:r w:rsidR="005031B6">
              <w:rPr>
                <w:rFonts w:asciiTheme="majorHAnsi" w:hAnsiTheme="majorHAnsi" w:cstheme="majorHAnsi"/>
              </w:rPr>
              <w:t>s</w:t>
            </w:r>
            <w:r w:rsidR="003274FF">
              <w:rPr>
                <w:rFonts w:asciiTheme="majorHAnsi" w:hAnsiTheme="majorHAnsi" w:cstheme="majorHAnsi"/>
              </w:rPr>
              <w:t xml:space="preserve"> or to identify cancer</w:t>
            </w:r>
            <w:r w:rsidR="00456738">
              <w:rPr>
                <w:rFonts w:asciiTheme="majorHAnsi" w:hAnsiTheme="majorHAnsi" w:cstheme="majorHAnsi"/>
              </w:rPr>
              <w:t xml:space="preserve">. </w:t>
            </w:r>
            <w:r w:rsidR="00C15111">
              <w:rPr>
                <w:rFonts w:asciiTheme="majorHAnsi" w:hAnsiTheme="majorHAnsi" w:cstheme="majorHAnsi"/>
              </w:rPr>
              <w:t>Used to s</w:t>
            </w:r>
            <w:r w:rsidR="00456738">
              <w:rPr>
                <w:rFonts w:asciiTheme="majorHAnsi" w:hAnsiTheme="majorHAnsi" w:cstheme="majorHAnsi"/>
              </w:rPr>
              <w:t>creening IVF embryos for genetic disease</w:t>
            </w:r>
            <w:r w:rsidR="00C15111">
              <w:rPr>
                <w:rFonts w:asciiTheme="majorHAnsi" w:hAnsiTheme="majorHAnsi" w:cstheme="majorHAnsi"/>
              </w:rPr>
              <w:t>.</w:t>
            </w:r>
          </w:p>
        </w:tc>
        <w:tc>
          <w:tcPr>
            <w:tcW w:w="52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6F9761" w14:textId="72B23106" w:rsidR="00C15111" w:rsidRPr="00B70AF6" w:rsidRDefault="003274FF" w:rsidP="00C15111">
            <w:pPr>
              <w:rPr>
                <w:rFonts w:asciiTheme="majorHAnsi" w:hAnsiTheme="majorHAnsi" w:cstheme="majorHAnsi"/>
              </w:rPr>
            </w:pPr>
            <w:r>
              <w:rPr>
                <w:rFonts w:asciiTheme="majorHAnsi" w:hAnsiTheme="majorHAnsi" w:cstheme="majorHAnsi"/>
              </w:rPr>
              <w:t>Most useful when specific mutation</w:t>
            </w:r>
            <w:r w:rsidR="00456738">
              <w:rPr>
                <w:rFonts w:asciiTheme="majorHAnsi" w:hAnsiTheme="majorHAnsi" w:cstheme="majorHAnsi"/>
              </w:rPr>
              <w:t xml:space="preserve"> which causes the disease</w:t>
            </w:r>
            <w:r>
              <w:rPr>
                <w:rFonts w:asciiTheme="majorHAnsi" w:hAnsiTheme="majorHAnsi" w:cstheme="majorHAnsi"/>
              </w:rPr>
              <w:t xml:space="preserve"> is known – e.g BRC</w:t>
            </w:r>
            <w:r w:rsidR="001A623A">
              <w:rPr>
                <w:rFonts w:asciiTheme="majorHAnsi" w:hAnsiTheme="majorHAnsi" w:cstheme="majorHAnsi"/>
              </w:rPr>
              <w:t>A1 gene that is linked to breast cancer</w:t>
            </w:r>
            <w:r w:rsidR="00C15111">
              <w:rPr>
                <w:rFonts w:asciiTheme="majorHAnsi" w:hAnsiTheme="majorHAnsi" w:cstheme="majorHAnsi"/>
              </w:rPr>
              <w:t>. This method prevents embryos with disease causing alleles from being implanted. Allows carriers of genetic disease to have healthy children.</w:t>
            </w:r>
          </w:p>
        </w:tc>
      </w:tr>
      <w:tr w:rsidR="000539F9" w:rsidRPr="00B70AF6" w14:paraId="61D6FE99" w14:textId="77777777" w:rsidTr="00143705">
        <w:trPr>
          <w:trHeight w:val="41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B96359" w14:textId="7298D9B6" w:rsidR="00B760F3" w:rsidRPr="00B70AF6" w:rsidRDefault="00B760F3" w:rsidP="00B70AF6">
            <w:pPr>
              <w:rPr>
                <w:rFonts w:asciiTheme="majorHAnsi" w:hAnsiTheme="majorHAnsi" w:cstheme="majorHAnsi"/>
                <w:b/>
                <w:bCs/>
              </w:rPr>
            </w:pPr>
            <w:r w:rsidRPr="00B70AF6">
              <w:rPr>
                <w:rFonts w:asciiTheme="majorHAnsi" w:hAnsiTheme="majorHAnsi" w:cstheme="majorHAnsi"/>
                <w:b/>
                <w:bCs/>
              </w:rPr>
              <w:t>Forensics Investigation</w:t>
            </w:r>
            <w:r w:rsidR="00875BDF">
              <w:rPr>
                <w:rFonts w:asciiTheme="majorHAnsi" w:hAnsiTheme="majorHAnsi" w:cstheme="majorHAnsi"/>
                <w:b/>
                <w:bCs/>
              </w:rPr>
              <w:t xml:space="preserve"> (DNA Profiling)</w:t>
            </w:r>
          </w:p>
        </w:tc>
        <w:tc>
          <w:tcPr>
            <w:tcW w:w="3685" w:type="dxa"/>
            <w:tcBorders>
              <w:top w:val="single" w:sz="8" w:space="0" w:color="000000"/>
              <w:left w:val="single" w:sz="8" w:space="0" w:color="000000"/>
              <w:bottom w:val="single" w:sz="8" w:space="0" w:color="000000"/>
              <w:right w:val="single" w:sz="8" w:space="0" w:color="000000"/>
            </w:tcBorders>
          </w:tcPr>
          <w:p w14:paraId="153ED80F" w14:textId="11468A2B" w:rsidR="00B760F3" w:rsidRPr="00AB70A6" w:rsidRDefault="000539F9" w:rsidP="000539F9">
            <w:pPr>
              <w:rPr>
                <w:rFonts w:asciiTheme="majorHAnsi" w:hAnsiTheme="majorHAnsi" w:cstheme="majorHAnsi"/>
              </w:rPr>
            </w:pPr>
            <w:r w:rsidRPr="000539F9">
              <w:rPr>
                <w:rFonts w:asciiTheme="majorHAnsi" w:hAnsiTheme="majorHAnsi" w:cstheme="majorHAnsi"/>
              </w:rPr>
              <w:drawing>
                <wp:anchor distT="0" distB="0" distL="114300" distR="114300" simplePos="0" relativeHeight="251691008" behindDoc="0" locked="0" layoutInCell="1" allowOverlap="1" wp14:anchorId="4FD32A5C" wp14:editId="12265339">
                  <wp:simplePos x="0" y="0"/>
                  <wp:positionH relativeFrom="column">
                    <wp:posOffset>437322</wp:posOffset>
                  </wp:positionH>
                  <wp:positionV relativeFrom="paragraph">
                    <wp:posOffset>588010</wp:posOffset>
                  </wp:positionV>
                  <wp:extent cx="1720215" cy="970915"/>
                  <wp:effectExtent l="0" t="0" r="0" b="635"/>
                  <wp:wrapSquare wrapText="bothSides"/>
                  <wp:docPr id="6" name="Picture 5">
                    <a:extLst xmlns:a="http://schemas.openxmlformats.org/drawingml/2006/main">
                      <a:ext uri="{FF2B5EF4-FFF2-40B4-BE49-F238E27FC236}">
                        <a16:creationId xmlns:a16="http://schemas.microsoft.com/office/drawing/2014/main" id="{05C67BB8-399C-46E0-9F29-60D0318732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5C67BB8-399C-46E0-9F29-60D0318732BE}"/>
                              </a:ext>
                            </a:extLst>
                          </pic:cNvPr>
                          <pic:cNvPicPr>
                            <a:picLocks noChangeAspect="1"/>
                          </pic:cNvPicPr>
                        </pic:nvPicPr>
                        <pic:blipFill rotWithShape="1">
                          <a:blip r:embed="rId66">
                            <a:extLst>
                              <a:ext uri="{28A0092B-C50C-407E-A947-70E740481C1C}">
                                <a14:useLocalDpi xmlns:a14="http://schemas.microsoft.com/office/drawing/2010/main" val="0"/>
                              </a:ext>
                            </a:extLst>
                          </a:blip>
                          <a:srcRect l="57217"/>
                          <a:stretch/>
                        </pic:blipFill>
                        <pic:spPr>
                          <a:xfrm>
                            <a:off x="0" y="0"/>
                            <a:ext cx="1720215" cy="970915"/>
                          </a:xfrm>
                          <a:prstGeom prst="rect">
                            <a:avLst/>
                          </a:prstGeom>
                        </pic:spPr>
                      </pic:pic>
                    </a:graphicData>
                  </a:graphic>
                </wp:anchor>
              </w:drawing>
            </w:r>
            <w:r>
              <w:rPr>
                <w:rFonts w:asciiTheme="majorHAnsi" w:hAnsiTheme="majorHAnsi" w:cstheme="majorHAnsi"/>
              </w:rPr>
              <w:t>It can be used to</w:t>
            </w:r>
            <w:r w:rsidR="00046FBB">
              <w:rPr>
                <w:rFonts w:asciiTheme="majorHAnsi" w:hAnsiTheme="majorHAnsi" w:cstheme="majorHAnsi"/>
              </w:rPr>
              <w:t xml:space="preserve"> e</w:t>
            </w:r>
            <w:r w:rsidR="00EE7177" w:rsidRPr="00EE7177">
              <w:rPr>
                <w:rFonts w:asciiTheme="majorHAnsi" w:hAnsiTheme="majorHAnsi" w:cstheme="majorHAnsi"/>
              </w:rPr>
              <w:t>stablish</w:t>
            </w:r>
            <w:r w:rsidR="00046FBB">
              <w:rPr>
                <w:rFonts w:asciiTheme="majorHAnsi" w:hAnsiTheme="majorHAnsi" w:cstheme="majorHAnsi"/>
              </w:rPr>
              <w:t xml:space="preserve"> a person</w:t>
            </w:r>
            <w:r w:rsidR="00EE7177" w:rsidRPr="00EE7177">
              <w:rPr>
                <w:rFonts w:asciiTheme="majorHAnsi" w:hAnsiTheme="majorHAnsi" w:cstheme="majorHAnsi"/>
              </w:rPr>
              <w:t xml:space="preserve"> </w:t>
            </w:r>
            <w:r w:rsidR="00046FBB">
              <w:rPr>
                <w:rFonts w:asciiTheme="majorHAnsi" w:hAnsiTheme="majorHAnsi" w:cstheme="majorHAnsi"/>
              </w:rPr>
              <w:t>was present</w:t>
            </w:r>
            <w:r w:rsidR="00EE7177" w:rsidRPr="00EE7177">
              <w:rPr>
                <w:rFonts w:asciiTheme="majorHAnsi" w:hAnsiTheme="majorHAnsi" w:cstheme="majorHAnsi"/>
              </w:rPr>
              <w:t xml:space="preserve"> at a crime scene</w:t>
            </w:r>
            <w:r w:rsidR="00046FBB">
              <w:rPr>
                <w:rFonts w:asciiTheme="majorHAnsi" w:hAnsiTheme="majorHAnsi" w:cstheme="majorHAnsi"/>
              </w:rPr>
              <w:t xml:space="preserve"> if they left a biological sample</w:t>
            </w:r>
            <w:r w:rsidR="00AB70A6">
              <w:rPr>
                <w:rFonts w:asciiTheme="majorHAnsi" w:hAnsiTheme="majorHAnsi" w:cstheme="majorHAnsi"/>
              </w:rPr>
              <w:t xml:space="preserve"> containing DNA</w:t>
            </w:r>
            <w:r>
              <w:rPr>
                <w:rFonts w:asciiTheme="majorHAnsi" w:hAnsiTheme="majorHAnsi" w:cstheme="majorHAnsi"/>
              </w:rPr>
              <w:t>.</w:t>
            </w:r>
          </w:p>
        </w:tc>
        <w:tc>
          <w:tcPr>
            <w:tcW w:w="52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255914" w14:textId="317CCC37" w:rsidR="00B760F3" w:rsidRPr="00B70AF6" w:rsidRDefault="00AB70A6" w:rsidP="00B70AF6">
            <w:pPr>
              <w:rPr>
                <w:rFonts w:asciiTheme="majorHAnsi" w:hAnsiTheme="majorHAnsi" w:cstheme="majorHAnsi"/>
              </w:rPr>
            </w:pPr>
            <w:r>
              <w:rPr>
                <w:rFonts w:asciiTheme="majorHAnsi" w:hAnsiTheme="majorHAnsi" w:cstheme="majorHAnsi"/>
              </w:rPr>
              <w:t xml:space="preserve">This does </w:t>
            </w:r>
            <w:r w:rsidR="00EE7177" w:rsidRPr="00EE7177">
              <w:rPr>
                <w:rFonts w:asciiTheme="majorHAnsi" w:hAnsiTheme="majorHAnsi" w:cstheme="majorHAnsi"/>
              </w:rPr>
              <w:t>not determine if person carried out the crime</w:t>
            </w:r>
            <w:r>
              <w:rPr>
                <w:rFonts w:asciiTheme="majorHAnsi" w:hAnsiTheme="majorHAnsi" w:cstheme="majorHAnsi"/>
              </w:rPr>
              <w:t xml:space="preserve">! But can help to identify or narrow down suspects. As only trace amounts of DNA are </w:t>
            </w:r>
            <w:r w:rsidR="00343A6B">
              <w:rPr>
                <w:rFonts w:asciiTheme="majorHAnsi" w:hAnsiTheme="majorHAnsi" w:cstheme="majorHAnsi"/>
              </w:rPr>
              <w:t>collected</w:t>
            </w:r>
            <w:r>
              <w:rPr>
                <w:rFonts w:asciiTheme="majorHAnsi" w:hAnsiTheme="majorHAnsi" w:cstheme="majorHAnsi"/>
              </w:rPr>
              <w:t xml:space="preserve"> PCR has to be used to amplify any DNA </w:t>
            </w:r>
            <w:r w:rsidR="000434B6">
              <w:rPr>
                <w:rFonts w:asciiTheme="majorHAnsi" w:hAnsiTheme="majorHAnsi" w:cstheme="majorHAnsi"/>
              </w:rPr>
              <w:t>sample</w:t>
            </w:r>
            <w:r>
              <w:rPr>
                <w:rFonts w:asciiTheme="majorHAnsi" w:hAnsiTheme="majorHAnsi" w:cstheme="majorHAnsi"/>
              </w:rPr>
              <w:t xml:space="preserve"> so that </w:t>
            </w:r>
            <w:r w:rsidR="00334274">
              <w:rPr>
                <w:rFonts w:asciiTheme="majorHAnsi" w:hAnsiTheme="majorHAnsi" w:cstheme="majorHAnsi"/>
              </w:rPr>
              <w:t xml:space="preserve">there is enough for multiple tests and it is not used up. </w:t>
            </w:r>
            <w:r w:rsidR="000434B6">
              <w:rPr>
                <w:rFonts w:asciiTheme="majorHAnsi" w:hAnsiTheme="majorHAnsi" w:cstheme="majorHAnsi"/>
              </w:rPr>
              <w:t xml:space="preserve"> The more bands a person has in common </w:t>
            </w:r>
            <w:r w:rsidR="003A5F51">
              <w:rPr>
                <w:rFonts w:asciiTheme="majorHAnsi" w:hAnsiTheme="majorHAnsi" w:cstheme="majorHAnsi"/>
              </w:rPr>
              <w:t xml:space="preserve">with the sample </w:t>
            </w:r>
            <w:r w:rsidR="000434B6">
              <w:rPr>
                <w:rFonts w:asciiTheme="majorHAnsi" w:hAnsiTheme="majorHAnsi" w:cstheme="majorHAnsi"/>
              </w:rPr>
              <w:t>the more</w:t>
            </w:r>
            <w:r w:rsidR="006E4897">
              <w:rPr>
                <w:rFonts w:asciiTheme="majorHAnsi" w:hAnsiTheme="majorHAnsi" w:cstheme="majorHAnsi"/>
              </w:rPr>
              <w:t xml:space="preserve"> likely they are to be the </w:t>
            </w:r>
            <w:r w:rsidR="003A5F51">
              <w:rPr>
                <w:rFonts w:asciiTheme="majorHAnsi" w:hAnsiTheme="majorHAnsi" w:cstheme="majorHAnsi"/>
              </w:rPr>
              <w:t>person who left it.</w:t>
            </w:r>
          </w:p>
        </w:tc>
      </w:tr>
      <w:tr w:rsidR="000539F9" w:rsidRPr="00B70AF6" w14:paraId="74A89992" w14:textId="77777777" w:rsidTr="00143705">
        <w:trPr>
          <w:trHeight w:val="390"/>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F2257A" w14:textId="26E8CFE0" w:rsidR="00B760F3" w:rsidRPr="00B70AF6" w:rsidRDefault="001E38C2" w:rsidP="00B70AF6">
            <w:pPr>
              <w:rPr>
                <w:rFonts w:asciiTheme="majorHAnsi" w:hAnsiTheme="majorHAnsi" w:cstheme="majorHAnsi"/>
                <w:b/>
                <w:bCs/>
              </w:rPr>
            </w:pPr>
            <w:r>
              <w:rPr>
                <w:rFonts w:asciiTheme="majorHAnsi" w:hAnsiTheme="majorHAnsi" w:cstheme="majorHAnsi"/>
                <w:b/>
                <w:bCs/>
              </w:rPr>
              <w:t>Determining Genetic Relationships</w:t>
            </w:r>
          </w:p>
        </w:tc>
        <w:tc>
          <w:tcPr>
            <w:tcW w:w="3685" w:type="dxa"/>
            <w:tcBorders>
              <w:top w:val="single" w:sz="8" w:space="0" w:color="000000"/>
              <w:left w:val="single" w:sz="8" w:space="0" w:color="000000"/>
              <w:bottom w:val="single" w:sz="8" w:space="0" w:color="000000"/>
              <w:right w:val="single" w:sz="8" w:space="0" w:color="000000"/>
            </w:tcBorders>
          </w:tcPr>
          <w:p w14:paraId="1857A409" w14:textId="4C4FE1F6" w:rsidR="00B760F3" w:rsidRDefault="00255F7A" w:rsidP="00243876">
            <w:pPr>
              <w:rPr>
                <w:rFonts w:asciiTheme="majorHAnsi" w:hAnsiTheme="majorHAnsi" w:cstheme="majorHAnsi"/>
              </w:rPr>
            </w:pPr>
            <w:r w:rsidRPr="00255F7A">
              <w:rPr>
                <w:rFonts w:asciiTheme="majorHAnsi" w:hAnsiTheme="majorHAnsi" w:cstheme="majorHAnsi"/>
              </w:rPr>
              <w:drawing>
                <wp:anchor distT="0" distB="0" distL="114300" distR="114300" simplePos="0" relativeHeight="251693056" behindDoc="0" locked="0" layoutInCell="1" allowOverlap="1" wp14:anchorId="4F0CEB51" wp14:editId="5566FC0B">
                  <wp:simplePos x="0" y="0"/>
                  <wp:positionH relativeFrom="column">
                    <wp:posOffset>438150</wp:posOffset>
                  </wp:positionH>
                  <wp:positionV relativeFrom="paragraph">
                    <wp:posOffset>180340</wp:posOffset>
                  </wp:positionV>
                  <wp:extent cx="1502410" cy="1399540"/>
                  <wp:effectExtent l="0" t="0" r="2540" b="0"/>
                  <wp:wrapSquare wrapText="bothSides"/>
                  <wp:docPr id="112" name="Picture 3">
                    <a:extLst xmlns:a="http://schemas.openxmlformats.org/drawingml/2006/main">
                      <a:ext uri="{FF2B5EF4-FFF2-40B4-BE49-F238E27FC236}">
                        <a16:creationId xmlns:a16="http://schemas.microsoft.com/office/drawing/2014/main" id="{5545E688-E808-4C2D-8E79-83EF844E07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5545E688-E808-4C2D-8E79-83EF844E074C}"/>
                              </a:ext>
                            </a:extLst>
                          </pic:cNvPr>
                          <pic:cNvPicPr>
                            <a:picLocks noChangeAspect="1"/>
                          </pic:cNvPicPr>
                        </pic:nvPicPr>
                        <pic:blipFill rotWithShape="1">
                          <a:blip r:embed="rId67">
                            <a:extLst>
                              <a:ext uri="{28A0092B-C50C-407E-A947-70E740481C1C}">
                                <a14:useLocalDpi xmlns:a14="http://schemas.microsoft.com/office/drawing/2010/main" val="0"/>
                              </a:ext>
                            </a:extLst>
                          </a:blip>
                          <a:srcRect l="66974"/>
                          <a:stretch/>
                        </pic:blipFill>
                        <pic:spPr>
                          <a:xfrm>
                            <a:off x="0" y="0"/>
                            <a:ext cx="1502410" cy="1399540"/>
                          </a:xfrm>
                          <a:prstGeom prst="rect">
                            <a:avLst/>
                          </a:prstGeom>
                        </pic:spPr>
                      </pic:pic>
                    </a:graphicData>
                  </a:graphic>
                  <wp14:sizeRelH relativeFrom="margin">
                    <wp14:pctWidth>0</wp14:pctWidth>
                  </wp14:sizeRelH>
                  <wp14:sizeRelV relativeFrom="margin">
                    <wp14:pctHeight>0</wp14:pctHeight>
                  </wp14:sizeRelV>
                </wp:anchor>
              </w:drawing>
            </w:r>
            <w:r w:rsidR="00626154" w:rsidRPr="00626154">
              <w:rPr>
                <w:rFonts w:asciiTheme="majorHAnsi" w:hAnsiTheme="majorHAnsi" w:cstheme="majorHAnsi"/>
              </w:rPr>
              <w:t>Paternity testing</w:t>
            </w:r>
            <w:r w:rsidR="00243876">
              <w:rPr>
                <w:rFonts w:asciiTheme="majorHAnsi" w:hAnsiTheme="majorHAnsi" w:cstheme="majorHAnsi"/>
              </w:rPr>
              <w:t xml:space="preserve"> or i</w:t>
            </w:r>
            <w:r w:rsidR="00626154" w:rsidRPr="00626154">
              <w:rPr>
                <w:rFonts w:asciiTheme="majorHAnsi" w:hAnsiTheme="majorHAnsi" w:cstheme="majorHAnsi"/>
              </w:rPr>
              <w:t>dentifying siblings</w:t>
            </w:r>
            <w:r>
              <w:rPr>
                <w:rFonts w:asciiTheme="majorHAnsi" w:hAnsiTheme="majorHAnsi" w:cstheme="majorHAnsi"/>
              </w:rPr>
              <w:t xml:space="preserve"> </w:t>
            </w:r>
          </w:p>
          <w:p w14:paraId="5C46982E" w14:textId="307FFAA7" w:rsidR="00255F7A" w:rsidRPr="00046FBB" w:rsidRDefault="00255F7A" w:rsidP="00243876">
            <w:pPr>
              <w:rPr>
                <w:rFonts w:asciiTheme="majorHAnsi" w:hAnsiTheme="majorHAnsi" w:cstheme="majorHAnsi"/>
              </w:rPr>
            </w:pPr>
          </w:p>
        </w:tc>
        <w:tc>
          <w:tcPr>
            <w:tcW w:w="52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D12755" w14:textId="69C5FFB9" w:rsidR="00DC59AA" w:rsidRDefault="00E02362" w:rsidP="00B70AF6">
            <w:pPr>
              <w:rPr>
                <w:rFonts w:asciiTheme="majorHAnsi" w:hAnsiTheme="majorHAnsi" w:cstheme="majorHAnsi"/>
              </w:rPr>
            </w:pPr>
            <w:r>
              <w:rPr>
                <w:rFonts w:asciiTheme="majorHAnsi" w:hAnsiTheme="majorHAnsi" w:cstheme="majorHAnsi"/>
              </w:rPr>
              <w:t xml:space="preserve">For paternity testing parents will have more bands in common with their parents as they will have inherited 50% of their VNTRs. Siblings also, more bands in common = more closely related. </w:t>
            </w:r>
          </w:p>
          <w:p w14:paraId="57947064" w14:textId="6ABCA901" w:rsidR="008A598B" w:rsidRPr="00B70AF6" w:rsidRDefault="008A598B" w:rsidP="00B70AF6">
            <w:pPr>
              <w:rPr>
                <w:rFonts w:asciiTheme="majorHAnsi" w:hAnsiTheme="majorHAnsi" w:cstheme="majorHAnsi"/>
              </w:rPr>
            </w:pPr>
            <w:r>
              <w:rPr>
                <w:rFonts w:asciiTheme="majorHAnsi" w:hAnsiTheme="majorHAnsi" w:cstheme="majorHAnsi"/>
              </w:rPr>
              <w:t xml:space="preserve">It can be used to </w:t>
            </w:r>
            <w:r w:rsidR="002B57E3">
              <w:rPr>
                <w:rFonts w:asciiTheme="majorHAnsi" w:hAnsiTheme="majorHAnsi" w:cstheme="majorHAnsi"/>
              </w:rPr>
              <w:t>identify the relatedness of different populations</w:t>
            </w:r>
            <w:r w:rsidR="00AE6D12">
              <w:rPr>
                <w:rFonts w:asciiTheme="majorHAnsi" w:hAnsiTheme="majorHAnsi" w:cstheme="majorHAnsi"/>
              </w:rPr>
              <w:t xml:space="preserve"> (phylogenetics) often using mtDNA</w:t>
            </w:r>
            <w:r w:rsidR="00B46E59">
              <w:rPr>
                <w:rFonts w:asciiTheme="majorHAnsi" w:hAnsiTheme="majorHAnsi" w:cstheme="majorHAnsi"/>
              </w:rPr>
              <w:t xml:space="preserve"> which is only inherited from mother</w:t>
            </w:r>
            <w:r w:rsidR="00DC59AA">
              <w:rPr>
                <w:rFonts w:asciiTheme="majorHAnsi" w:hAnsiTheme="majorHAnsi" w:cstheme="majorHAnsi"/>
              </w:rPr>
              <w:t xml:space="preserve"> or Y chromosome to trace paternal inheritance only</w:t>
            </w:r>
            <w:r w:rsidR="00AE6D12">
              <w:rPr>
                <w:rFonts w:asciiTheme="majorHAnsi" w:hAnsiTheme="majorHAnsi" w:cstheme="majorHAnsi"/>
              </w:rPr>
              <w:t>.</w:t>
            </w:r>
          </w:p>
        </w:tc>
      </w:tr>
      <w:tr w:rsidR="000539F9" w:rsidRPr="00B70AF6" w14:paraId="35F276D5" w14:textId="77777777" w:rsidTr="00143705">
        <w:trPr>
          <w:trHeight w:val="272"/>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186FCD" w14:textId="77777777" w:rsidR="00B760F3" w:rsidRPr="00B70AF6" w:rsidRDefault="00B760F3" w:rsidP="00B70AF6">
            <w:pPr>
              <w:rPr>
                <w:rFonts w:asciiTheme="majorHAnsi" w:hAnsiTheme="majorHAnsi" w:cstheme="majorHAnsi"/>
                <w:b/>
                <w:bCs/>
              </w:rPr>
            </w:pPr>
            <w:r w:rsidRPr="00B70AF6">
              <w:rPr>
                <w:rFonts w:asciiTheme="majorHAnsi" w:hAnsiTheme="majorHAnsi" w:cstheme="majorHAnsi"/>
                <w:b/>
                <w:bCs/>
              </w:rPr>
              <w:lastRenderedPageBreak/>
              <w:t>Genetic Variability</w:t>
            </w:r>
          </w:p>
        </w:tc>
        <w:tc>
          <w:tcPr>
            <w:tcW w:w="3685" w:type="dxa"/>
            <w:tcBorders>
              <w:top w:val="single" w:sz="8" w:space="0" w:color="000000"/>
              <w:left w:val="single" w:sz="8" w:space="0" w:color="000000"/>
              <w:bottom w:val="single" w:sz="8" w:space="0" w:color="000000"/>
              <w:right w:val="single" w:sz="8" w:space="0" w:color="000000"/>
            </w:tcBorders>
          </w:tcPr>
          <w:p w14:paraId="119D0E2E" w14:textId="77777777" w:rsidR="00B760F3" w:rsidRDefault="00626154" w:rsidP="00B70AF6">
            <w:pPr>
              <w:rPr>
                <w:rFonts w:asciiTheme="majorHAnsi" w:hAnsiTheme="majorHAnsi" w:cstheme="majorHAnsi"/>
              </w:rPr>
            </w:pPr>
            <w:r w:rsidRPr="00626154">
              <w:rPr>
                <w:rFonts w:asciiTheme="majorHAnsi" w:hAnsiTheme="majorHAnsi" w:cstheme="majorHAnsi"/>
              </w:rPr>
              <w:t>Determining genetic variability within a population</w:t>
            </w:r>
          </w:p>
          <w:p w14:paraId="7CF3F7B0" w14:textId="3D1C4253" w:rsidR="0017011D" w:rsidRPr="00FB2DD2" w:rsidRDefault="006813BF" w:rsidP="00B70AF6">
            <w:pPr>
              <w:rPr>
                <w:rFonts w:asciiTheme="majorHAnsi" w:hAnsiTheme="majorHAnsi" w:cstheme="majorHAnsi"/>
              </w:rPr>
            </w:pPr>
            <w:r>
              <w:rPr>
                <w:rFonts w:asciiTheme="majorHAnsi" w:hAnsiTheme="majorHAnsi" w:cstheme="majorHAnsi"/>
              </w:rPr>
              <w:t xml:space="preserve">Looking for variation within or between populations. </w:t>
            </w:r>
          </w:p>
        </w:tc>
        <w:tc>
          <w:tcPr>
            <w:tcW w:w="52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85C564" w14:textId="7AD6C4D8" w:rsidR="0017011D" w:rsidRPr="00B70AF6" w:rsidRDefault="00626154" w:rsidP="00626154">
            <w:pPr>
              <w:rPr>
                <w:rFonts w:asciiTheme="majorHAnsi" w:hAnsiTheme="majorHAnsi" w:cstheme="majorHAnsi"/>
              </w:rPr>
            </w:pPr>
            <w:r w:rsidRPr="00626154">
              <w:rPr>
                <w:rFonts w:asciiTheme="majorHAnsi" w:hAnsiTheme="majorHAnsi" w:cstheme="majorHAnsi"/>
              </w:rPr>
              <w:t>Populations where members have very similar genetic fingerprints ha</w:t>
            </w:r>
            <w:r w:rsidR="00554418">
              <w:rPr>
                <w:rFonts w:asciiTheme="majorHAnsi" w:hAnsiTheme="majorHAnsi" w:cstheme="majorHAnsi"/>
              </w:rPr>
              <w:t>ve</w:t>
            </w:r>
            <w:r w:rsidRPr="00626154">
              <w:rPr>
                <w:rFonts w:asciiTheme="majorHAnsi" w:hAnsiTheme="majorHAnsi" w:cstheme="majorHAnsi"/>
              </w:rPr>
              <w:t> little genetic diversity</w:t>
            </w:r>
            <w:r w:rsidR="00D05996">
              <w:rPr>
                <w:rFonts w:asciiTheme="majorHAnsi" w:hAnsiTheme="majorHAnsi" w:cstheme="majorHAnsi"/>
              </w:rPr>
              <w:t xml:space="preserve"> – this can help with conservation plans to try and increase diversity in a population</w:t>
            </w:r>
            <w:r w:rsidR="0017011D">
              <w:rPr>
                <w:rFonts w:asciiTheme="majorHAnsi" w:hAnsiTheme="majorHAnsi" w:cstheme="majorHAnsi"/>
              </w:rPr>
              <w:t xml:space="preserve">. </w:t>
            </w:r>
          </w:p>
        </w:tc>
      </w:tr>
      <w:tr w:rsidR="000539F9" w:rsidRPr="00B70AF6" w14:paraId="40B24E41" w14:textId="77777777" w:rsidTr="00143705">
        <w:trPr>
          <w:trHeight w:val="364"/>
        </w:trPr>
        <w:tc>
          <w:tcPr>
            <w:tcW w:w="15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C58A45" w14:textId="77777777" w:rsidR="00B760F3" w:rsidRPr="00B70AF6" w:rsidRDefault="00B760F3" w:rsidP="00B70AF6">
            <w:pPr>
              <w:rPr>
                <w:rFonts w:asciiTheme="majorHAnsi" w:hAnsiTheme="majorHAnsi" w:cstheme="majorHAnsi"/>
                <w:b/>
                <w:bCs/>
              </w:rPr>
            </w:pPr>
            <w:r w:rsidRPr="00B70AF6">
              <w:rPr>
                <w:rFonts w:asciiTheme="majorHAnsi" w:hAnsiTheme="majorHAnsi" w:cstheme="majorHAnsi"/>
                <w:b/>
                <w:bCs/>
              </w:rPr>
              <w:t>Animal and Plant Breeding</w:t>
            </w:r>
          </w:p>
        </w:tc>
        <w:tc>
          <w:tcPr>
            <w:tcW w:w="3685" w:type="dxa"/>
            <w:tcBorders>
              <w:top w:val="single" w:sz="8" w:space="0" w:color="000000"/>
              <w:left w:val="single" w:sz="8" w:space="0" w:color="000000"/>
              <w:bottom w:val="single" w:sz="8" w:space="0" w:color="000000"/>
              <w:right w:val="single" w:sz="8" w:space="0" w:color="000000"/>
            </w:tcBorders>
          </w:tcPr>
          <w:p w14:paraId="7D46C8D0" w14:textId="2D55209B" w:rsidR="00EE7177" w:rsidRPr="001C5C51" w:rsidRDefault="00EE7177" w:rsidP="00E817ED">
            <w:pPr>
              <w:pStyle w:val="ListParagraph"/>
              <w:numPr>
                <w:ilvl w:val="0"/>
                <w:numId w:val="27"/>
              </w:numPr>
              <w:tabs>
                <w:tab w:val="clear" w:pos="720"/>
                <w:tab w:val="num" w:pos="360"/>
              </w:tabs>
              <w:ind w:left="278" w:hanging="142"/>
              <w:rPr>
                <w:rFonts w:asciiTheme="majorHAnsi" w:hAnsiTheme="majorHAnsi" w:cstheme="majorHAnsi"/>
                <w:sz w:val="22"/>
                <w:szCs w:val="22"/>
              </w:rPr>
            </w:pPr>
            <w:r w:rsidRPr="001C5C51">
              <w:rPr>
                <w:rFonts w:asciiTheme="majorHAnsi" w:hAnsiTheme="majorHAnsi" w:cstheme="majorHAnsi"/>
                <w:sz w:val="22"/>
                <w:szCs w:val="22"/>
              </w:rPr>
              <w:t>Determining paternity and therefore pedigree</w:t>
            </w:r>
            <w:r w:rsidR="001C5C51" w:rsidRPr="001C5C51">
              <w:rPr>
                <w:rFonts w:asciiTheme="majorHAnsi" w:hAnsiTheme="majorHAnsi" w:cstheme="majorHAnsi"/>
                <w:sz w:val="22"/>
                <w:szCs w:val="22"/>
              </w:rPr>
              <w:t xml:space="preserve"> of animals.</w:t>
            </w:r>
          </w:p>
          <w:p w14:paraId="55395D26" w14:textId="15225BA8" w:rsidR="00B760F3" w:rsidRPr="001C5C51" w:rsidRDefault="001C5C51" w:rsidP="00E817ED">
            <w:pPr>
              <w:pStyle w:val="ListParagraph"/>
              <w:numPr>
                <w:ilvl w:val="0"/>
                <w:numId w:val="27"/>
              </w:numPr>
              <w:tabs>
                <w:tab w:val="clear" w:pos="720"/>
                <w:tab w:val="num" w:pos="360"/>
              </w:tabs>
              <w:ind w:left="278" w:hanging="142"/>
              <w:rPr>
                <w:rFonts w:asciiTheme="majorHAnsi" w:hAnsiTheme="majorHAnsi" w:cstheme="majorHAnsi"/>
              </w:rPr>
            </w:pPr>
            <w:r w:rsidRPr="001C5C51">
              <w:rPr>
                <w:rFonts w:asciiTheme="majorHAnsi" w:hAnsiTheme="majorHAnsi" w:cstheme="majorHAnsi"/>
                <w:sz w:val="22"/>
                <w:szCs w:val="22"/>
              </w:rPr>
              <w:t>I</w:t>
            </w:r>
            <w:r w:rsidR="00EE7177" w:rsidRPr="001C5C51">
              <w:rPr>
                <w:rFonts w:asciiTheme="majorHAnsi" w:hAnsiTheme="majorHAnsi" w:cstheme="majorHAnsi"/>
                <w:sz w:val="22"/>
                <w:szCs w:val="22"/>
              </w:rPr>
              <w:t>dentify</w:t>
            </w:r>
            <w:r w:rsidRPr="001C5C51">
              <w:rPr>
                <w:rFonts w:asciiTheme="majorHAnsi" w:hAnsiTheme="majorHAnsi" w:cstheme="majorHAnsi"/>
                <w:sz w:val="22"/>
                <w:szCs w:val="22"/>
              </w:rPr>
              <w:t>ing</w:t>
            </w:r>
            <w:r w:rsidR="00EE7177" w:rsidRPr="001C5C51">
              <w:rPr>
                <w:rFonts w:asciiTheme="majorHAnsi" w:hAnsiTheme="majorHAnsi" w:cstheme="majorHAnsi"/>
                <w:sz w:val="22"/>
                <w:szCs w:val="22"/>
              </w:rPr>
              <w:t xml:space="preserve"> plants or animals with a desired allele or gene </w:t>
            </w:r>
          </w:p>
        </w:tc>
        <w:tc>
          <w:tcPr>
            <w:tcW w:w="52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5CAF87" w14:textId="558BB912" w:rsidR="001C5C51" w:rsidRDefault="001C5C51" w:rsidP="001C5C51">
            <w:pPr>
              <w:rPr>
                <w:rFonts w:asciiTheme="majorHAnsi" w:hAnsiTheme="majorHAnsi" w:cstheme="majorHAnsi"/>
              </w:rPr>
            </w:pPr>
            <w:r>
              <w:rPr>
                <w:rFonts w:asciiTheme="majorHAnsi" w:hAnsiTheme="majorHAnsi" w:cstheme="majorHAnsi"/>
              </w:rPr>
              <w:t>Identifying parents or genetic similarities between captive organisms prevents</w:t>
            </w:r>
            <w:r w:rsidR="00EE7177" w:rsidRPr="00EE7177">
              <w:rPr>
                <w:rFonts w:asciiTheme="majorHAnsi" w:hAnsiTheme="majorHAnsi" w:cstheme="majorHAnsi"/>
              </w:rPr>
              <w:t xml:space="preserve"> inbreeding</w:t>
            </w:r>
            <w:r w:rsidR="00E05B05">
              <w:rPr>
                <w:rFonts w:asciiTheme="majorHAnsi" w:hAnsiTheme="majorHAnsi" w:cstheme="majorHAnsi"/>
              </w:rPr>
              <w:t xml:space="preserve"> which can increase the risk of genetic disorders</w:t>
            </w:r>
            <w:r w:rsidR="00FB2DD2">
              <w:rPr>
                <w:rFonts w:asciiTheme="majorHAnsi" w:hAnsiTheme="majorHAnsi" w:cstheme="majorHAnsi"/>
              </w:rPr>
              <w:t>.</w:t>
            </w:r>
            <w:r w:rsidR="00621DC9">
              <w:rPr>
                <w:rFonts w:asciiTheme="majorHAnsi" w:hAnsiTheme="majorHAnsi" w:cstheme="majorHAnsi"/>
              </w:rPr>
              <w:t xml:space="preserve"> Also allows pedigree’s of award winning animals to be confirmed.</w:t>
            </w:r>
          </w:p>
          <w:p w14:paraId="02563816" w14:textId="4EFC6567" w:rsidR="00B760F3" w:rsidRPr="00B70AF6" w:rsidRDefault="00554418" w:rsidP="001C5C51">
            <w:pPr>
              <w:rPr>
                <w:rFonts w:asciiTheme="majorHAnsi" w:hAnsiTheme="majorHAnsi" w:cstheme="majorHAnsi"/>
              </w:rPr>
            </w:pPr>
            <w:r>
              <w:rPr>
                <w:rFonts w:asciiTheme="majorHAnsi" w:hAnsiTheme="majorHAnsi" w:cstheme="majorHAnsi"/>
              </w:rPr>
              <w:t xml:space="preserve">Knowing which genes organisms contain or which are more diverse can </w:t>
            </w:r>
            <w:r w:rsidR="00EE7177" w:rsidRPr="00EE7177">
              <w:rPr>
                <w:rFonts w:asciiTheme="majorHAnsi" w:hAnsiTheme="majorHAnsi" w:cstheme="majorHAnsi"/>
              </w:rPr>
              <w:t>help with selective breeding</w:t>
            </w:r>
            <w:r>
              <w:rPr>
                <w:rFonts w:asciiTheme="majorHAnsi" w:hAnsiTheme="majorHAnsi" w:cstheme="majorHAnsi"/>
              </w:rPr>
              <w:t>.</w:t>
            </w:r>
          </w:p>
        </w:tc>
      </w:tr>
    </w:tbl>
    <w:p w14:paraId="1AB6EA94" w14:textId="195C2295" w:rsidR="002304BF" w:rsidRDefault="002304BF">
      <w:pPr>
        <w:rPr>
          <w:rFonts w:asciiTheme="majorHAnsi" w:hAnsiTheme="majorHAnsi" w:cstheme="majorHAnsi"/>
        </w:rPr>
      </w:pPr>
    </w:p>
    <w:p w14:paraId="7EA76EDD" w14:textId="7EA0DD15" w:rsidR="007A51A3" w:rsidRPr="00D411C6" w:rsidRDefault="00D74C97">
      <w:pPr>
        <w:rPr>
          <w:rFonts w:asciiTheme="majorHAnsi" w:hAnsiTheme="majorHAnsi" w:cstheme="majorHAnsi"/>
          <w:b/>
          <w:bCs/>
          <w:sz w:val="24"/>
          <w:szCs w:val="24"/>
        </w:rPr>
      </w:pPr>
      <w:r w:rsidRPr="00D411C6">
        <w:rPr>
          <w:rFonts w:asciiTheme="majorHAnsi" w:hAnsiTheme="majorHAnsi" w:cstheme="majorHAnsi"/>
          <w:b/>
          <w:bCs/>
          <w:sz w:val="24"/>
          <w:szCs w:val="24"/>
        </w:rPr>
        <w:t>Recall Questions</w:t>
      </w:r>
    </w:p>
    <w:p w14:paraId="59CBAF11" w14:textId="7AEB00B7" w:rsidR="001712BB" w:rsidRPr="0089772A" w:rsidRDefault="001712BB" w:rsidP="00E817ED">
      <w:pPr>
        <w:numPr>
          <w:ilvl w:val="0"/>
          <w:numId w:val="6"/>
        </w:numPr>
        <w:spacing w:line="259" w:lineRule="auto"/>
        <w:rPr>
          <w:rFonts w:ascii="Calibri" w:hAnsi="Calibri" w:cs="Calibri"/>
        </w:rPr>
      </w:pPr>
      <w:r w:rsidRPr="0089772A">
        <w:rPr>
          <w:rFonts w:ascii="Calibri" w:hAnsi="Calibri" w:cs="Calibri"/>
        </w:rPr>
        <w:t>Name the three molecules that can be separated using gel electrophoresis.</w:t>
      </w:r>
    </w:p>
    <w:p w14:paraId="760816AF" w14:textId="7D5682F6" w:rsidR="001712BB" w:rsidRPr="0089772A" w:rsidRDefault="00875BDF" w:rsidP="00E817ED">
      <w:pPr>
        <w:numPr>
          <w:ilvl w:val="0"/>
          <w:numId w:val="6"/>
        </w:numPr>
        <w:spacing w:line="259" w:lineRule="auto"/>
        <w:rPr>
          <w:rFonts w:ascii="Calibri" w:hAnsi="Calibri" w:cs="Calibri"/>
        </w:rPr>
      </w:pPr>
      <w:r w:rsidRPr="0089772A">
        <w:rPr>
          <w:rFonts w:ascii="Calibri" w:hAnsi="Calibri" w:cs="Calibri"/>
        </w:rPr>
        <w:t>N</w:t>
      </w:r>
      <w:r w:rsidR="001712BB" w:rsidRPr="0089772A">
        <w:rPr>
          <w:rFonts w:ascii="Calibri" w:hAnsi="Calibri" w:cs="Calibri"/>
        </w:rPr>
        <w:t>ame the property of these compounds that</w:t>
      </w:r>
      <w:r w:rsidR="00111813" w:rsidRPr="0089772A">
        <w:rPr>
          <w:rFonts w:ascii="Calibri" w:hAnsi="Calibri" w:cs="Calibri"/>
        </w:rPr>
        <w:t xml:space="preserve"> allows them to be separated</w:t>
      </w:r>
    </w:p>
    <w:p w14:paraId="661E7038" w14:textId="52A60F70" w:rsidR="00111813" w:rsidRPr="0089772A" w:rsidRDefault="00111813" w:rsidP="00E817ED">
      <w:pPr>
        <w:numPr>
          <w:ilvl w:val="0"/>
          <w:numId w:val="6"/>
        </w:numPr>
        <w:spacing w:line="259" w:lineRule="auto"/>
        <w:rPr>
          <w:rFonts w:ascii="Calibri" w:hAnsi="Calibri" w:cs="Calibri"/>
        </w:rPr>
      </w:pPr>
      <w:r w:rsidRPr="0089772A">
        <w:rPr>
          <w:rFonts w:ascii="Calibri" w:hAnsi="Calibri" w:cs="Calibri"/>
        </w:rPr>
        <w:t>What is the purpose of the loading dye?</w:t>
      </w:r>
    </w:p>
    <w:p w14:paraId="35A10838" w14:textId="77777777" w:rsidR="00111813" w:rsidRPr="0089772A" w:rsidRDefault="00111813" w:rsidP="00E817ED">
      <w:pPr>
        <w:widowControl w:val="0"/>
        <w:numPr>
          <w:ilvl w:val="0"/>
          <w:numId w:val="28"/>
        </w:numPr>
        <w:autoSpaceDE w:val="0"/>
        <w:autoSpaceDN w:val="0"/>
        <w:adjustRightInd w:val="0"/>
        <w:spacing w:after="45" w:line="240" w:lineRule="auto"/>
        <w:ind w:right="45"/>
        <w:rPr>
          <w:rFonts w:ascii="Calibri" w:hAnsi="Calibri" w:cs="Calibri"/>
          <w:color w:val="000000"/>
        </w:rPr>
      </w:pPr>
      <w:r w:rsidRPr="0089772A">
        <w:rPr>
          <w:rFonts w:ascii="Calibri" w:hAnsi="Calibri" w:cs="Calibri"/>
          <w:color w:val="000000"/>
        </w:rPr>
        <w:t>In gel electrophoresis, is DNA attracted to the anode (+ve) or cathode (-ve)? Explain your answer.</w:t>
      </w:r>
    </w:p>
    <w:p w14:paraId="7DC50B35" w14:textId="77777777" w:rsidR="00111813" w:rsidRPr="0089772A" w:rsidRDefault="00111813" w:rsidP="00E817ED">
      <w:pPr>
        <w:widowControl w:val="0"/>
        <w:numPr>
          <w:ilvl w:val="0"/>
          <w:numId w:val="28"/>
        </w:numPr>
        <w:autoSpaceDE w:val="0"/>
        <w:autoSpaceDN w:val="0"/>
        <w:adjustRightInd w:val="0"/>
        <w:spacing w:after="45" w:line="240" w:lineRule="auto"/>
        <w:ind w:right="45"/>
        <w:rPr>
          <w:rFonts w:ascii="Calibri" w:hAnsi="Calibri" w:cs="Calibri"/>
          <w:color w:val="000000"/>
        </w:rPr>
      </w:pPr>
      <w:r w:rsidRPr="0089772A">
        <w:rPr>
          <w:rFonts w:ascii="Calibri" w:hAnsi="Calibri" w:cs="Calibri"/>
          <w:color w:val="000000"/>
        </w:rPr>
        <w:t>Describe the movement of small fragments compared to larger fragments in gel electrophoresis.</w:t>
      </w:r>
    </w:p>
    <w:p w14:paraId="3EDEBCF1" w14:textId="77777777" w:rsidR="0089772A" w:rsidRPr="0089772A" w:rsidRDefault="00111813" w:rsidP="00E817ED">
      <w:pPr>
        <w:widowControl w:val="0"/>
        <w:numPr>
          <w:ilvl w:val="0"/>
          <w:numId w:val="6"/>
        </w:numPr>
        <w:autoSpaceDE w:val="0"/>
        <w:autoSpaceDN w:val="0"/>
        <w:adjustRightInd w:val="0"/>
        <w:spacing w:after="45" w:line="259" w:lineRule="auto"/>
        <w:ind w:right="45"/>
        <w:rPr>
          <w:rFonts w:ascii="Calibri" w:hAnsi="Calibri" w:cs="Calibri"/>
        </w:rPr>
      </w:pPr>
      <w:r w:rsidRPr="0089772A">
        <w:rPr>
          <w:rFonts w:ascii="Calibri" w:hAnsi="Calibri" w:cs="Calibri"/>
          <w:color w:val="000000"/>
        </w:rPr>
        <w:t>What are large non-coding regions in DNA called?</w:t>
      </w:r>
    </w:p>
    <w:p w14:paraId="4FC97215" w14:textId="77777777" w:rsidR="0089772A" w:rsidRPr="0089772A" w:rsidRDefault="001712BB" w:rsidP="00E817ED">
      <w:pPr>
        <w:widowControl w:val="0"/>
        <w:numPr>
          <w:ilvl w:val="0"/>
          <w:numId w:val="6"/>
        </w:numPr>
        <w:autoSpaceDE w:val="0"/>
        <w:autoSpaceDN w:val="0"/>
        <w:adjustRightInd w:val="0"/>
        <w:spacing w:after="45" w:line="259" w:lineRule="auto"/>
        <w:ind w:right="45"/>
        <w:rPr>
          <w:rFonts w:ascii="Calibri" w:hAnsi="Calibri" w:cs="Calibri"/>
        </w:rPr>
      </w:pPr>
      <w:r w:rsidRPr="0089772A">
        <w:rPr>
          <w:rFonts w:ascii="Calibri" w:hAnsi="Calibri" w:cs="Calibri"/>
        </w:rPr>
        <w:t>Explain how gel electrophoresis can be used to work out the genotype of a person with sickle cell or as a carrier of sickle cell.</w:t>
      </w:r>
    </w:p>
    <w:p w14:paraId="2D5C858A" w14:textId="0FDDEC93" w:rsidR="001712BB" w:rsidRPr="0089772A" w:rsidRDefault="001712BB" w:rsidP="00E817ED">
      <w:pPr>
        <w:widowControl w:val="0"/>
        <w:numPr>
          <w:ilvl w:val="0"/>
          <w:numId w:val="6"/>
        </w:numPr>
        <w:autoSpaceDE w:val="0"/>
        <w:autoSpaceDN w:val="0"/>
        <w:adjustRightInd w:val="0"/>
        <w:spacing w:after="45" w:line="259" w:lineRule="auto"/>
        <w:ind w:right="45"/>
        <w:rPr>
          <w:rFonts w:ascii="Calibri" w:hAnsi="Calibri" w:cs="Calibri"/>
        </w:rPr>
      </w:pPr>
      <w:r w:rsidRPr="0089772A">
        <w:rPr>
          <w:rFonts w:ascii="Calibri" w:hAnsi="Calibri" w:cs="Calibri"/>
        </w:rPr>
        <w:t>Explain how gel electrophoresis can be used to separate DNA fragments and how this Technique can be used to help with DNA profiling.</w:t>
      </w:r>
    </w:p>
    <w:p w14:paraId="54EA72EE" w14:textId="77777777" w:rsidR="0072423F" w:rsidRPr="00D411C6" w:rsidRDefault="0072423F" w:rsidP="00F96209">
      <w:pPr>
        <w:widowControl w:val="0"/>
        <w:autoSpaceDE w:val="0"/>
        <w:autoSpaceDN w:val="0"/>
        <w:adjustRightInd w:val="0"/>
        <w:spacing w:after="45" w:line="240" w:lineRule="auto"/>
        <w:ind w:right="45"/>
        <w:rPr>
          <w:rFonts w:asciiTheme="majorHAnsi" w:hAnsiTheme="majorHAnsi" w:cstheme="majorHAnsi"/>
          <w:b/>
          <w:bCs/>
          <w:color w:val="000000"/>
          <w:sz w:val="24"/>
          <w:szCs w:val="24"/>
          <w:lang w:val="en-US"/>
        </w:rPr>
      </w:pPr>
      <w:r w:rsidRPr="00D411C6">
        <w:rPr>
          <w:rFonts w:asciiTheme="majorHAnsi" w:hAnsiTheme="majorHAnsi" w:cstheme="majorHAnsi"/>
          <w:b/>
          <w:bCs/>
          <w:color w:val="000000"/>
          <w:sz w:val="24"/>
          <w:szCs w:val="24"/>
          <w:lang w:val="en-US"/>
        </w:rPr>
        <w:t>Exam Questions</w:t>
      </w:r>
    </w:p>
    <w:p w14:paraId="7A0E1E73" w14:textId="77777777" w:rsidR="0025265C" w:rsidRPr="00724BC0" w:rsidRDefault="0025265C" w:rsidP="00F96209">
      <w:pPr>
        <w:widowControl w:val="0"/>
        <w:autoSpaceDE w:val="0"/>
        <w:autoSpaceDN w:val="0"/>
        <w:adjustRightInd w:val="0"/>
        <w:spacing w:after="45" w:line="240" w:lineRule="auto"/>
        <w:ind w:left="150" w:right="45"/>
        <w:rPr>
          <w:b/>
          <w:bCs/>
          <w:color w:val="000000"/>
          <w:sz w:val="27"/>
          <w:szCs w:val="27"/>
        </w:rPr>
      </w:pPr>
      <w:r>
        <w:rPr>
          <w:b/>
          <w:bCs/>
          <w:color w:val="000000"/>
          <w:sz w:val="27"/>
          <w:szCs w:val="27"/>
        </w:rPr>
        <w:t xml:space="preserve">Q1. </w:t>
      </w:r>
      <w:r>
        <w:t>DNA probes may be used to identify the presence of specific genes associated with human diseases. The flow chart summarises the way in which they are used.</w:t>
      </w:r>
    </w:p>
    <w:p w14:paraId="0AB31F70" w14:textId="77777777" w:rsidR="0025265C" w:rsidRDefault="0025265C" w:rsidP="0025265C">
      <w:pPr>
        <w:widowControl w:val="0"/>
        <w:autoSpaceDE w:val="0"/>
        <w:autoSpaceDN w:val="0"/>
        <w:adjustRightInd w:val="0"/>
        <w:spacing w:line="240" w:lineRule="auto"/>
      </w:pPr>
      <w:r>
        <w:t> </w:t>
      </w:r>
    </w:p>
    <w:tbl>
      <w:tblPr>
        <w:tblW w:w="0" w:type="auto"/>
        <w:tblInd w:w="3335" w:type="dxa"/>
        <w:tblLayout w:type="fixed"/>
        <w:tblCellMar>
          <w:left w:w="0" w:type="dxa"/>
          <w:right w:w="0" w:type="dxa"/>
        </w:tblCellMar>
        <w:tblLook w:val="0000" w:firstRow="0" w:lastRow="0" w:firstColumn="0" w:lastColumn="0" w:noHBand="0" w:noVBand="0"/>
      </w:tblPr>
      <w:tblGrid>
        <w:gridCol w:w="3677"/>
      </w:tblGrid>
      <w:tr w:rsidR="0025265C" w14:paraId="187E598A" w14:textId="77777777" w:rsidTr="008E138E">
        <w:tblPrEx>
          <w:tblCellMar>
            <w:top w:w="0" w:type="dxa"/>
            <w:left w:w="0" w:type="dxa"/>
            <w:bottom w:w="0" w:type="dxa"/>
            <w:right w:w="0" w:type="dxa"/>
          </w:tblCellMar>
        </w:tblPrEx>
        <w:tc>
          <w:tcPr>
            <w:tcW w:w="3677"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4C9B055" w14:textId="77777777" w:rsidR="0025265C" w:rsidRDefault="0025265C" w:rsidP="008E138E">
            <w:pPr>
              <w:widowControl w:val="0"/>
              <w:autoSpaceDE w:val="0"/>
              <w:autoSpaceDN w:val="0"/>
              <w:adjustRightInd w:val="0"/>
              <w:spacing w:before="120" w:after="120" w:line="240" w:lineRule="auto"/>
              <w:jc w:val="center"/>
            </w:pPr>
            <w:r>
              <w:rPr>
                <w:b/>
                <w:bCs/>
              </w:rPr>
              <w:t>Stage 1</w:t>
            </w:r>
            <w:r>
              <w:t xml:space="preserve"> DNA is cut into fragments</w:t>
            </w:r>
          </w:p>
        </w:tc>
      </w:tr>
    </w:tbl>
    <w:p w14:paraId="423DC080" w14:textId="77711893" w:rsidR="0025265C" w:rsidRDefault="0025265C" w:rsidP="0025265C">
      <w:pPr>
        <w:widowControl w:val="0"/>
        <w:autoSpaceDE w:val="0"/>
        <w:autoSpaceDN w:val="0"/>
        <w:adjustRightInd w:val="0"/>
        <w:spacing w:line="240" w:lineRule="auto"/>
        <w:ind w:left="2268" w:right="567" w:firstLine="2752"/>
      </w:pPr>
      <w:r>
        <w:rPr>
          <w:noProof/>
        </w:rPr>
        <w:drawing>
          <wp:inline distT="0" distB="0" distL="0" distR="0" wp14:anchorId="47928136" wp14:editId="04316EB7">
            <wp:extent cx="142875" cy="294005"/>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2875" cy="294005"/>
                    </a:xfrm>
                    <a:prstGeom prst="rect">
                      <a:avLst/>
                    </a:prstGeom>
                    <a:noFill/>
                    <a:ln>
                      <a:noFill/>
                    </a:ln>
                  </pic:spPr>
                </pic:pic>
              </a:graphicData>
            </a:graphic>
          </wp:inline>
        </w:drawing>
      </w:r>
      <w:r>
        <w:t> </w:t>
      </w:r>
    </w:p>
    <w:tbl>
      <w:tblPr>
        <w:tblW w:w="0" w:type="auto"/>
        <w:tblInd w:w="2343" w:type="dxa"/>
        <w:tblLayout w:type="fixed"/>
        <w:tblCellMar>
          <w:left w:w="0" w:type="dxa"/>
          <w:right w:w="0" w:type="dxa"/>
        </w:tblCellMar>
        <w:tblLook w:val="0000" w:firstRow="0" w:lastRow="0" w:firstColumn="0" w:lastColumn="0" w:noHBand="0" w:noVBand="0"/>
      </w:tblPr>
      <w:tblGrid>
        <w:gridCol w:w="5657"/>
      </w:tblGrid>
      <w:tr w:rsidR="0025265C" w14:paraId="0ECCB2EE" w14:textId="77777777" w:rsidTr="008E138E">
        <w:tblPrEx>
          <w:tblCellMar>
            <w:top w:w="0" w:type="dxa"/>
            <w:left w:w="0" w:type="dxa"/>
            <w:bottom w:w="0" w:type="dxa"/>
            <w:right w:w="0" w:type="dxa"/>
          </w:tblCellMar>
        </w:tblPrEx>
        <w:tc>
          <w:tcPr>
            <w:tcW w:w="5657"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60EBF46" w14:textId="77777777" w:rsidR="0025265C" w:rsidRDefault="0025265C" w:rsidP="008E138E">
            <w:pPr>
              <w:widowControl w:val="0"/>
              <w:autoSpaceDE w:val="0"/>
              <w:autoSpaceDN w:val="0"/>
              <w:adjustRightInd w:val="0"/>
              <w:spacing w:before="120" w:after="120" w:line="240" w:lineRule="auto"/>
              <w:jc w:val="center"/>
            </w:pPr>
            <w:r>
              <w:rPr>
                <w:b/>
                <w:bCs/>
              </w:rPr>
              <w:t>Stage 2</w:t>
            </w:r>
            <w:r>
              <w:t xml:space="preserve"> Electrophoresis separates the DNA fragments</w:t>
            </w:r>
          </w:p>
        </w:tc>
      </w:tr>
    </w:tbl>
    <w:p w14:paraId="5DF90769" w14:textId="35EC8076" w:rsidR="0025265C" w:rsidRDefault="0025265C" w:rsidP="0025265C">
      <w:pPr>
        <w:widowControl w:val="0"/>
        <w:autoSpaceDE w:val="0"/>
        <w:autoSpaceDN w:val="0"/>
        <w:adjustRightInd w:val="0"/>
        <w:spacing w:line="240" w:lineRule="auto"/>
        <w:ind w:left="2268" w:right="567" w:firstLine="2752"/>
      </w:pPr>
      <w:r>
        <w:rPr>
          <w:noProof/>
        </w:rPr>
        <w:drawing>
          <wp:inline distT="0" distB="0" distL="0" distR="0" wp14:anchorId="5A73CCF5" wp14:editId="2237134F">
            <wp:extent cx="142875" cy="294005"/>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2875" cy="294005"/>
                    </a:xfrm>
                    <a:prstGeom prst="rect">
                      <a:avLst/>
                    </a:prstGeom>
                    <a:noFill/>
                    <a:ln>
                      <a:noFill/>
                    </a:ln>
                  </pic:spPr>
                </pic:pic>
              </a:graphicData>
            </a:graphic>
          </wp:inline>
        </w:drawing>
      </w:r>
      <w:r>
        <w:t> </w:t>
      </w:r>
    </w:p>
    <w:tbl>
      <w:tblPr>
        <w:tblW w:w="0" w:type="auto"/>
        <w:tblInd w:w="1350" w:type="dxa"/>
        <w:tblLayout w:type="fixed"/>
        <w:tblCellMar>
          <w:left w:w="0" w:type="dxa"/>
          <w:right w:w="0" w:type="dxa"/>
        </w:tblCellMar>
        <w:tblLook w:val="0000" w:firstRow="0" w:lastRow="0" w:firstColumn="0" w:lastColumn="0" w:noHBand="0" w:noVBand="0"/>
      </w:tblPr>
      <w:tblGrid>
        <w:gridCol w:w="7760"/>
      </w:tblGrid>
      <w:tr w:rsidR="0025265C" w14:paraId="115B1314" w14:textId="77777777" w:rsidTr="008E138E">
        <w:tblPrEx>
          <w:tblCellMar>
            <w:top w:w="0" w:type="dxa"/>
            <w:left w:w="0" w:type="dxa"/>
            <w:bottom w:w="0" w:type="dxa"/>
            <w:right w:w="0" w:type="dxa"/>
          </w:tblCellMar>
        </w:tblPrEx>
        <w:tc>
          <w:tcPr>
            <w:tcW w:w="77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59E34C4" w14:textId="77777777" w:rsidR="0025265C" w:rsidRDefault="0025265C" w:rsidP="008E138E">
            <w:pPr>
              <w:widowControl w:val="0"/>
              <w:autoSpaceDE w:val="0"/>
              <w:autoSpaceDN w:val="0"/>
              <w:adjustRightInd w:val="0"/>
              <w:spacing w:before="120" w:after="120" w:line="240" w:lineRule="auto"/>
              <w:jc w:val="center"/>
            </w:pPr>
            <w:r>
              <w:rPr>
                <w:b/>
                <w:bCs/>
              </w:rPr>
              <w:t>Stage 3</w:t>
            </w:r>
            <w:r>
              <w:t xml:space="preserve"> Radioactive DNA probes are used to locate specific DNA fragments</w:t>
            </w:r>
          </w:p>
        </w:tc>
      </w:tr>
    </w:tbl>
    <w:p w14:paraId="6DF7B1DE" w14:textId="77777777" w:rsidR="0025265C" w:rsidRDefault="0025265C" w:rsidP="0025265C">
      <w:pPr>
        <w:widowControl w:val="0"/>
        <w:autoSpaceDE w:val="0"/>
        <w:autoSpaceDN w:val="0"/>
        <w:adjustRightInd w:val="0"/>
        <w:spacing w:before="240" w:line="240" w:lineRule="auto"/>
        <w:ind w:left="1134" w:right="567" w:hanging="567"/>
      </w:pPr>
      <w:r>
        <w:t xml:space="preserve">(a)     Name the enzyme used in </w:t>
      </w:r>
      <w:r>
        <w:rPr>
          <w:b/>
          <w:bCs/>
        </w:rPr>
        <w:t>Stage 1</w:t>
      </w:r>
      <w:r>
        <w:t>.</w:t>
      </w:r>
    </w:p>
    <w:p w14:paraId="526F760D"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910B9DA"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(1)</w:t>
      </w:r>
    </w:p>
    <w:p w14:paraId="31B68D9A" w14:textId="77777777" w:rsidR="0025265C" w:rsidRDefault="0025265C" w:rsidP="0025265C">
      <w:pPr>
        <w:widowControl w:val="0"/>
        <w:autoSpaceDE w:val="0"/>
        <w:autoSpaceDN w:val="0"/>
        <w:adjustRightInd w:val="0"/>
        <w:spacing w:before="240" w:line="240" w:lineRule="auto"/>
        <w:ind w:left="1134" w:right="567" w:hanging="567"/>
      </w:pPr>
      <w:r>
        <w:t xml:space="preserve">(b)     Explain how electrophoresis separates the fragments of DNA in </w:t>
      </w:r>
      <w:r>
        <w:rPr>
          <w:b/>
          <w:bCs/>
        </w:rPr>
        <w:t>Stage 2</w:t>
      </w:r>
      <w:r>
        <w:t>.</w:t>
      </w:r>
    </w:p>
    <w:p w14:paraId="436329A2"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4E40F9C7"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A61CFD2" w14:textId="07FAAAC1" w:rsidR="0025265C" w:rsidRP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(2)</w:t>
      </w:r>
    </w:p>
    <w:p w14:paraId="356E679B" w14:textId="77777777" w:rsidR="0025265C" w:rsidRDefault="0025265C" w:rsidP="0025265C">
      <w:pPr>
        <w:widowControl w:val="0"/>
        <w:autoSpaceDE w:val="0"/>
        <w:autoSpaceDN w:val="0"/>
        <w:adjustRightInd w:val="0"/>
        <w:spacing w:before="450" w:after="45" w:line="240" w:lineRule="auto"/>
        <w:ind w:left="150" w:right="45"/>
      </w:pPr>
      <w:r>
        <w:rPr>
          <w:b/>
          <w:bCs/>
          <w:color w:val="000000"/>
          <w:sz w:val="27"/>
          <w:szCs w:val="27"/>
        </w:rPr>
        <w:lastRenderedPageBreak/>
        <w:t xml:space="preserve">Q2. </w:t>
      </w:r>
      <w:r>
        <w:t xml:space="preserve">A gene was broken into fragments using enzyme </w:t>
      </w:r>
      <w:r>
        <w:rPr>
          <w:b/>
          <w:bCs/>
        </w:rPr>
        <w:t>Z</w:t>
      </w:r>
      <w:r>
        <w:t>. The mixture of fragments produced was then separated by electrophoresis.</w:t>
      </w:r>
    </w:p>
    <w:p w14:paraId="6789879D" w14:textId="77777777" w:rsidR="0025265C" w:rsidRDefault="0025265C" w:rsidP="0025265C">
      <w:pPr>
        <w:widowControl w:val="0"/>
        <w:autoSpaceDE w:val="0"/>
        <w:autoSpaceDN w:val="0"/>
        <w:adjustRightInd w:val="0"/>
        <w:spacing w:before="240" w:line="240" w:lineRule="auto"/>
        <w:ind w:left="1134" w:right="567" w:hanging="567"/>
      </w:pPr>
      <w:r>
        <w:t xml:space="preserve">(a)     What type of enzyme is enzyme </w:t>
      </w:r>
      <w:r>
        <w:rPr>
          <w:b/>
          <w:bCs/>
        </w:rPr>
        <w:t>Z</w:t>
      </w:r>
      <w:r>
        <w:t>?</w:t>
      </w:r>
    </w:p>
    <w:p w14:paraId="222477DD"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C172D5A"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(1)</w:t>
      </w:r>
    </w:p>
    <w:p w14:paraId="5033CE41" w14:textId="77777777" w:rsidR="0025265C" w:rsidRDefault="0025265C" w:rsidP="0025265C">
      <w:pPr>
        <w:widowControl w:val="0"/>
        <w:autoSpaceDE w:val="0"/>
        <w:autoSpaceDN w:val="0"/>
        <w:adjustRightInd w:val="0"/>
        <w:spacing w:before="240" w:line="240" w:lineRule="auto"/>
        <w:ind w:left="567" w:right="567"/>
      </w:pPr>
      <w:r>
        <w:t>The table shows the number of base pairs present in the fragments.</w:t>
      </w:r>
    </w:p>
    <w:p w14:paraId="6E7C777D" w14:textId="77777777" w:rsidR="0025265C" w:rsidRDefault="0025265C" w:rsidP="0025265C">
      <w:pPr>
        <w:widowControl w:val="0"/>
        <w:autoSpaceDE w:val="0"/>
        <w:autoSpaceDN w:val="0"/>
        <w:adjustRightInd w:val="0"/>
        <w:spacing w:line="240" w:lineRule="auto"/>
      </w:pPr>
      <w:r>
        <w:t> </w:t>
      </w:r>
    </w:p>
    <w:tbl>
      <w:tblPr>
        <w:tblW w:w="0" w:type="auto"/>
        <w:tblInd w:w="2059" w:type="dxa"/>
        <w:tblLayout w:type="fixed"/>
        <w:tblCellMar>
          <w:left w:w="0" w:type="dxa"/>
          <w:right w:w="0" w:type="dxa"/>
        </w:tblCellMar>
        <w:tblLook w:val="0000" w:firstRow="0" w:lastRow="0" w:firstColumn="0" w:lastColumn="0" w:noHBand="0" w:noVBand="0"/>
      </w:tblPr>
      <w:tblGrid>
        <w:gridCol w:w="1418"/>
        <w:gridCol w:w="3969"/>
      </w:tblGrid>
      <w:tr w:rsidR="0025265C" w14:paraId="14ABFA0A" w14:textId="77777777" w:rsidTr="008E138E">
        <w:tblPrEx>
          <w:tblCellMar>
            <w:top w:w="0" w:type="dxa"/>
            <w:left w:w="0" w:type="dxa"/>
            <w:bottom w:w="0" w:type="dxa"/>
            <w:right w:w="0" w:type="dxa"/>
          </w:tblCellMar>
        </w:tblPrEx>
        <w:tc>
          <w:tcPr>
            <w:tcW w:w="1418"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800FB7C" w14:textId="77777777" w:rsidR="0025265C" w:rsidRDefault="0025265C" w:rsidP="008E138E">
            <w:pPr>
              <w:widowControl w:val="0"/>
              <w:autoSpaceDE w:val="0"/>
              <w:autoSpaceDN w:val="0"/>
              <w:adjustRightInd w:val="0"/>
              <w:spacing w:before="120" w:after="120" w:line="240" w:lineRule="auto"/>
              <w:jc w:val="center"/>
              <w:rPr>
                <w:b/>
                <w:bCs/>
              </w:rPr>
            </w:pPr>
            <w:r>
              <w:rPr>
                <w:b/>
                <w:bCs/>
              </w:rPr>
              <w:t>Fragment</w:t>
            </w:r>
          </w:p>
        </w:tc>
        <w:tc>
          <w:tcPr>
            <w:tcW w:w="3969" w:type="dxa"/>
            <w:tcBorders>
              <w:top w:val="single" w:sz="8" w:space="0" w:color="000000"/>
              <w:left w:val="nil"/>
              <w:bottom w:val="single" w:sz="8" w:space="0" w:color="000000"/>
              <w:right w:val="single" w:sz="8" w:space="0" w:color="000000"/>
            </w:tcBorders>
            <w:tcMar>
              <w:left w:w="108" w:type="dxa"/>
              <w:right w:w="108" w:type="dxa"/>
            </w:tcMar>
          </w:tcPr>
          <w:p w14:paraId="18BC8E4E" w14:textId="77777777" w:rsidR="0025265C" w:rsidRDefault="0025265C" w:rsidP="008E138E">
            <w:pPr>
              <w:widowControl w:val="0"/>
              <w:autoSpaceDE w:val="0"/>
              <w:autoSpaceDN w:val="0"/>
              <w:adjustRightInd w:val="0"/>
              <w:spacing w:before="120" w:after="120" w:line="240" w:lineRule="auto"/>
              <w:jc w:val="center"/>
              <w:rPr>
                <w:b/>
                <w:bCs/>
              </w:rPr>
            </w:pPr>
            <w:r>
              <w:rPr>
                <w:b/>
                <w:bCs/>
              </w:rPr>
              <w:t>Number of base pairs (× 10</w:t>
            </w:r>
            <w:r>
              <w:rPr>
                <w:b/>
                <w:bCs/>
                <w:sz w:val="20"/>
                <w:szCs w:val="20"/>
                <w:vertAlign w:val="superscript"/>
              </w:rPr>
              <w:t>3</w:t>
            </w:r>
            <w:r>
              <w:rPr>
                <w:b/>
                <w:bCs/>
              </w:rPr>
              <w:t>)</w:t>
            </w:r>
          </w:p>
        </w:tc>
      </w:tr>
      <w:tr w:rsidR="0025265C" w14:paraId="49088D45" w14:textId="77777777" w:rsidTr="008E138E">
        <w:tblPrEx>
          <w:tblCellMar>
            <w:top w:w="0" w:type="dxa"/>
            <w:left w:w="0" w:type="dxa"/>
            <w:bottom w:w="0" w:type="dxa"/>
            <w:right w:w="0" w:type="dxa"/>
          </w:tblCellMar>
        </w:tblPrEx>
        <w:tc>
          <w:tcPr>
            <w:tcW w:w="1418" w:type="dxa"/>
            <w:tcBorders>
              <w:top w:val="nil"/>
              <w:left w:val="single" w:sz="8" w:space="0" w:color="000000"/>
              <w:bottom w:val="single" w:sz="8" w:space="0" w:color="000000"/>
              <w:right w:val="single" w:sz="8" w:space="0" w:color="000000"/>
            </w:tcBorders>
            <w:tcMar>
              <w:left w:w="108" w:type="dxa"/>
              <w:right w:w="108" w:type="dxa"/>
            </w:tcMar>
          </w:tcPr>
          <w:p w14:paraId="24A411D9" w14:textId="77777777" w:rsidR="0025265C" w:rsidRDefault="0025265C" w:rsidP="008E138E">
            <w:pPr>
              <w:widowControl w:val="0"/>
              <w:autoSpaceDE w:val="0"/>
              <w:autoSpaceDN w:val="0"/>
              <w:adjustRightInd w:val="0"/>
              <w:spacing w:before="120" w:after="120" w:line="240" w:lineRule="auto"/>
              <w:jc w:val="center"/>
            </w:pPr>
            <w:r>
              <w:t>1</w:t>
            </w:r>
          </w:p>
        </w:tc>
        <w:tc>
          <w:tcPr>
            <w:tcW w:w="3969" w:type="dxa"/>
            <w:tcBorders>
              <w:top w:val="nil"/>
              <w:left w:val="nil"/>
              <w:bottom w:val="single" w:sz="8" w:space="0" w:color="000000"/>
              <w:right w:val="single" w:sz="8" w:space="0" w:color="000000"/>
            </w:tcBorders>
            <w:tcMar>
              <w:left w:w="108" w:type="dxa"/>
              <w:right w:w="108" w:type="dxa"/>
            </w:tcMar>
          </w:tcPr>
          <w:p w14:paraId="454D7EDC" w14:textId="77777777" w:rsidR="0025265C" w:rsidRDefault="0025265C" w:rsidP="008E138E">
            <w:pPr>
              <w:widowControl w:val="0"/>
              <w:autoSpaceDE w:val="0"/>
              <w:autoSpaceDN w:val="0"/>
              <w:adjustRightInd w:val="0"/>
              <w:spacing w:before="120" w:after="120" w:line="240" w:lineRule="auto"/>
              <w:jc w:val="center"/>
            </w:pPr>
            <w:r>
              <w:t>4.65</w:t>
            </w:r>
          </w:p>
        </w:tc>
      </w:tr>
      <w:tr w:rsidR="0025265C" w14:paraId="65E5AE05" w14:textId="77777777" w:rsidTr="008E138E">
        <w:tblPrEx>
          <w:tblCellMar>
            <w:top w:w="0" w:type="dxa"/>
            <w:left w:w="0" w:type="dxa"/>
            <w:bottom w:w="0" w:type="dxa"/>
            <w:right w:w="0" w:type="dxa"/>
          </w:tblCellMar>
        </w:tblPrEx>
        <w:tc>
          <w:tcPr>
            <w:tcW w:w="1418" w:type="dxa"/>
            <w:tcBorders>
              <w:top w:val="nil"/>
              <w:left w:val="single" w:sz="8" w:space="0" w:color="000000"/>
              <w:bottom w:val="single" w:sz="8" w:space="0" w:color="000000"/>
              <w:right w:val="single" w:sz="8" w:space="0" w:color="000000"/>
            </w:tcBorders>
            <w:tcMar>
              <w:left w:w="108" w:type="dxa"/>
              <w:right w:w="108" w:type="dxa"/>
            </w:tcMar>
          </w:tcPr>
          <w:p w14:paraId="6820779D" w14:textId="77777777" w:rsidR="0025265C" w:rsidRDefault="0025265C" w:rsidP="008E138E">
            <w:pPr>
              <w:widowControl w:val="0"/>
              <w:autoSpaceDE w:val="0"/>
              <w:autoSpaceDN w:val="0"/>
              <w:adjustRightInd w:val="0"/>
              <w:spacing w:before="120" w:after="120" w:line="240" w:lineRule="auto"/>
              <w:jc w:val="center"/>
            </w:pPr>
            <w:r>
              <w:t>2</w:t>
            </w:r>
          </w:p>
        </w:tc>
        <w:tc>
          <w:tcPr>
            <w:tcW w:w="3969" w:type="dxa"/>
            <w:tcBorders>
              <w:top w:val="nil"/>
              <w:left w:val="nil"/>
              <w:bottom w:val="single" w:sz="8" w:space="0" w:color="000000"/>
              <w:right w:val="single" w:sz="8" w:space="0" w:color="000000"/>
            </w:tcBorders>
            <w:tcMar>
              <w:left w:w="108" w:type="dxa"/>
              <w:right w:w="108" w:type="dxa"/>
            </w:tcMar>
          </w:tcPr>
          <w:p w14:paraId="4099C349" w14:textId="77777777" w:rsidR="0025265C" w:rsidRDefault="0025265C" w:rsidP="008E138E">
            <w:pPr>
              <w:widowControl w:val="0"/>
              <w:autoSpaceDE w:val="0"/>
              <w:autoSpaceDN w:val="0"/>
              <w:adjustRightInd w:val="0"/>
              <w:spacing w:before="120" w:after="120" w:line="240" w:lineRule="auto"/>
              <w:jc w:val="center"/>
            </w:pPr>
            <w:r>
              <w:t>5.72</w:t>
            </w:r>
          </w:p>
        </w:tc>
      </w:tr>
      <w:tr w:rsidR="0025265C" w14:paraId="35EE34AA" w14:textId="77777777" w:rsidTr="008E138E">
        <w:tblPrEx>
          <w:tblCellMar>
            <w:top w:w="0" w:type="dxa"/>
            <w:left w:w="0" w:type="dxa"/>
            <w:bottom w:w="0" w:type="dxa"/>
            <w:right w:w="0" w:type="dxa"/>
          </w:tblCellMar>
        </w:tblPrEx>
        <w:tc>
          <w:tcPr>
            <w:tcW w:w="1418" w:type="dxa"/>
            <w:tcBorders>
              <w:top w:val="nil"/>
              <w:left w:val="single" w:sz="8" w:space="0" w:color="000000"/>
              <w:bottom w:val="single" w:sz="8" w:space="0" w:color="000000"/>
              <w:right w:val="single" w:sz="8" w:space="0" w:color="000000"/>
            </w:tcBorders>
            <w:tcMar>
              <w:left w:w="108" w:type="dxa"/>
              <w:right w:w="108" w:type="dxa"/>
            </w:tcMar>
          </w:tcPr>
          <w:p w14:paraId="3751E23D" w14:textId="77777777" w:rsidR="0025265C" w:rsidRDefault="0025265C" w:rsidP="008E138E">
            <w:pPr>
              <w:widowControl w:val="0"/>
              <w:autoSpaceDE w:val="0"/>
              <w:autoSpaceDN w:val="0"/>
              <w:adjustRightInd w:val="0"/>
              <w:spacing w:before="120" w:after="120" w:line="240" w:lineRule="auto"/>
              <w:jc w:val="center"/>
            </w:pPr>
            <w:r>
              <w:t>3</w:t>
            </w:r>
          </w:p>
        </w:tc>
        <w:tc>
          <w:tcPr>
            <w:tcW w:w="3969" w:type="dxa"/>
            <w:tcBorders>
              <w:top w:val="nil"/>
              <w:left w:val="nil"/>
              <w:bottom w:val="single" w:sz="8" w:space="0" w:color="000000"/>
              <w:right w:val="single" w:sz="8" w:space="0" w:color="000000"/>
            </w:tcBorders>
            <w:tcMar>
              <w:left w:w="108" w:type="dxa"/>
              <w:right w:w="108" w:type="dxa"/>
            </w:tcMar>
          </w:tcPr>
          <w:p w14:paraId="5B6111A1" w14:textId="77777777" w:rsidR="0025265C" w:rsidRDefault="0025265C" w:rsidP="008E138E">
            <w:pPr>
              <w:widowControl w:val="0"/>
              <w:autoSpaceDE w:val="0"/>
              <w:autoSpaceDN w:val="0"/>
              <w:adjustRightInd w:val="0"/>
              <w:spacing w:before="120" w:after="120" w:line="240" w:lineRule="auto"/>
              <w:jc w:val="center"/>
            </w:pPr>
            <w:r>
              <w:t>10.71</w:t>
            </w:r>
          </w:p>
        </w:tc>
      </w:tr>
      <w:tr w:rsidR="0025265C" w14:paraId="17D96456" w14:textId="77777777" w:rsidTr="008E138E">
        <w:tblPrEx>
          <w:tblCellMar>
            <w:top w:w="0" w:type="dxa"/>
            <w:left w:w="0" w:type="dxa"/>
            <w:bottom w:w="0" w:type="dxa"/>
            <w:right w:w="0" w:type="dxa"/>
          </w:tblCellMar>
        </w:tblPrEx>
        <w:tc>
          <w:tcPr>
            <w:tcW w:w="1418" w:type="dxa"/>
            <w:tcBorders>
              <w:top w:val="nil"/>
              <w:left w:val="single" w:sz="8" w:space="0" w:color="000000"/>
              <w:bottom w:val="single" w:sz="8" w:space="0" w:color="000000"/>
              <w:right w:val="single" w:sz="8" w:space="0" w:color="000000"/>
            </w:tcBorders>
            <w:tcMar>
              <w:left w:w="108" w:type="dxa"/>
              <w:right w:w="108" w:type="dxa"/>
            </w:tcMar>
          </w:tcPr>
          <w:p w14:paraId="0E673C2C" w14:textId="77777777" w:rsidR="0025265C" w:rsidRDefault="0025265C" w:rsidP="008E138E">
            <w:pPr>
              <w:widowControl w:val="0"/>
              <w:autoSpaceDE w:val="0"/>
              <w:autoSpaceDN w:val="0"/>
              <w:adjustRightInd w:val="0"/>
              <w:spacing w:before="120" w:after="120" w:line="240" w:lineRule="auto"/>
              <w:jc w:val="center"/>
            </w:pPr>
            <w:r>
              <w:t>4</w:t>
            </w:r>
          </w:p>
        </w:tc>
        <w:tc>
          <w:tcPr>
            <w:tcW w:w="3969" w:type="dxa"/>
            <w:tcBorders>
              <w:top w:val="nil"/>
              <w:left w:val="nil"/>
              <w:bottom w:val="single" w:sz="8" w:space="0" w:color="000000"/>
              <w:right w:val="single" w:sz="8" w:space="0" w:color="000000"/>
            </w:tcBorders>
            <w:tcMar>
              <w:left w:w="108" w:type="dxa"/>
              <w:right w:w="108" w:type="dxa"/>
            </w:tcMar>
          </w:tcPr>
          <w:p w14:paraId="297C125E" w14:textId="77777777" w:rsidR="0025265C" w:rsidRDefault="0025265C" w:rsidP="008E138E">
            <w:pPr>
              <w:widowControl w:val="0"/>
              <w:autoSpaceDE w:val="0"/>
              <w:autoSpaceDN w:val="0"/>
              <w:adjustRightInd w:val="0"/>
              <w:spacing w:before="120" w:after="120" w:line="240" w:lineRule="auto"/>
              <w:jc w:val="center"/>
            </w:pPr>
            <w:r>
              <w:t>2.39</w:t>
            </w:r>
          </w:p>
        </w:tc>
      </w:tr>
      <w:tr w:rsidR="0025265C" w14:paraId="631ABAF1" w14:textId="77777777" w:rsidTr="008E138E">
        <w:tblPrEx>
          <w:tblCellMar>
            <w:top w:w="0" w:type="dxa"/>
            <w:left w:w="0" w:type="dxa"/>
            <w:bottom w:w="0" w:type="dxa"/>
            <w:right w:w="0" w:type="dxa"/>
          </w:tblCellMar>
        </w:tblPrEx>
        <w:tc>
          <w:tcPr>
            <w:tcW w:w="1418" w:type="dxa"/>
            <w:tcBorders>
              <w:top w:val="nil"/>
              <w:left w:val="single" w:sz="8" w:space="0" w:color="000000"/>
              <w:bottom w:val="single" w:sz="8" w:space="0" w:color="000000"/>
              <w:right w:val="single" w:sz="8" w:space="0" w:color="000000"/>
            </w:tcBorders>
            <w:tcMar>
              <w:left w:w="108" w:type="dxa"/>
              <w:right w:w="108" w:type="dxa"/>
            </w:tcMar>
          </w:tcPr>
          <w:p w14:paraId="09EAF5F6" w14:textId="77777777" w:rsidR="0025265C" w:rsidRDefault="0025265C" w:rsidP="008E138E">
            <w:pPr>
              <w:widowControl w:val="0"/>
              <w:autoSpaceDE w:val="0"/>
              <w:autoSpaceDN w:val="0"/>
              <w:adjustRightInd w:val="0"/>
              <w:spacing w:before="120" w:after="120" w:line="240" w:lineRule="auto"/>
              <w:jc w:val="center"/>
            </w:pPr>
            <w:r>
              <w:t>5</w:t>
            </w:r>
          </w:p>
        </w:tc>
        <w:tc>
          <w:tcPr>
            <w:tcW w:w="3969" w:type="dxa"/>
            <w:tcBorders>
              <w:top w:val="nil"/>
              <w:left w:val="nil"/>
              <w:bottom w:val="single" w:sz="8" w:space="0" w:color="000000"/>
              <w:right w:val="single" w:sz="8" w:space="0" w:color="000000"/>
            </w:tcBorders>
            <w:tcMar>
              <w:left w:w="108" w:type="dxa"/>
              <w:right w:w="108" w:type="dxa"/>
            </w:tcMar>
          </w:tcPr>
          <w:p w14:paraId="15EA931F" w14:textId="77777777" w:rsidR="0025265C" w:rsidRDefault="0025265C" w:rsidP="008E138E">
            <w:pPr>
              <w:widowControl w:val="0"/>
              <w:autoSpaceDE w:val="0"/>
              <w:autoSpaceDN w:val="0"/>
              <w:adjustRightInd w:val="0"/>
              <w:spacing w:before="120" w:after="120" w:line="240" w:lineRule="auto"/>
              <w:jc w:val="center"/>
            </w:pPr>
            <w:r>
              <w:t>5.35</w:t>
            </w:r>
          </w:p>
        </w:tc>
      </w:tr>
      <w:tr w:rsidR="0025265C" w14:paraId="3D319551" w14:textId="77777777" w:rsidTr="008E138E">
        <w:tblPrEx>
          <w:tblCellMar>
            <w:top w:w="0" w:type="dxa"/>
            <w:left w:w="0" w:type="dxa"/>
            <w:bottom w:w="0" w:type="dxa"/>
            <w:right w:w="0" w:type="dxa"/>
          </w:tblCellMar>
        </w:tblPrEx>
        <w:tc>
          <w:tcPr>
            <w:tcW w:w="1418" w:type="dxa"/>
            <w:tcBorders>
              <w:top w:val="nil"/>
              <w:left w:val="single" w:sz="8" w:space="0" w:color="000000"/>
              <w:bottom w:val="single" w:sz="8" w:space="0" w:color="000000"/>
              <w:right w:val="single" w:sz="8" w:space="0" w:color="000000"/>
            </w:tcBorders>
            <w:tcMar>
              <w:left w:w="108" w:type="dxa"/>
              <w:right w:w="108" w:type="dxa"/>
            </w:tcMar>
          </w:tcPr>
          <w:p w14:paraId="13828F9D" w14:textId="77777777" w:rsidR="0025265C" w:rsidRDefault="0025265C" w:rsidP="008E138E">
            <w:pPr>
              <w:widowControl w:val="0"/>
              <w:autoSpaceDE w:val="0"/>
              <w:autoSpaceDN w:val="0"/>
              <w:adjustRightInd w:val="0"/>
              <w:spacing w:before="120" w:after="120" w:line="240" w:lineRule="auto"/>
              <w:jc w:val="center"/>
            </w:pPr>
            <w:r>
              <w:t>6</w:t>
            </w:r>
          </w:p>
        </w:tc>
        <w:tc>
          <w:tcPr>
            <w:tcW w:w="3969" w:type="dxa"/>
            <w:tcBorders>
              <w:top w:val="nil"/>
              <w:left w:val="nil"/>
              <w:bottom w:val="single" w:sz="8" w:space="0" w:color="000000"/>
              <w:right w:val="single" w:sz="8" w:space="0" w:color="000000"/>
            </w:tcBorders>
            <w:tcMar>
              <w:left w:w="108" w:type="dxa"/>
              <w:right w:w="108" w:type="dxa"/>
            </w:tcMar>
          </w:tcPr>
          <w:p w14:paraId="12CC2845" w14:textId="77777777" w:rsidR="0025265C" w:rsidRDefault="0025265C" w:rsidP="008E138E">
            <w:pPr>
              <w:widowControl w:val="0"/>
              <w:autoSpaceDE w:val="0"/>
              <w:autoSpaceDN w:val="0"/>
              <w:adjustRightInd w:val="0"/>
              <w:spacing w:before="120" w:after="120" w:line="240" w:lineRule="auto"/>
              <w:jc w:val="center"/>
            </w:pPr>
            <w:r>
              <w:t>7.53</w:t>
            </w:r>
          </w:p>
        </w:tc>
      </w:tr>
    </w:tbl>
    <w:p w14:paraId="323A0B62" w14:textId="77777777" w:rsidR="0025265C" w:rsidRDefault="0025265C" w:rsidP="0025265C">
      <w:pPr>
        <w:widowControl w:val="0"/>
        <w:autoSpaceDE w:val="0"/>
        <w:autoSpaceDN w:val="0"/>
        <w:adjustRightInd w:val="0"/>
        <w:spacing w:before="240" w:line="240" w:lineRule="auto"/>
        <w:ind w:left="567" w:right="567"/>
      </w:pPr>
      <w:r>
        <w:t xml:space="preserve">The diagram shows the electrophoresis gel used. The mixture of fragments was placed at the start point marked </w:t>
      </w:r>
      <w:r>
        <w:rPr>
          <w:b/>
          <w:bCs/>
        </w:rPr>
        <w:t xml:space="preserve">S </w:t>
      </w:r>
      <w:r>
        <w:t>and the process started. The boxes indicate the positions reached by the different fragments.</w:t>
      </w:r>
    </w:p>
    <w:p w14:paraId="77D388F6" w14:textId="64B2B1DA" w:rsidR="0025265C" w:rsidRDefault="0025265C" w:rsidP="0025265C">
      <w:pPr>
        <w:widowControl w:val="0"/>
        <w:autoSpaceDE w:val="0"/>
        <w:autoSpaceDN w:val="0"/>
        <w:adjustRightInd w:val="0"/>
        <w:spacing w:before="240" w:line="240" w:lineRule="auto"/>
        <w:jc w:val="center"/>
      </w:pPr>
      <w:r>
        <w:rPr>
          <w:noProof/>
        </w:rPr>
        <w:drawing>
          <wp:inline distT="0" distB="0" distL="0" distR="0" wp14:anchorId="278AB2C4" wp14:editId="745A2B70">
            <wp:extent cx="3530600" cy="2329815"/>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31407" cy="2330348"/>
                    </a:xfrm>
                    <a:prstGeom prst="rect">
                      <a:avLst/>
                    </a:prstGeom>
                    <a:noFill/>
                    <a:ln>
                      <a:noFill/>
                    </a:ln>
                  </pic:spPr>
                </pic:pic>
              </a:graphicData>
            </a:graphic>
          </wp:inline>
        </w:drawing>
      </w:r>
      <w:r>
        <w:t> </w:t>
      </w:r>
    </w:p>
    <w:p w14:paraId="093A47D2" w14:textId="77777777" w:rsidR="0025265C" w:rsidRDefault="0025265C" w:rsidP="0025265C">
      <w:pPr>
        <w:widowControl w:val="0"/>
        <w:autoSpaceDE w:val="0"/>
        <w:autoSpaceDN w:val="0"/>
        <w:adjustRightInd w:val="0"/>
        <w:spacing w:before="240" w:line="240" w:lineRule="auto"/>
        <w:ind w:left="1134" w:right="567" w:hanging="567"/>
      </w:pPr>
      <w:r>
        <w:t>(b)     Explain why base pairs are a suitable way of measuring the length of a piece of DNA.</w:t>
      </w:r>
    </w:p>
    <w:p w14:paraId="1BE1FFE9"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48233F19"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0B38776E"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04A662B"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13E43BC"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(2)</w:t>
      </w:r>
    </w:p>
    <w:p w14:paraId="61EAC03B" w14:textId="77777777" w:rsidR="0025265C" w:rsidRDefault="0025265C" w:rsidP="0025265C">
      <w:pPr>
        <w:widowControl w:val="0"/>
        <w:autoSpaceDE w:val="0"/>
        <w:autoSpaceDN w:val="0"/>
        <w:adjustRightInd w:val="0"/>
        <w:spacing w:before="240" w:line="240" w:lineRule="auto"/>
        <w:ind w:left="1701" w:right="567" w:hanging="1134"/>
      </w:pPr>
    </w:p>
    <w:p w14:paraId="1CB93B0C" w14:textId="1BDF55C9" w:rsidR="0025265C" w:rsidRDefault="0025265C" w:rsidP="0025265C">
      <w:pPr>
        <w:widowControl w:val="0"/>
        <w:autoSpaceDE w:val="0"/>
        <w:autoSpaceDN w:val="0"/>
        <w:adjustRightInd w:val="0"/>
        <w:spacing w:before="240" w:line="240" w:lineRule="auto"/>
        <w:ind w:left="1701" w:right="567" w:hanging="1134"/>
      </w:pPr>
      <w:r>
        <w:lastRenderedPageBreak/>
        <w:t xml:space="preserve">(c)     (i)      Write </w:t>
      </w:r>
      <w:r>
        <w:rPr>
          <w:b/>
          <w:bCs/>
        </w:rPr>
        <w:t xml:space="preserve">6 </w:t>
      </w:r>
      <w:r>
        <w:t xml:space="preserve">above the appropriate box on the diagram to show the position you would expect fragment </w:t>
      </w:r>
      <w:r>
        <w:rPr>
          <w:b/>
          <w:bCs/>
        </w:rPr>
        <w:t>6</w:t>
      </w:r>
      <w:r>
        <w:t xml:space="preserve"> to have reached.</w:t>
      </w:r>
    </w:p>
    <w:p w14:paraId="091AF43C"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(1)</w:t>
      </w:r>
    </w:p>
    <w:p w14:paraId="6A18501A" w14:textId="77777777" w:rsidR="0025265C" w:rsidRDefault="0025265C" w:rsidP="0025265C">
      <w:pPr>
        <w:widowControl w:val="0"/>
        <w:autoSpaceDE w:val="0"/>
        <w:autoSpaceDN w:val="0"/>
        <w:adjustRightInd w:val="0"/>
        <w:spacing w:before="240" w:line="240" w:lineRule="auto"/>
        <w:ind w:left="1701" w:right="567" w:hanging="567"/>
      </w:pPr>
      <w:r>
        <w:t>(ii)     Explain how you arrived at your answer.</w:t>
      </w:r>
    </w:p>
    <w:p w14:paraId="41C5D906"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5E23A461"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1865F7FB"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(1)</w:t>
      </w:r>
    </w:p>
    <w:p w14:paraId="1AE70A63" w14:textId="77777777" w:rsidR="0025265C" w:rsidRDefault="0025265C" w:rsidP="0025265C">
      <w:pPr>
        <w:widowControl w:val="0"/>
        <w:autoSpaceDE w:val="0"/>
        <w:autoSpaceDN w:val="0"/>
        <w:adjustRightInd w:val="0"/>
        <w:spacing w:before="240" w:line="240" w:lineRule="auto"/>
        <w:ind w:left="1134" w:right="567" w:hanging="567"/>
      </w:pPr>
      <w:r>
        <w:t xml:space="preserve">(d)     Enzyme </w:t>
      </w:r>
      <w:r>
        <w:rPr>
          <w:b/>
          <w:bCs/>
        </w:rPr>
        <w:t xml:space="preserve">Z </w:t>
      </w:r>
      <w:r>
        <w:t>recognises a particular sequence of bases in the gene. How many times does this sequence appear in the DNA of this gene?</w:t>
      </w:r>
    </w:p>
    <w:p w14:paraId="2C864644"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3642716D"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(1)</w:t>
      </w:r>
    </w:p>
    <w:p w14:paraId="2E062A75" w14:textId="77777777" w:rsidR="0025265C" w:rsidRDefault="0025265C" w:rsidP="0025265C">
      <w:pPr>
        <w:widowControl w:val="0"/>
        <w:autoSpaceDE w:val="0"/>
        <w:autoSpaceDN w:val="0"/>
        <w:adjustRightInd w:val="0"/>
        <w:spacing w:before="450" w:after="45" w:line="240" w:lineRule="auto"/>
        <w:ind w:left="150" w:right="45"/>
      </w:pPr>
      <w:r>
        <w:rPr>
          <w:b/>
          <w:bCs/>
          <w:color w:val="000000"/>
          <w:sz w:val="27"/>
          <w:szCs w:val="27"/>
        </w:rPr>
        <w:t xml:space="preserve">Q3. </w:t>
      </w:r>
      <w:r>
        <w:t xml:space="preserve">Soybeans are used in a number of processed foods. However, soybeans contain a protein known as P34 that causes an allergic response in some people. Scientists have created transgenic soybeans that produce single-stranded cDNA, which prevents transcription of the </w:t>
      </w:r>
      <w:r>
        <w:rPr>
          <w:i/>
          <w:iCs/>
        </w:rPr>
        <w:t>P34</w:t>
      </w:r>
      <w:r>
        <w:t xml:space="preserve"> gene. They used recombinant plasmids as vectors to transform soybean cells. After they had screened these cells for production of the P34 protein, they cultured the transformed cells to form soybean plants.</w:t>
      </w:r>
    </w:p>
    <w:p w14:paraId="3D978566" w14:textId="77777777" w:rsidR="0025265C" w:rsidRDefault="0025265C" w:rsidP="0025265C">
      <w:pPr>
        <w:widowControl w:val="0"/>
        <w:autoSpaceDE w:val="0"/>
        <w:autoSpaceDN w:val="0"/>
        <w:adjustRightInd w:val="0"/>
        <w:spacing w:before="240" w:line="240" w:lineRule="auto"/>
        <w:ind w:left="1134" w:right="567" w:hanging="567"/>
      </w:pPr>
      <w:r>
        <w:t>(f)      The soybean cells were screened for the presence of the P34 protein. This process involved the use of gel electrophoresis to separate proteins extracted from soybean cells.</w:t>
      </w:r>
    </w:p>
    <w:p w14:paraId="78E56B0D" w14:textId="77777777" w:rsidR="0025265C" w:rsidRDefault="0025265C" w:rsidP="0025265C">
      <w:pPr>
        <w:widowControl w:val="0"/>
        <w:autoSpaceDE w:val="0"/>
        <w:autoSpaceDN w:val="0"/>
        <w:adjustRightInd w:val="0"/>
        <w:spacing w:before="240" w:line="240" w:lineRule="auto"/>
        <w:ind w:left="1134" w:right="567"/>
      </w:pPr>
      <w:r>
        <w:t xml:space="preserve">Suggest </w:t>
      </w:r>
      <w:r>
        <w:rPr>
          <w:b/>
          <w:bCs/>
        </w:rPr>
        <w:t>two</w:t>
      </w:r>
      <w:r>
        <w:t xml:space="preserve"> features of the structure of different proteins that enable them to be separated by gel electrophoresis.</w:t>
      </w:r>
    </w:p>
    <w:p w14:paraId="1448B920" w14:textId="77777777" w:rsidR="0025265C" w:rsidRDefault="0025265C" w:rsidP="0025265C">
      <w:pPr>
        <w:widowControl w:val="0"/>
        <w:autoSpaceDE w:val="0"/>
        <w:autoSpaceDN w:val="0"/>
        <w:adjustRightInd w:val="0"/>
        <w:spacing w:before="240" w:line="240" w:lineRule="auto"/>
        <w:ind w:left="1134" w:right="567"/>
      </w:pPr>
      <w:r>
        <w:t>1. _________________________________________________________________</w:t>
      </w:r>
    </w:p>
    <w:p w14:paraId="44F2CD94"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31C56F26"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7E45CA1C" w14:textId="77777777" w:rsidR="0025265C" w:rsidRDefault="0025265C" w:rsidP="0025265C">
      <w:pPr>
        <w:widowControl w:val="0"/>
        <w:autoSpaceDE w:val="0"/>
        <w:autoSpaceDN w:val="0"/>
        <w:adjustRightInd w:val="0"/>
        <w:spacing w:before="240" w:line="240" w:lineRule="auto"/>
        <w:ind w:left="1134" w:right="567"/>
      </w:pPr>
      <w:r>
        <w:t>2. _________________________________________________________________</w:t>
      </w:r>
    </w:p>
    <w:p w14:paraId="5667950C"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5ECDD762"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9CCA544"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(2)</w:t>
      </w:r>
    </w:p>
    <w:p w14:paraId="5AECF34C" w14:textId="77777777" w:rsidR="0025265C" w:rsidRPr="00724BC0" w:rsidRDefault="0025265C" w:rsidP="0025265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Q4. </w:t>
      </w:r>
      <w:r>
        <w:t>Read the following passage.</w:t>
      </w:r>
    </w:p>
    <w:p w14:paraId="4F3EA365" w14:textId="77777777" w:rsidR="0025265C" w:rsidRDefault="0025265C" w:rsidP="0025265C">
      <w:pPr>
        <w:widowControl w:val="0"/>
        <w:autoSpaceDE w:val="0"/>
        <w:autoSpaceDN w:val="0"/>
        <w:adjustRightInd w:val="0"/>
        <w:spacing w:before="240" w:line="240" w:lineRule="auto"/>
        <w:ind w:left="567" w:right="567"/>
      </w:pPr>
      <w:r>
        <w:t>In 1991, nine skeletons were found in Russia. They were believed to be those of Tsar Nicholas II, his family and staff who were killed in 1917 during the Russian revolution. Very small amounts of DNA were isolated from these skeletons. This DNA was used in the polymerase chain reaction (PCR). Genetic fingerprinting was then carried out on this DNA to identify the skeletons.</w:t>
      </w:r>
    </w:p>
    <w:p w14:paraId="310F2C0A" w14:textId="77777777" w:rsidR="0025265C" w:rsidRDefault="0025265C" w:rsidP="0025265C">
      <w:pPr>
        <w:widowControl w:val="0"/>
        <w:autoSpaceDE w:val="0"/>
        <w:autoSpaceDN w:val="0"/>
        <w:adjustRightInd w:val="0"/>
        <w:spacing w:before="240" w:line="240" w:lineRule="auto"/>
        <w:ind w:left="567" w:right="567"/>
      </w:pPr>
      <w:r>
        <w:t>The chart shows some of the results obtained from the genetic fingerprinting of seven of the skeletons, three children and four adults.</w:t>
      </w:r>
    </w:p>
    <w:p w14:paraId="2E194703" w14:textId="0464276A" w:rsidR="0025265C" w:rsidRDefault="0025265C" w:rsidP="0025265C">
      <w:pPr>
        <w:widowControl w:val="0"/>
        <w:autoSpaceDE w:val="0"/>
        <w:autoSpaceDN w:val="0"/>
        <w:adjustRightInd w:val="0"/>
        <w:spacing w:before="240" w:line="240" w:lineRule="auto"/>
        <w:jc w:val="center"/>
      </w:pPr>
      <w:r>
        <w:rPr>
          <w:noProof/>
        </w:rPr>
        <w:lastRenderedPageBreak/>
        <w:drawing>
          <wp:inline distT="0" distB="0" distL="0" distR="0" wp14:anchorId="0EF8C1ED" wp14:editId="56D796E0">
            <wp:extent cx="3874168" cy="3624587"/>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881082" cy="3631056"/>
                    </a:xfrm>
                    <a:prstGeom prst="rect">
                      <a:avLst/>
                    </a:prstGeom>
                    <a:noFill/>
                    <a:ln>
                      <a:noFill/>
                    </a:ln>
                  </pic:spPr>
                </pic:pic>
              </a:graphicData>
            </a:graphic>
          </wp:inline>
        </w:drawing>
      </w:r>
      <w:r>
        <w:t> </w:t>
      </w:r>
    </w:p>
    <w:p w14:paraId="1AC60D97" w14:textId="77777777" w:rsidR="0025265C" w:rsidRDefault="0025265C" w:rsidP="0025265C">
      <w:pPr>
        <w:widowControl w:val="0"/>
        <w:autoSpaceDE w:val="0"/>
        <w:autoSpaceDN w:val="0"/>
        <w:adjustRightInd w:val="0"/>
        <w:spacing w:before="240" w:line="240" w:lineRule="auto"/>
        <w:ind w:left="567" w:right="567"/>
      </w:pPr>
      <w:r>
        <w:t>Use information from the passage and your own knowledge to answer the following questions.</w:t>
      </w:r>
    </w:p>
    <w:p w14:paraId="3B0428FB" w14:textId="77777777" w:rsidR="0025265C" w:rsidRDefault="0025265C" w:rsidP="0025265C">
      <w:pPr>
        <w:widowControl w:val="0"/>
        <w:autoSpaceDE w:val="0"/>
        <w:autoSpaceDN w:val="0"/>
        <w:adjustRightInd w:val="0"/>
        <w:spacing w:before="240" w:line="240" w:lineRule="auto"/>
        <w:ind w:left="1134" w:right="567" w:hanging="567"/>
      </w:pPr>
      <w:r>
        <w:t>(a)     Explain why the polymerase chain reaction was used in this investigation.</w:t>
      </w:r>
    </w:p>
    <w:p w14:paraId="29A4F7D5"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38C46744"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1BA8114"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4AF6D340"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7A13292B"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(2)</w:t>
      </w:r>
    </w:p>
    <w:p w14:paraId="4C1F5E8A" w14:textId="77777777" w:rsidR="0025265C" w:rsidRDefault="0025265C" w:rsidP="0025265C">
      <w:pPr>
        <w:widowControl w:val="0"/>
        <w:autoSpaceDE w:val="0"/>
        <w:autoSpaceDN w:val="0"/>
        <w:adjustRightInd w:val="0"/>
        <w:spacing w:before="240" w:line="240" w:lineRule="auto"/>
        <w:ind w:left="1134" w:right="567" w:hanging="567"/>
      </w:pPr>
      <w:r>
        <w:t>(c)     Describe how genetic fingerprinting is carried out.</w:t>
      </w:r>
    </w:p>
    <w:p w14:paraId="6A7AC127"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0250DA07"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72C8DE62"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F085D60"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EF2FB87"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AA820BD"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4EFCE36D"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56ADB499"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0F62FEA"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25F8B003" w14:textId="73AB610E" w:rsidR="0025265C" w:rsidRPr="009745DE" w:rsidRDefault="0025265C" w:rsidP="009745DE">
      <w:pPr>
        <w:widowControl w:val="0"/>
        <w:autoSpaceDE w:val="0"/>
        <w:autoSpaceDN w:val="0"/>
        <w:adjustRightInd w:val="0"/>
        <w:spacing w:before="240" w:line="240" w:lineRule="auto"/>
        <w:ind w:left="1134" w:right="567"/>
      </w:pPr>
      <w:r>
        <w:t>___________________________________________________________________</w:t>
      </w:r>
      <w:r w:rsidR="009745DE">
        <w:t xml:space="preserve"> </w:t>
      </w:r>
      <w:r>
        <w:rPr>
          <w:b/>
          <w:bCs/>
          <w:sz w:val="20"/>
          <w:szCs w:val="20"/>
        </w:rPr>
        <w:t>(</w:t>
      </w:r>
      <w:r w:rsidR="004938EA">
        <w:rPr>
          <w:b/>
          <w:bCs/>
          <w:sz w:val="20"/>
          <w:szCs w:val="20"/>
        </w:rPr>
        <w:t>5</w:t>
      </w:r>
      <w:r>
        <w:rPr>
          <w:b/>
          <w:bCs/>
          <w:sz w:val="20"/>
          <w:szCs w:val="20"/>
        </w:rPr>
        <w:t>)</w:t>
      </w:r>
    </w:p>
    <w:p w14:paraId="50852660" w14:textId="77777777" w:rsidR="0025265C" w:rsidRDefault="0025265C" w:rsidP="0025265C">
      <w:pPr>
        <w:widowControl w:val="0"/>
        <w:autoSpaceDE w:val="0"/>
        <w:autoSpaceDN w:val="0"/>
        <w:adjustRightInd w:val="0"/>
        <w:spacing w:before="240" w:line="240" w:lineRule="auto"/>
        <w:ind w:left="1134" w:right="567" w:hanging="567"/>
      </w:pPr>
      <w:r>
        <w:lastRenderedPageBreak/>
        <w:t xml:space="preserve">(d)     All three children on the chart had the same parents. One of the parents was </w:t>
      </w:r>
      <w:r>
        <w:rPr>
          <w:b/>
          <w:bCs/>
        </w:rPr>
        <w:t>Adult 1</w:t>
      </w:r>
      <w:r>
        <w:t>.</w:t>
      </w:r>
    </w:p>
    <w:p w14:paraId="1F1E0F10" w14:textId="77777777" w:rsidR="0025265C" w:rsidRDefault="0025265C" w:rsidP="0025265C">
      <w:pPr>
        <w:widowControl w:val="0"/>
        <w:autoSpaceDE w:val="0"/>
        <w:autoSpaceDN w:val="0"/>
        <w:adjustRightInd w:val="0"/>
        <w:spacing w:before="240" w:line="240" w:lineRule="auto"/>
        <w:ind w:left="1134" w:right="567"/>
      </w:pPr>
      <w:r>
        <w:t>Which of the other three adults on the chart was the other parent? Give the reason for your answer.</w:t>
      </w:r>
    </w:p>
    <w:p w14:paraId="5F3498A6"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7FD10F36"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24194F0"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78FB7AA6"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4C2A33CA" w14:textId="77777777" w:rsidR="00F96209" w:rsidRDefault="0025265C" w:rsidP="00F96209">
      <w:pPr>
        <w:widowControl w:val="0"/>
        <w:autoSpaceDE w:val="0"/>
        <w:autoSpaceDN w:val="0"/>
        <w:adjustRightInd w:val="0"/>
        <w:spacing w:before="60" w:line="240" w:lineRule="auto"/>
        <w:jc w:val="right"/>
        <w:rPr>
          <w:b/>
          <w:bCs/>
          <w:sz w:val="20"/>
          <w:szCs w:val="20"/>
        </w:rPr>
      </w:pPr>
      <w:r>
        <w:rPr>
          <w:b/>
          <w:bCs/>
          <w:sz w:val="20"/>
          <w:szCs w:val="20"/>
        </w:rPr>
        <w:t>(2)</w:t>
      </w:r>
    </w:p>
    <w:p w14:paraId="42CA2102" w14:textId="1A410A05" w:rsidR="0025265C" w:rsidRPr="00F96209" w:rsidRDefault="0025265C" w:rsidP="00F96209">
      <w:pPr>
        <w:widowControl w:val="0"/>
        <w:autoSpaceDE w:val="0"/>
        <w:autoSpaceDN w:val="0"/>
        <w:adjustRightInd w:val="0"/>
        <w:spacing w:before="60" w:line="240" w:lineRule="auto"/>
        <w:rPr>
          <w:b/>
          <w:bCs/>
          <w:sz w:val="20"/>
          <w:szCs w:val="20"/>
        </w:rPr>
      </w:pPr>
      <w:r>
        <w:rPr>
          <w:b/>
          <w:bCs/>
          <w:color w:val="000000"/>
          <w:sz w:val="27"/>
          <w:szCs w:val="27"/>
        </w:rPr>
        <w:t xml:space="preserve">Q5. </w:t>
      </w:r>
      <w:r>
        <w:t>Some populations of flies are becoming resistant to insecticides intended to kill them.</w:t>
      </w:r>
    </w:p>
    <w:p w14:paraId="5F61151A" w14:textId="77777777" w:rsidR="0025265C" w:rsidRDefault="0025265C" w:rsidP="0025265C">
      <w:pPr>
        <w:widowControl w:val="0"/>
        <w:autoSpaceDE w:val="0"/>
        <w:autoSpaceDN w:val="0"/>
        <w:adjustRightInd w:val="0"/>
        <w:spacing w:before="240" w:line="240" w:lineRule="auto"/>
        <w:ind w:left="567" w:right="567"/>
      </w:pPr>
      <w:r>
        <w:t xml:space="preserve">Scientists developed a method for finding out whether a fly was carrying a recessive allele, </w:t>
      </w:r>
      <w:r>
        <w:rPr>
          <w:b/>
          <w:bCs/>
        </w:rPr>
        <w:t>r</w:t>
      </w:r>
      <w:r>
        <w:t xml:space="preserve">, that gives resistance to an insecticide. The dominant allele, </w:t>
      </w:r>
      <w:r>
        <w:rPr>
          <w:b/>
          <w:bCs/>
        </w:rPr>
        <w:t>R</w:t>
      </w:r>
      <w:r>
        <w:t>, of this gene does not give resistance.</w:t>
      </w:r>
    </w:p>
    <w:p w14:paraId="2A737C4F" w14:textId="77777777" w:rsidR="0025265C" w:rsidRDefault="0025265C" w:rsidP="0025265C">
      <w:pPr>
        <w:widowControl w:val="0"/>
        <w:autoSpaceDE w:val="0"/>
        <w:autoSpaceDN w:val="0"/>
        <w:adjustRightInd w:val="0"/>
        <w:spacing w:before="240" w:line="240" w:lineRule="auto"/>
        <w:ind w:left="567" w:right="567"/>
      </w:pPr>
      <w:r>
        <w:t>The scientists:</w:t>
      </w:r>
    </w:p>
    <w:p w14:paraId="2B74B1D3" w14:textId="77777777" w:rsidR="0025265C" w:rsidRDefault="0025265C" w:rsidP="0025265C">
      <w:pPr>
        <w:widowControl w:val="0"/>
        <w:autoSpaceDE w:val="0"/>
        <w:autoSpaceDN w:val="0"/>
        <w:adjustRightInd w:val="0"/>
        <w:spacing w:line="240" w:lineRule="auto"/>
        <w:ind w:left="1134" w:right="567" w:hanging="567"/>
        <w:rPr>
          <w:b/>
          <w:bCs/>
        </w:rPr>
      </w:pPr>
      <w:r>
        <w:t xml:space="preserve">•        crossed flies with genotype </w:t>
      </w:r>
      <w:r>
        <w:rPr>
          <w:b/>
          <w:bCs/>
        </w:rPr>
        <w:t>RR</w:t>
      </w:r>
      <w:r>
        <w:t xml:space="preserve"> with flies with genotype </w:t>
      </w:r>
      <w:r>
        <w:rPr>
          <w:b/>
          <w:bCs/>
        </w:rPr>
        <w:t>rr</w:t>
      </w:r>
    </w:p>
    <w:p w14:paraId="36D6BE4D" w14:textId="77777777" w:rsidR="0025265C" w:rsidRDefault="0025265C" w:rsidP="0025265C">
      <w:pPr>
        <w:widowControl w:val="0"/>
        <w:autoSpaceDE w:val="0"/>
        <w:autoSpaceDN w:val="0"/>
        <w:adjustRightInd w:val="0"/>
        <w:spacing w:line="240" w:lineRule="auto"/>
        <w:ind w:left="1134" w:right="567" w:hanging="567"/>
      </w:pPr>
      <w:r>
        <w:t>•        obtained DNA samples from the parents and offspring</w:t>
      </w:r>
    </w:p>
    <w:p w14:paraId="674F50DC" w14:textId="77777777" w:rsidR="0025265C" w:rsidRDefault="0025265C" w:rsidP="0025265C">
      <w:pPr>
        <w:widowControl w:val="0"/>
        <w:autoSpaceDE w:val="0"/>
        <w:autoSpaceDN w:val="0"/>
        <w:adjustRightInd w:val="0"/>
        <w:spacing w:line="240" w:lineRule="auto"/>
        <w:ind w:left="1134" w:right="567" w:hanging="567"/>
      </w:pPr>
      <w:r>
        <w:t>•        used the same restriction endonuclease enzymes on each sample, to obtain DNA fragments.</w:t>
      </w:r>
    </w:p>
    <w:p w14:paraId="68DDED4C" w14:textId="77777777" w:rsidR="0025265C" w:rsidRDefault="0025265C" w:rsidP="0025265C">
      <w:pPr>
        <w:widowControl w:val="0"/>
        <w:autoSpaceDE w:val="0"/>
        <w:autoSpaceDN w:val="0"/>
        <w:adjustRightInd w:val="0"/>
        <w:spacing w:before="240" w:line="240" w:lineRule="auto"/>
        <w:ind w:left="1134" w:right="567" w:hanging="567"/>
      </w:pPr>
      <w:r>
        <w:t>(a)     Explain why the scientists used the same restriction endonuclease enzymes on each DNA sample.</w:t>
      </w:r>
    </w:p>
    <w:p w14:paraId="24E57399"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1907925"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E843BA2"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1F0A2B8"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3FBAAB06" w14:textId="77777777" w:rsidR="00F9711B" w:rsidRDefault="0025265C" w:rsidP="00F9711B">
      <w:pPr>
        <w:widowControl w:val="0"/>
        <w:autoSpaceDE w:val="0"/>
        <w:autoSpaceDN w:val="0"/>
        <w:adjustRightInd w:val="0"/>
        <w:spacing w:before="60" w:line="240" w:lineRule="auto"/>
        <w:jc w:val="right"/>
        <w:rPr>
          <w:b/>
          <w:bCs/>
          <w:sz w:val="20"/>
          <w:szCs w:val="20"/>
        </w:rPr>
      </w:pPr>
      <w:r>
        <w:rPr>
          <w:b/>
          <w:bCs/>
          <w:sz w:val="20"/>
          <w:szCs w:val="20"/>
        </w:rPr>
        <w:t>(2)</w:t>
      </w:r>
    </w:p>
    <w:p w14:paraId="69B9FBF2" w14:textId="01694CF9" w:rsidR="0025265C" w:rsidRPr="00F9711B" w:rsidRDefault="0025265C" w:rsidP="00F9711B">
      <w:pPr>
        <w:widowControl w:val="0"/>
        <w:autoSpaceDE w:val="0"/>
        <w:autoSpaceDN w:val="0"/>
        <w:adjustRightInd w:val="0"/>
        <w:spacing w:before="60" w:line="240" w:lineRule="auto"/>
        <w:rPr>
          <w:b/>
          <w:bCs/>
          <w:sz w:val="20"/>
          <w:szCs w:val="20"/>
        </w:rPr>
      </w:pPr>
      <w:r>
        <w:t>The scientists added two different primers to each sample of DNA fragments for the polymerase chain reaction (PCR).</w:t>
      </w:r>
    </w:p>
    <w:p w14:paraId="1F034F74" w14:textId="77777777" w:rsidR="0025265C" w:rsidRDefault="0025265C" w:rsidP="0025265C">
      <w:pPr>
        <w:widowControl w:val="0"/>
        <w:autoSpaceDE w:val="0"/>
        <w:autoSpaceDN w:val="0"/>
        <w:adjustRightInd w:val="0"/>
        <w:spacing w:before="240" w:line="240" w:lineRule="auto"/>
        <w:ind w:left="1134" w:right="567" w:hanging="567"/>
      </w:pPr>
      <w:r>
        <w:t xml:space="preserve">•        Primer A3 only binds to a 195 base-pair fragment from allele </w:t>
      </w:r>
      <w:r>
        <w:rPr>
          <w:b/>
          <w:bCs/>
        </w:rPr>
        <w:t>r</w:t>
      </w:r>
      <w:r>
        <w:t>.</w:t>
      </w:r>
    </w:p>
    <w:p w14:paraId="5D0BD521" w14:textId="77777777" w:rsidR="0025265C" w:rsidRDefault="0025265C" w:rsidP="0025265C">
      <w:pPr>
        <w:widowControl w:val="0"/>
        <w:autoSpaceDE w:val="0"/>
        <w:autoSpaceDN w:val="0"/>
        <w:adjustRightInd w:val="0"/>
        <w:spacing w:line="240" w:lineRule="auto"/>
        <w:ind w:left="1134" w:right="567" w:hanging="567"/>
      </w:pPr>
      <w:r>
        <w:t xml:space="preserve">•        Primer A4 only binds to a 135 base-pair fragment from allele </w:t>
      </w:r>
      <w:r>
        <w:rPr>
          <w:b/>
          <w:bCs/>
        </w:rPr>
        <w:t>R</w:t>
      </w:r>
      <w:r>
        <w:t>.</w:t>
      </w:r>
    </w:p>
    <w:p w14:paraId="29FC3179" w14:textId="77777777" w:rsidR="0025265C" w:rsidRDefault="0025265C" w:rsidP="0025265C">
      <w:pPr>
        <w:widowControl w:val="0"/>
        <w:autoSpaceDE w:val="0"/>
        <w:autoSpaceDN w:val="0"/>
        <w:adjustRightInd w:val="0"/>
        <w:spacing w:before="240" w:line="240" w:lineRule="auto"/>
        <w:ind w:left="567" w:right="567"/>
      </w:pPr>
      <w:r>
        <w:t>The scientists separated the DNA fragments produced by the PCR on a gel where shorter fragments move further in a given time.</w:t>
      </w:r>
    </w:p>
    <w:p w14:paraId="4B02CAAB" w14:textId="77777777" w:rsidR="0025265C" w:rsidRDefault="0025265C" w:rsidP="0025265C">
      <w:pPr>
        <w:widowControl w:val="0"/>
        <w:autoSpaceDE w:val="0"/>
        <w:autoSpaceDN w:val="0"/>
        <w:adjustRightInd w:val="0"/>
        <w:spacing w:before="240" w:line="240" w:lineRule="auto"/>
        <w:ind w:left="567" w:right="567"/>
      </w:pPr>
      <w:r>
        <w:t xml:space="preserve">Their results are shown in </w:t>
      </w:r>
      <w:r>
        <w:rPr>
          <w:b/>
          <w:bCs/>
        </w:rPr>
        <w:t>Figure 1</w:t>
      </w:r>
      <w:r>
        <w:t>.</w:t>
      </w:r>
    </w:p>
    <w:p w14:paraId="5A572850" w14:textId="0672F0B5" w:rsidR="0025265C" w:rsidRDefault="0025265C" w:rsidP="0025265C">
      <w:pPr>
        <w:widowControl w:val="0"/>
        <w:autoSpaceDE w:val="0"/>
        <w:autoSpaceDN w:val="0"/>
        <w:adjustRightInd w:val="0"/>
        <w:spacing w:before="240" w:line="240" w:lineRule="auto"/>
        <w:jc w:val="center"/>
      </w:pPr>
      <w:r>
        <w:rPr>
          <w:b/>
          <w:bCs/>
          <w:noProof/>
        </w:rPr>
        <w:drawing>
          <wp:inline distT="0" distB="0" distL="0" distR="0" wp14:anchorId="783467D4" wp14:editId="68272466">
            <wp:extent cx="4345940" cy="1714782"/>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393483" cy="1733541"/>
                    </a:xfrm>
                    <a:prstGeom prst="rect">
                      <a:avLst/>
                    </a:prstGeom>
                    <a:noFill/>
                    <a:ln>
                      <a:noFill/>
                    </a:ln>
                  </pic:spPr>
                </pic:pic>
              </a:graphicData>
            </a:graphic>
          </wp:inline>
        </w:drawing>
      </w:r>
      <w:r>
        <w:t> </w:t>
      </w:r>
    </w:p>
    <w:p w14:paraId="5CB25CA7" w14:textId="77777777" w:rsidR="0025265C" w:rsidRDefault="0025265C" w:rsidP="0025265C">
      <w:pPr>
        <w:widowControl w:val="0"/>
        <w:autoSpaceDE w:val="0"/>
        <w:autoSpaceDN w:val="0"/>
        <w:adjustRightInd w:val="0"/>
        <w:spacing w:before="240" w:line="240" w:lineRule="auto"/>
        <w:ind w:left="1134" w:right="567" w:hanging="567"/>
      </w:pPr>
      <w:r>
        <w:lastRenderedPageBreak/>
        <w:t>(b)     Explain why primer A3 and primer A4 only bind to specific DNA fragments.</w:t>
      </w:r>
    </w:p>
    <w:p w14:paraId="41995978"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330A3287"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29412808"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43A97D38"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58359DAA"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(2)</w:t>
      </w:r>
    </w:p>
    <w:p w14:paraId="1BEE782C" w14:textId="77777777" w:rsidR="0025265C" w:rsidRDefault="0025265C" w:rsidP="0025265C">
      <w:pPr>
        <w:widowControl w:val="0"/>
        <w:autoSpaceDE w:val="0"/>
        <w:autoSpaceDN w:val="0"/>
        <w:adjustRightInd w:val="0"/>
        <w:spacing w:before="240" w:line="240" w:lineRule="auto"/>
        <w:ind w:left="1134" w:right="567" w:hanging="567"/>
      </w:pPr>
      <w:r>
        <w:t xml:space="preserve">(c)     Use all the information given to explain the results in </w:t>
      </w:r>
      <w:r>
        <w:rPr>
          <w:b/>
          <w:bCs/>
        </w:rPr>
        <w:t>Figure 1</w:t>
      </w:r>
      <w:r>
        <w:t>.</w:t>
      </w:r>
    </w:p>
    <w:p w14:paraId="2684FBAA"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56B76DC4"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55FADD35"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14050E67"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21063839"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06A79C08" w14:textId="77777777" w:rsidR="0025265C" w:rsidRDefault="0025265C" w:rsidP="0025265C">
      <w:pPr>
        <w:widowControl w:val="0"/>
        <w:autoSpaceDE w:val="0"/>
        <w:autoSpaceDN w:val="0"/>
        <w:adjustRightInd w:val="0"/>
        <w:spacing w:before="240" w:line="240" w:lineRule="auto"/>
        <w:ind w:left="1134" w:right="567"/>
      </w:pPr>
      <w:r>
        <w:t>___________________________________________________________________</w:t>
      </w:r>
    </w:p>
    <w:p w14:paraId="671990A8"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(3)</w:t>
      </w:r>
    </w:p>
    <w:p w14:paraId="5ACF6E3F" w14:textId="49655E24" w:rsidR="0025265C" w:rsidRPr="00724BC0" w:rsidRDefault="0025265C" w:rsidP="0025265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Q6. </w:t>
      </w:r>
      <w:r>
        <w:t>Huntington’s disease is a genetic condition that leads to a loss in brain function. The gene involved contains a section of DNA with many repeats of the base sequence CAG. The number of these repeats determines whether or not an allele of this gene will cause Huntington’s disease.</w:t>
      </w:r>
    </w:p>
    <w:p w14:paraId="62C55255" w14:textId="77777777" w:rsidR="0025265C" w:rsidRDefault="0025265C" w:rsidP="00F9711B">
      <w:pPr>
        <w:widowControl w:val="0"/>
        <w:autoSpaceDE w:val="0"/>
        <w:autoSpaceDN w:val="0"/>
        <w:adjustRightInd w:val="0"/>
        <w:spacing w:before="240" w:line="240" w:lineRule="auto"/>
        <w:ind w:left="1134" w:right="567" w:hanging="567"/>
        <w:jc w:val="both"/>
      </w:pPr>
      <w:r>
        <w:t>•        An allele with 40 or more CAG repeats will cause Huntington’s disease.</w:t>
      </w:r>
    </w:p>
    <w:p w14:paraId="46F472DA" w14:textId="77777777" w:rsidR="0025265C" w:rsidRDefault="0025265C" w:rsidP="00F9711B">
      <w:pPr>
        <w:widowControl w:val="0"/>
        <w:autoSpaceDE w:val="0"/>
        <w:autoSpaceDN w:val="0"/>
        <w:adjustRightInd w:val="0"/>
        <w:spacing w:before="240" w:line="240" w:lineRule="auto"/>
        <w:ind w:left="1134" w:right="567" w:hanging="567"/>
        <w:jc w:val="both"/>
      </w:pPr>
      <w:r>
        <w:t>•        An allele with 36 – 39 CAG repeats may cause Huntington’s disease.</w:t>
      </w:r>
    </w:p>
    <w:p w14:paraId="2AE6E538" w14:textId="77777777" w:rsidR="0025265C" w:rsidRDefault="0025265C" w:rsidP="00F9711B">
      <w:pPr>
        <w:widowControl w:val="0"/>
        <w:autoSpaceDE w:val="0"/>
        <w:autoSpaceDN w:val="0"/>
        <w:adjustRightInd w:val="0"/>
        <w:spacing w:before="240" w:line="240" w:lineRule="auto"/>
        <w:ind w:left="1134" w:right="567" w:hanging="567"/>
        <w:jc w:val="both"/>
      </w:pPr>
      <w:r>
        <w:t>•        An allele with fewer than 36 CAG repeats will not cause Huntington’s disease.</w:t>
      </w:r>
    </w:p>
    <w:p w14:paraId="6B0BC5D3" w14:textId="0283F190" w:rsidR="0025265C" w:rsidRDefault="0025265C" w:rsidP="0025265C">
      <w:pPr>
        <w:widowControl w:val="0"/>
        <w:autoSpaceDE w:val="0"/>
        <w:autoSpaceDN w:val="0"/>
        <w:adjustRightInd w:val="0"/>
        <w:spacing w:before="240" w:line="240" w:lineRule="auto"/>
        <w:ind w:left="1134" w:right="567" w:hanging="567"/>
      </w:pPr>
      <w:r>
        <w:t xml:space="preserve">(b)     Scientists took DNA samples from three people, </w:t>
      </w:r>
      <w:r>
        <w:rPr>
          <w:b/>
          <w:bCs/>
        </w:rPr>
        <w:t>J</w:t>
      </w:r>
      <w:r>
        <w:t xml:space="preserve">, </w:t>
      </w:r>
      <w:r>
        <w:rPr>
          <w:b/>
          <w:bCs/>
        </w:rPr>
        <w:t>K</w:t>
      </w:r>
      <w:r>
        <w:t xml:space="preserve"> and </w:t>
      </w:r>
      <w:r>
        <w:rPr>
          <w:b/>
          <w:bCs/>
        </w:rPr>
        <w:t>L</w:t>
      </w:r>
      <w:r>
        <w:t xml:space="preserve">. They used the polymerase chain reaction (PCR) to produce many copies of the piece of DNA containing the CAG repeats obtained from each person. They separated the DNA fragments by gel electrophoresis. </w:t>
      </w:r>
      <w:r w:rsidR="00F9711B">
        <w:t>T</w:t>
      </w:r>
      <w:r>
        <w:t>he diagram shows the appearance of part of the gel after an X-ray was taken. The bands show the DNA fragments that contain the CAG repeats.</w:t>
      </w:r>
    </w:p>
    <w:p w14:paraId="3DB11508" w14:textId="06A1D314" w:rsidR="0025265C" w:rsidRDefault="0025265C" w:rsidP="0025265C">
      <w:pPr>
        <w:widowControl w:val="0"/>
        <w:autoSpaceDE w:val="0"/>
        <w:autoSpaceDN w:val="0"/>
        <w:adjustRightInd w:val="0"/>
        <w:spacing w:before="240" w:line="240" w:lineRule="auto"/>
        <w:ind w:left="1134" w:right="567"/>
      </w:pPr>
      <w:r>
        <w:rPr>
          <w:noProof/>
        </w:rPr>
        <w:drawing>
          <wp:inline distT="0" distB="0" distL="0" distR="0" wp14:anchorId="06B8C945" wp14:editId="5E59DBEC">
            <wp:extent cx="3776353" cy="2370227"/>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786716" cy="2376731"/>
                    </a:xfrm>
                    <a:prstGeom prst="rect">
                      <a:avLst/>
                    </a:prstGeom>
                    <a:noFill/>
                    <a:ln>
                      <a:noFill/>
                    </a:ln>
                  </pic:spPr>
                </pic:pic>
              </a:graphicData>
            </a:graphic>
          </wp:inline>
        </w:drawing>
      </w:r>
      <w:r>
        <w:t> </w:t>
      </w:r>
    </w:p>
    <w:p w14:paraId="4D80A49B" w14:textId="77F336AF" w:rsidR="0025265C" w:rsidRDefault="0025265C" w:rsidP="0025265C">
      <w:pPr>
        <w:widowControl w:val="0"/>
        <w:autoSpaceDE w:val="0"/>
        <w:autoSpaceDN w:val="0"/>
        <w:adjustRightInd w:val="0"/>
        <w:spacing w:before="240" w:line="240" w:lineRule="auto"/>
        <w:ind w:left="1701" w:right="567" w:hanging="567"/>
      </w:pPr>
      <w:r>
        <w:lastRenderedPageBreak/>
        <w:t>(i)      Only one of these people tested positive for Huntington’s disease. Which person was this? Explain your answer.</w:t>
      </w:r>
    </w:p>
    <w:p w14:paraId="5B3799D6" w14:textId="77777777" w:rsidR="0025265C" w:rsidRDefault="0025265C" w:rsidP="0025265C">
      <w:pPr>
        <w:widowControl w:val="0"/>
        <w:autoSpaceDE w:val="0"/>
        <w:autoSpaceDN w:val="0"/>
        <w:adjustRightInd w:val="0"/>
        <w:spacing w:before="240" w:line="240" w:lineRule="auto"/>
        <w:ind w:left="1701" w:right="567"/>
      </w:pPr>
      <w:r>
        <w:t>Person _______________________________________________________</w:t>
      </w:r>
    </w:p>
    <w:p w14:paraId="7F15842D" w14:textId="77777777" w:rsidR="0025265C" w:rsidRDefault="0025265C" w:rsidP="0025265C">
      <w:pPr>
        <w:widowControl w:val="0"/>
        <w:autoSpaceDE w:val="0"/>
        <w:autoSpaceDN w:val="0"/>
        <w:adjustRightInd w:val="0"/>
        <w:spacing w:before="240" w:line="240" w:lineRule="auto"/>
        <w:ind w:left="1701" w:right="567"/>
      </w:pPr>
      <w:r>
        <w:t>Explanation ____________________________________________________</w:t>
      </w:r>
    </w:p>
    <w:p w14:paraId="777C9F97"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03035DC5"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777650B5" w14:textId="48012442" w:rsidR="0025265C" w:rsidRPr="00F9711B" w:rsidRDefault="0025265C" w:rsidP="00F9711B">
      <w:pPr>
        <w:widowControl w:val="0"/>
        <w:autoSpaceDE w:val="0"/>
        <w:autoSpaceDN w:val="0"/>
        <w:adjustRightInd w:val="0"/>
        <w:spacing w:before="240" w:line="240" w:lineRule="auto"/>
        <w:ind w:left="1701" w:right="567"/>
      </w:pPr>
      <w:r>
        <w:t>______________________________________________________________</w:t>
      </w:r>
      <w:r w:rsidR="00F9711B">
        <w:t xml:space="preserve">     </w:t>
      </w:r>
      <w:r>
        <w:rPr>
          <w:b/>
          <w:bCs/>
          <w:sz w:val="20"/>
          <w:szCs w:val="20"/>
        </w:rPr>
        <w:t>(2)</w:t>
      </w:r>
    </w:p>
    <w:p w14:paraId="110317C2" w14:textId="77777777" w:rsidR="0025265C" w:rsidRDefault="0025265C" w:rsidP="0025265C">
      <w:pPr>
        <w:widowControl w:val="0"/>
        <w:autoSpaceDE w:val="0"/>
        <w:autoSpaceDN w:val="0"/>
        <w:adjustRightInd w:val="0"/>
        <w:spacing w:before="240" w:line="240" w:lineRule="auto"/>
        <w:ind w:left="1701" w:right="567" w:hanging="567"/>
      </w:pPr>
      <w:r>
        <w:t>(ii)     The diagram only shows part of the gel. Suggest how the scientists found the number of CAG repeats in the bands shown on the gel.</w:t>
      </w:r>
    </w:p>
    <w:p w14:paraId="3EB32573"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79B07A8D"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606A4C9B" w14:textId="054AE55E" w:rsidR="0025265C" w:rsidRPr="00F9711B" w:rsidRDefault="0025265C" w:rsidP="00F9711B">
      <w:pPr>
        <w:widowControl w:val="0"/>
        <w:autoSpaceDE w:val="0"/>
        <w:autoSpaceDN w:val="0"/>
        <w:adjustRightInd w:val="0"/>
        <w:spacing w:before="240" w:line="240" w:lineRule="auto"/>
        <w:ind w:left="1701" w:right="567"/>
      </w:pPr>
      <w:r>
        <w:t>______________________________________________________________</w:t>
      </w:r>
      <w:r w:rsidR="00F9711B">
        <w:t xml:space="preserve">   </w:t>
      </w:r>
      <w:r>
        <w:rPr>
          <w:b/>
          <w:bCs/>
          <w:sz w:val="20"/>
          <w:szCs w:val="20"/>
        </w:rPr>
        <w:t>(1)</w:t>
      </w:r>
    </w:p>
    <w:p w14:paraId="6909BBE9" w14:textId="77777777" w:rsidR="0025265C" w:rsidRDefault="0025265C" w:rsidP="0025265C">
      <w:pPr>
        <w:widowControl w:val="0"/>
        <w:autoSpaceDE w:val="0"/>
        <w:autoSpaceDN w:val="0"/>
        <w:adjustRightInd w:val="0"/>
        <w:spacing w:before="240" w:line="240" w:lineRule="auto"/>
        <w:ind w:left="1701" w:right="567" w:hanging="567"/>
      </w:pPr>
      <w:r>
        <w:t xml:space="preserve">(iii)    Two bands are usually seen for each person tested. Suggest why only one band was seen for Person </w:t>
      </w:r>
      <w:r>
        <w:rPr>
          <w:b/>
          <w:bCs/>
        </w:rPr>
        <w:t>L</w:t>
      </w:r>
      <w:r>
        <w:t>.</w:t>
      </w:r>
    </w:p>
    <w:p w14:paraId="357AD62D"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7404AAE6" w14:textId="09C9C11F" w:rsidR="0025265C" w:rsidRPr="00F9711B" w:rsidRDefault="0025265C" w:rsidP="00F9711B">
      <w:pPr>
        <w:widowControl w:val="0"/>
        <w:autoSpaceDE w:val="0"/>
        <w:autoSpaceDN w:val="0"/>
        <w:adjustRightInd w:val="0"/>
        <w:spacing w:before="240" w:line="240" w:lineRule="auto"/>
        <w:ind w:left="1701" w:right="567"/>
      </w:pPr>
      <w:r>
        <w:t>______________________________________________________________</w:t>
      </w:r>
      <w:r w:rsidR="00F9711B">
        <w:t xml:space="preserve"> </w:t>
      </w:r>
      <w:r>
        <w:rPr>
          <w:b/>
          <w:bCs/>
          <w:sz w:val="20"/>
          <w:szCs w:val="20"/>
        </w:rPr>
        <w:t>(1)</w:t>
      </w:r>
    </w:p>
    <w:p w14:paraId="721D3EC6" w14:textId="6DEEC672" w:rsidR="0025265C" w:rsidRPr="00724BC0" w:rsidRDefault="00F9711B" w:rsidP="0025265C">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Q7</w:t>
      </w:r>
      <w:r w:rsidR="0025265C">
        <w:rPr>
          <w:b/>
          <w:bCs/>
          <w:color w:val="000000"/>
          <w:sz w:val="27"/>
          <w:szCs w:val="27"/>
        </w:rPr>
        <w:t xml:space="preserve">. </w:t>
      </w:r>
      <w:r w:rsidR="0025265C">
        <w:t>There are wolves in many European countries. Scientists investigated the genetic diversity of these wolves. They collected samples of DNA from the mitochondria of wolves from different countries. For each sample they identified which haplotypes were present in the DNA. A haplotype is a particular sequence of bases on DNA. Mutations can produce new haplotypes.</w:t>
      </w:r>
    </w:p>
    <w:p w14:paraId="66FE30A2" w14:textId="77777777" w:rsidR="0025265C" w:rsidRDefault="0025265C" w:rsidP="0025265C">
      <w:pPr>
        <w:widowControl w:val="0"/>
        <w:autoSpaceDE w:val="0"/>
        <w:autoSpaceDN w:val="0"/>
        <w:adjustRightInd w:val="0"/>
        <w:spacing w:line="240" w:lineRule="auto"/>
      </w:pPr>
      <w:r>
        <w:t> </w:t>
      </w:r>
    </w:p>
    <w:tbl>
      <w:tblPr>
        <w:tblW w:w="0" w:type="auto"/>
        <w:tblInd w:w="608" w:type="dxa"/>
        <w:tblLayout w:type="fixed"/>
        <w:tblCellMar>
          <w:left w:w="75" w:type="dxa"/>
          <w:right w:w="75" w:type="dxa"/>
        </w:tblCellMar>
        <w:tblLook w:val="0000" w:firstRow="0" w:lastRow="0" w:firstColumn="0" w:lastColumn="0" w:noHBand="0" w:noVBand="0"/>
      </w:tblPr>
      <w:tblGrid>
        <w:gridCol w:w="1225"/>
        <w:gridCol w:w="2835"/>
        <w:gridCol w:w="5560"/>
      </w:tblGrid>
      <w:tr w:rsidR="0025265C" w:rsidRPr="00F9711B" w14:paraId="00026748" w14:textId="77777777" w:rsidTr="0071412C">
        <w:tblPrEx>
          <w:tblCellMar>
            <w:top w:w="0" w:type="dxa"/>
            <w:bottom w:w="0" w:type="dxa"/>
          </w:tblCellMar>
        </w:tblPrEx>
        <w:trPr>
          <w:trHeight w:val="452"/>
        </w:trPr>
        <w:tc>
          <w:tcPr>
            <w:tcW w:w="1225"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09C96AF" w14:textId="77777777" w:rsidR="0025265C" w:rsidRPr="00F9711B" w:rsidRDefault="0025265C" w:rsidP="008E138E">
            <w:pPr>
              <w:widowControl w:val="0"/>
              <w:autoSpaceDE w:val="0"/>
              <w:autoSpaceDN w:val="0"/>
              <w:adjustRightInd w:val="0"/>
              <w:spacing w:before="240" w:after="80" w:line="240" w:lineRule="auto"/>
              <w:jc w:val="center"/>
              <w:rPr>
                <w:b/>
                <w:bCs/>
                <w:sz w:val="20"/>
                <w:szCs w:val="20"/>
              </w:rPr>
            </w:pPr>
            <w:r w:rsidRPr="00F9711B">
              <w:rPr>
                <w:b/>
                <w:bCs/>
                <w:sz w:val="20"/>
                <w:szCs w:val="20"/>
              </w:rPr>
              <w:t>Country</w:t>
            </w:r>
          </w:p>
        </w:tc>
        <w:tc>
          <w:tcPr>
            <w:tcW w:w="2835" w:type="dxa"/>
            <w:tcBorders>
              <w:top w:val="single" w:sz="8" w:space="0" w:color="000000"/>
              <w:left w:val="nil"/>
              <w:bottom w:val="single" w:sz="8" w:space="0" w:color="000000"/>
              <w:right w:val="single" w:sz="8" w:space="0" w:color="000000"/>
            </w:tcBorders>
            <w:tcMar>
              <w:left w:w="108" w:type="dxa"/>
              <w:right w:w="108" w:type="dxa"/>
            </w:tcMar>
            <w:vAlign w:val="center"/>
          </w:tcPr>
          <w:p w14:paraId="524D9DA0" w14:textId="0BBF1242" w:rsidR="0025265C" w:rsidRPr="00F9711B" w:rsidRDefault="0025265C" w:rsidP="0071412C">
            <w:pPr>
              <w:widowControl w:val="0"/>
              <w:autoSpaceDE w:val="0"/>
              <w:autoSpaceDN w:val="0"/>
              <w:adjustRightInd w:val="0"/>
              <w:spacing w:before="80" w:after="80" w:line="240" w:lineRule="auto"/>
              <w:rPr>
                <w:b/>
                <w:bCs/>
                <w:sz w:val="20"/>
                <w:szCs w:val="20"/>
              </w:rPr>
            </w:pPr>
            <w:r w:rsidRPr="00F9711B">
              <w:rPr>
                <w:b/>
                <w:bCs/>
                <w:sz w:val="20"/>
                <w:szCs w:val="20"/>
              </w:rPr>
              <w:t>Number of wolves</w:t>
            </w:r>
            <w:r w:rsidR="0071412C">
              <w:rPr>
                <w:b/>
                <w:bCs/>
                <w:sz w:val="20"/>
                <w:szCs w:val="20"/>
              </w:rPr>
              <w:t xml:space="preserve"> </w:t>
            </w:r>
            <w:r w:rsidRPr="00F9711B">
              <w:rPr>
                <w:b/>
                <w:bCs/>
                <w:sz w:val="20"/>
                <w:szCs w:val="20"/>
              </w:rPr>
              <w:t>sampled</w:t>
            </w:r>
          </w:p>
        </w:tc>
        <w:tc>
          <w:tcPr>
            <w:tcW w:w="5560" w:type="dxa"/>
            <w:tcBorders>
              <w:top w:val="single" w:sz="8" w:space="0" w:color="000000"/>
              <w:left w:val="nil"/>
              <w:bottom w:val="single" w:sz="8" w:space="0" w:color="000000"/>
              <w:right w:val="single" w:sz="8" w:space="0" w:color="000000"/>
            </w:tcBorders>
            <w:tcMar>
              <w:left w:w="108" w:type="dxa"/>
              <w:right w:w="108" w:type="dxa"/>
            </w:tcMar>
            <w:vAlign w:val="center"/>
          </w:tcPr>
          <w:p w14:paraId="06A4EC1A" w14:textId="087418A3" w:rsidR="0025265C" w:rsidRPr="00F9711B" w:rsidRDefault="0025265C" w:rsidP="0071412C">
            <w:pPr>
              <w:widowControl w:val="0"/>
              <w:autoSpaceDE w:val="0"/>
              <w:autoSpaceDN w:val="0"/>
              <w:adjustRightInd w:val="0"/>
              <w:spacing w:before="80" w:after="80" w:line="240" w:lineRule="auto"/>
              <w:jc w:val="center"/>
              <w:rPr>
                <w:b/>
                <w:bCs/>
                <w:sz w:val="20"/>
                <w:szCs w:val="20"/>
              </w:rPr>
            </w:pPr>
            <w:r w:rsidRPr="00F9711B">
              <w:rPr>
                <w:b/>
                <w:bCs/>
                <w:sz w:val="20"/>
                <w:szCs w:val="20"/>
              </w:rPr>
              <w:t>Number of different</w:t>
            </w:r>
            <w:r w:rsidR="0071412C">
              <w:rPr>
                <w:b/>
                <w:bCs/>
                <w:sz w:val="20"/>
                <w:szCs w:val="20"/>
              </w:rPr>
              <w:t xml:space="preserve"> </w:t>
            </w:r>
            <w:r w:rsidRPr="00F9711B">
              <w:rPr>
                <w:b/>
                <w:bCs/>
                <w:sz w:val="20"/>
                <w:szCs w:val="20"/>
              </w:rPr>
              <w:t>haplotypes in</w:t>
            </w:r>
            <w:r w:rsidR="0071412C">
              <w:rPr>
                <w:b/>
                <w:bCs/>
                <w:sz w:val="20"/>
                <w:szCs w:val="20"/>
              </w:rPr>
              <w:t xml:space="preserve"> </w:t>
            </w:r>
            <w:r w:rsidRPr="00F9711B">
              <w:rPr>
                <w:b/>
                <w:bCs/>
                <w:sz w:val="20"/>
                <w:szCs w:val="20"/>
              </w:rPr>
              <w:t>mitochondrial DNA</w:t>
            </w:r>
          </w:p>
        </w:tc>
      </w:tr>
      <w:tr w:rsidR="0025265C" w:rsidRPr="00F9711B" w14:paraId="1FEB5CB9" w14:textId="77777777" w:rsidTr="0071412C">
        <w:tblPrEx>
          <w:tblCellMar>
            <w:top w:w="0" w:type="dxa"/>
            <w:bottom w:w="0" w:type="dxa"/>
          </w:tblCellMar>
        </w:tblPrEx>
        <w:trPr>
          <w:trHeight w:val="367"/>
        </w:trPr>
        <w:tc>
          <w:tcPr>
            <w:tcW w:w="1225" w:type="dxa"/>
            <w:tcBorders>
              <w:top w:val="nil"/>
              <w:left w:val="single" w:sz="8" w:space="0" w:color="000000"/>
              <w:bottom w:val="single" w:sz="8" w:space="0" w:color="000000"/>
              <w:right w:val="single" w:sz="8" w:space="0" w:color="000000"/>
            </w:tcBorders>
            <w:tcMar>
              <w:left w:w="108" w:type="dxa"/>
              <w:right w:w="108" w:type="dxa"/>
            </w:tcMar>
          </w:tcPr>
          <w:p w14:paraId="7740F3B8" w14:textId="77777777" w:rsidR="0025265C" w:rsidRPr="00F9711B" w:rsidRDefault="0025265C" w:rsidP="008E138E">
            <w:pPr>
              <w:widowControl w:val="0"/>
              <w:autoSpaceDE w:val="0"/>
              <w:autoSpaceDN w:val="0"/>
              <w:adjustRightInd w:val="0"/>
              <w:spacing w:before="80" w:after="80" w:line="240" w:lineRule="auto"/>
              <w:rPr>
                <w:sz w:val="20"/>
                <w:szCs w:val="20"/>
              </w:rPr>
            </w:pPr>
            <w:r w:rsidRPr="00F9711B">
              <w:rPr>
                <w:sz w:val="20"/>
                <w:szCs w:val="20"/>
              </w:rPr>
              <w:t>Spain</w:t>
            </w:r>
          </w:p>
        </w:tc>
        <w:tc>
          <w:tcPr>
            <w:tcW w:w="2835" w:type="dxa"/>
            <w:tcBorders>
              <w:top w:val="nil"/>
              <w:left w:val="nil"/>
              <w:bottom w:val="single" w:sz="8" w:space="0" w:color="000000"/>
              <w:right w:val="single" w:sz="8" w:space="0" w:color="000000"/>
            </w:tcBorders>
            <w:tcMar>
              <w:left w:w="108" w:type="dxa"/>
              <w:right w:w="108" w:type="dxa"/>
            </w:tcMar>
          </w:tcPr>
          <w:p w14:paraId="11D2CD63"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84</w:t>
            </w:r>
          </w:p>
        </w:tc>
        <w:tc>
          <w:tcPr>
            <w:tcW w:w="5560" w:type="dxa"/>
            <w:tcBorders>
              <w:top w:val="nil"/>
              <w:left w:val="nil"/>
              <w:bottom w:val="single" w:sz="8" w:space="0" w:color="000000"/>
              <w:right w:val="single" w:sz="8" w:space="0" w:color="000000"/>
            </w:tcBorders>
            <w:tcMar>
              <w:left w:w="108" w:type="dxa"/>
              <w:right w:w="108" w:type="dxa"/>
            </w:tcMar>
          </w:tcPr>
          <w:p w14:paraId="5F1E13D3"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3</w:t>
            </w:r>
          </w:p>
        </w:tc>
      </w:tr>
      <w:tr w:rsidR="0025265C" w:rsidRPr="00F9711B" w14:paraId="6C69D5FC" w14:textId="77777777" w:rsidTr="0071412C">
        <w:tblPrEx>
          <w:tblCellMar>
            <w:top w:w="0" w:type="dxa"/>
            <w:bottom w:w="0" w:type="dxa"/>
          </w:tblCellMar>
        </w:tblPrEx>
        <w:trPr>
          <w:trHeight w:val="386"/>
        </w:trPr>
        <w:tc>
          <w:tcPr>
            <w:tcW w:w="1225" w:type="dxa"/>
            <w:tcBorders>
              <w:top w:val="nil"/>
              <w:left w:val="single" w:sz="8" w:space="0" w:color="000000"/>
              <w:bottom w:val="single" w:sz="8" w:space="0" w:color="000000"/>
              <w:right w:val="single" w:sz="8" w:space="0" w:color="000000"/>
            </w:tcBorders>
            <w:tcMar>
              <w:left w:w="108" w:type="dxa"/>
              <w:right w:w="108" w:type="dxa"/>
            </w:tcMar>
          </w:tcPr>
          <w:p w14:paraId="2350DB3B" w14:textId="77777777" w:rsidR="0025265C" w:rsidRPr="00F9711B" w:rsidRDefault="0025265C" w:rsidP="008E138E">
            <w:pPr>
              <w:widowControl w:val="0"/>
              <w:autoSpaceDE w:val="0"/>
              <w:autoSpaceDN w:val="0"/>
              <w:adjustRightInd w:val="0"/>
              <w:spacing w:before="80" w:after="80" w:line="240" w:lineRule="auto"/>
              <w:rPr>
                <w:sz w:val="20"/>
                <w:szCs w:val="20"/>
              </w:rPr>
            </w:pPr>
            <w:r w:rsidRPr="00F9711B">
              <w:rPr>
                <w:sz w:val="20"/>
                <w:szCs w:val="20"/>
              </w:rPr>
              <w:t>Portugal</w:t>
            </w:r>
          </w:p>
        </w:tc>
        <w:tc>
          <w:tcPr>
            <w:tcW w:w="2835" w:type="dxa"/>
            <w:tcBorders>
              <w:top w:val="nil"/>
              <w:left w:val="nil"/>
              <w:bottom w:val="single" w:sz="8" w:space="0" w:color="000000"/>
              <w:right w:val="single" w:sz="8" w:space="0" w:color="000000"/>
            </w:tcBorders>
            <w:tcMar>
              <w:left w:w="108" w:type="dxa"/>
              <w:right w:w="108" w:type="dxa"/>
            </w:tcMar>
          </w:tcPr>
          <w:p w14:paraId="6FF73ED9"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19</w:t>
            </w:r>
          </w:p>
        </w:tc>
        <w:tc>
          <w:tcPr>
            <w:tcW w:w="5560" w:type="dxa"/>
            <w:tcBorders>
              <w:top w:val="nil"/>
              <w:left w:val="nil"/>
              <w:bottom w:val="single" w:sz="8" w:space="0" w:color="000000"/>
              <w:right w:val="single" w:sz="8" w:space="0" w:color="000000"/>
            </w:tcBorders>
            <w:tcMar>
              <w:left w:w="108" w:type="dxa"/>
              <w:right w:w="108" w:type="dxa"/>
            </w:tcMar>
          </w:tcPr>
          <w:p w14:paraId="7B32F18E"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2</w:t>
            </w:r>
          </w:p>
        </w:tc>
      </w:tr>
      <w:tr w:rsidR="0025265C" w:rsidRPr="00F9711B" w14:paraId="01387D9D" w14:textId="77777777" w:rsidTr="0071412C">
        <w:tblPrEx>
          <w:tblCellMar>
            <w:top w:w="0" w:type="dxa"/>
            <w:bottom w:w="0" w:type="dxa"/>
          </w:tblCellMar>
        </w:tblPrEx>
        <w:trPr>
          <w:trHeight w:val="386"/>
        </w:trPr>
        <w:tc>
          <w:tcPr>
            <w:tcW w:w="1225" w:type="dxa"/>
            <w:tcBorders>
              <w:top w:val="nil"/>
              <w:left w:val="single" w:sz="8" w:space="0" w:color="000000"/>
              <w:bottom w:val="single" w:sz="8" w:space="0" w:color="000000"/>
              <w:right w:val="single" w:sz="8" w:space="0" w:color="000000"/>
            </w:tcBorders>
            <w:tcMar>
              <w:left w:w="108" w:type="dxa"/>
              <w:right w:w="108" w:type="dxa"/>
            </w:tcMar>
          </w:tcPr>
          <w:p w14:paraId="33431910" w14:textId="77777777" w:rsidR="0025265C" w:rsidRPr="00F9711B" w:rsidRDefault="0025265C" w:rsidP="008E138E">
            <w:pPr>
              <w:widowControl w:val="0"/>
              <w:autoSpaceDE w:val="0"/>
              <w:autoSpaceDN w:val="0"/>
              <w:adjustRightInd w:val="0"/>
              <w:spacing w:before="80" w:after="80" w:line="240" w:lineRule="auto"/>
              <w:rPr>
                <w:sz w:val="20"/>
                <w:szCs w:val="20"/>
              </w:rPr>
            </w:pPr>
            <w:r w:rsidRPr="00F9711B">
              <w:rPr>
                <w:sz w:val="20"/>
                <w:szCs w:val="20"/>
              </w:rPr>
              <w:t>Italy</w:t>
            </w:r>
          </w:p>
        </w:tc>
        <w:tc>
          <w:tcPr>
            <w:tcW w:w="2835" w:type="dxa"/>
            <w:tcBorders>
              <w:top w:val="nil"/>
              <w:left w:val="nil"/>
              <w:bottom w:val="single" w:sz="8" w:space="0" w:color="000000"/>
              <w:right w:val="single" w:sz="8" w:space="0" w:color="000000"/>
            </w:tcBorders>
            <w:tcMar>
              <w:left w:w="108" w:type="dxa"/>
              <w:right w:w="108" w:type="dxa"/>
            </w:tcMar>
          </w:tcPr>
          <w:p w14:paraId="30253FAC"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101</w:t>
            </w:r>
          </w:p>
        </w:tc>
        <w:tc>
          <w:tcPr>
            <w:tcW w:w="5560" w:type="dxa"/>
            <w:tcBorders>
              <w:top w:val="nil"/>
              <w:left w:val="nil"/>
              <w:bottom w:val="single" w:sz="8" w:space="0" w:color="000000"/>
              <w:right w:val="single" w:sz="8" w:space="0" w:color="000000"/>
            </w:tcBorders>
            <w:tcMar>
              <w:left w:w="108" w:type="dxa"/>
              <w:right w:w="108" w:type="dxa"/>
            </w:tcMar>
          </w:tcPr>
          <w:p w14:paraId="2008808E"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1</w:t>
            </w:r>
          </w:p>
        </w:tc>
      </w:tr>
      <w:tr w:rsidR="0025265C" w:rsidRPr="00F9711B" w14:paraId="260E5D43" w14:textId="77777777" w:rsidTr="0071412C">
        <w:tblPrEx>
          <w:tblCellMar>
            <w:top w:w="0" w:type="dxa"/>
            <w:bottom w:w="0" w:type="dxa"/>
          </w:tblCellMar>
        </w:tblPrEx>
        <w:trPr>
          <w:trHeight w:val="386"/>
        </w:trPr>
        <w:tc>
          <w:tcPr>
            <w:tcW w:w="1225" w:type="dxa"/>
            <w:tcBorders>
              <w:top w:val="nil"/>
              <w:left w:val="single" w:sz="8" w:space="0" w:color="000000"/>
              <w:bottom w:val="single" w:sz="8" w:space="0" w:color="000000"/>
              <w:right w:val="single" w:sz="8" w:space="0" w:color="000000"/>
            </w:tcBorders>
            <w:tcMar>
              <w:left w:w="108" w:type="dxa"/>
              <w:right w:w="108" w:type="dxa"/>
            </w:tcMar>
          </w:tcPr>
          <w:p w14:paraId="6F37A216" w14:textId="77777777" w:rsidR="0025265C" w:rsidRPr="00F9711B" w:rsidRDefault="0025265C" w:rsidP="008E138E">
            <w:pPr>
              <w:widowControl w:val="0"/>
              <w:autoSpaceDE w:val="0"/>
              <w:autoSpaceDN w:val="0"/>
              <w:adjustRightInd w:val="0"/>
              <w:spacing w:before="80" w:after="80" w:line="240" w:lineRule="auto"/>
              <w:rPr>
                <w:sz w:val="20"/>
                <w:szCs w:val="20"/>
              </w:rPr>
            </w:pPr>
            <w:r w:rsidRPr="00F9711B">
              <w:rPr>
                <w:sz w:val="20"/>
                <w:szCs w:val="20"/>
              </w:rPr>
              <w:t>France</w:t>
            </w:r>
          </w:p>
        </w:tc>
        <w:tc>
          <w:tcPr>
            <w:tcW w:w="2835" w:type="dxa"/>
            <w:tcBorders>
              <w:top w:val="nil"/>
              <w:left w:val="nil"/>
              <w:bottom w:val="single" w:sz="8" w:space="0" w:color="000000"/>
              <w:right w:val="single" w:sz="8" w:space="0" w:color="000000"/>
            </w:tcBorders>
            <w:tcMar>
              <w:left w:w="108" w:type="dxa"/>
              <w:right w:w="108" w:type="dxa"/>
            </w:tcMar>
          </w:tcPr>
          <w:p w14:paraId="44520CB8"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7</w:t>
            </w:r>
          </w:p>
        </w:tc>
        <w:tc>
          <w:tcPr>
            <w:tcW w:w="5560" w:type="dxa"/>
            <w:tcBorders>
              <w:top w:val="nil"/>
              <w:left w:val="nil"/>
              <w:bottom w:val="single" w:sz="8" w:space="0" w:color="000000"/>
              <w:right w:val="single" w:sz="8" w:space="0" w:color="000000"/>
            </w:tcBorders>
            <w:tcMar>
              <w:left w:w="108" w:type="dxa"/>
              <w:right w:w="108" w:type="dxa"/>
            </w:tcMar>
          </w:tcPr>
          <w:p w14:paraId="1ABED56C"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1</w:t>
            </w:r>
          </w:p>
        </w:tc>
      </w:tr>
      <w:tr w:rsidR="0025265C" w:rsidRPr="00F9711B" w14:paraId="2536B11D" w14:textId="77777777" w:rsidTr="0071412C">
        <w:tblPrEx>
          <w:tblCellMar>
            <w:top w:w="0" w:type="dxa"/>
            <w:bottom w:w="0" w:type="dxa"/>
          </w:tblCellMar>
        </w:tblPrEx>
        <w:trPr>
          <w:trHeight w:val="386"/>
        </w:trPr>
        <w:tc>
          <w:tcPr>
            <w:tcW w:w="1225" w:type="dxa"/>
            <w:tcBorders>
              <w:top w:val="nil"/>
              <w:left w:val="single" w:sz="8" w:space="0" w:color="000000"/>
              <w:bottom w:val="single" w:sz="8" w:space="0" w:color="000000"/>
              <w:right w:val="single" w:sz="8" w:space="0" w:color="000000"/>
            </w:tcBorders>
            <w:tcMar>
              <w:left w:w="108" w:type="dxa"/>
              <w:right w:w="108" w:type="dxa"/>
            </w:tcMar>
          </w:tcPr>
          <w:p w14:paraId="101CA2B1" w14:textId="77777777" w:rsidR="0025265C" w:rsidRPr="00F9711B" w:rsidRDefault="0025265C" w:rsidP="008E138E">
            <w:pPr>
              <w:widowControl w:val="0"/>
              <w:autoSpaceDE w:val="0"/>
              <w:autoSpaceDN w:val="0"/>
              <w:adjustRightInd w:val="0"/>
              <w:spacing w:before="80" w:after="80" w:line="240" w:lineRule="auto"/>
              <w:rPr>
                <w:sz w:val="20"/>
                <w:szCs w:val="20"/>
              </w:rPr>
            </w:pPr>
            <w:r w:rsidRPr="00F9711B">
              <w:rPr>
                <w:sz w:val="20"/>
                <w:szCs w:val="20"/>
              </w:rPr>
              <w:t>Bulgaria</w:t>
            </w:r>
          </w:p>
        </w:tc>
        <w:tc>
          <w:tcPr>
            <w:tcW w:w="2835" w:type="dxa"/>
            <w:tcBorders>
              <w:top w:val="nil"/>
              <w:left w:val="nil"/>
              <w:bottom w:val="single" w:sz="8" w:space="0" w:color="000000"/>
              <w:right w:val="single" w:sz="8" w:space="0" w:color="000000"/>
            </w:tcBorders>
            <w:tcMar>
              <w:left w:w="108" w:type="dxa"/>
              <w:right w:w="108" w:type="dxa"/>
            </w:tcMar>
          </w:tcPr>
          <w:p w14:paraId="359A217D"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29</w:t>
            </w:r>
          </w:p>
        </w:tc>
        <w:tc>
          <w:tcPr>
            <w:tcW w:w="5560" w:type="dxa"/>
            <w:tcBorders>
              <w:top w:val="nil"/>
              <w:left w:val="nil"/>
              <w:bottom w:val="single" w:sz="8" w:space="0" w:color="000000"/>
              <w:right w:val="single" w:sz="8" w:space="0" w:color="000000"/>
            </w:tcBorders>
            <w:tcMar>
              <w:left w:w="108" w:type="dxa"/>
              <w:right w:w="108" w:type="dxa"/>
            </w:tcMar>
          </w:tcPr>
          <w:p w14:paraId="7503934C"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6</w:t>
            </w:r>
          </w:p>
        </w:tc>
      </w:tr>
      <w:tr w:rsidR="0025265C" w:rsidRPr="00F9711B" w14:paraId="6E2902F1" w14:textId="77777777" w:rsidTr="0071412C">
        <w:tblPrEx>
          <w:tblCellMar>
            <w:top w:w="0" w:type="dxa"/>
            <w:bottom w:w="0" w:type="dxa"/>
          </w:tblCellMar>
        </w:tblPrEx>
        <w:trPr>
          <w:trHeight w:val="386"/>
        </w:trPr>
        <w:tc>
          <w:tcPr>
            <w:tcW w:w="1225" w:type="dxa"/>
            <w:tcBorders>
              <w:top w:val="nil"/>
              <w:left w:val="single" w:sz="8" w:space="0" w:color="000000"/>
              <w:bottom w:val="single" w:sz="8" w:space="0" w:color="000000"/>
              <w:right w:val="single" w:sz="8" w:space="0" w:color="000000"/>
            </w:tcBorders>
            <w:tcMar>
              <w:left w:w="108" w:type="dxa"/>
              <w:right w:w="108" w:type="dxa"/>
            </w:tcMar>
          </w:tcPr>
          <w:p w14:paraId="3E356B98" w14:textId="77777777" w:rsidR="0025265C" w:rsidRPr="00F9711B" w:rsidRDefault="0025265C" w:rsidP="008E138E">
            <w:pPr>
              <w:widowControl w:val="0"/>
              <w:autoSpaceDE w:val="0"/>
              <w:autoSpaceDN w:val="0"/>
              <w:adjustRightInd w:val="0"/>
              <w:spacing w:before="80" w:after="80" w:line="240" w:lineRule="auto"/>
              <w:rPr>
                <w:sz w:val="20"/>
                <w:szCs w:val="20"/>
              </w:rPr>
            </w:pPr>
            <w:r w:rsidRPr="00F9711B">
              <w:rPr>
                <w:sz w:val="20"/>
                <w:szCs w:val="20"/>
              </w:rPr>
              <w:t>Sweden</w:t>
            </w:r>
          </w:p>
        </w:tc>
        <w:tc>
          <w:tcPr>
            <w:tcW w:w="2835" w:type="dxa"/>
            <w:tcBorders>
              <w:top w:val="nil"/>
              <w:left w:val="nil"/>
              <w:bottom w:val="single" w:sz="8" w:space="0" w:color="000000"/>
              <w:right w:val="single" w:sz="8" w:space="0" w:color="000000"/>
            </w:tcBorders>
            <w:tcMar>
              <w:left w:w="108" w:type="dxa"/>
              <w:right w:w="108" w:type="dxa"/>
            </w:tcMar>
          </w:tcPr>
          <w:p w14:paraId="226D79B1"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93</w:t>
            </w:r>
          </w:p>
        </w:tc>
        <w:tc>
          <w:tcPr>
            <w:tcW w:w="5560" w:type="dxa"/>
            <w:tcBorders>
              <w:top w:val="nil"/>
              <w:left w:val="nil"/>
              <w:bottom w:val="single" w:sz="8" w:space="0" w:color="000000"/>
              <w:right w:val="single" w:sz="8" w:space="0" w:color="000000"/>
            </w:tcBorders>
            <w:tcMar>
              <w:left w:w="108" w:type="dxa"/>
              <w:right w:w="108" w:type="dxa"/>
            </w:tcMar>
          </w:tcPr>
          <w:p w14:paraId="5CE23C1D" w14:textId="77777777" w:rsidR="0025265C" w:rsidRPr="00F9711B" w:rsidRDefault="0025265C" w:rsidP="008E138E">
            <w:pPr>
              <w:widowControl w:val="0"/>
              <w:autoSpaceDE w:val="0"/>
              <w:autoSpaceDN w:val="0"/>
              <w:adjustRightInd w:val="0"/>
              <w:spacing w:before="80" w:after="80" w:line="240" w:lineRule="auto"/>
              <w:jc w:val="center"/>
              <w:rPr>
                <w:sz w:val="20"/>
                <w:szCs w:val="20"/>
              </w:rPr>
            </w:pPr>
            <w:r w:rsidRPr="00F9711B">
              <w:rPr>
                <w:sz w:val="20"/>
                <w:szCs w:val="20"/>
              </w:rPr>
              <w:t>1</w:t>
            </w:r>
          </w:p>
        </w:tc>
      </w:tr>
    </w:tbl>
    <w:p w14:paraId="3662D2A9" w14:textId="77777777" w:rsidR="0025265C" w:rsidRDefault="0025265C" w:rsidP="0025265C">
      <w:pPr>
        <w:widowControl w:val="0"/>
        <w:autoSpaceDE w:val="0"/>
        <w:autoSpaceDN w:val="0"/>
        <w:adjustRightInd w:val="0"/>
        <w:spacing w:before="240" w:line="240" w:lineRule="auto"/>
        <w:ind w:left="567" w:right="567"/>
      </w:pPr>
      <w:r>
        <w:t>The scientists wanted to find out whether one of the haplotypes in the Portuguese wolves was the same as one of those in the Spanish wolves. They used a restriction endonuclease, electrophoresis and a labelled DNA probe.</w:t>
      </w:r>
    </w:p>
    <w:p w14:paraId="083861A8" w14:textId="77777777" w:rsidR="0025265C" w:rsidRDefault="0025265C" w:rsidP="0025265C">
      <w:pPr>
        <w:widowControl w:val="0"/>
        <w:autoSpaceDE w:val="0"/>
        <w:autoSpaceDN w:val="0"/>
        <w:adjustRightInd w:val="0"/>
        <w:spacing w:before="240" w:line="240" w:lineRule="auto"/>
        <w:ind w:left="1134" w:right="567" w:hanging="567"/>
      </w:pPr>
      <w:r>
        <w:t>(a)     For what purpose did they use</w:t>
      </w:r>
    </w:p>
    <w:p w14:paraId="76072FB6" w14:textId="77777777" w:rsidR="0025265C" w:rsidRDefault="0025265C" w:rsidP="0025265C">
      <w:pPr>
        <w:widowControl w:val="0"/>
        <w:autoSpaceDE w:val="0"/>
        <w:autoSpaceDN w:val="0"/>
        <w:adjustRightInd w:val="0"/>
        <w:spacing w:before="240" w:line="240" w:lineRule="auto"/>
        <w:ind w:left="1701" w:right="567" w:hanging="567"/>
      </w:pPr>
      <w:r>
        <w:t>(i)      the restriction endonuclease</w:t>
      </w:r>
    </w:p>
    <w:p w14:paraId="0CBE567A"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3EF76048" w14:textId="119841A1" w:rsidR="0025265C" w:rsidRPr="00ED4202" w:rsidRDefault="0025265C" w:rsidP="00ED4202">
      <w:pPr>
        <w:widowControl w:val="0"/>
        <w:autoSpaceDE w:val="0"/>
        <w:autoSpaceDN w:val="0"/>
        <w:adjustRightInd w:val="0"/>
        <w:spacing w:before="240" w:line="240" w:lineRule="auto"/>
        <w:ind w:left="1701" w:right="567"/>
      </w:pPr>
      <w:r>
        <w:t>______________________________________________________________</w:t>
      </w:r>
      <w:r>
        <w:rPr>
          <w:b/>
          <w:bCs/>
          <w:sz w:val="20"/>
          <w:szCs w:val="20"/>
        </w:rPr>
        <w:t>(1)</w:t>
      </w:r>
    </w:p>
    <w:p w14:paraId="33358C63" w14:textId="77777777" w:rsidR="0025265C" w:rsidRDefault="0025265C" w:rsidP="0025265C">
      <w:pPr>
        <w:widowControl w:val="0"/>
        <w:autoSpaceDE w:val="0"/>
        <w:autoSpaceDN w:val="0"/>
        <w:adjustRightInd w:val="0"/>
        <w:spacing w:before="240" w:line="240" w:lineRule="auto"/>
        <w:ind w:left="1701" w:right="567" w:hanging="567"/>
      </w:pPr>
      <w:r>
        <w:lastRenderedPageBreak/>
        <w:t>(ii)     electrophoresis?</w:t>
      </w:r>
    </w:p>
    <w:p w14:paraId="285790D3"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55E81E4A" w14:textId="5CF6CAA9" w:rsidR="0025265C" w:rsidRPr="0071412C" w:rsidRDefault="0025265C" w:rsidP="0071412C">
      <w:pPr>
        <w:widowControl w:val="0"/>
        <w:autoSpaceDE w:val="0"/>
        <w:autoSpaceDN w:val="0"/>
        <w:adjustRightInd w:val="0"/>
        <w:spacing w:before="240" w:line="240" w:lineRule="auto"/>
        <w:ind w:left="1701" w:right="567"/>
      </w:pPr>
      <w:r>
        <w:t>______________________________________________________________</w:t>
      </w:r>
      <w:r w:rsidR="0071412C">
        <w:t xml:space="preserve">  </w:t>
      </w:r>
      <w:r>
        <w:rPr>
          <w:b/>
          <w:bCs/>
          <w:sz w:val="20"/>
          <w:szCs w:val="20"/>
        </w:rPr>
        <w:t>(1)</w:t>
      </w:r>
    </w:p>
    <w:p w14:paraId="44DEE435" w14:textId="77777777" w:rsidR="0025265C" w:rsidRDefault="0025265C" w:rsidP="0025265C">
      <w:pPr>
        <w:widowControl w:val="0"/>
        <w:autoSpaceDE w:val="0"/>
        <w:autoSpaceDN w:val="0"/>
        <w:adjustRightInd w:val="0"/>
        <w:spacing w:before="240" w:line="240" w:lineRule="auto"/>
        <w:ind w:left="1134" w:right="567" w:hanging="567"/>
      </w:pPr>
      <w:r>
        <w:t>(c)     The scientists analysed the DNA on the Y chromosome and the DNA in the mitochondria of the Swedish wolves. They concluded that the Swedish wolf population descended from one male wolf from Finland and one female wolf from Russia.</w:t>
      </w:r>
    </w:p>
    <w:p w14:paraId="35E5B19A" w14:textId="77777777" w:rsidR="0025265C" w:rsidRDefault="0025265C" w:rsidP="0025265C">
      <w:pPr>
        <w:widowControl w:val="0"/>
        <w:autoSpaceDE w:val="0"/>
        <w:autoSpaceDN w:val="0"/>
        <w:adjustRightInd w:val="0"/>
        <w:spacing w:before="240" w:line="240" w:lineRule="auto"/>
        <w:ind w:left="1701" w:right="567" w:hanging="567"/>
      </w:pPr>
      <w:r>
        <w:t>(i)      Explain why DNA on the Y chromosome helped them to reach this conclusion.</w:t>
      </w:r>
    </w:p>
    <w:p w14:paraId="47DB2D72"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375D7927" w14:textId="5F98E8A0" w:rsidR="0025265C" w:rsidRPr="0071412C" w:rsidRDefault="0025265C" w:rsidP="0071412C">
      <w:pPr>
        <w:widowControl w:val="0"/>
        <w:autoSpaceDE w:val="0"/>
        <w:autoSpaceDN w:val="0"/>
        <w:adjustRightInd w:val="0"/>
        <w:spacing w:before="240" w:line="240" w:lineRule="auto"/>
        <w:ind w:left="1701" w:right="567"/>
      </w:pPr>
      <w:r>
        <w:t>______________________________________________________________</w:t>
      </w:r>
      <w:r w:rsidR="0071412C">
        <w:t xml:space="preserve">  </w:t>
      </w:r>
      <w:r>
        <w:rPr>
          <w:b/>
          <w:bCs/>
          <w:sz w:val="20"/>
          <w:szCs w:val="20"/>
        </w:rPr>
        <w:t>(1)</w:t>
      </w:r>
    </w:p>
    <w:p w14:paraId="17FDA570" w14:textId="77777777" w:rsidR="0025265C" w:rsidRDefault="0025265C" w:rsidP="0025265C">
      <w:pPr>
        <w:widowControl w:val="0"/>
        <w:autoSpaceDE w:val="0"/>
        <w:autoSpaceDN w:val="0"/>
        <w:adjustRightInd w:val="0"/>
        <w:spacing w:before="240" w:line="240" w:lineRule="auto"/>
        <w:ind w:left="1701" w:right="567" w:hanging="567"/>
      </w:pPr>
      <w:r>
        <w:t>(ii)     Suggest why DNA in the mitochondria helped them to reach this conclusion.</w:t>
      </w:r>
    </w:p>
    <w:p w14:paraId="78C06C1C"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1C90ACB9" w14:textId="1AB358F2" w:rsidR="0071412C" w:rsidRPr="0071412C" w:rsidRDefault="0025265C" w:rsidP="0071412C">
      <w:pPr>
        <w:widowControl w:val="0"/>
        <w:autoSpaceDE w:val="0"/>
        <w:autoSpaceDN w:val="0"/>
        <w:adjustRightInd w:val="0"/>
        <w:spacing w:before="240" w:line="240" w:lineRule="auto"/>
        <w:ind w:left="1701" w:right="567"/>
      </w:pPr>
      <w:r>
        <w:t>______________________________________________________________</w:t>
      </w:r>
      <w:r w:rsidR="0071412C">
        <w:t xml:space="preserve">   </w:t>
      </w:r>
      <w:r>
        <w:rPr>
          <w:b/>
          <w:bCs/>
          <w:sz w:val="20"/>
          <w:szCs w:val="20"/>
        </w:rPr>
        <w:t>(1)</w:t>
      </w:r>
    </w:p>
    <w:p w14:paraId="4AA9CA95" w14:textId="528D94C2" w:rsidR="0025265C" w:rsidRPr="0071412C" w:rsidRDefault="0025265C" w:rsidP="0071412C">
      <w:pPr>
        <w:widowControl w:val="0"/>
        <w:autoSpaceDE w:val="0"/>
        <w:autoSpaceDN w:val="0"/>
        <w:adjustRightInd w:val="0"/>
        <w:spacing w:before="60" w:line="240" w:lineRule="auto"/>
        <w:rPr>
          <w:b/>
          <w:bCs/>
          <w:sz w:val="20"/>
          <w:szCs w:val="20"/>
        </w:rPr>
      </w:pPr>
      <w:r>
        <w:rPr>
          <w:b/>
          <w:bCs/>
          <w:color w:val="000000"/>
          <w:sz w:val="27"/>
          <w:szCs w:val="27"/>
        </w:rPr>
        <w:t xml:space="preserve">Q8.  </w:t>
      </w:r>
      <w:r>
        <w:rPr>
          <w:color w:val="221E1F"/>
        </w:rPr>
        <w:t>Read the following passage.</w:t>
      </w:r>
    </w:p>
    <w:p w14:paraId="6ECD8CF8" w14:textId="77777777" w:rsidR="0025265C" w:rsidRDefault="0025265C" w:rsidP="0025265C">
      <w:pPr>
        <w:widowControl w:val="0"/>
        <w:autoSpaceDE w:val="0"/>
        <w:autoSpaceDN w:val="0"/>
        <w:adjustRightInd w:val="0"/>
        <w:spacing w:line="240" w:lineRule="auto"/>
      </w:pPr>
      <w:r>
        <w:t> </w:t>
      </w:r>
    </w:p>
    <w:tbl>
      <w:tblPr>
        <w:tblW w:w="0" w:type="auto"/>
        <w:tblInd w:w="585" w:type="dxa"/>
        <w:tblLayout w:type="fixed"/>
        <w:tblCellMar>
          <w:left w:w="15" w:type="dxa"/>
          <w:right w:w="15" w:type="dxa"/>
        </w:tblCellMar>
        <w:tblLook w:val="0000" w:firstRow="0" w:lastRow="0" w:firstColumn="0" w:lastColumn="0" w:noHBand="0" w:noVBand="0"/>
      </w:tblPr>
      <w:tblGrid>
        <w:gridCol w:w="8220"/>
        <w:gridCol w:w="746"/>
        <w:gridCol w:w="746"/>
      </w:tblGrid>
      <w:tr w:rsidR="0025265C" w14:paraId="597ECD30" w14:textId="77777777" w:rsidTr="0071412C">
        <w:tblPrEx>
          <w:tblCellMar>
            <w:top w:w="0" w:type="dxa"/>
            <w:bottom w:w="0" w:type="dxa"/>
          </w:tblCellMar>
        </w:tblPrEx>
        <w:trPr>
          <w:trHeight w:val="4129"/>
        </w:trPr>
        <w:tc>
          <w:tcPr>
            <w:tcW w:w="8220" w:type="dxa"/>
            <w:tcBorders>
              <w:top w:val="nil"/>
              <w:left w:val="nil"/>
              <w:bottom w:val="nil"/>
              <w:right w:val="nil"/>
            </w:tcBorders>
          </w:tcPr>
          <w:p w14:paraId="5EA5F3F0" w14:textId="77777777" w:rsidR="0025265C" w:rsidRDefault="0025265C" w:rsidP="008E138E">
            <w:pPr>
              <w:widowControl w:val="0"/>
              <w:autoSpaceDE w:val="0"/>
              <w:autoSpaceDN w:val="0"/>
              <w:adjustRightInd w:val="0"/>
              <w:spacing w:before="90" w:after="90" w:line="240" w:lineRule="auto"/>
              <w:ind w:left="45" w:right="45"/>
            </w:pPr>
            <w:r>
              <w:t>The giant panda is one of the rarest animals in the world and is considered to be on the brink of extinction in the wild. Giant pandas have been kept and bred in zoos with the hope that they could be released into the wild. One worry is that small populations, like those in zoos, reduce the genetic variation needed to allow the species to adapt to changing conditions. Unfortunately, pandas find it difficult to reproduce in captivity. Fertilisation of the females is guaranteed only by insemination with semen from several males. With so many potential fathers, the true paternity of the cubs is not clear. It is important to identify the fathers to maintain genetic variation.</w:t>
            </w:r>
            <w:r>
              <w:br/>
            </w:r>
            <w:r>
              <w:br/>
              <w:t>Panda faeces can be collected in the wild. The faeces contain DNA from the panda, from the bamboo on which they feed and from bacteria. The DNA is subjected to the polymerase chain reaction (PCR). The primers used attach only to the panda DNA. The resulting DNA is subjected to genetic fingerprinting. This can help us to count the number of individuals in the wild because it allows us to identify individual pandas.</w:t>
            </w:r>
          </w:p>
        </w:tc>
        <w:tc>
          <w:tcPr>
            <w:tcW w:w="746" w:type="dxa"/>
            <w:tcBorders>
              <w:top w:val="nil"/>
              <w:left w:val="nil"/>
              <w:bottom w:val="nil"/>
              <w:right w:val="nil"/>
            </w:tcBorders>
          </w:tcPr>
          <w:p w14:paraId="1F8C231E" w14:textId="77777777" w:rsidR="0025265C" w:rsidRDefault="0025265C" w:rsidP="008E138E">
            <w:pPr>
              <w:widowControl w:val="0"/>
              <w:autoSpaceDE w:val="0"/>
              <w:autoSpaceDN w:val="0"/>
              <w:adjustRightInd w:val="0"/>
              <w:spacing w:before="90" w:after="90" w:line="240" w:lineRule="auto"/>
              <w:ind w:left="45" w:right="45"/>
            </w:pPr>
            <w:r>
              <w:t> </w:t>
            </w:r>
          </w:p>
        </w:tc>
        <w:tc>
          <w:tcPr>
            <w:tcW w:w="746" w:type="dxa"/>
            <w:tcBorders>
              <w:top w:val="nil"/>
              <w:left w:val="nil"/>
              <w:bottom w:val="nil"/>
              <w:right w:val="nil"/>
            </w:tcBorders>
          </w:tcPr>
          <w:p w14:paraId="5E2C0313" w14:textId="77777777" w:rsidR="0025265C" w:rsidRDefault="0025265C" w:rsidP="008E138E">
            <w:pPr>
              <w:widowControl w:val="0"/>
              <w:autoSpaceDE w:val="0"/>
              <w:autoSpaceDN w:val="0"/>
              <w:adjustRightInd w:val="0"/>
              <w:spacing w:before="90" w:after="90" w:line="240" w:lineRule="auto"/>
              <w:ind w:left="45" w:right="45"/>
            </w:pPr>
            <w:r>
              <w:t> </w:t>
            </w:r>
            <w:r>
              <w:br/>
              <w:t> </w:t>
            </w:r>
            <w:r>
              <w:br/>
              <w:t> </w:t>
            </w:r>
            <w:r>
              <w:br/>
              <w:t> </w:t>
            </w:r>
            <w:r>
              <w:br/>
              <w:t>5</w:t>
            </w:r>
            <w:r>
              <w:br/>
              <w:t> </w:t>
            </w:r>
            <w:r>
              <w:br/>
              <w:t> </w:t>
            </w:r>
            <w:r>
              <w:br/>
              <w:t> </w:t>
            </w:r>
            <w:r>
              <w:br/>
              <w:t> </w:t>
            </w:r>
            <w:r>
              <w:br/>
              <w:t> </w:t>
            </w:r>
            <w:r>
              <w:br/>
              <w:t>10</w:t>
            </w:r>
          </w:p>
        </w:tc>
      </w:tr>
    </w:tbl>
    <w:p w14:paraId="709289BE" w14:textId="77777777" w:rsidR="0025265C" w:rsidRDefault="0025265C" w:rsidP="0025265C">
      <w:pPr>
        <w:widowControl w:val="0"/>
        <w:autoSpaceDE w:val="0"/>
        <w:autoSpaceDN w:val="0"/>
        <w:adjustRightInd w:val="0"/>
        <w:spacing w:before="240" w:line="240" w:lineRule="auto"/>
        <w:ind w:left="567" w:right="567"/>
      </w:pPr>
      <w:r>
        <w:t>Use information in the passage and your own biological knowledge to answer the questions.</w:t>
      </w:r>
    </w:p>
    <w:p w14:paraId="40CBD1A0" w14:textId="77777777" w:rsidR="0025265C" w:rsidRDefault="0025265C" w:rsidP="0025265C">
      <w:pPr>
        <w:widowControl w:val="0"/>
        <w:autoSpaceDE w:val="0"/>
        <w:autoSpaceDN w:val="0"/>
        <w:adjustRightInd w:val="0"/>
        <w:spacing w:before="240" w:line="240" w:lineRule="auto"/>
        <w:ind w:left="1701" w:right="567" w:hanging="1134"/>
        <w:rPr>
          <w:color w:val="221E1F"/>
        </w:rPr>
      </w:pPr>
      <w:r>
        <w:t xml:space="preserve">(b)     (i)      Explain how genetic fingerprinting allows scientists to identify the father of a </w:t>
      </w:r>
      <w:r>
        <w:rPr>
          <w:color w:val="221E1F"/>
        </w:rPr>
        <w:t>particular panda cub.</w:t>
      </w:r>
    </w:p>
    <w:p w14:paraId="6635ABE8"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3410D9BE"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057E2E89"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2EADD2AA" w14:textId="77777777" w:rsidR="0025265C" w:rsidRDefault="0025265C" w:rsidP="0025265C">
      <w:pPr>
        <w:widowControl w:val="0"/>
        <w:autoSpaceDE w:val="0"/>
        <w:autoSpaceDN w:val="0"/>
        <w:adjustRightInd w:val="0"/>
        <w:spacing w:before="60" w:line="240" w:lineRule="auto"/>
        <w:jc w:val="right"/>
        <w:rPr>
          <w:b/>
          <w:bCs/>
          <w:sz w:val="20"/>
          <w:szCs w:val="20"/>
        </w:rPr>
      </w:pPr>
      <w:r>
        <w:rPr>
          <w:b/>
          <w:bCs/>
          <w:sz w:val="20"/>
          <w:szCs w:val="20"/>
        </w:rPr>
        <w:t>(2)</w:t>
      </w:r>
    </w:p>
    <w:p w14:paraId="5D778CF6" w14:textId="77777777" w:rsidR="0025265C" w:rsidRDefault="0025265C" w:rsidP="0025265C">
      <w:pPr>
        <w:widowControl w:val="0"/>
        <w:autoSpaceDE w:val="0"/>
        <w:autoSpaceDN w:val="0"/>
        <w:adjustRightInd w:val="0"/>
        <w:spacing w:before="240" w:line="240" w:lineRule="auto"/>
        <w:ind w:left="1701" w:right="567" w:hanging="567"/>
        <w:rPr>
          <w:color w:val="221E1F"/>
        </w:rPr>
      </w:pPr>
      <w:r>
        <w:t xml:space="preserve">(ii)     When pandas are bred in zoos, it is important to ensure only unrelated pandas </w:t>
      </w:r>
      <w:r>
        <w:rPr>
          <w:color w:val="221E1F"/>
        </w:rPr>
        <w:t>breed. Suggest how genetic fingerprints might be used to do this.</w:t>
      </w:r>
    </w:p>
    <w:p w14:paraId="4E67A4F7" w14:textId="77777777" w:rsidR="0025265C" w:rsidRDefault="0025265C" w:rsidP="0025265C">
      <w:pPr>
        <w:widowControl w:val="0"/>
        <w:autoSpaceDE w:val="0"/>
        <w:autoSpaceDN w:val="0"/>
        <w:adjustRightInd w:val="0"/>
        <w:spacing w:before="240" w:line="240" w:lineRule="auto"/>
        <w:ind w:left="1701" w:right="567"/>
      </w:pPr>
      <w:r>
        <w:t>______________________________________________________________</w:t>
      </w:r>
    </w:p>
    <w:p w14:paraId="51904A93" w14:textId="534953F0" w:rsidR="0025265C" w:rsidRPr="00ED4202" w:rsidRDefault="0025265C" w:rsidP="00ED4202">
      <w:pPr>
        <w:widowControl w:val="0"/>
        <w:autoSpaceDE w:val="0"/>
        <w:autoSpaceDN w:val="0"/>
        <w:adjustRightInd w:val="0"/>
        <w:spacing w:before="240" w:line="240" w:lineRule="auto"/>
        <w:ind w:left="1701" w:right="567"/>
      </w:pPr>
      <w:r>
        <w:t>______________________________________________________________</w:t>
      </w:r>
      <w:r>
        <w:rPr>
          <w:b/>
          <w:bCs/>
          <w:sz w:val="20"/>
          <w:szCs w:val="20"/>
        </w:rPr>
        <w:t>(1)</w:t>
      </w:r>
    </w:p>
    <w:p w14:paraId="66A6CD9F" w14:textId="1B240BBB" w:rsidR="00105306" w:rsidRPr="00105306" w:rsidRDefault="00105306" w:rsidP="00105306">
      <w:pPr>
        <w:widowControl w:val="0"/>
        <w:autoSpaceDE w:val="0"/>
        <w:autoSpaceDN w:val="0"/>
        <w:adjustRightInd w:val="0"/>
        <w:spacing w:before="60" w:line="240" w:lineRule="auto"/>
        <w:rPr>
          <w:b/>
          <w:bCs/>
          <w:sz w:val="20"/>
          <w:szCs w:val="20"/>
        </w:rPr>
      </w:pPr>
      <w:r w:rsidRPr="00105306">
        <w:rPr>
          <w:b/>
          <w:bCs/>
          <w:sz w:val="20"/>
          <w:szCs w:val="20"/>
        </w:rPr>
        <w:lastRenderedPageBreak/>
        <w:t>Homework:</w:t>
      </w:r>
    </w:p>
    <w:p w14:paraId="6CD3E16D" w14:textId="77777777" w:rsidR="00105306" w:rsidRDefault="00105306" w:rsidP="00105306">
      <w:pPr>
        <w:spacing w:after="120" w:line="240" w:lineRule="auto"/>
        <w:rPr>
          <w:b/>
        </w:rPr>
      </w:pPr>
    </w:p>
    <w:p w14:paraId="274A68FB" w14:textId="6B7118DE" w:rsidR="00105306" w:rsidRDefault="00105306" w:rsidP="00105306">
      <w:pPr>
        <w:spacing w:after="120" w:line="240" w:lineRule="auto"/>
        <w:rPr>
          <w:b/>
        </w:rPr>
      </w:pPr>
      <w:r>
        <w:rPr>
          <w:b/>
        </w:rPr>
        <w:t>Complete the sentences using the words in bold</w:t>
      </w:r>
    </w:p>
    <w:p w14:paraId="6CAA19EE" w14:textId="77777777" w:rsidR="00105306" w:rsidRDefault="00105306" w:rsidP="00105306">
      <w:pPr>
        <w:spacing w:after="120" w:line="240" w:lineRule="auto"/>
      </w:pPr>
    </w:p>
    <w:p w14:paraId="54B1BADE" w14:textId="77777777" w:rsidR="00105306" w:rsidRDefault="00105306" w:rsidP="00105306">
      <w:pPr>
        <w:spacing w:after="120" w:line="240" w:lineRule="auto"/>
        <w:jc w:val="center"/>
        <w:rPr>
          <w:b/>
        </w:rPr>
      </w:pPr>
      <w:r>
        <w:rPr>
          <w:b/>
        </w:rPr>
        <w:t xml:space="preserve">alleles        amplified        </w:t>
      </w:r>
      <w:r>
        <w:rPr>
          <w:b/>
          <w:color w:val="000000"/>
        </w:rPr>
        <w:t xml:space="preserve">biopsy        </w:t>
      </w:r>
      <w:r>
        <w:rPr>
          <w:b/>
        </w:rPr>
        <w:t>buffer</w:t>
      </w:r>
      <w:r>
        <w:rPr>
          <w:b/>
          <w:color w:val="000000"/>
        </w:rPr>
        <w:t xml:space="preserve">        </w:t>
      </w:r>
      <w:r>
        <w:rPr>
          <w:b/>
        </w:rPr>
        <w:t xml:space="preserve">digested        disease       DNA        </w:t>
      </w:r>
      <w:r>
        <w:rPr>
          <w:b/>
          <w:color w:val="000000"/>
        </w:rPr>
        <w:t xml:space="preserve">forensic        </w:t>
      </w:r>
      <w:r>
        <w:rPr>
          <w:b/>
        </w:rPr>
        <w:t xml:space="preserve">half        heritable        ladder        length        medicine        </w:t>
      </w:r>
      <w:r>
        <w:rPr>
          <w:b/>
          <w:color w:val="000000"/>
        </w:rPr>
        <w:t xml:space="preserve">mutant        </w:t>
      </w:r>
      <w:r>
        <w:rPr>
          <w:b/>
        </w:rPr>
        <w:t xml:space="preserve">non-coding        </w:t>
      </w:r>
      <w:r>
        <w:rPr>
          <w:b/>
          <w:color w:val="000000"/>
        </w:rPr>
        <w:t xml:space="preserve">offspring        offspring        </w:t>
      </w:r>
      <w:r>
        <w:rPr>
          <w:b/>
        </w:rPr>
        <w:t xml:space="preserve">phosphate        </w:t>
      </w:r>
      <w:r>
        <w:rPr>
          <w:b/>
          <w:color w:val="000000"/>
        </w:rPr>
        <w:t xml:space="preserve">probes        proto-oncogenes        </w:t>
      </w:r>
      <w:r>
        <w:rPr>
          <w:b/>
        </w:rPr>
        <w:t>repeats        repetitive</w:t>
      </w:r>
      <w:r>
        <w:rPr>
          <w:b/>
          <w:color w:val="000000"/>
        </w:rPr>
        <w:t xml:space="preserve">        restri</w:t>
      </w:r>
      <w:r>
        <w:rPr>
          <w:b/>
        </w:rPr>
        <w:t xml:space="preserve">ction        separated        </w:t>
      </w:r>
      <w:r>
        <w:rPr>
          <w:b/>
          <w:color w:val="000000"/>
        </w:rPr>
        <w:t xml:space="preserve">size        </w:t>
      </w:r>
      <w:r>
        <w:rPr>
          <w:b/>
        </w:rPr>
        <w:t xml:space="preserve">slowed        staining        </w:t>
      </w:r>
      <w:r>
        <w:rPr>
          <w:b/>
          <w:color w:val="000000"/>
        </w:rPr>
        <w:t>tumour-suppressor        washed</w:t>
      </w:r>
    </w:p>
    <w:p w14:paraId="415AB6C8" w14:textId="77777777" w:rsidR="00105306" w:rsidRDefault="00105306" w:rsidP="00105306">
      <w:pPr>
        <w:spacing w:after="120" w:line="240" w:lineRule="auto"/>
        <w:jc w:val="center"/>
        <w:rPr>
          <w:b/>
        </w:rPr>
      </w:pPr>
      <w:r>
        <w:rPr>
          <w:b/>
        </w:rPr>
        <w:t xml:space="preserve">    </w:t>
      </w:r>
    </w:p>
    <w:p w14:paraId="5022F238" w14:textId="77777777" w:rsidR="00105306" w:rsidRDefault="00105306" w:rsidP="00105306">
      <w:pPr>
        <w:spacing w:after="120" w:line="480" w:lineRule="auto"/>
        <w:rPr>
          <w:b/>
        </w:rPr>
      </w:pPr>
      <w:r>
        <w:rPr>
          <w:b/>
        </w:rPr>
        <w:t>Gel electrophoresis</w:t>
      </w:r>
    </w:p>
    <w:p w14:paraId="67B326D5" w14:textId="14947F09" w:rsidR="00105306" w:rsidRDefault="00105306" w:rsidP="00105306">
      <w:pPr>
        <w:spacing w:after="120" w:line="480" w:lineRule="auto"/>
      </w:pPr>
      <w:r>
        <w:t>Both gene probes and genetic fingerprinting require gel electrophoresis. Gel electrophoresis is a form of chromatography used to separate different pieces of DNA on the basis of their _________. The DNA samples are placed into wells at one end of a thin slab of gel made of agarose (agar) and covered in a __________ solution. At the same time a set of fragments of known length (known as a DNA _________) is run in one of the wells. An electric current is passed through the gel. Each nucleotide in a molecule of DNA contains a negatively-charged ___________ group, so DNA is attracted to the positive electrode. The molecules have to diffuse through the gel, and longer lengths of DNA are __________ by the gel than shorter lengths so move more a shorter distance over a given time. The DNA is then viewed by __________ with either a coloured chemical, fluorescent molecule or radioactive isotope, and the sizes compared to the ladder.</w:t>
      </w:r>
    </w:p>
    <w:p w14:paraId="12662D0B" w14:textId="77777777" w:rsidR="0022023F" w:rsidRDefault="0022023F" w:rsidP="0022023F">
      <w:pPr>
        <w:spacing w:after="120" w:line="480" w:lineRule="auto"/>
        <w:rPr>
          <w:b/>
        </w:rPr>
      </w:pPr>
      <w:r>
        <w:rPr>
          <w:b/>
        </w:rPr>
        <w:t>Genetic fingerprinting</w:t>
      </w:r>
    </w:p>
    <w:p w14:paraId="74DAAD60" w14:textId="77777777" w:rsidR="0022023F" w:rsidRDefault="0022023F" w:rsidP="0022023F">
      <w:pPr>
        <w:spacing w:after="120" w:line="480" w:lineRule="auto"/>
      </w:pPr>
      <w:r>
        <w:t>DNA fingerprinting (AKA genetic fingerprinting) is used to distinguish between DNA samples from different people. Most differences in DNA between humans are found in ____-_________ DNA, since these regions can accumulate mutations without affecting function, and the differences are largely due to the presence of ___________ sequences (e.g. microsatellites). The method:</w:t>
      </w:r>
    </w:p>
    <w:p w14:paraId="043A266D" w14:textId="77777777" w:rsidR="0022023F" w:rsidRDefault="0022023F" w:rsidP="00E817ED">
      <w:pPr>
        <w:widowControl w:val="0"/>
        <w:numPr>
          <w:ilvl w:val="0"/>
          <w:numId w:val="29"/>
        </w:numPr>
        <w:spacing w:line="480" w:lineRule="auto"/>
        <w:ind w:hanging="360"/>
        <w:contextualSpacing/>
      </w:pPr>
      <w:r>
        <w:rPr>
          <w:color w:val="000000"/>
        </w:rPr>
        <w:t xml:space="preserve">Samples of DNA to be compared are __________ by PCR or cut by restriction enzymes. The PCR primers are designed to target and copy a region of the human DNA containing repetitive sequences. </w:t>
      </w:r>
    </w:p>
    <w:p w14:paraId="45E0E276" w14:textId="77777777" w:rsidR="0022023F" w:rsidRDefault="0022023F" w:rsidP="00E817ED">
      <w:pPr>
        <w:widowControl w:val="0"/>
        <w:numPr>
          <w:ilvl w:val="0"/>
          <w:numId w:val="29"/>
        </w:numPr>
        <w:spacing w:line="480" w:lineRule="auto"/>
        <w:ind w:hanging="360"/>
        <w:contextualSpacing/>
      </w:pPr>
      <w:r>
        <w:rPr>
          <w:color w:val="000000"/>
        </w:rPr>
        <w:t>The amplified DNA is ___________ by a restriction enzyme. The same recognition sequences should be present in the different samples, so the same number of fragments should be produced, but the fragments will be different lengths depending on the number of _________ in each restriction fragments.</w:t>
      </w:r>
    </w:p>
    <w:p w14:paraId="5F5CB1EA" w14:textId="77777777" w:rsidR="0022023F" w:rsidRDefault="0022023F" w:rsidP="00E817ED">
      <w:pPr>
        <w:widowControl w:val="0"/>
        <w:numPr>
          <w:ilvl w:val="0"/>
          <w:numId w:val="29"/>
        </w:numPr>
        <w:spacing w:after="120" w:line="480" w:lineRule="auto"/>
        <w:ind w:hanging="360"/>
        <w:contextualSpacing/>
      </w:pPr>
      <w:r>
        <w:rPr>
          <w:color w:val="000000"/>
        </w:rPr>
        <w:lastRenderedPageBreak/>
        <w:t>The digested DNA is run on an electrophoresis gel to separate out the fragments by ______. The more similar the banding pattern, the more closely related the individuals are.</w:t>
      </w:r>
    </w:p>
    <w:p w14:paraId="0222512D" w14:textId="77777777" w:rsidR="0022023F" w:rsidRDefault="0022023F" w:rsidP="0022023F">
      <w:pPr>
        <w:spacing w:after="120" w:line="480" w:lineRule="auto"/>
      </w:pPr>
      <w:r>
        <w:rPr>
          <w:color w:val="000000"/>
        </w:rPr>
        <w:t>DNA fingerprinting is used:</w:t>
      </w:r>
    </w:p>
    <w:p w14:paraId="7990E5CA" w14:textId="77777777" w:rsidR="0022023F" w:rsidRDefault="0022023F" w:rsidP="00E817ED">
      <w:pPr>
        <w:widowControl w:val="0"/>
        <w:numPr>
          <w:ilvl w:val="0"/>
          <w:numId w:val="30"/>
        </w:numPr>
        <w:spacing w:line="480" w:lineRule="auto"/>
        <w:ind w:hanging="360"/>
        <w:contextualSpacing/>
      </w:pPr>
      <w:r>
        <w:rPr>
          <w:color w:val="000000"/>
        </w:rPr>
        <w:t xml:space="preserve">In __________ science, to match DNA samples collected from a crime (e.g. from sperm, blood, hair, skin) with that of suspects. </w:t>
      </w:r>
    </w:p>
    <w:p w14:paraId="46CC6A4D" w14:textId="77777777" w:rsidR="0022023F" w:rsidRDefault="0022023F" w:rsidP="00E817ED">
      <w:pPr>
        <w:widowControl w:val="0"/>
        <w:numPr>
          <w:ilvl w:val="0"/>
          <w:numId w:val="30"/>
        </w:numPr>
        <w:spacing w:line="480" w:lineRule="auto"/>
        <w:ind w:hanging="360"/>
        <w:contextualSpacing/>
      </w:pPr>
      <w:r>
        <w:rPr>
          <w:color w:val="000000"/>
        </w:rPr>
        <w:t>In paternity testing. Since children inherit _______ their DNA from each parent 50% of the bands should match their mother’s bands and 50% match their father’s bands.</w:t>
      </w:r>
    </w:p>
    <w:p w14:paraId="1FDA3D16" w14:textId="72779380" w:rsidR="0022023F" w:rsidRDefault="0022023F" w:rsidP="00E817ED">
      <w:pPr>
        <w:widowControl w:val="0"/>
        <w:numPr>
          <w:ilvl w:val="0"/>
          <w:numId w:val="30"/>
        </w:numPr>
        <w:spacing w:after="120" w:line="480" w:lineRule="auto"/>
        <w:ind w:hanging="360"/>
        <w:contextualSpacing/>
      </w:pPr>
      <w:r>
        <w:rPr>
          <w:color w:val="000000"/>
        </w:rPr>
        <w:t>For many other purposes.</w:t>
      </w:r>
    </w:p>
    <w:p w14:paraId="5268C87D" w14:textId="4555A1E3" w:rsidR="00640736" w:rsidRPr="00FC3F20" w:rsidRDefault="00305ABE" w:rsidP="00640736">
      <w:pPr>
        <w:spacing w:after="120" w:line="240" w:lineRule="auto"/>
        <w:rPr>
          <w:rFonts w:ascii="Calibri" w:hAnsi="Calibri" w:cs="Calibri"/>
          <w:b/>
        </w:rPr>
      </w:pPr>
      <w:r w:rsidRPr="00FC3F20">
        <w:rPr>
          <w:rFonts w:ascii="Calibri" w:hAnsi="Calibri" w:cs="Calibri"/>
          <w:noProof/>
        </w:rPr>
        <w:drawing>
          <wp:anchor distT="114300" distB="114300" distL="114300" distR="114300" simplePos="0" relativeHeight="251695104" behindDoc="0" locked="0" layoutInCell="0" hidden="0" allowOverlap="1" wp14:anchorId="08A20AE4" wp14:editId="3A461A16">
            <wp:simplePos x="0" y="0"/>
            <wp:positionH relativeFrom="margin">
              <wp:posOffset>4808220</wp:posOffset>
            </wp:positionH>
            <wp:positionV relativeFrom="paragraph">
              <wp:posOffset>17145</wp:posOffset>
            </wp:positionV>
            <wp:extent cx="1859915" cy="1954530"/>
            <wp:effectExtent l="0" t="0" r="6985" b="7620"/>
            <wp:wrapSquare wrapText="bothSides" distT="114300" distB="114300" distL="114300" distR="114300"/>
            <wp:docPr id="1126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72"/>
                    <a:srcRect l="36022" t="31135" r="36485" b="16759"/>
                    <a:stretch>
                      <a:fillRect/>
                    </a:stretch>
                  </pic:blipFill>
                  <pic:spPr>
                    <a:xfrm>
                      <a:off x="0" y="0"/>
                      <a:ext cx="1859915" cy="1954530"/>
                    </a:xfrm>
                    <a:prstGeom prst="rect">
                      <a:avLst/>
                    </a:prstGeom>
                    <a:ln/>
                  </pic:spPr>
                </pic:pic>
              </a:graphicData>
            </a:graphic>
            <wp14:sizeRelH relativeFrom="margin">
              <wp14:pctWidth>0</wp14:pctWidth>
            </wp14:sizeRelH>
            <wp14:sizeRelV relativeFrom="margin">
              <wp14:pctHeight>0</wp14:pctHeight>
            </wp14:sizeRelV>
          </wp:anchor>
        </w:drawing>
      </w:r>
      <w:r w:rsidR="00640736" w:rsidRPr="00FC3F20">
        <w:rPr>
          <w:rFonts w:ascii="Calibri" w:hAnsi="Calibri" w:cs="Calibri"/>
          <w:b/>
        </w:rPr>
        <w:t>Answer the questions</w:t>
      </w:r>
    </w:p>
    <w:p w14:paraId="18E057ED" w14:textId="5E758E0F" w:rsidR="00640736" w:rsidRPr="00FC3F20" w:rsidRDefault="00640736" w:rsidP="00E817ED">
      <w:pPr>
        <w:widowControl w:val="0"/>
        <w:numPr>
          <w:ilvl w:val="0"/>
          <w:numId w:val="32"/>
        </w:numPr>
        <w:spacing w:line="240" w:lineRule="auto"/>
        <w:ind w:left="426" w:hanging="360"/>
        <w:contextualSpacing/>
        <w:rPr>
          <w:rFonts w:ascii="Calibri" w:hAnsi="Calibri" w:cs="Calibri"/>
          <w:highlight w:val="white"/>
        </w:rPr>
      </w:pPr>
      <w:r w:rsidRPr="00FC3F20">
        <w:rPr>
          <w:rFonts w:ascii="Calibri" w:hAnsi="Calibri" w:cs="Calibri"/>
          <w:highlight w:val="white"/>
        </w:rPr>
        <w:t>Mrs Brown had baked a birthday cake for her husband and then left it in a tin on the kitchen table. When she returned from shopping all that was left in the cake tin was a few crumbs and a smudge of blood where the thief had snagged their finger on the sharp edge of the tin. Below are the DNA fingerprints of her four children. Which one of the children’s DNA fingerprints most closely matches the blood stain and therefore is most likely to be the thief?</w:t>
      </w:r>
    </w:p>
    <w:p w14:paraId="7199E3E1" w14:textId="2913DD8F" w:rsidR="00640736" w:rsidRPr="00FC3F20" w:rsidRDefault="00F1211B" w:rsidP="00036E07">
      <w:pPr>
        <w:spacing w:line="240" w:lineRule="auto"/>
        <w:ind w:left="426"/>
        <w:rPr>
          <w:rFonts w:ascii="Calibri" w:hAnsi="Calibri" w:cs="Calibri"/>
          <w:highlight w:val="white"/>
        </w:rPr>
      </w:pPr>
      <w:r w:rsidRPr="00FC3F20">
        <w:rPr>
          <w:rFonts w:ascii="Calibri" w:hAnsi="Calibri" w:cs="Calibri"/>
          <w:noProof/>
        </w:rPr>
        <w:drawing>
          <wp:anchor distT="114300" distB="114300" distL="114300" distR="114300" simplePos="0" relativeHeight="251696128" behindDoc="0" locked="0" layoutInCell="0" hidden="0" allowOverlap="1" wp14:anchorId="512485AF" wp14:editId="3284C0B1">
            <wp:simplePos x="0" y="0"/>
            <wp:positionH relativeFrom="margin">
              <wp:posOffset>267970</wp:posOffset>
            </wp:positionH>
            <wp:positionV relativeFrom="paragraph">
              <wp:posOffset>153670</wp:posOffset>
            </wp:positionV>
            <wp:extent cx="1922780" cy="1166495"/>
            <wp:effectExtent l="0" t="0" r="1270" b="0"/>
            <wp:wrapSquare wrapText="bothSides" distT="114300" distB="114300" distL="114300" distR="114300"/>
            <wp:docPr id="1126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3"/>
                    <a:srcRect l="32721" t="42216" r="34276" b="20901"/>
                    <a:stretch>
                      <a:fillRect/>
                    </a:stretch>
                  </pic:blipFill>
                  <pic:spPr>
                    <a:xfrm>
                      <a:off x="0" y="0"/>
                      <a:ext cx="1922780" cy="1166495"/>
                    </a:xfrm>
                    <a:prstGeom prst="rect">
                      <a:avLst/>
                    </a:prstGeom>
                    <a:ln/>
                  </pic:spPr>
                </pic:pic>
              </a:graphicData>
            </a:graphic>
            <wp14:sizeRelH relativeFrom="margin">
              <wp14:pctWidth>0</wp14:pctWidth>
            </wp14:sizeRelH>
            <wp14:sizeRelV relativeFrom="margin">
              <wp14:pctHeight>0</wp14:pctHeight>
            </wp14:sizeRelV>
          </wp:anchor>
        </w:drawing>
      </w:r>
    </w:p>
    <w:p w14:paraId="27B96F2F" w14:textId="7136B56D" w:rsidR="00640736" w:rsidRPr="00FC3F20" w:rsidRDefault="00640736" w:rsidP="00036E07">
      <w:pPr>
        <w:spacing w:line="240" w:lineRule="auto"/>
        <w:ind w:left="426"/>
        <w:rPr>
          <w:rFonts w:ascii="Calibri" w:hAnsi="Calibri" w:cs="Calibri"/>
          <w:highlight w:val="white"/>
        </w:rPr>
      </w:pPr>
    </w:p>
    <w:p w14:paraId="0FEB1DD7" w14:textId="324F58F1" w:rsidR="00640736" w:rsidRPr="00FC3F20" w:rsidRDefault="00640736" w:rsidP="00036E07">
      <w:pPr>
        <w:spacing w:line="240" w:lineRule="auto"/>
        <w:ind w:left="426"/>
        <w:rPr>
          <w:rFonts w:ascii="Calibri" w:hAnsi="Calibri" w:cs="Calibri"/>
          <w:highlight w:val="white"/>
        </w:rPr>
      </w:pPr>
    </w:p>
    <w:p w14:paraId="49E48AAF" w14:textId="7F5731F2" w:rsidR="00640736" w:rsidRPr="00FC3F20" w:rsidRDefault="00CD6422" w:rsidP="00E817ED">
      <w:pPr>
        <w:widowControl w:val="0"/>
        <w:numPr>
          <w:ilvl w:val="0"/>
          <w:numId w:val="32"/>
        </w:numPr>
        <w:spacing w:line="240" w:lineRule="auto"/>
        <w:ind w:left="426" w:hanging="360"/>
        <w:contextualSpacing/>
        <w:rPr>
          <w:rFonts w:ascii="Calibri" w:hAnsi="Calibri" w:cs="Calibri"/>
          <w:highlight w:val="white"/>
        </w:rPr>
      </w:pPr>
      <w:r w:rsidRPr="00FC3F20">
        <w:rPr>
          <w:rFonts w:ascii="Calibri" w:hAnsi="Calibri" w:cs="Calibri"/>
          <w:noProof/>
        </w:rPr>
        <w:drawing>
          <wp:anchor distT="114300" distB="114300" distL="114300" distR="114300" simplePos="0" relativeHeight="251697152" behindDoc="0" locked="0" layoutInCell="0" hidden="0" allowOverlap="1" wp14:anchorId="2EA74988" wp14:editId="49595230">
            <wp:simplePos x="0" y="0"/>
            <wp:positionH relativeFrom="margin">
              <wp:posOffset>4144558</wp:posOffset>
            </wp:positionH>
            <wp:positionV relativeFrom="paragraph">
              <wp:posOffset>1025525</wp:posOffset>
            </wp:positionV>
            <wp:extent cx="2362835" cy="1520190"/>
            <wp:effectExtent l="0" t="0" r="0" b="0"/>
            <wp:wrapSquare wrapText="bothSides" distT="114300" distB="114300" distL="114300" distR="114300"/>
            <wp:docPr id="1126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74"/>
                    <a:srcRect l="32566" t="36675" r="33499" b="24500"/>
                    <a:stretch>
                      <a:fillRect/>
                    </a:stretch>
                  </pic:blipFill>
                  <pic:spPr>
                    <a:xfrm>
                      <a:off x="0" y="0"/>
                      <a:ext cx="2362835" cy="1520190"/>
                    </a:xfrm>
                    <a:prstGeom prst="rect">
                      <a:avLst/>
                    </a:prstGeom>
                    <a:ln/>
                  </pic:spPr>
                </pic:pic>
              </a:graphicData>
            </a:graphic>
          </wp:anchor>
        </w:drawing>
      </w:r>
      <w:r w:rsidR="00640736" w:rsidRPr="00FC3F20">
        <w:rPr>
          <w:rFonts w:ascii="Calibri" w:hAnsi="Calibri" w:cs="Calibri"/>
          <w:highlight w:val="white"/>
        </w:rPr>
        <w:t>A soldier has been killed in an explosion and has lost his dog tags that identify him.  Three soldiers are missing from their unit so the Army ask the three sets of parents for a DNA sample so they might compare it to the soldier’s DNA and therefore make an identification. Which set of parents is the soldier the son of?</w:t>
      </w:r>
    </w:p>
    <w:p w14:paraId="57379D45" w14:textId="62E92D12" w:rsidR="00640736" w:rsidRPr="00FC3F20" w:rsidRDefault="00640736" w:rsidP="00CD6422">
      <w:pPr>
        <w:spacing w:line="240" w:lineRule="auto"/>
        <w:ind w:left="66"/>
        <w:rPr>
          <w:rFonts w:ascii="Calibri" w:hAnsi="Calibri" w:cs="Calibri"/>
          <w:highlight w:val="white"/>
        </w:rPr>
      </w:pPr>
    </w:p>
    <w:p w14:paraId="0B994838" w14:textId="3F1C735A" w:rsidR="00640736" w:rsidRPr="00FC3F20" w:rsidRDefault="00640736" w:rsidP="00E817ED">
      <w:pPr>
        <w:widowControl w:val="0"/>
        <w:numPr>
          <w:ilvl w:val="0"/>
          <w:numId w:val="32"/>
        </w:numPr>
        <w:spacing w:line="240" w:lineRule="auto"/>
        <w:ind w:left="426" w:hanging="360"/>
        <w:contextualSpacing/>
        <w:rPr>
          <w:rFonts w:ascii="Calibri" w:hAnsi="Calibri" w:cs="Calibri"/>
          <w:highlight w:val="white"/>
        </w:rPr>
      </w:pPr>
      <w:r w:rsidRPr="00FC3F20">
        <w:rPr>
          <w:rFonts w:ascii="Calibri" w:hAnsi="Calibri" w:cs="Calibri"/>
          <w:highlight w:val="white"/>
        </w:rPr>
        <w:t>Look carefully at the DNA fingerprints and decide which of the men (P, Q or R) are most likely to be the father.</w:t>
      </w:r>
    </w:p>
    <w:p w14:paraId="12745241" w14:textId="41FB59CC" w:rsidR="00640736" w:rsidRPr="00FC3F20" w:rsidRDefault="00640736" w:rsidP="00036E07">
      <w:pPr>
        <w:spacing w:line="240" w:lineRule="auto"/>
        <w:ind w:left="426"/>
        <w:rPr>
          <w:rFonts w:ascii="Calibri" w:hAnsi="Calibri" w:cs="Calibri"/>
          <w:highlight w:val="white"/>
        </w:rPr>
      </w:pPr>
    </w:p>
    <w:p w14:paraId="13844D26" w14:textId="7EB76949" w:rsidR="00640736" w:rsidRPr="00FC3F20" w:rsidRDefault="00640736" w:rsidP="00036E07">
      <w:pPr>
        <w:spacing w:line="240" w:lineRule="auto"/>
        <w:ind w:left="426"/>
        <w:rPr>
          <w:rFonts w:ascii="Calibri" w:hAnsi="Calibri" w:cs="Calibri"/>
          <w:highlight w:val="white"/>
        </w:rPr>
      </w:pPr>
    </w:p>
    <w:p w14:paraId="0982AB2B" w14:textId="090FF131" w:rsidR="00640736" w:rsidRDefault="00CD6422" w:rsidP="00036E07">
      <w:pPr>
        <w:spacing w:line="240" w:lineRule="auto"/>
        <w:ind w:left="426"/>
        <w:rPr>
          <w:rFonts w:ascii="Calibri" w:hAnsi="Calibri" w:cs="Calibri"/>
          <w:highlight w:val="white"/>
        </w:rPr>
      </w:pPr>
      <w:r w:rsidRPr="00FC3F20">
        <w:rPr>
          <w:rFonts w:ascii="Calibri" w:hAnsi="Calibri" w:cs="Calibri"/>
          <w:noProof/>
        </w:rPr>
        <w:drawing>
          <wp:anchor distT="114300" distB="114300" distL="114300" distR="114300" simplePos="0" relativeHeight="251706368" behindDoc="0" locked="0" layoutInCell="0" hidden="0" allowOverlap="1" wp14:anchorId="1032A8B7" wp14:editId="4005021D">
            <wp:simplePos x="0" y="0"/>
            <wp:positionH relativeFrom="margin">
              <wp:posOffset>127635</wp:posOffset>
            </wp:positionH>
            <wp:positionV relativeFrom="paragraph">
              <wp:posOffset>18306</wp:posOffset>
            </wp:positionV>
            <wp:extent cx="1887855" cy="1534160"/>
            <wp:effectExtent l="0" t="0" r="0" b="8890"/>
            <wp:wrapSquare wrapText="bothSides"/>
            <wp:docPr id="10"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75"/>
                    <a:srcRect l="31166" t="29790" r="32567" b="16786"/>
                    <a:stretch>
                      <a:fillRect/>
                    </a:stretch>
                  </pic:blipFill>
                  <pic:spPr>
                    <a:xfrm rot="10800000">
                      <a:off x="0" y="0"/>
                      <a:ext cx="1887855" cy="1534160"/>
                    </a:xfrm>
                    <a:prstGeom prst="rect">
                      <a:avLst/>
                    </a:prstGeom>
                    <a:ln/>
                  </pic:spPr>
                </pic:pic>
              </a:graphicData>
            </a:graphic>
            <wp14:sizeRelH relativeFrom="margin">
              <wp14:pctWidth>0</wp14:pctWidth>
            </wp14:sizeRelH>
            <wp14:sizeRelV relativeFrom="margin">
              <wp14:pctHeight>0</wp14:pctHeight>
            </wp14:sizeRelV>
          </wp:anchor>
        </w:drawing>
      </w:r>
    </w:p>
    <w:p w14:paraId="00BC38ED" w14:textId="6AD3336F" w:rsidR="00036E07" w:rsidRDefault="00036E07" w:rsidP="00036E07">
      <w:pPr>
        <w:spacing w:line="240" w:lineRule="auto"/>
        <w:ind w:left="426"/>
        <w:rPr>
          <w:rFonts w:ascii="Calibri" w:hAnsi="Calibri" w:cs="Calibri"/>
          <w:highlight w:val="white"/>
        </w:rPr>
      </w:pPr>
    </w:p>
    <w:p w14:paraId="7295273B" w14:textId="24DDADC5" w:rsidR="00036E07" w:rsidRPr="00FC3F20" w:rsidRDefault="00036E07" w:rsidP="00036E07">
      <w:pPr>
        <w:spacing w:line="240" w:lineRule="auto"/>
        <w:ind w:left="426"/>
        <w:rPr>
          <w:rFonts w:ascii="Calibri" w:hAnsi="Calibri" w:cs="Calibri"/>
          <w:highlight w:val="white"/>
        </w:rPr>
      </w:pPr>
    </w:p>
    <w:p w14:paraId="5AA3914F" w14:textId="4089FF32" w:rsidR="00CD6422" w:rsidRPr="00FC3F20" w:rsidRDefault="00CD6422" w:rsidP="00CD6422">
      <w:pPr>
        <w:spacing w:line="240" w:lineRule="auto"/>
        <w:ind w:left="426"/>
        <w:rPr>
          <w:rFonts w:ascii="Calibri" w:hAnsi="Calibri" w:cs="Calibri"/>
          <w:highlight w:val="white"/>
        </w:rPr>
      </w:pPr>
    </w:p>
    <w:p w14:paraId="500A75E4" w14:textId="24224436" w:rsidR="00CD6422" w:rsidRDefault="00CD6422" w:rsidP="00E817ED">
      <w:pPr>
        <w:widowControl w:val="0"/>
        <w:numPr>
          <w:ilvl w:val="0"/>
          <w:numId w:val="32"/>
        </w:numPr>
        <w:spacing w:line="240" w:lineRule="auto"/>
        <w:ind w:left="426" w:hanging="360"/>
        <w:contextualSpacing/>
        <w:rPr>
          <w:rFonts w:ascii="Calibri" w:hAnsi="Calibri" w:cs="Calibri"/>
          <w:highlight w:val="white"/>
        </w:rPr>
      </w:pPr>
      <w:r w:rsidRPr="00FC3F20">
        <w:rPr>
          <w:rFonts w:ascii="Calibri" w:hAnsi="Calibri" w:cs="Calibri"/>
          <w:noProof/>
        </w:rPr>
        <w:drawing>
          <wp:anchor distT="114300" distB="114300" distL="114300" distR="114300" simplePos="0" relativeHeight="251699200" behindDoc="0" locked="0" layoutInCell="0" hidden="0" allowOverlap="1" wp14:anchorId="265DA21E" wp14:editId="50A6035A">
            <wp:simplePos x="0" y="0"/>
            <wp:positionH relativeFrom="margin">
              <wp:posOffset>4972685</wp:posOffset>
            </wp:positionH>
            <wp:positionV relativeFrom="paragraph">
              <wp:posOffset>502920</wp:posOffset>
            </wp:positionV>
            <wp:extent cx="985520" cy="2082165"/>
            <wp:effectExtent l="4127" t="0" r="9208" b="9207"/>
            <wp:wrapSquare wrapText="bothSides" distT="114300" distB="114300" distL="114300" distR="114300"/>
            <wp:docPr id="11271"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rotWithShape="1">
                    <a:blip r:embed="rId76"/>
                    <a:srcRect l="41394" t="22578" r="42518" b="16786"/>
                    <a:stretch/>
                  </pic:blipFill>
                  <pic:spPr bwMode="auto">
                    <a:xfrm rot="5400000">
                      <a:off x="0" y="0"/>
                      <a:ext cx="985520" cy="208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FC3F20">
        <w:rPr>
          <w:rFonts w:ascii="Calibri" w:hAnsi="Calibri" w:cs="Calibri"/>
          <w:highlight w:val="white"/>
        </w:rPr>
        <w:t>Unfortunately three babies have got muddled up in the Maternity Ward at QA hospital. Can you analyse the results of a DNA fingerprint conducted on three babies and three sets of parents to determine which baby belongs to which parent?</w:t>
      </w:r>
    </w:p>
    <w:p w14:paraId="0B92830A" w14:textId="77777777" w:rsidR="00CD6422" w:rsidRPr="00FC3F20" w:rsidRDefault="00CD6422" w:rsidP="00CD6422">
      <w:pPr>
        <w:widowControl w:val="0"/>
        <w:spacing w:line="240" w:lineRule="auto"/>
        <w:ind w:left="426"/>
        <w:contextualSpacing/>
        <w:rPr>
          <w:rFonts w:ascii="Calibri" w:hAnsi="Calibri" w:cs="Calibri"/>
          <w:highlight w:val="white"/>
        </w:rPr>
      </w:pPr>
    </w:p>
    <w:p w14:paraId="0EB2691D" w14:textId="6D850BCA" w:rsidR="00640736" w:rsidRDefault="00640736" w:rsidP="00E817ED">
      <w:pPr>
        <w:widowControl w:val="0"/>
        <w:numPr>
          <w:ilvl w:val="0"/>
          <w:numId w:val="32"/>
        </w:numPr>
        <w:spacing w:line="240" w:lineRule="auto"/>
        <w:ind w:left="426" w:hanging="360"/>
        <w:contextualSpacing/>
        <w:rPr>
          <w:rFonts w:ascii="Calibri" w:hAnsi="Calibri" w:cs="Calibri"/>
          <w:highlight w:val="white"/>
        </w:rPr>
      </w:pPr>
      <w:r w:rsidRPr="00FC3F20">
        <w:rPr>
          <w:rFonts w:ascii="Calibri" w:hAnsi="Calibri" w:cs="Calibri"/>
          <w:highlight w:val="white"/>
        </w:rPr>
        <w:t>A body has been found surrounded in blood splatters and amid signs of a struggle. Analysis indicates that there is blood from two people at the crime scene. Two suspects, seen near the crime scene at the time of the murder, have been brought in for questioning and DNA samples. From which two people did the blood at the scene of the crime come from? Who should be arrested?</w:t>
      </w:r>
    </w:p>
    <w:p w14:paraId="1B4078E2" w14:textId="3D04282F" w:rsidR="00640736" w:rsidRPr="00FC3F20" w:rsidRDefault="00640736" w:rsidP="00640736">
      <w:pPr>
        <w:spacing w:line="240" w:lineRule="auto"/>
        <w:rPr>
          <w:rFonts w:ascii="Calibri" w:hAnsi="Calibri" w:cs="Calibri"/>
          <w:highlight w:val="white"/>
        </w:rPr>
      </w:pPr>
    </w:p>
    <w:p w14:paraId="136A35A5" w14:textId="0484DE9D" w:rsidR="00640736" w:rsidRPr="00FC3F20" w:rsidRDefault="00640736" w:rsidP="00640736">
      <w:pPr>
        <w:spacing w:line="240" w:lineRule="auto"/>
        <w:rPr>
          <w:rFonts w:ascii="Calibri" w:hAnsi="Calibri" w:cs="Calibri"/>
          <w:highlight w:val="white"/>
        </w:rPr>
      </w:pPr>
    </w:p>
    <w:p w14:paraId="5338756E" w14:textId="3D1B12CB" w:rsidR="00780B6A" w:rsidRDefault="003C305A" w:rsidP="00CD6422">
      <w:pPr>
        <w:spacing w:line="240" w:lineRule="auto"/>
        <w:jc w:val="center"/>
        <w:rPr>
          <w:b/>
          <w:bCs/>
          <w:sz w:val="20"/>
          <w:szCs w:val="20"/>
          <w:u w:val="single"/>
        </w:rPr>
      </w:pPr>
      <w:r w:rsidRPr="0070279E">
        <w:rPr>
          <w:b/>
          <w:bCs/>
          <w:sz w:val="20"/>
          <w:szCs w:val="20"/>
          <w:u w:val="single"/>
        </w:rPr>
        <w:lastRenderedPageBreak/>
        <w:t>Lesson 6 – Gene Probes &amp; Genetic Counselling</w:t>
      </w:r>
    </w:p>
    <w:p w14:paraId="0375EE53" w14:textId="3FBF959B" w:rsidR="005166D0" w:rsidRDefault="005166D0" w:rsidP="005166D0">
      <w:pPr>
        <w:spacing w:after="160" w:line="259" w:lineRule="auto"/>
        <w:rPr>
          <w:sz w:val="24"/>
          <w:szCs w:val="24"/>
        </w:rPr>
      </w:pPr>
    </w:p>
    <w:p w14:paraId="62AD812E" w14:textId="73D24A3D" w:rsidR="00D87B36" w:rsidRPr="009746D7" w:rsidRDefault="00F477E5" w:rsidP="00F477E5">
      <w:pPr>
        <w:spacing w:after="160" w:line="259" w:lineRule="auto"/>
        <w:rPr>
          <w:rFonts w:ascii="Calibri" w:hAnsi="Calibri" w:cs="Calibri"/>
        </w:rPr>
      </w:pPr>
      <w:r>
        <w:rPr>
          <w:rFonts w:ascii="Calibri" w:hAnsi="Calibri" w:cs="Calibri"/>
        </w:rPr>
        <w:t>DNA probes are single stranded p</w:t>
      </w:r>
      <w:r w:rsidRPr="00F477E5">
        <w:rPr>
          <w:rFonts w:ascii="Calibri" w:hAnsi="Calibri" w:cs="Calibri"/>
        </w:rPr>
        <w:t>iece</w:t>
      </w:r>
      <w:r>
        <w:rPr>
          <w:rFonts w:ascii="Calibri" w:hAnsi="Calibri" w:cs="Calibri"/>
        </w:rPr>
        <w:t>s</w:t>
      </w:r>
      <w:r w:rsidRPr="00F477E5">
        <w:rPr>
          <w:rFonts w:ascii="Calibri" w:hAnsi="Calibri" w:cs="Calibri"/>
        </w:rPr>
        <w:t xml:space="preserve"> of DNA</w:t>
      </w:r>
      <w:r>
        <w:rPr>
          <w:rFonts w:ascii="Calibri" w:hAnsi="Calibri" w:cs="Calibri"/>
        </w:rPr>
        <w:t xml:space="preserve"> which are c</w:t>
      </w:r>
      <w:r w:rsidRPr="00F477E5">
        <w:rPr>
          <w:rFonts w:ascii="Calibri" w:hAnsi="Calibri" w:cs="Calibri"/>
        </w:rPr>
        <w:t xml:space="preserve">omplementary to </w:t>
      </w:r>
      <w:r w:rsidR="00290D47">
        <w:rPr>
          <w:rFonts w:ascii="Calibri" w:hAnsi="Calibri" w:cs="Calibri"/>
        </w:rPr>
        <w:t>and therefore</w:t>
      </w:r>
      <w:r w:rsidRPr="00F477E5">
        <w:rPr>
          <w:rFonts w:ascii="Calibri" w:hAnsi="Calibri" w:cs="Calibri"/>
        </w:rPr>
        <w:t xml:space="preserve"> bind to known base sequence</w:t>
      </w:r>
      <w:r w:rsidR="00290D47">
        <w:rPr>
          <w:rFonts w:ascii="Calibri" w:hAnsi="Calibri" w:cs="Calibri"/>
        </w:rPr>
        <w:t xml:space="preserve">s. </w:t>
      </w:r>
      <w:r w:rsidR="005166D0" w:rsidRPr="009746D7">
        <w:rPr>
          <w:rFonts w:ascii="Calibri" w:hAnsi="Calibri" w:cs="Calibri"/>
        </w:rPr>
        <w:t xml:space="preserve">DNA probes can be used to stick to and highlight sequences on a gel. </w:t>
      </w:r>
      <w:r w:rsidR="00D87B36" w:rsidRPr="009746D7">
        <w:rPr>
          <w:rFonts w:ascii="Calibri" w:hAnsi="Calibri" w:cs="Calibri"/>
        </w:rPr>
        <w:t xml:space="preserve">These probes are labelled with a radioactive marker, or more commonly with a fluorescent probe to detect it’s presence. The techniques of PCR is used so that the sequence can be amplified and run on a gel for this hybridisation to take place. </w:t>
      </w:r>
    </w:p>
    <w:p w14:paraId="7510ECF8" w14:textId="729C553B" w:rsidR="001671B9" w:rsidRDefault="009746D7" w:rsidP="00D87B36">
      <w:pPr>
        <w:spacing w:after="160" w:line="259" w:lineRule="auto"/>
        <w:rPr>
          <w:b/>
          <w:bCs/>
          <w:sz w:val="24"/>
          <w:szCs w:val="24"/>
        </w:rPr>
      </w:pPr>
      <w:r>
        <w:rPr>
          <w:noProof/>
          <w:sz w:val="24"/>
          <w:szCs w:val="24"/>
        </w:rPr>
        <w:drawing>
          <wp:inline distT="114300" distB="114300" distL="114300" distR="114300" wp14:anchorId="3330963F" wp14:editId="432A1EDA">
            <wp:extent cx="6198919" cy="2422566"/>
            <wp:effectExtent l="0" t="0" r="0" b="0"/>
            <wp:docPr id="65"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77"/>
                    <a:srcRect/>
                    <a:stretch>
                      <a:fillRect/>
                    </a:stretch>
                  </pic:blipFill>
                  <pic:spPr>
                    <a:xfrm>
                      <a:off x="0" y="0"/>
                      <a:ext cx="6222115" cy="2431631"/>
                    </a:xfrm>
                    <a:prstGeom prst="rect">
                      <a:avLst/>
                    </a:prstGeom>
                    <a:ln/>
                  </pic:spPr>
                </pic:pic>
              </a:graphicData>
            </a:graphic>
          </wp:inline>
        </w:drawing>
      </w:r>
    </w:p>
    <w:p w14:paraId="71089B69" w14:textId="41EE7BD2" w:rsidR="005B6BE9" w:rsidRPr="009C0C6D" w:rsidRDefault="005B6BE9" w:rsidP="00D87B36">
      <w:pPr>
        <w:spacing w:after="160" w:line="259" w:lineRule="auto"/>
        <w:rPr>
          <w:rFonts w:ascii="Calibri" w:hAnsi="Calibri" w:cs="Calibri"/>
        </w:rPr>
      </w:pPr>
      <w:r w:rsidRPr="009C0C6D">
        <w:rPr>
          <w:rFonts w:ascii="Calibri" w:hAnsi="Calibri" w:cs="Calibri"/>
          <w:b/>
          <w:bCs/>
        </w:rPr>
        <w:t>Uses:</w:t>
      </w:r>
    </w:p>
    <w:p w14:paraId="56CD8276" w14:textId="5F8BDB4C" w:rsidR="005B6BE9" w:rsidRPr="005B6BE9" w:rsidRDefault="005B6BE9" w:rsidP="00E817ED">
      <w:pPr>
        <w:numPr>
          <w:ilvl w:val="0"/>
          <w:numId w:val="33"/>
        </w:numPr>
        <w:spacing w:after="160" w:line="259" w:lineRule="auto"/>
        <w:rPr>
          <w:rFonts w:ascii="Calibri" w:hAnsi="Calibri" w:cs="Calibri"/>
        </w:rPr>
      </w:pPr>
      <w:r w:rsidRPr="005B6BE9">
        <w:rPr>
          <w:rFonts w:ascii="Calibri" w:hAnsi="Calibri" w:cs="Calibri"/>
        </w:rPr>
        <w:t xml:space="preserve">To locate specific alleles of genes </w:t>
      </w:r>
    </w:p>
    <w:p w14:paraId="2512DBCF" w14:textId="22AE34C6" w:rsidR="005B6BE9" w:rsidRPr="005B6BE9" w:rsidRDefault="005B6BE9" w:rsidP="00E817ED">
      <w:pPr>
        <w:numPr>
          <w:ilvl w:val="0"/>
          <w:numId w:val="33"/>
        </w:numPr>
        <w:spacing w:after="160" w:line="259" w:lineRule="auto"/>
        <w:rPr>
          <w:rFonts w:ascii="Calibri" w:hAnsi="Calibri" w:cs="Calibri"/>
        </w:rPr>
      </w:pPr>
      <w:r w:rsidRPr="005B6BE9">
        <w:rPr>
          <w:rFonts w:ascii="Calibri" w:hAnsi="Calibri" w:cs="Calibri"/>
        </w:rPr>
        <w:t xml:space="preserve">To see if a person </w:t>
      </w:r>
      <w:r w:rsidRPr="009C0C6D">
        <w:rPr>
          <w:rFonts w:ascii="Calibri" w:hAnsi="Calibri" w:cs="Calibri"/>
        </w:rPr>
        <w:t>carries</w:t>
      </w:r>
      <w:r w:rsidRPr="005B6BE9">
        <w:rPr>
          <w:rFonts w:ascii="Calibri" w:hAnsi="Calibri" w:cs="Calibri"/>
        </w:rPr>
        <w:t xml:space="preserve"> a mutated allele that causes a genetic disorder e.g. Cystic Fibrosis</w:t>
      </w:r>
    </w:p>
    <w:p w14:paraId="5F87601A" w14:textId="5F3797EA" w:rsidR="005B6BE9" w:rsidRPr="005B6BE9" w:rsidRDefault="005B6BE9" w:rsidP="00E817ED">
      <w:pPr>
        <w:numPr>
          <w:ilvl w:val="0"/>
          <w:numId w:val="33"/>
        </w:numPr>
        <w:tabs>
          <w:tab w:val="left" w:pos="360"/>
        </w:tabs>
        <w:spacing w:after="160" w:line="259" w:lineRule="auto"/>
        <w:rPr>
          <w:rFonts w:ascii="Calibri" w:hAnsi="Calibri" w:cs="Calibri"/>
        </w:rPr>
      </w:pPr>
      <w:r w:rsidRPr="005B6BE9">
        <w:rPr>
          <w:rFonts w:ascii="Calibri" w:hAnsi="Calibri" w:cs="Calibri"/>
        </w:rPr>
        <w:t>Help determine how patients will respond to drugs e.g. breast cancer treatment which only responds to a certain mutation.</w:t>
      </w:r>
    </w:p>
    <w:p w14:paraId="677E9F5B" w14:textId="77777777" w:rsidR="005B6BE9" w:rsidRPr="005B6BE9" w:rsidRDefault="005B6BE9" w:rsidP="00E817ED">
      <w:pPr>
        <w:numPr>
          <w:ilvl w:val="0"/>
          <w:numId w:val="33"/>
        </w:numPr>
        <w:spacing w:after="160" w:line="259" w:lineRule="auto"/>
        <w:rPr>
          <w:rFonts w:ascii="Calibri" w:hAnsi="Calibri" w:cs="Calibri"/>
        </w:rPr>
      </w:pPr>
      <w:r w:rsidRPr="005B6BE9">
        <w:rPr>
          <w:rFonts w:ascii="Calibri" w:hAnsi="Calibri" w:cs="Calibri"/>
        </w:rPr>
        <w:t>Identify health risks e.g. some peoples risk of cancer can be increased if they carry certain mutations. Knowing this can help them make choices about reducing their risk.</w:t>
      </w:r>
    </w:p>
    <w:p w14:paraId="6A3159C0" w14:textId="61637D0D" w:rsidR="005B6BE9" w:rsidRPr="009C0C6D" w:rsidRDefault="001F6334" w:rsidP="00D87B36">
      <w:pPr>
        <w:spacing w:after="160" w:line="259" w:lineRule="auto"/>
        <w:rPr>
          <w:rFonts w:ascii="Calibri" w:hAnsi="Calibri" w:cs="Calibri"/>
          <w:b/>
          <w:bCs/>
        </w:rPr>
      </w:pPr>
      <w:r w:rsidRPr="009C0C6D">
        <w:rPr>
          <w:rFonts w:ascii="Calibri" w:hAnsi="Calibri" w:cs="Calibri"/>
          <w:b/>
          <w:bCs/>
        </w:rPr>
        <w:t>Method:</w:t>
      </w:r>
    </w:p>
    <w:p w14:paraId="6500857B" w14:textId="36948338" w:rsidR="001F6334" w:rsidRPr="001F6334" w:rsidRDefault="001F6334" w:rsidP="00E817ED">
      <w:pPr>
        <w:numPr>
          <w:ilvl w:val="0"/>
          <w:numId w:val="34"/>
        </w:numPr>
        <w:spacing w:after="160" w:line="259" w:lineRule="auto"/>
        <w:rPr>
          <w:rFonts w:ascii="Calibri" w:hAnsi="Calibri" w:cs="Calibri"/>
        </w:rPr>
      </w:pPr>
      <w:r w:rsidRPr="001F6334">
        <w:rPr>
          <w:rFonts w:ascii="Calibri" w:hAnsi="Calibri" w:cs="Calibri"/>
        </w:rPr>
        <w:t xml:space="preserve">DNA sample digested into fragments using restriction enzymes and separated using </w:t>
      </w:r>
      <w:r w:rsidRPr="001F6334">
        <w:rPr>
          <w:rFonts w:ascii="Calibri" w:hAnsi="Calibri" w:cs="Calibri"/>
          <w:b/>
          <w:bCs/>
        </w:rPr>
        <w:t>gel electrophoresis.</w:t>
      </w:r>
    </w:p>
    <w:p w14:paraId="600DA62F" w14:textId="67DAC5C9" w:rsidR="001F6334" w:rsidRPr="001F6334" w:rsidRDefault="001F6334" w:rsidP="00E817ED">
      <w:pPr>
        <w:numPr>
          <w:ilvl w:val="0"/>
          <w:numId w:val="34"/>
        </w:numPr>
        <w:spacing w:after="160" w:line="259" w:lineRule="auto"/>
        <w:rPr>
          <w:rFonts w:ascii="Calibri" w:hAnsi="Calibri" w:cs="Calibri"/>
        </w:rPr>
      </w:pPr>
      <w:r w:rsidRPr="001F6334">
        <w:rPr>
          <w:rFonts w:ascii="Calibri" w:hAnsi="Calibri" w:cs="Calibri"/>
        </w:rPr>
        <w:t>Separated DNA fragments transferred to nylon membrane and incubated with the DNA probe.</w:t>
      </w:r>
      <w:r w:rsidRPr="009C0C6D">
        <w:rPr>
          <w:rFonts w:ascii="Calibri" w:hAnsi="Calibri" w:cs="Calibri"/>
        </w:rPr>
        <w:t xml:space="preserve"> The probes will only bind to their complimentary sequence</w:t>
      </w:r>
      <w:r w:rsidR="00C2772B" w:rsidRPr="009C0C6D">
        <w:rPr>
          <w:rFonts w:ascii="Calibri" w:hAnsi="Calibri" w:cs="Calibri"/>
        </w:rPr>
        <w:t xml:space="preserve"> if it is present.</w:t>
      </w:r>
      <w:r w:rsidR="00B50B55">
        <w:rPr>
          <w:rFonts w:ascii="Calibri" w:hAnsi="Calibri" w:cs="Calibri"/>
        </w:rPr>
        <w:t xml:space="preserve"> </w:t>
      </w:r>
    </w:p>
    <w:p w14:paraId="5A249D87" w14:textId="154DE884" w:rsidR="001F6334" w:rsidRPr="001F6334" w:rsidRDefault="001F6334" w:rsidP="00E817ED">
      <w:pPr>
        <w:numPr>
          <w:ilvl w:val="0"/>
          <w:numId w:val="34"/>
        </w:numPr>
        <w:spacing w:after="160" w:line="259" w:lineRule="auto"/>
        <w:rPr>
          <w:rFonts w:ascii="Calibri" w:hAnsi="Calibri" w:cs="Calibri"/>
        </w:rPr>
      </w:pPr>
      <w:r w:rsidRPr="001F6334">
        <w:rPr>
          <w:rFonts w:ascii="Calibri" w:hAnsi="Calibri" w:cs="Calibri"/>
        </w:rPr>
        <w:t>The membrane is exposed to UV light</w:t>
      </w:r>
      <w:r w:rsidR="00C2772B" w:rsidRPr="009C0C6D">
        <w:rPr>
          <w:rFonts w:ascii="Calibri" w:hAnsi="Calibri" w:cs="Calibri"/>
        </w:rPr>
        <w:t xml:space="preserve"> or autoradiography</w:t>
      </w:r>
      <w:r w:rsidR="00F63928" w:rsidRPr="009C0C6D">
        <w:rPr>
          <w:rFonts w:ascii="Calibri" w:hAnsi="Calibri" w:cs="Calibri"/>
        </w:rPr>
        <w:t xml:space="preserve"> (if using radioactive label)</w:t>
      </w:r>
      <w:r w:rsidRPr="001F6334">
        <w:rPr>
          <w:rFonts w:ascii="Calibri" w:hAnsi="Calibri" w:cs="Calibri"/>
        </w:rPr>
        <w:t xml:space="preserve"> and if the gene is present it will fluoresce.</w:t>
      </w:r>
      <w:r w:rsidR="00B50B55">
        <w:rPr>
          <w:rFonts w:ascii="Calibri" w:hAnsi="Calibri" w:cs="Calibri"/>
        </w:rPr>
        <w:t xml:space="preserve"> </w:t>
      </w:r>
      <w:r w:rsidR="00B50B55">
        <w:rPr>
          <w:rFonts w:ascii="Calibri" w:hAnsi="Calibri" w:cs="Calibri"/>
        </w:rPr>
        <w:t xml:space="preserve">DNA would be invisible without </w:t>
      </w:r>
      <w:r w:rsidR="00601B2C">
        <w:rPr>
          <w:rFonts w:ascii="Calibri" w:hAnsi="Calibri" w:cs="Calibri"/>
        </w:rPr>
        <w:t xml:space="preserve">the </w:t>
      </w:r>
      <w:r w:rsidR="00B50B55">
        <w:rPr>
          <w:rFonts w:ascii="Calibri" w:hAnsi="Calibri" w:cs="Calibri"/>
        </w:rPr>
        <w:t>probes</w:t>
      </w:r>
      <w:r w:rsidR="00601B2C">
        <w:rPr>
          <w:rFonts w:ascii="Calibri" w:hAnsi="Calibri" w:cs="Calibri"/>
        </w:rPr>
        <w:t xml:space="preserve"> so only bands which contain the gene will be visible</w:t>
      </w:r>
      <w:r w:rsidR="00B50B55">
        <w:rPr>
          <w:rFonts w:ascii="Calibri" w:hAnsi="Calibri" w:cs="Calibri"/>
        </w:rPr>
        <w:t>.</w:t>
      </w:r>
    </w:p>
    <w:p w14:paraId="40C14E23" w14:textId="5816B402" w:rsidR="001F6334" w:rsidRPr="009C0C6D" w:rsidRDefault="00F63928" w:rsidP="00D87B36">
      <w:pPr>
        <w:spacing w:after="160" w:line="259" w:lineRule="auto"/>
        <w:rPr>
          <w:rFonts w:ascii="Calibri" w:hAnsi="Calibri" w:cs="Calibri"/>
        </w:rPr>
      </w:pPr>
      <w:r w:rsidRPr="009C0C6D">
        <w:rPr>
          <w:rFonts w:ascii="Calibri" w:hAnsi="Calibri" w:cs="Calibri"/>
        </w:rPr>
        <w:t>A microarray can be used to screen a sample with multiple DNA probes all at once:</w:t>
      </w:r>
    </w:p>
    <w:p w14:paraId="70671FC0" w14:textId="4B6D65D2" w:rsidR="001671B9" w:rsidRPr="009C0C6D" w:rsidRDefault="009C0C6D" w:rsidP="001671B9">
      <w:pPr>
        <w:spacing w:after="160" w:line="259" w:lineRule="auto"/>
        <w:ind w:left="360"/>
        <w:rPr>
          <w:rFonts w:ascii="Calibri" w:hAnsi="Calibri" w:cs="Calibri"/>
        </w:rPr>
      </w:pPr>
      <w:r w:rsidRPr="009C0C6D">
        <w:rPr>
          <w:rFonts w:ascii="Calibri" w:hAnsi="Calibri" w:cs="Calibri"/>
        </w:rPr>
        <w:drawing>
          <wp:anchor distT="0" distB="0" distL="114300" distR="114300" simplePos="0" relativeHeight="251701248" behindDoc="0" locked="0" layoutInCell="1" allowOverlap="1" wp14:anchorId="0473E20E" wp14:editId="5CC58C6A">
            <wp:simplePos x="0" y="0"/>
            <wp:positionH relativeFrom="column">
              <wp:posOffset>5080</wp:posOffset>
            </wp:positionH>
            <wp:positionV relativeFrom="paragraph">
              <wp:posOffset>25409</wp:posOffset>
            </wp:positionV>
            <wp:extent cx="4583875" cy="1579245"/>
            <wp:effectExtent l="0" t="0" r="7620" b="1905"/>
            <wp:wrapSquare wrapText="bothSides"/>
            <wp:docPr id="3" name="Picture 2">
              <a:extLst xmlns:a="http://schemas.openxmlformats.org/drawingml/2006/main">
                <a:ext uri="{FF2B5EF4-FFF2-40B4-BE49-F238E27FC236}">
                  <a16:creationId xmlns:a16="http://schemas.microsoft.com/office/drawing/2014/main" id="{F4571278-2907-4C9F-880F-DD9199D480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4571278-2907-4C9F-880F-DD9199D48076}"/>
                        </a:ext>
                      </a:extLst>
                    </pic:cNvPr>
                    <pic:cNvPicPr>
                      <a:picLocks noChangeAspect="1"/>
                    </pic:cNvPicPr>
                  </pic:nvPicPr>
                  <pic:blipFill rotWithShape="1">
                    <a:blip r:embed="rId78">
                      <a:extLst>
                        <a:ext uri="{28A0092B-C50C-407E-A947-70E740481C1C}">
                          <a14:useLocalDpi xmlns:a14="http://schemas.microsoft.com/office/drawing/2010/main" val="0"/>
                        </a:ext>
                      </a:extLst>
                    </a:blip>
                    <a:srcRect l="2852" r="2321" b="6743"/>
                    <a:stretch/>
                  </pic:blipFill>
                  <pic:spPr>
                    <a:xfrm>
                      <a:off x="0" y="0"/>
                      <a:ext cx="4583875" cy="1579245"/>
                    </a:xfrm>
                    <a:prstGeom prst="rect">
                      <a:avLst/>
                    </a:prstGeom>
                  </pic:spPr>
                </pic:pic>
              </a:graphicData>
            </a:graphic>
          </wp:anchor>
        </w:drawing>
      </w:r>
      <w:r w:rsidR="001671B9" w:rsidRPr="009C0C6D">
        <w:rPr>
          <w:rFonts w:ascii="Calibri" w:hAnsi="Calibri" w:cs="Calibri"/>
        </w:rPr>
        <w:t>The s</w:t>
      </w:r>
      <w:r w:rsidR="002C7EEA" w:rsidRPr="002C7EEA">
        <w:rPr>
          <w:rFonts w:ascii="Calibri" w:hAnsi="Calibri" w:cs="Calibri"/>
        </w:rPr>
        <w:t xml:space="preserve">ample of </w:t>
      </w:r>
      <w:r w:rsidR="006C1ECA">
        <w:rPr>
          <w:rFonts w:ascii="Calibri" w:hAnsi="Calibri" w:cs="Calibri"/>
        </w:rPr>
        <w:t xml:space="preserve">fluorescent </w:t>
      </w:r>
      <w:r w:rsidR="002C7EEA" w:rsidRPr="002C7EEA">
        <w:rPr>
          <w:rFonts w:ascii="Calibri" w:hAnsi="Calibri" w:cs="Calibri"/>
        </w:rPr>
        <w:t xml:space="preserve">DNA is washed over the array which </w:t>
      </w:r>
      <w:r w:rsidR="000F17FB" w:rsidRPr="009C0C6D">
        <w:rPr>
          <w:rFonts w:ascii="Calibri" w:hAnsi="Calibri" w:cs="Calibri"/>
        </w:rPr>
        <w:t>has</w:t>
      </w:r>
      <w:r w:rsidR="002C7EEA" w:rsidRPr="002C7EEA">
        <w:rPr>
          <w:rFonts w:ascii="Calibri" w:hAnsi="Calibri" w:cs="Calibri"/>
        </w:rPr>
        <w:t xml:space="preserve"> the DNA probes</w:t>
      </w:r>
      <w:r>
        <w:rPr>
          <w:rFonts w:ascii="Calibri" w:hAnsi="Calibri" w:cs="Calibri"/>
        </w:rPr>
        <w:t xml:space="preserve"> fixed to it</w:t>
      </w:r>
      <w:r w:rsidR="006C1ECA">
        <w:rPr>
          <w:rFonts w:ascii="Calibri" w:hAnsi="Calibri" w:cs="Calibri"/>
        </w:rPr>
        <w:t>.</w:t>
      </w:r>
    </w:p>
    <w:p w14:paraId="471F79BD" w14:textId="77777777" w:rsidR="009C0C6D" w:rsidRPr="009C0C6D" w:rsidRDefault="002C7EEA" w:rsidP="009C0C6D">
      <w:pPr>
        <w:spacing w:after="160" w:line="259" w:lineRule="auto"/>
        <w:ind w:left="360"/>
        <w:rPr>
          <w:rFonts w:ascii="Calibri" w:hAnsi="Calibri" w:cs="Calibri"/>
        </w:rPr>
      </w:pPr>
      <w:r w:rsidRPr="002C7EEA">
        <w:rPr>
          <w:rFonts w:ascii="Calibri" w:hAnsi="Calibri" w:cs="Calibri"/>
        </w:rPr>
        <w:t>DNA sequences that match the probe stick to the array</w:t>
      </w:r>
      <w:r w:rsidR="001671B9" w:rsidRPr="009C0C6D">
        <w:rPr>
          <w:rFonts w:ascii="Calibri" w:hAnsi="Calibri" w:cs="Calibri"/>
        </w:rPr>
        <w:t xml:space="preserve">. </w:t>
      </w:r>
    </w:p>
    <w:p w14:paraId="63AFFA91" w14:textId="21E41C54" w:rsidR="00F63928" w:rsidRPr="009C0C6D" w:rsidRDefault="002C7EEA" w:rsidP="009C0C6D">
      <w:pPr>
        <w:spacing w:after="160" w:line="259" w:lineRule="auto"/>
        <w:ind w:left="360"/>
        <w:rPr>
          <w:rFonts w:ascii="Calibri" w:hAnsi="Calibri" w:cs="Calibri"/>
        </w:rPr>
      </w:pPr>
      <w:r w:rsidRPr="002C7EEA">
        <w:rPr>
          <w:rFonts w:ascii="Calibri" w:hAnsi="Calibri" w:cs="Calibri"/>
        </w:rPr>
        <w:t xml:space="preserve">The array is washed to remove any fluorescent DNA </w:t>
      </w:r>
      <w:r w:rsidRPr="002C7EEA">
        <w:rPr>
          <w:rFonts w:ascii="Calibri" w:hAnsi="Calibri" w:cs="Calibri"/>
          <w:b/>
          <w:bCs/>
        </w:rPr>
        <w:t>not</w:t>
      </w:r>
      <w:r w:rsidRPr="002C7EEA">
        <w:rPr>
          <w:rFonts w:ascii="Calibri" w:hAnsi="Calibri" w:cs="Calibri"/>
        </w:rPr>
        <w:t xml:space="preserve"> stuck to a probe </w:t>
      </w:r>
    </w:p>
    <w:p w14:paraId="69C27BFD" w14:textId="3FBF4D03" w:rsidR="00D87B36" w:rsidRPr="0086265A" w:rsidRDefault="00D87B36" w:rsidP="00D87B36">
      <w:pPr>
        <w:spacing w:after="160" w:line="259" w:lineRule="auto"/>
        <w:rPr>
          <w:rFonts w:ascii="Calibri" w:hAnsi="Calibri" w:cs="Calibri"/>
        </w:rPr>
      </w:pPr>
      <w:r w:rsidRPr="0086265A">
        <w:rPr>
          <w:rFonts w:ascii="Calibri" w:hAnsi="Calibri" w:cs="Calibri"/>
        </w:rPr>
        <w:lastRenderedPageBreak/>
        <w:t>The use of this technology needs to be managed and can result in personalised medicine,</w:t>
      </w:r>
      <w:r w:rsidR="00A31F38" w:rsidRPr="0086265A">
        <w:rPr>
          <w:rFonts w:ascii="Calibri" w:hAnsi="Calibri" w:cs="Calibri"/>
        </w:rPr>
        <w:t xml:space="preserve"> </w:t>
      </w:r>
      <w:r w:rsidRPr="0086265A">
        <w:rPr>
          <w:rFonts w:ascii="Calibri" w:hAnsi="Calibri" w:cs="Calibri"/>
        </w:rPr>
        <w:t>but may need support through genetic counselling</w:t>
      </w:r>
      <w:r w:rsidR="00A31F38" w:rsidRPr="0086265A">
        <w:rPr>
          <w:rFonts w:ascii="Calibri" w:hAnsi="Calibri" w:cs="Calibri"/>
        </w:rPr>
        <w:t>.</w:t>
      </w:r>
      <w:r w:rsidR="004B181F" w:rsidRPr="0086265A">
        <w:rPr>
          <w:rFonts w:ascii="Calibri" w:hAnsi="Calibri" w:cs="Calibri"/>
        </w:rPr>
        <w:t xml:space="preserve"> </w:t>
      </w:r>
      <w:r w:rsidR="00A31F38" w:rsidRPr="0086265A">
        <w:rPr>
          <w:rFonts w:ascii="Calibri" w:hAnsi="Calibri" w:cs="Calibri"/>
        </w:rPr>
        <w:t>These probes can lead to much better information but guidance is needed by the doctor or counsellor to make the best decision with this new information.</w:t>
      </w:r>
    </w:p>
    <w:tbl>
      <w:tblPr>
        <w:tblW w:w="10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80"/>
        <w:gridCol w:w="5080"/>
      </w:tblGrid>
      <w:tr w:rsidR="00D87B36" w:rsidRPr="00CD1050" w14:paraId="4B104052" w14:textId="77777777" w:rsidTr="008E138E">
        <w:tc>
          <w:tcPr>
            <w:tcW w:w="5080" w:type="dxa"/>
            <w:tcBorders>
              <w:top w:val="nil"/>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CBB087B" w14:textId="77777777" w:rsidR="00D87B36" w:rsidRDefault="00D87B36" w:rsidP="008E138E">
            <w:pPr>
              <w:widowControl w:val="0"/>
              <w:pBdr>
                <w:top w:val="nil"/>
                <w:left w:val="nil"/>
                <w:bottom w:val="nil"/>
                <w:right w:val="nil"/>
                <w:between w:val="nil"/>
              </w:pBdr>
              <w:spacing w:line="240" w:lineRule="auto"/>
              <w:jc w:val="center"/>
              <w:rPr>
                <w:rFonts w:ascii="Calibri" w:eastAsia="Oswald" w:hAnsi="Calibri" w:cs="Calibri"/>
                <w:b/>
                <w:bCs/>
              </w:rPr>
            </w:pPr>
            <w:r w:rsidRPr="00CD1050">
              <w:rPr>
                <w:rFonts w:ascii="Calibri" w:eastAsia="Oswald" w:hAnsi="Calibri" w:cs="Calibri"/>
                <w:b/>
                <w:bCs/>
              </w:rPr>
              <w:t>Genetic counselling</w:t>
            </w:r>
          </w:p>
          <w:p w14:paraId="651B86D4" w14:textId="32C00CE2" w:rsidR="00CD1050" w:rsidRPr="00CD1050" w:rsidRDefault="00CD1050" w:rsidP="008E138E">
            <w:pPr>
              <w:widowControl w:val="0"/>
              <w:pBdr>
                <w:top w:val="nil"/>
                <w:left w:val="nil"/>
                <w:bottom w:val="nil"/>
                <w:right w:val="nil"/>
                <w:between w:val="nil"/>
              </w:pBdr>
              <w:spacing w:line="240" w:lineRule="auto"/>
              <w:jc w:val="center"/>
              <w:rPr>
                <w:rFonts w:ascii="Calibri" w:eastAsia="Oswald" w:hAnsi="Calibri" w:cs="Calibri"/>
                <w:b/>
                <w:bCs/>
              </w:rPr>
            </w:pPr>
          </w:p>
        </w:tc>
        <w:tc>
          <w:tcPr>
            <w:tcW w:w="50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C105EC3" w14:textId="77777777" w:rsidR="00D87B36" w:rsidRPr="00CD1050" w:rsidRDefault="00D87B36" w:rsidP="008E138E">
            <w:pPr>
              <w:widowControl w:val="0"/>
              <w:pBdr>
                <w:top w:val="nil"/>
                <w:left w:val="nil"/>
                <w:bottom w:val="nil"/>
                <w:right w:val="nil"/>
                <w:between w:val="nil"/>
              </w:pBdr>
              <w:spacing w:line="240" w:lineRule="auto"/>
              <w:jc w:val="center"/>
              <w:rPr>
                <w:rFonts w:ascii="Calibri" w:eastAsia="Oswald" w:hAnsi="Calibri" w:cs="Calibri"/>
                <w:b/>
                <w:bCs/>
              </w:rPr>
            </w:pPr>
            <w:r w:rsidRPr="00CD1050">
              <w:rPr>
                <w:rFonts w:ascii="Calibri" w:eastAsia="Oswald" w:hAnsi="Calibri" w:cs="Calibri"/>
                <w:b/>
                <w:bCs/>
              </w:rPr>
              <w:t>Personalised medicine</w:t>
            </w:r>
          </w:p>
        </w:tc>
      </w:tr>
      <w:tr w:rsidR="00D87B36" w:rsidRPr="00CD1050" w14:paraId="17DEA593" w14:textId="77777777" w:rsidTr="008E138E">
        <w:tc>
          <w:tcPr>
            <w:tcW w:w="50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9806FC4" w14:textId="38C9A53A" w:rsidR="00D87B36" w:rsidRPr="00CD1050" w:rsidRDefault="00D87B36" w:rsidP="008E138E">
            <w:pPr>
              <w:widowControl w:val="0"/>
              <w:pBdr>
                <w:top w:val="nil"/>
                <w:left w:val="nil"/>
                <w:bottom w:val="nil"/>
                <w:right w:val="nil"/>
                <w:between w:val="nil"/>
              </w:pBdr>
              <w:spacing w:line="240" w:lineRule="auto"/>
              <w:rPr>
                <w:rFonts w:ascii="Calibri" w:hAnsi="Calibri" w:cs="Calibri"/>
              </w:rPr>
            </w:pPr>
            <w:r w:rsidRPr="00CD1050">
              <w:rPr>
                <w:rFonts w:ascii="Calibri" w:hAnsi="Calibri" w:cs="Calibri"/>
              </w:rPr>
              <w:t xml:space="preserve">Genetic </w:t>
            </w:r>
            <w:r w:rsidR="00B521F9" w:rsidRPr="00CD1050">
              <w:rPr>
                <w:rFonts w:ascii="Calibri" w:hAnsi="Calibri" w:cs="Calibri"/>
              </w:rPr>
              <w:t>counsellors</w:t>
            </w:r>
            <w:r w:rsidRPr="00CD1050">
              <w:rPr>
                <w:rFonts w:ascii="Calibri" w:hAnsi="Calibri" w:cs="Calibri"/>
              </w:rPr>
              <w:t xml:space="preserve"> guide people to make informed decisions about matters related to genetics that may come up in their or their families health. This could be about genetic disorders and heritability, or it could be about decisions based on the outcome of genetic testing.  </w:t>
            </w:r>
          </w:p>
        </w:tc>
        <w:tc>
          <w:tcPr>
            <w:tcW w:w="50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F4C9435" w14:textId="77777777" w:rsidR="00D87B36" w:rsidRPr="00CD1050" w:rsidRDefault="00D87B36" w:rsidP="008E138E">
            <w:pPr>
              <w:widowControl w:val="0"/>
              <w:pBdr>
                <w:top w:val="nil"/>
                <w:left w:val="nil"/>
                <w:bottom w:val="nil"/>
                <w:right w:val="nil"/>
                <w:between w:val="nil"/>
              </w:pBdr>
              <w:spacing w:line="240" w:lineRule="auto"/>
              <w:rPr>
                <w:rFonts w:ascii="Calibri" w:hAnsi="Calibri" w:cs="Calibri"/>
              </w:rPr>
            </w:pPr>
            <w:r w:rsidRPr="00CD1050">
              <w:rPr>
                <w:rFonts w:ascii="Calibri" w:hAnsi="Calibri" w:cs="Calibri"/>
              </w:rPr>
              <w:t xml:space="preserve">Personalised medicine can be used to target different dosages or compounds as medicine depending on the genetic make-up of the person. The technology is in its infancy but it has the potential to revolutionise the effectiveness of a wide range of different medicines for different conditions. </w:t>
            </w:r>
          </w:p>
        </w:tc>
      </w:tr>
      <w:tr w:rsidR="00A31F38" w:rsidRPr="00CD1050" w14:paraId="7091130A" w14:textId="77777777" w:rsidTr="00477F8F">
        <w:trPr>
          <w:trHeight w:val="2000"/>
        </w:trPr>
        <w:tc>
          <w:tcPr>
            <w:tcW w:w="50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4E28D21" w14:textId="4E900213" w:rsidR="00A31F38" w:rsidRPr="00CD1050" w:rsidRDefault="00A31F38" w:rsidP="00A31F38">
            <w:pPr>
              <w:widowControl w:val="0"/>
              <w:pBdr>
                <w:top w:val="nil"/>
                <w:left w:val="nil"/>
                <w:bottom w:val="nil"/>
                <w:right w:val="nil"/>
                <w:between w:val="nil"/>
              </w:pBdr>
              <w:rPr>
                <w:rFonts w:ascii="Calibri" w:hAnsi="Calibri" w:cs="Calibri"/>
              </w:rPr>
            </w:pPr>
            <w:r w:rsidRPr="00CD1050">
              <w:rPr>
                <w:rFonts w:ascii="Calibri" w:hAnsi="Calibri" w:cs="Calibri"/>
                <w:b/>
                <w:bCs/>
              </w:rPr>
              <w:t xml:space="preserve">Example: </w:t>
            </w:r>
            <w:r w:rsidRPr="00CD1050">
              <w:rPr>
                <w:rFonts w:ascii="Calibri" w:hAnsi="Calibri" w:cs="Calibri"/>
              </w:rPr>
              <w:t xml:space="preserve">Screening is available for genetic mutations which can lead to breast cancer. </w:t>
            </w:r>
          </w:p>
          <w:p w14:paraId="324D128A" w14:textId="77777777" w:rsidR="00A31F38" w:rsidRPr="00A31F38" w:rsidRDefault="00A31F38" w:rsidP="00A31F38">
            <w:pPr>
              <w:widowControl w:val="0"/>
              <w:pBdr>
                <w:top w:val="nil"/>
                <w:left w:val="nil"/>
                <w:bottom w:val="nil"/>
                <w:right w:val="nil"/>
                <w:between w:val="nil"/>
              </w:pBdr>
              <w:spacing w:line="240" w:lineRule="auto"/>
              <w:rPr>
                <w:rFonts w:ascii="Calibri" w:hAnsi="Calibri" w:cs="Calibri"/>
              </w:rPr>
            </w:pPr>
            <w:r w:rsidRPr="00A31F38">
              <w:rPr>
                <w:rFonts w:ascii="Calibri" w:hAnsi="Calibri" w:cs="Calibri"/>
              </w:rPr>
              <w:t>Genetic councillors can use the screen to explain the chance of developing cancer.</w:t>
            </w:r>
          </w:p>
          <w:p w14:paraId="51CD132C" w14:textId="77777777" w:rsidR="00A31F38" w:rsidRPr="00A31F38" w:rsidRDefault="00A31F38" w:rsidP="00A31F38">
            <w:pPr>
              <w:widowControl w:val="0"/>
              <w:pBdr>
                <w:top w:val="nil"/>
                <w:left w:val="nil"/>
                <w:bottom w:val="nil"/>
                <w:right w:val="nil"/>
                <w:between w:val="nil"/>
              </w:pBdr>
              <w:spacing w:line="240" w:lineRule="auto"/>
              <w:rPr>
                <w:rFonts w:ascii="Calibri" w:hAnsi="Calibri" w:cs="Calibri"/>
              </w:rPr>
            </w:pPr>
            <w:r w:rsidRPr="00A31F38">
              <w:rPr>
                <w:rFonts w:ascii="Calibri" w:hAnsi="Calibri" w:cs="Calibri"/>
              </w:rPr>
              <w:t>Genetic councillors can help patients decide if they want to take surgical steps to reduce their risk of breast cancer e.g. a mastectomy</w:t>
            </w:r>
          </w:p>
          <w:p w14:paraId="25627C44" w14:textId="51ED7F18" w:rsidR="00395306" w:rsidRPr="00CD1050" w:rsidRDefault="00395306" w:rsidP="00477F8F">
            <w:pPr>
              <w:widowControl w:val="0"/>
              <w:pBdr>
                <w:top w:val="nil"/>
                <w:left w:val="nil"/>
                <w:bottom w:val="nil"/>
                <w:right w:val="nil"/>
                <w:between w:val="nil"/>
              </w:pBdr>
              <w:spacing w:line="240" w:lineRule="auto"/>
              <w:rPr>
                <w:rFonts w:ascii="Calibri" w:hAnsi="Calibri" w:cs="Calibri"/>
              </w:rPr>
            </w:pPr>
          </w:p>
        </w:tc>
        <w:tc>
          <w:tcPr>
            <w:tcW w:w="50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E460DED" w14:textId="2E392397" w:rsidR="00A31F38" w:rsidRPr="00CD1050" w:rsidRDefault="003A42D4" w:rsidP="00395306">
            <w:pPr>
              <w:widowControl w:val="0"/>
              <w:pBdr>
                <w:top w:val="nil"/>
                <w:left w:val="nil"/>
                <w:bottom w:val="nil"/>
                <w:right w:val="nil"/>
                <w:between w:val="nil"/>
              </w:pBdr>
              <w:spacing w:line="240" w:lineRule="auto"/>
              <w:rPr>
                <w:rFonts w:ascii="Calibri" w:hAnsi="Calibri" w:cs="Calibri"/>
              </w:rPr>
            </w:pPr>
            <w:r w:rsidRPr="00CD1050">
              <w:rPr>
                <w:rFonts w:ascii="Calibri" w:hAnsi="Calibri" w:cs="Calibri"/>
                <w:b/>
                <w:bCs/>
              </w:rPr>
              <w:t>Example:</w:t>
            </w:r>
            <w:r w:rsidRPr="00CD1050">
              <w:rPr>
                <w:rFonts w:ascii="Calibri" w:hAnsi="Calibri" w:cs="Calibri"/>
              </w:rPr>
              <w:t xml:space="preserve"> </w:t>
            </w:r>
            <w:r w:rsidRPr="003A42D4">
              <w:rPr>
                <w:rFonts w:ascii="Calibri" w:hAnsi="Calibri" w:cs="Calibri"/>
              </w:rPr>
              <w:t>Some breast cancer treatments are targeted at specific mutations so screening can be used to make sure the right medication is used.</w:t>
            </w:r>
          </w:p>
        </w:tc>
      </w:tr>
    </w:tbl>
    <w:p w14:paraId="089BAFEE" w14:textId="7EDACB24" w:rsidR="00D87B36" w:rsidRPr="0086265A" w:rsidRDefault="0086265A" w:rsidP="00D87B36">
      <w:pPr>
        <w:spacing w:after="160" w:line="259" w:lineRule="auto"/>
        <w:rPr>
          <w:rFonts w:ascii="Calibri" w:hAnsi="Calibri" w:cs="Calibri"/>
          <w:b/>
          <w:bCs/>
          <w:sz w:val="24"/>
          <w:szCs w:val="24"/>
        </w:rPr>
      </w:pPr>
      <w:r w:rsidRPr="0086265A">
        <w:rPr>
          <w:rFonts w:ascii="Calibri" w:hAnsi="Calibri" w:cs="Calibri"/>
          <w:b/>
          <w:bCs/>
          <w:sz w:val="24"/>
          <w:szCs w:val="24"/>
        </w:rPr>
        <w:t>Recall Questions</w:t>
      </w:r>
    </w:p>
    <w:p w14:paraId="6BE86C4B" w14:textId="77777777" w:rsidR="001A5417" w:rsidRPr="005E1356" w:rsidRDefault="001A5417" w:rsidP="00E817ED">
      <w:pPr>
        <w:pStyle w:val="ListParagraph"/>
        <w:numPr>
          <w:ilvl w:val="0"/>
          <w:numId w:val="35"/>
        </w:numPr>
        <w:spacing w:line="259" w:lineRule="auto"/>
        <w:rPr>
          <w:rFonts w:ascii="Calibri" w:hAnsi="Calibri" w:cs="Calibri"/>
          <w:sz w:val="22"/>
          <w:szCs w:val="22"/>
        </w:rPr>
      </w:pPr>
      <w:r w:rsidRPr="005E1356">
        <w:rPr>
          <w:rFonts w:ascii="Calibri" w:hAnsi="Calibri" w:cs="Calibri"/>
          <w:sz w:val="22"/>
          <w:szCs w:val="22"/>
        </w:rPr>
        <w:t>What is a DNA probe?</w:t>
      </w:r>
    </w:p>
    <w:p w14:paraId="505C1204" w14:textId="4E8F6FB5" w:rsidR="00D87B36" w:rsidRPr="005E1356" w:rsidRDefault="00D87B36" w:rsidP="00E817ED">
      <w:pPr>
        <w:pStyle w:val="ListParagraph"/>
        <w:numPr>
          <w:ilvl w:val="0"/>
          <w:numId w:val="35"/>
        </w:numPr>
        <w:spacing w:line="259" w:lineRule="auto"/>
        <w:rPr>
          <w:rFonts w:ascii="Calibri" w:hAnsi="Calibri" w:cs="Calibri"/>
          <w:sz w:val="22"/>
          <w:szCs w:val="22"/>
        </w:rPr>
      </w:pPr>
      <w:r w:rsidRPr="005E1356">
        <w:rPr>
          <w:rFonts w:ascii="Calibri" w:hAnsi="Calibri" w:cs="Calibri"/>
          <w:sz w:val="22"/>
          <w:szCs w:val="22"/>
        </w:rPr>
        <w:t xml:space="preserve">What two </w:t>
      </w:r>
      <w:r w:rsidR="0086265A" w:rsidRPr="005E1356">
        <w:rPr>
          <w:rFonts w:ascii="Calibri" w:hAnsi="Calibri" w:cs="Calibri"/>
          <w:sz w:val="22"/>
          <w:szCs w:val="22"/>
        </w:rPr>
        <w:t>ways can DNA probes be marked</w:t>
      </w:r>
      <w:r w:rsidRPr="005E1356">
        <w:rPr>
          <w:rFonts w:ascii="Calibri" w:hAnsi="Calibri" w:cs="Calibri"/>
          <w:sz w:val="22"/>
          <w:szCs w:val="22"/>
        </w:rPr>
        <w:t>?</w:t>
      </w:r>
    </w:p>
    <w:p w14:paraId="6FBD5355" w14:textId="7BEF1E92" w:rsidR="001A5417" w:rsidRPr="005E1356" w:rsidRDefault="001A5417" w:rsidP="00E817ED">
      <w:pPr>
        <w:pStyle w:val="ListParagraph"/>
        <w:numPr>
          <w:ilvl w:val="0"/>
          <w:numId w:val="35"/>
        </w:numPr>
        <w:spacing w:line="259" w:lineRule="auto"/>
        <w:rPr>
          <w:rFonts w:ascii="Calibri" w:hAnsi="Calibri" w:cs="Calibri"/>
          <w:sz w:val="22"/>
          <w:szCs w:val="22"/>
        </w:rPr>
      </w:pPr>
      <w:r w:rsidRPr="005E1356">
        <w:rPr>
          <w:rFonts w:ascii="Calibri" w:hAnsi="Calibri" w:cs="Calibri"/>
          <w:sz w:val="22"/>
          <w:szCs w:val="22"/>
        </w:rPr>
        <w:t>Describe a use of DNA probes</w:t>
      </w:r>
    </w:p>
    <w:p w14:paraId="33B92D43" w14:textId="77777777" w:rsidR="00FD2616" w:rsidRPr="005E1356" w:rsidRDefault="00FD2616" w:rsidP="00E817ED">
      <w:pPr>
        <w:pStyle w:val="ListParagraph"/>
        <w:numPr>
          <w:ilvl w:val="0"/>
          <w:numId w:val="35"/>
        </w:numPr>
        <w:spacing w:line="259" w:lineRule="auto"/>
        <w:rPr>
          <w:rFonts w:ascii="Calibri" w:hAnsi="Calibri" w:cs="Calibri"/>
          <w:sz w:val="22"/>
          <w:szCs w:val="22"/>
        </w:rPr>
      </w:pPr>
      <w:r w:rsidRPr="005E1356">
        <w:rPr>
          <w:rFonts w:ascii="Calibri" w:hAnsi="Calibri" w:cs="Calibri"/>
          <w:sz w:val="22"/>
          <w:szCs w:val="22"/>
        </w:rPr>
        <w:t>Which two useful techniques are used in the process of using DNA probes to screen DNA?</w:t>
      </w:r>
    </w:p>
    <w:p w14:paraId="1F74C752" w14:textId="0A4B98A7" w:rsidR="001A5417" w:rsidRPr="005E1356" w:rsidRDefault="001A5417" w:rsidP="00E817ED">
      <w:pPr>
        <w:pStyle w:val="ListParagraph"/>
        <w:numPr>
          <w:ilvl w:val="0"/>
          <w:numId w:val="35"/>
        </w:numPr>
        <w:spacing w:line="259" w:lineRule="auto"/>
        <w:rPr>
          <w:rFonts w:ascii="Calibri" w:hAnsi="Calibri" w:cs="Calibri"/>
          <w:sz w:val="22"/>
          <w:szCs w:val="22"/>
        </w:rPr>
      </w:pPr>
      <w:r w:rsidRPr="005E1356">
        <w:rPr>
          <w:rFonts w:ascii="Calibri" w:hAnsi="Calibri" w:cs="Calibri"/>
          <w:sz w:val="22"/>
          <w:szCs w:val="22"/>
        </w:rPr>
        <w:t xml:space="preserve">Briefly describe the method of </w:t>
      </w:r>
      <w:r w:rsidR="00FD2616" w:rsidRPr="005E1356">
        <w:rPr>
          <w:rFonts w:ascii="Calibri" w:hAnsi="Calibri" w:cs="Calibri"/>
          <w:sz w:val="22"/>
          <w:szCs w:val="22"/>
        </w:rPr>
        <w:t xml:space="preserve">identifying a gene in a DNA sample using DNA probes. </w:t>
      </w:r>
    </w:p>
    <w:p w14:paraId="7E244E2B" w14:textId="32E23EEA" w:rsidR="00D87B36" w:rsidRPr="005E1356" w:rsidRDefault="00D155AB" w:rsidP="00E817ED">
      <w:pPr>
        <w:pStyle w:val="ListParagraph"/>
        <w:numPr>
          <w:ilvl w:val="0"/>
          <w:numId w:val="35"/>
        </w:numPr>
        <w:spacing w:after="160" w:line="259" w:lineRule="auto"/>
        <w:rPr>
          <w:rFonts w:ascii="Calibri" w:hAnsi="Calibri" w:cs="Calibri"/>
          <w:sz w:val="22"/>
          <w:szCs w:val="22"/>
        </w:rPr>
      </w:pPr>
      <w:r w:rsidRPr="005E1356">
        <w:rPr>
          <w:rFonts w:ascii="Calibri" w:hAnsi="Calibri" w:cs="Calibri"/>
          <w:sz w:val="22"/>
          <w:szCs w:val="22"/>
        </w:rPr>
        <w:t xml:space="preserve">Why have DNA probes led to the need for genetic counselling? </w:t>
      </w:r>
    </w:p>
    <w:p w14:paraId="2C946E87" w14:textId="4926A11D" w:rsidR="00D155AB" w:rsidRPr="005E1356" w:rsidRDefault="00D155AB" w:rsidP="00E817ED">
      <w:pPr>
        <w:pStyle w:val="ListParagraph"/>
        <w:numPr>
          <w:ilvl w:val="0"/>
          <w:numId w:val="35"/>
        </w:numPr>
        <w:spacing w:after="160" w:line="259" w:lineRule="auto"/>
        <w:rPr>
          <w:rFonts w:ascii="Calibri" w:hAnsi="Calibri" w:cs="Calibri"/>
          <w:sz w:val="22"/>
          <w:szCs w:val="22"/>
        </w:rPr>
      </w:pPr>
      <w:r w:rsidRPr="005E1356">
        <w:rPr>
          <w:rFonts w:ascii="Calibri" w:hAnsi="Calibri" w:cs="Calibri"/>
          <w:sz w:val="22"/>
          <w:szCs w:val="22"/>
        </w:rPr>
        <w:t>Why can</w:t>
      </w:r>
      <w:r w:rsidR="005E1356" w:rsidRPr="005E1356">
        <w:rPr>
          <w:rFonts w:ascii="Calibri" w:hAnsi="Calibri" w:cs="Calibri"/>
          <w:sz w:val="22"/>
          <w:szCs w:val="22"/>
        </w:rPr>
        <w:t xml:space="preserve"> DNA probes lead to personalised medicine?</w:t>
      </w:r>
    </w:p>
    <w:p w14:paraId="47B022EC" w14:textId="77777777" w:rsidR="00FE5EA9" w:rsidRDefault="005E1356" w:rsidP="00FE5EA9">
      <w:pPr>
        <w:widowControl w:val="0"/>
        <w:autoSpaceDE w:val="0"/>
        <w:autoSpaceDN w:val="0"/>
        <w:adjustRightInd w:val="0"/>
        <w:spacing w:before="60" w:line="240" w:lineRule="auto"/>
        <w:rPr>
          <w:rFonts w:asciiTheme="majorHAnsi" w:hAnsiTheme="majorHAnsi" w:cstheme="majorHAnsi"/>
          <w:b/>
          <w:bCs/>
          <w:sz w:val="24"/>
          <w:szCs w:val="24"/>
        </w:rPr>
      </w:pPr>
      <w:r w:rsidRPr="005E1356">
        <w:rPr>
          <w:rFonts w:asciiTheme="majorHAnsi" w:hAnsiTheme="majorHAnsi" w:cstheme="majorHAnsi"/>
          <w:b/>
          <w:bCs/>
          <w:sz w:val="24"/>
          <w:szCs w:val="24"/>
        </w:rPr>
        <w:t>Exam Questions</w:t>
      </w:r>
    </w:p>
    <w:p w14:paraId="3F3973BF" w14:textId="5A2027E8" w:rsidR="00FE5EA9" w:rsidRPr="00FE5EA9" w:rsidRDefault="00FE5EA9" w:rsidP="00FE5EA9">
      <w:pPr>
        <w:widowControl w:val="0"/>
        <w:autoSpaceDE w:val="0"/>
        <w:autoSpaceDN w:val="0"/>
        <w:adjustRightInd w:val="0"/>
        <w:spacing w:before="60" w:line="240" w:lineRule="auto"/>
        <w:rPr>
          <w:rFonts w:asciiTheme="majorHAnsi" w:hAnsiTheme="majorHAnsi" w:cstheme="majorHAnsi"/>
          <w:b/>
          <w:bCs/>
          <w:sz w:val="24"/>
          <w:szCs w:val="24"/>
        </w:rPr>
      </w:pPr>
      <w:r>
        <w:rPr>
          <w:b/>
          <w:bCs/>
          <w:color w:val="000000"/>
          <w:sz w:val="27"/>
          <w:szCs w:val="27"/>
        </w:rPr>
        <w:t>Q1</w:t>
      </w:r>
      <w:r>
        <w:rPr>
          <w:b/>
          <w:bCs/>
          <w:color w:val="000000"/>
          <w:sz w:val="27"/>
          <w:szCs w:val="27"/>
        </w:rPr>
        <w:t xml:space="preserve">. </w:t>
      </w:r>
      <w:r>
        <w:t>DNA probes may be used to identify the presence of specific genes associated with human diseases. The flow chart summarises the way in which they are used.</w:t>
      </w:r>
    </w:p>
    <w:p w14:paraId="1A1A3AD5" w14:textId="77777777" w:rsidR="00FE5EA9" w:rsidRDefault="00FE5EA9" w:rsidP="00FE5EA9">
      <w:pPr>
        <w:widowControl w:val="0"/>
        <w:autoSpaceDE w:val="0"/>
        <w:autoSpaceDN w:val="0"/>
        <w:adjustRightInd w:val="0"/>
        <w:spacing w:line="240" w:lineRule="auto"/>
      </w:pPr>
      <w:r>
        <w:t> </w:t>
      </w:r>
    </w:p>
    <w:tbl>
      <w:tblPr>
        <w:tblW w:w="0" w:type="auto"/>
        <w:tblInd w:w="3335" w:type="dxa"/>
        <w:tblLayout w:type="fixed"/>
        <w:tblCellMar>
          <w:left w:w="0" w:type="dxa"/>
          <w:right w:w="0" w:type="dxa"/>
        </w:tblCellMar>
        <w:tblLook w:val="0000" w:firstRow="0" w:lastRow="0" w:firstColumn="0" w:lastColumn="0" w:noHBand="0" w:noVBand="0"/>
      </w:tblPr>
      <w:tblGrid>
        <w:gridCol w:w="3677"/>
      </w:tblGrid>
      <w:tr w:rsidR="00FE5EA9" w14:paraId="3F540449" w14:textId="77777777" w:rsidTr="008E138E">
        <w:tblPrEx>
          <w:tblCellMar>
            <w:top w:w="0" w:type="dxa"/>
            <w:left w:w="0" w:type="dxa"/>
            <w:bottom w:w="0" w:type="dxa"/>
            <w:right w:w="0" w:type="dxa"/>
          </w:tblCellMar>
        </w:tblPrEx>
        <w:tc>
          <w:tcPr>
            <w:tcW w:w="3677"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B4FCC0D" w14:textId="77777777" w:rsidR="00FE5EA9" w:rsidRDefault="00FE5EA9" w:rsidP="008E138E">
            <w:pPr>
              <w:widowControl w:val="0"/>
              <w:autoSpaceDE w:val="0"/>
              <w:autoSpaceDN w:val="0"/>
              <w:adjustRightInd w:val="0"/>
              <w:spacing w:before="120" w:after="120" w:line="240" w:lineRule="auto"/>
              <w:jc w:val="center"/>
            </w:pPr>
            <w:r>
              <w:rPr>
                <w:b/>
                <w:bCs/>
              </w:rPr>
              <w:t>Stage 1</w:t>
            </w:r>
            <w:r>
              <w:t xml:space="preserve"> DNA is cut into fragments</w:t>
            </w:r>
          </w:p>
        </w:tc>
      </w:tr>
    </w:tbl>
    <w:p w14:paraId="15353E36" w14:textId="6B16B146" w:rsidR="00FE5EA9" w:rsidRDefault="00FE5EA9" w:rsidP="00FE5EA9">
      <w:pPr>
        <w:widowControl w:val="0"/>
        <w:autoSpaceDE w:val="0"/>
        <w:autoSpaceDN w:val="0"/>
        <w:adjustRightInd w:val="0"/>
        <w:spacing w:line="240" w:lineRule="auto"/>
        <w:ind w:left="2268" w:right="567" w:firstLine="2752"/>
      </w:pPr>
      <w:r>
        <w:rPr>
          <w:noProof/>
        </w:rPr>
        <w:drawing>
          <wp:inline distT="0" distB="0" distL="0" distR="0" wp14:anchorId="4DBA2E82" wp14:editId="71D748F4">
            <wp:extent cx="142875" cy="295275"/>
            <wp:effectExtent l="0" t="0" r="9525" b="9525"/>
            <wp:docPr id="11279" name="Picture 11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t> </w:t>
      </w:r>
    </w:p>
    <w:tbl>
      <w:tblPr>
        <w:tblW w:w="0" w:type="auto"/>
        <w:tblInd w:w="2343" w:type="dxa"/>
        <w:tblLayout w:type="fixed"/>
        <w:tblCellMar>
          <w:left w:w="0" w:type="dxa"/>
          <w:right w:w="0" w:type="dxa"/>
        </w:tblCellMar>
        <w:tblLook w:val="0000" w:firstRow="0" w:lastRow="0" w:firstColumn="0" w:lastColumn="0" w:noHBand="0" w:noVBand="0"/>
      </w:tblPr>
      <w:tblGrid>
        <w:gridCol w:w="5657"/>
      </w:tblGrid>
      <w:tr w:rsidR="00FE5EA9" w14:paraId="41C39B54" w14:textId="77777777" w:rsidTr="008E138E">
        <w:tblPrEx>
          <w:tblCellMar>
            <w:top w:w="0" w:type="dxa"/>
            <w:left w:w="0" w:type="dxa"/>
            <w:bottom w:w="0" w:type="dxa"/>
            <w:right w:w="0" w:type="dxa"/>
          </w:tblCellMar>
        </w:tblPrEx>
        <w:tc>
          <w:tcPr>
            <w:tcW w:w="5657"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6A0615A" w14:textId="77777777" w:rsidR="00FE5EA9" w:rsidRDefault="00FE5EA9" w:rsidP="008E138E">
            <w:pPr>
              <w:widowControl w:val="0"/>
              <w:autoSpaceDE w:val="0"/>
              <w:autoSpaceDN w:val="0"/>
              <w:adjustRightInd w:val="0"/>
              <w:spacing w:before="120" w:after="120" w:line="240" w:lineRule="auto"/>
              <w:jc w:val="center"/>
            </w:pPr>
            <w:r>
              <w:rPr>
                <w:b/>
                <w:bCs/>
              </w:rPr>
              <w:t>Stage 2</w:t>
            </w:r>
            <w:r>
              <w:t xml:space="preserve"> Electrophoresis separates the DNA fragments</w:t>
            </w:r>
          </w:p>
        </w:tc>
      </w:tr>
    </w:tbl>
    <w:p w14:paraId="082AB2FF" w14:textId="563153F4" w:rsidR="00FE5EA9" w:rsidRDefault="00FE5EA9" w:rsidP="00FE5EA9">
      <w:pPr>
        <w:widowControl w:val="0"/>
        <w:autoSpaceDE w:val="0"/>
        <w:autoSpaceDN w:val="0"/>
        <w:adjustRightInd w:val="0"/>
        <w:spacing w:line="240" w:lineRule="auto"/>
        <w:ind w:left="2268" w:right="567" w:firstLine="2752"/>
      </w:pPr>
      <w:r>
        <w:rPr>
          <w:noProof/>
        </w:rPr>
        <w:drawing>
          <wp:inline distT="0" distB="0" distL="0" distR="0" wp14:anchorId="7A9712A1" wp14:editId="65CBCAD6">
            <wp:extent cx="142875" cy="295275"/>
            <wp:effectExtent l="0" t="0" r="9525" b="9525"/>
            <wp:docPr id="11278" name="Picture 1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t> </w:t>
      </w:r>
    </w:p>
    <w:tbl>
      <w:tblPr>
        <w:tblW w:w="0" w:type="auto"/>
        <w:tblInd w:w="1350" w:type="dxa"/>
        <w:tblLayout w:type="fixed"/>
        <w:tblCellMar>
          <w:left w:w="0" w:type="dxa"/>
          <w:right w:w="0" w:type="dxa"/>
        </w:tblCellMar>
        <w:tblLook w:val="0000" w:firstRow="0" w:lastRow="0" w:firstColumn="0" w:lastColumn="0" w:noHBand="0" w:noVBand="0"/>
      </w:tblPr>
      <w:tblGrid>
        <w:gridCol w:w="7760"/>
      </w:tblGrid>
      <w:tr w:rsidR="00FE5EA9" w14:paraId="472DBA5D" w14:textId="77777777" w:rsidTr="008E138E">
        <w:tblPrEx>
          <w:tblCellMar>
            <w:top w:w="0" w:type="dxa"/>
            <w:left w:w="0" w:type="dxa"/>
            <w:bottom w:w="0" w:type="dxa"/>
            <w:right w:w="0" w:type="dxa"/>
          </w:tblCellMar>
        </w:tblPrEx>
        <w:tc>
          <w:tcPr>
            <w:tcW w:w="77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9218D11" w14:textId="77777777" w:rsidR="00FE5EA9" w:rsidRDefault="00FE5EA9" w:rsidP="008E138E">
            <w:pPr>
              <w:widowControl w:val="0"/>
              <w:autoSpaceDE w:val="0"/>
              <w:autoSpaceDN w:val="0"/>
              <w:adjustRightInd w:val="0"/>
              <w:spacing w:before="120" w:after="120" w:line="240" w:lineRule="auto"/>
              <w:jc w:val="center"/>
            </w:pPr>
            <w:r>
              <w:rPr>
                <w:b/>
                <w:bCs/>
              </w:rPr>
              <w:t>Stage 3</w:t>
            </w:r>
            <w:r>
              <w:t xml:space="preserve"> Radioactive DNA probes are used to locate specific DNA fragments</w:t>
            </w:r>
          </w:p>
        </w:tc>
      </w:tr>
    </w:tbl>
    <w:p w14:paraId="40535EEC" w14:textId="77777777" w:rsidR="00FE5EA9" w:rsidRDefault="00FE5EA9" w:rsidP="00FE5EA9">
      <w:pPr>
        <w:widowControl w:val="0"/>
        <w:autoSpaceDE w:val="0"/>
        <w:autoSpaceDN w:val="0"/>
        <w:adjustRightInd w:val="0"/>
        <w:spacing w:before="240" w:line="240" w:lineRule="auto"/>
        <w:ind w:left="1701" w:right="567" w:hanging="1134"/>
      </w:pPr>
      <w:r>
        <w:t xml:space="preserve">(c)     (i)      What is a </w:t>
      </w:r>
      <w:r>
        <w:rPr>
          <w:i/>
          <w:iCs/>
        </w:rPr>
        <w:t>DNA probe</w:t>
      </w:r>
      <w:r>
        <w:t>?</w:t>
      </w:r>
    </w:p>
    <w:p w14:paraId="596D551B"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5266D0B0"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A24C803" w14:textId="7ED38E01" w:rsidR="00FE5EA9" w:rsidRPr="00FE5EA9" w:rsidRDefault="00FE5EA9" w:rsidP="00FE5EA9">
      <w:pPr>
        <w:widowControl w:val="0"/>
        <w:autoSpaceDE w:val="0"/>
        <w:autoSpaceDN w:val="0"/>
        <w:adjustRightInd w:val="0"/>
        <w:spacing w:before="240" w:line="240" w:lineRule="auto"/>
        <w:ind w:left="1701" w:right="567"/>
      </w:pPr>
      <w:r>
        <w:t>______________________________________________________________</w:t>
      </w:r>
      <w:r>
        <w:t xml:space="preserve">  </w:t>
      </w:r>
      <w:r>
        <w:rPr>
          <w:b/>
          <w:bCs/>
          <w:sz w:val="20"/>
          <w:szCs w:val="20"/>
        </w:rPr>
        <w:t>(2)</w:t>
      </w:r>
    </w:p>
    <w:p w14:paraId="701A01AA" w14:textId="77777777" w:rsidR="00FE5EA9" w:rsidRDefault="00FE5EA9" w:rsidP="00FE5EA9">
      <w:pPr>
        <w:widowControl w:val="0"/>
        <w:autoSpaceDE w:val="0"/>
        <w:autoSpaceDN w:val="0"/>
        <w:adjustRightInd w:val="0"/>
        <w:spacing w:before="240" w:line="240" w:lineRule="auto"/>
        <w:ind w:left="1701" w:right="567" w:hanging="567"/>
      </w:pPr>
      <w:r>
        <w:lastRenderedPageBreak/>
        <w:t xml:space="preserve">(ii)     Explain why </w:t>
      </w:r>
      <w:r>
        <w:rPr>
          <w:i/>
          <w:iCs/>
        </w:rPr>
        <w:t xml:space="preserve">radioactive </w:t>
      </w:r>
      <w:r>
        <w:t>DNA probes are used to locate specific DNA fragments.</w:t>
      </w:r>
    </w:p>
    <w:p w14:paraId="30BECA39"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2260C31A"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529807A"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ADC1315" w14:textId="7E69F890" w:rsidR="00FE5EA9" w:rsidRPr="004925A5" w:rsidRDefault="00FE5EA9" w:rsidP="004925A5">
      <w:pPr>
        <w:widowControl w:val="0"/>
        <w:autoSpaceDE w:val="0"/>
        <w:autoSpaceDN w:val="0"/>
        <w:adjustRightInd w:val="0"/>
        <w:spacing w:before="240" w:line="240" w:lineRule="auto"/>
        <w:ind w:left="1701" w:right="567"/>
      </w:pPr>
      <w:r>
        <w:t>______________________________________________________________</w:t>
      </w:r>
      <w:r w:rsidR="004925A5">
        <w:t xml:space="preserve">  </w:t>
      </w:r>
      <w:r>
        <w:rPr>
          <w:b/>
          <w:bCs/>
          <w:sz w:val="20"/>
          <w:szCs w:val="20"/>
        </w:rPr>
        <w:t>(2)</w:t>
      </w:r>
    </w:p>
    <w:p w14:paraId="2DD0F8CF" w14:textId="6CFFDE6D" w:rsidR="00FE5EA9" w:rsidRPr="004925A5" w:rsidRDefault="00FE5EA9" w:rsidP="004925A5">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4925A5">
        <w:rPr>
          <w:b/>
          <w:bCs/>
          <w:color w:val="000000"/>
          <w:sz w:val="27"/>
          <w:szCs w:val="27"/>
        </w:rPr>
        <w:t>2</w:t>
      </w:r>
      <w:r>
        <w:rPr>
          <w:b/>
          <w:bCs/>
          <w:color w:val="000000"/>
          <w:sz w:val="27"/>
          <w:szCs w:val="27"/>
        </w:rPr>
        <w:t>.</w:t>
      </w:r>
      <w:r w:rsidR="004925A5">
        <w:rPr>
          <w:b/>
          <w:bCs/>
          <w:color w:val="000000"/>
          <w:sz w:val="27"/>
          <w:szCs w:val="27"/>
        </w:rPr>
        <w:t xml:space="preserve"> </w:t>
      </w:r>
      <w:r>
        <w:rPr>
          <w:i/>
          <w:iCs/>
        </w:rPr>
        <w:t>Mycobacterium tuberculosis</w:t>
      </w:r>
      <w:r>
        <w:t xml:space="preserve"> causes tuberculosis. The DNA of </w:t>
      </w:r>
      <w:r>
        <w:rPr>
          <w:i/>
          <w:iCs/>
        </w:rPr>
        <w:t>M. tuberculosis</w:t>
      </w:r>
      <w:r>
        <w:t xml:space="preserve"> contains a direct repeat (DR) region. The DR region consists of 43 different, non-coding base sequences called spacers. Each spacer is found in a specific place in the DR region.</w:t>
      </w:r>
    </w:p>
    <w:p w14:paraId="44E5F504" w14:textId="77777777" w:rsidR="00FE5EA9" w:rsidRDefault="00FE5EA9" w:rsidP="00FE5EA9">
      <w:pPr>
        <w:widowControl w:val="0"/>
        <w:autoSpaceDE w:val="0"/>
        <w:autoSpaceDN w:val="0"/>
        <w:adjustRightInd w:val="0"/>
        <w:spacing w:line="240" w:lineRule="auto"/>
        <w:ind w:left="567" w:right="567"/>
      </w:pPr>
      <w:r>
        <w:t xml:space="preserve">In different strains of </w:t>
      </w:r>
      <w:r>
        <w:rPr>
          <w:i/>
          <w:iCs/>
        </w:rPr>
        <w:t>M. tuberculosis</w:t>
      </w:r>
      <w:r>
        <w:t>, some of these spacers have been lost.</w:t>
      </w:r>
    </w:p>
    <w:p w14:paraId="44F56FCC" w14:textId="77777777" w:rsidR="00FE5EA9" w:rsidRDefault="00FE5EA9" w:rsidP="00FE5EA9">
      <w:pPr>
        <w:widowControl w:val="0"/>
        <w:autoSpaceDE w:val="0"/>
        <w:autoSpaceDN w:val="0"/>
        <w:adjustRightInd w:val="0"/>
        <w:spacing w:before="240" w:line="240" w:lineRule="auto"/>
        <w:ind w:left="1701" w:right="567" w:hanging="1134"/>
      </w:pPr>
      <w:r>
        <w:t>(a)     (i)      The DR region consists of non-coding base sequences.</w:t>
      </w:r>
    </w:p>
    <w:p w14:paraId="16CEBAAE" w14:textId="77777777" w:rsidR="00FE5EA9" w:rsidRDefault="00FE5EA9" w:rsidP="00FE5EA9">
      <w:pPr>
        <w:widowControl w:val="0"/>
        <w:autoSpaceDE w:val="0"/>
        <w:autoSpaceDN w:val="0"/>
        <w:adjustRightInd w:val="0"/>
        <w:spacing w:before="240" w:line="240" w:lineRule="auto"/>
        <w:ind w:left="1701" w:right="567"/>
      </w:pPr>
      <w:r>
        <w:t>What is meant by a non-coding base sequence?</w:t>
      </w:r>
    </w:p>
    <w:p w14:paraId="13DC6953"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57AFF2CA" w14:textId="47D6623A" w:rsidR="00FE5EA9" w:rsidRPr="004925A5" w:rsidRDefault="00FE5EA9" w:rsidP="004925A5">
      <w:pPr>
        <w:widowControl w:val="0"/>
        <w:autoSpaceDE w:val="0"/>
        <w:autoSpaceDN w:val="0"/>
        <w:adjustRightInd w:val="0"/>
        <w:spacing w:before="240" w:line="240" w:lineRule="auto"/>
        <w:ind w:left="1701" w:right="567"/>
      </w:pPr>
      <w:r>
        <w:t>______________________________________________________________</w:t>
      </w:r>
      <w:r w:rsidR="004925A5">
        <w:t xml:space="preserve">  </w:t>
      </w:r>
      <w:r>
        <w:rPr>
          <w:b/>
          <w:bCs/>
          <w:sz w:val="20"/>
          <w:szCs w:val="20"/>
        </w:rPr>
        <w:t>(1)</w:t>
      </w:r>
    </w:p>
    <w:p w14:paraId="1402040E" w14:textId="77777777" w:rsidR="00FE5EA9" w:rsidRDefault="00FE5EA9" w:rsidP="00FE5EA9">
      <w:pPr>
        <w:widowControl w:val="0"/>
        <w:autoSpaceDE w:val="0"/>
        <w:autoSpaceDN w:val="0"/>
        <w:adjustRightInd w:val="0"/>
        <w:spacing w:before="240" w:line="240" w:lineRule="auto"/>
        <w:ind w:left="1701" w:right="567" w:hanging="567"/>
      </w:pPr>
      <w:r>
        <w:t>(ii)      Name the process by which the base sequence of a spacer is lost from a DR region.</w:t>
      </w:r>
    </w:p>
    <w:p w14:paraId="2C624A4E"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3D553B9" w14:textId="68A4B7B0" w:rsidR="00FE5EA9" w:rsidRPr="004925A5" w:rsidRDefault="00FE5EA9" w:rsidP="004925A5">
      <w:pPr>
        <w:widowControl w:val="0"/>
        <w:autoSpaceDE w:val="0"/>
        <w:autoSpaceDN w:val="0"/>
        <w:adjustRightInd w:val="0"/>
        <w:spacing w:before="240" w:line="240" w:lineRule="auto"/>
        <w:ind w:left="1701" w:right="567"/>
      </w:pPr>
      <w:r>
        <w:t>______________________________________________________________</w:t>
      </w:r>
      <w:r w:rsidR="004925A5">
        <w:t xml:space="preserve">   </w:t>
      </w:r>
      <w:r>
        <w:rPr>
          <w:b/>
          <w:bCs/>
          <w:sz w:val="20"/>
          <w:szCs w:val="20"/>
        </w:rPr>
        <w:t>(1)</w:t>
      </w:r>
    </w:p>
    <w:p w14:paraId="19F9B8C6" w14:textId="77777777" w:rsidR="00FE5EA9" w:rsidRDefault="00FE5EA9" w:rsidP="00FE5EA9">
      <w:pPr>
        <w:widowControl w:val="0"/>
        <w:autoSpaceDE w:val="0"/>
        <w:autoSpaceDN w:val="0"/>
        <w:adjustRightInd w:val="0"/>
        <w:spacing w:before="240" w:line="240" w:lineRule="auto"/>
        <w:ind w:left="567" w:right="567"/>
      </w:pPr>
      <w:r>
        <w:t xml:space="preserve">Scientists investigated the DR regions of different strains of </w:t>
      </w:r>
      <w:r>
        <w:rPr>
          <w:i/>
          <w:iCs/>
        </w:rPr>
        <w:t>M. tuberculosis</w:t>
      </w:r>
      <w:r>
        <w:t>. They produced a DNA probe for each of the 43 spacer sequences. Each probe was:</w:t>
      </w:r>
    </w:p>
    <w:p w14:paraId="1C32523B" w14:textId="77777777" w:rsidR="00FE5EA9" w:rsidRDefault="00FE5EA9" w:rsidP="00FE5EA9">
      <w:pPr>
        <w:widowControl w:val="0"/>
        <w:autoSpaceDE w:val="0"/>
        <w:autoSpaceDN w:val="0"/>
        <w:adjustRightInd w:val="0"/>
        <w:spacing w:before="240" w:line="240" w:lineRule="auto"/>
        <w:ind w:left="1134" w:right="567" w:hanging="567"/>
      </w:pPr>
      <w:r>
        <w:t>•        labelled with a fluorescent marker that gave off light if the probe attached to its complementary spacer</w:t>
      </w:r>
    </w:p>
    <w:p w14:paraId="51897427" w14:textId="77777777" w:rsidR="00FE5EA9" w:rsidRDefault="00FE5EA9" w:rsidP="00FE5EA9">
      <w:pPr>
        <w:widowControl w:val="0"/>
        <w:autoSpaceDE w:val="0"/>
        <w:autoSpaceDN w:val="0"/>
        <w:adjustRightInd w:val="0"/>
        <w:spacing w:line="240" w:lineRule="auto"/>
        <w:ind w:left="1134" w:right="567" w:hanging="567"/>
      </w:pPr>
      <w:r>
        <w:t>•        attached to a particular square on a slide.</w:t>
      </w:r>
    </w:p>
    <w:p w14:paraId="2139EA64" w14:textId="77777777" w:rsidR="00FE5EA9" w:rsidRDefault="00FE5EA9" w:rsidP="00FE5EA9">
      <w:pPr>
        <w:widowControl w:val="0"/>
        <w:autoSpaceDE w:val="0"/>
        <w:autoSpaceDN w:val="0"/>
        <w:adjustRightInd w:val="0"/>
        <w:spacing w:before="240" w:line="240" w:lineRule="auto"/>
        <w:ind w:left="567" w:right="567"/>
      </w:pPr>
      <w:r>
        <w:t xml:space="preserve">They obtained samples of the DR region from each strain. These were cut into small single-stranded DNA fragments. The fragments from each strain were added to a slide with the DNA probes attached. The diagram below shows their results for one strain of </w:t>
      </w:r>
      <w:r>
        <w:rPr>
          <w:i/>
          <w:iCs/>
        </w:rPr>
        <w:t>M. tuberculosis</w:t>
      </w:r>
      <w:r>
        <w:t xml:space="preserve"> with 20 of the probes.</w:t>
      </w:r>
    </w:p>
    <w:p w14:paraId="45E1B939" w14:textId="7DEDA494" w:rsidR="00FE5EA9" w:rsidRDefault="00FE5EA9" w:rsidP="00FE5EA9">
      <w:pPr>
        <w:widowControl w:val="0"/>
        <w:autoSpaceDE w:val="0"/>
        <w:autoSpaceDN w:val="0"/>
        <w:adjustRightInd w:val="0"/>
        <w:spacing w:before="240" w:line="240" w:lineRule="auto"/>
        <w:jc w:val="center"/>
      </w:pPr>
      <w:r>
        <w:rPr>
          <w:noProof/>
        </w:rPr>
        <w:drawing>
          <wp:inline distT="0" distB="0" distL="0" distR="0" wp14:anchorId="10B2AFCA" wp14:editId="743059B0">
            <wp:extent cx="5495925" cy="1200150"/>
            <wp:effectExtent l="0" t="0" r="9525" b="0"/>
            <wp:docPr id="11277" name="Picture 1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495925" cy="1200150"/>
                    </a:xfrm>
                    <a:prstGeom prst="rect">
                      <a:avLst/>
                    </a:prstGeom>
                    <a:noFill/>
                    <a:ln>
                      <a:noFill/>
                    </a:ln>
                  </pic:spPr>
                </pic:pic>
              </a:graphicData>
            </a:graphic>
          </wp:inline>
        </w:drawing>
      </w:r>
      <w:r>
        <w:t> </w:t>
      </w:r>
    </w:p>
    <w:p w14:paraId="7F8B90B3" w14:textId="77777777" w:rsidR="00FE5EA9" w:rsidRDefault="00FE5EA9" w:rsidP="00FE5EA9">
      <w:pPr>
        <w:widowControl w:val="0"/>
        <w:autoSpaceDE w:val="0"/>
        <w:autoSpaceDN w:val="0"/>
        <w:adjustRightInd w:val="0"/>
        <w:spacing w:before="240" w:line="240" w:lineRule="auto"/>
        <w:ind w:left="1134" w:right="567" w:hanging="567"/>
      </w:pPr>
      <w:r>
        <w:t xml:space="preserve">(b)     The scientists cloned the DR region DNA </w:t>
      </w:r>
      <w:r>
        <w:rPr>
          <w:i/>
          <w:iCs/>
        </w:rPr>
        <w:t>in vitro</w:t>
      </w:r>
      <w:r>
        <w:t xml:space="preserve"> before testing for the presence of spacers.</w:t>
      </w:r>
    </w:p>
    <w:p w14:paraId="283B30CB" w14:textId="77777777" w:rsidR="00FE5EA9" w:rsidRDefault="00FE5EA9" w:rsidP="00FE5EA9">
      <w:pPr>
        <w:widowControl w:val="0"/>
        <w:autoSpaceDE w:val="0"/>
        <w:autoSpaceDN w:val="0"/>
        <w:adjustRightInd w:val="0"/>
        <w:spacing w:before="240" w:line="240" w:lineRule="auto"/>
        <w:ind w:left="1134" w:right="567"/>
      </w:pPr>
      <w:r>
        <w:t xml:space="preserve">Give the name of the method they used to clone the DNA </w:t>
      </w:r>
      <w:r>
        <w:rPr>
          <w:i/>
          <w:iCs/>
        </w:rPr>
        <w:t>in vitro</w:t>
      </w:r>
      <w:r>
        <w:t>.</w:t>
      </w:r>
    </w:p>
    <w:p w14:paraId="7D13A368" w14:textId="2F65AC35" w:rsidR="00FE5EA9" w:rsidRPr="004925A5" w:rsidRDefault="00FE5EA9" w:rsidP="004925A5">
      <w:pPr>
        <w:widowControl w:val="0"/>
        <w:autoSpaceDE w:val="0"/>
        <w:autoSpaceDN w:val="0"/>
        <w:adjustRightInd w:val="0"/>
        <w:spacing w:before="240" w:line="240" w:lineRule="auto"/>
        <w:ind w:left="1134" w:right="567"/>
      </w:pPr>
      <w:r>
        <w:t>___________________________________________________________________</w:t>
      </w:r>
      <w:r w:rsidR="004925A5">
        <w:t xml:space="preserve"> </w:t>
      </w:r>
      <w:r>
        <w:rPr>
          <w:b/>
          <w:bCs/>
          <w:sz w:val="20"/>
          <w:szCs w:val="20"/>
        </w:rPr>
        <w:t>(1)</w:t>
      </w:r>
    </w:p>
    <w:p w14:paraId="7570B874" w14:textId="77777777" w:rsidR="00FE5EA9" w:rsidRDefault="00FE5EA9" w:rsidP="00FE5EA9">
      <w:pPr>
        <w:widowControl w:val="0"/>
        <w:autoSpaceDE w:val="0"/>
        <w:autoSpaceDN w:val="0"/>
        <w:adjustRightInd w:val="0"/>
        <w:spacing w:before="240" w:line="240" w:lineRule="auto"/>
        <w:ind w:left="1134" w:right="567" w:hanging="567"/>
      </w:pPr>
      <w:r>
        <w:lastRenderedPageBreak/>
        <w:t>(c)     Explain how the use of DNA probes produced the results in the diagram.</w:t>
      </w:r>
    </w:p>
    <w:p w14:paraId="00612BA9"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2AD4AD11"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3C002145"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C092FDA"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377DAB97"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B2CA12F"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22A100DA" w14:textId="30D28B24" w:rsidR="00FE5EA9" w:rsidRPr="004925A5" w:rsidRDefault="00FE5EA9" w:rsidP="004925A5">
      <w:pPr>
        <w:widowControl w:val="0"/>
        <w:autoSpaceDE w:val="0"/>
        <w:autoSpaceDN w:val="0"/>
        <w:adjustRightInd w:val="0"/>
        <w:spacing w:before="240" w:line="240" w:lineRule="auto"/>
        <w:ind w:left="1134" w:right="567"/>
      </w:pPr>
      <w:r>
        <w:t>___________________________________________________________________</w:t>
      </w:r>
      <w:r w:rsidR="004925A5">
        <w:t xml:space="preserve">  </w:t>
      </w:r>
      <w:r>
        <w:rPr>
          <w:b/>
          <w:bCs/>
          <w:sz w:val="20"/>
          <w:szCs w:val="20"/>
        </w:rPr>
        <w:t>(3)</w:t>
      </w:r>
    </w:p>
    <w:p w14:paraId="15AA6019" w14:textId="77777777" w:rsidR="00FE5EA9" w:rsidRDefault="00FE5EA9" w:rsidP="00FE5EA9">
      <w:pPr>
        <w:widowControl w:val="0"/>
        <w:autoSpaceDE w:val="0"/>
        <w:autoSpaceDN w:val="0"/>
        <w:adjustRightInd w:val="0"/>
        <w:spacing w:before="240" w:line="240" w:lineRule="auto"/>
        <w:ind w:left="1134" w:right="567" w:hanging="567"/>
      </w:pPr>
      <w:r>
        <w:t xml:space="preserve">(d)     Doctors can use the method with DNA probes to identify the specific strain of </w:t>
      </w:r>
      <w:r>
        <w:rPr>
          <w:i/>
          <w:iCs/>
        </w:rPr>
        <w:t>M. tuberculosis</w:t>
      </w:r>
      <w:r>
        <w:t xml:space="preserve"> infecting a patient. This is very important when there is an outbreak of a number of cases of tuberculosis in a city.</w:t>
      </w:r>
    </w:p>
    <w:p w14:paraId="44355BB3" w14:textId="77777777" w:rsidR="00FE5EA9" w:rsidRDefault="00FE5EA9" w:rsidP="00FE5EA9">
      <w:pPr>
        <w:widowControl w:val="0"/>
        <w:autoSpaceDE w:val="0"/>
        <w:autoSpaceDN w:val="0"/>
        <w:adjustRightInd w:val="0"/>
        <w:spacing w:before="240" w:line="240" w:lineRule="auto"/>
        <w:ind w:left="1134" w:right="567"/>
      </w:pPr>
      <w:r>
        <w:t xml:space="preserve">Suggest and explain why it is important to be able to identify the specific strain of </w:t>
      </w:r>
      <w:r>
        <w:rPr>
          <w:i/>
          <w:iCs/>
        </w:rPr>
        <w:t>M. tuberculosis</w:t>
      </w:r>
      <w:r>
        <w:t xml:space="preserve"> infecting a patient.</w:t>
      </w:r>
    </w:p>
    <w:p w14:paraId="4E0BB9D8"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32E568D0"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25F2C922"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E1AE175"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184849FB"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5AC27CC1" w14:textId="260731D7" w:rsidR="00FE5EA9" w:rsidRPr="004925A5" w:rsidRDefault="00FE5EA9" w:rsidP="004925A5">
      <w:pPr>
        <w:widowControl w:val="0"/>
        <w:autoSpaceDE w:val="0"/>
        <w:autoSpaceDN w:val="0"/>
        <w:adjustRightInd w:val="0"/>
        <w:spacing w:before="240" w:line="240" w:lineRule="auto"/>
        <w:ind w:left="1134" w:right="567"/>
      </w:pPr>
      <w:r>
        <w:t>___________________________________________________________________</w:t>
      </w:r>
      <w:r w:rsidR="004925A5">
        <w:t xml:space="preserve">  </w:t>
      </w:r>
      <w:r>
        <w:rPr>
          <w:b/>
          <w:bCs/>
          <w:sz w:val="20"/>
          <w:szCs w:val="20"/>
        </w:rPr>
        <w:t>(2)</w:t>
      </w:r>
    </w:p>
    <w:p w14:paraId="7238DBB1" w14:textId="28071B6B" w:rsidR="00FE5EA9" w:rsidRPr="00AF2A64" w:rsidRDefault="00FE5EA9" w:rsidP="00FE5EA9">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4925A5">
        <w:rPr>
          <w:b/>
          <w:bCs/>
          <w:color w:val="000000"/>
          <w:sz w:val="27"/>
          <w:szCs w:val="27"/>
        </w:rPr>
        <w:t>3</w:t>
      </w:r>
      <w:r>
        <w:rPr>
          <w:b/>
          <w:bCs/>
          <w:color w:val="000000"/>
          <w:sz w:val="27"/>
          <w:szCs w:val="27"/>
        </w:rPr>
        <w:t xml:space="preserve">. </w:t>
      </w:r>
      <w:r>
        <w:t xml:space="preserve">Scientists wanted to measure how much mRNA was transcribed from allele </w:t>
      </w:r>
      <w:r>
        <w:rPr>
          <w:b/>
          <w:bCs/>
        </w:rPr>
        <w:t>A</w:t>
      </w:r>
      <w:r>
        <w:t xml:space="preserve"> of a gene in a sample of cells. This gene exists in two forms, </w:t>
      </w:r>
      <w:r>
        <w:rPr>
          <w:b/>
          <w:bCs/>
        </w:rPr>
        <w:t>A</w:t>
      </w:r>
      <w:r>
        <w:t xml:space="preserve"> and </w:t>
      </w:r>
      <w:r>
        <w:rPr>
          <w:b/>
          <w:bCs/>
        </w:rPr>
        <w:t>a</w:t>
      </w:r>
      <w:r>
        <w:t>.</w:t>
      </w:r>
    </w:p>
    <w:p w14:paraId="0A50FE81" w14:textId="77777777" w:rsidR="00FE5EA9" w:rsidRDefault="00FE5EA9" w:rsidP="00FE5EA9">
      <w:pPr>
        <w:widowControl w:val="0"/>
        <w:autoSpaceDE w:val="0"/>
        <w:autoSpaceDN w:val="0"/>
        <w:adjustRightInd w:val="0"/>
        <w:spacing w:before="240" w:line="240" w:lineRule="auto"/>
        <w:ind w:left="567" w:right="567"/>
      </w:pPr>
      <w:r>
        <w:t>The scientists isolated mRNA from the cells. They added an enzyme to mRNA to produce cDNA.</w:t>
      </w:r>
    </w:p>
    <w:p w14:paraId="60404F3D" w14:textId="77777777" w:rsidR="00FE5EA9" w:rsidRDefault="00FE5EA9" w:rsidP="00FE5EA9">
      <w:pPr>
        <w:widowControl w:val="0"/>
        <w:autoSpaceDE w:val="0"/>
        <w:autoSpaceDN w:val="0"/>
        <w:adjustRightInd w:val="0"/>
        <w:spacing w:before="240" w:line="240" w:lineRule="auto"/>
        <w:ind w:left="1134" w:right="567" w:hanging="567"/>
      </w:pPr>
      <w:r>
        <w:t>(a)     Name the type of enzyme used to produce the cDNA.</w:t>
      </w:r>
    </w:p>
    <w:p w14:paraId="1E2CAFBA"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335E40DF"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(1)</w:t>
      </w:r>
    </w:p>
    <w:p w14:paraId="41EB7DBC" w14:textId="77777777" w:rsidR="00FE5EA9" w:rsidRDefault="00FE5EA9" w:rsidP="00FE5EA9">
      <w:pPr>
        <w:widowControl w:val="0"/>
        <w:autoSpaceDE w:val="0"/>
        <w:autoSpaceDN w:val="0"/>
        <w:adjustRightInd w:val="0"/>
        <w:spacing w:before="240" w:line="240" w:lineRule="auto"/>
        <w:ind w:left="567" w:right="567"/>
      </w:pPr>
      <w:r>
        <w:t xml:space="preserve">The scientists used the polymerase chain reaction (PCR) to produce copies of the cDNA. They added a DNA probe for allele </w:t>
      </w:r>
      <w:r>
        <w:rPr>
          <w:b/>
          <w:bCs/>
        </w:rPr>
        <w:t>A</w:t>
      </w:r>
      <w:r>
        <w:t xml:space="preserve"> to the cDNA copies. This DNA probe had a dye attached to it. This dye glows with a green light </w:t>
      </w:r>
      <w:r>
        <w:rPr>
          <w:b/>
          <w:bCs/>
        </w:rPr>
        <w:t>only</w:t>
      </w:r>
      <w:r>
        <w:t xml:space="preserve"> when the DNA probe is attached to its target cDNA.</w:t>
      </w:r>
    </w:p>
    <w:p w14:paraId="02435D28" w14:textId="77777777" w:rsidR="00FE5EA9" w:rsidRDefault="00FE5EA9" w:rsidP="00FE5EA9">
      <w:pPr>
        <w:widowControl w:val="0"/>
        <w:autoSpaceDE w:val="0"/>
        <w:autoSpaceDN w:val="0"/>
        <w:adjustRightInd w:val="0"/>
        <w:spacing w:before="240" w:line="240" w:lineRule="auto"/>
        <w:ind w:left="1134" w:right="567" w:hanging="567"/>
      </w:pPr>
      <w:r>
        <w:t xml:space="preserve">(b)     Explain why this DNA probe will only detect allele </w:t>
      </w:r>
      <w:r>
        <w:rPr>
          <w:b/>
          <w:bCs/>
        </w:rPr>
        <w:t>A</w:t>
      </w:r>
      <w:r>
        <w:t>.</w:t>
      </w:r>
    </w:p>
    <w:p w14:paraId="6D59826C"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1DED609A"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46C3CF4B" w14:textId="53F415A5" w:rsidR="00FE5EA9" w:rsidRPr="004925A5" w:rsidRDefault="00FE5EA9" w:rsidP="004925A5">
      <w:pPr>
        <w:widowControl w:val="0"/>
        <w:autoSpaceDE w:val="0"/>
        <w:autoSpaceDN w:val="0"/>
        <w:adjustRightInd w:val="0"/>
        <w:spacing w:before="240" w:line="240" w:lineRule="auto"/>
        <w:ind w:left="1134" w:right="567"/>
      </w:pPr>
      <w:r>
        <w:t>___________________________________________________________________</w:t>
      </w:r>
      <w:r w:rsidR="004925A5">
        <w:t xml:space="preserve"> </w:t>
      </w:r>
      <w:r>
        <w:rPr>
          <w:b/>
          <w:bCs/>
          <w:sz w:val="20"/>
          <w:szCs w:val="20"/>
        </w:rPr>
        <w:t>(2)</w:t>
      </w:r>
    </w:p>
    <w:p w14:paraId="60F45BD7" w14:textId="77777777" w:rsidR="00FE5EA9" w:rsidRDefault="00FE5EA9" w:rsidP="00FE5EA9">
      <w:pPr>
        <w:widowControl w:val="0"/>
        <w:autoSpaceDE w:val="0"/>
        <w:autoSpaceDN w:val="0"/>
        <w:adjustRightInd w:val="0"/>
        <w:spacing w:before="240" w:line="240" w:lineRule="auto"/>
        <w:ind w:left="1134" w:right="567" w:hanging="567"/>
      </w:pPr>
      <w:r>
        <w:lastRenderedPageBreak/>
        <w:t xml:space="preserve">(c)     The scientists used this method with cells from two people, </w:t>
      </w:r>
      <w:r>
        <w:rPr>
          <w:b/>
          <w:bCs/>
        </w:rPr>
        <w:t>H</w:t>
      </w:r>
      <w:r>
        <w:t xml:space="preserve"> and </w:t>
      </w:r>
      <w:r>
        <w:rPr>
          <w:b/>
          <w:bCs/>
        </w:rPr>
        <w:t>G</w:t>
      </w:r>
      <w:r>
        <w:t>.</w:t>
      </w:r>
      <w:r>
        <w:br/>
        <w:t xml:space="preserve">One person was homozygous, </w:t>
      </w:r>
      <w:r>
        <w:rPr>
          <w:b/>
          <w:bCs/>
        </w:rPr>
        <w:t>AA</w:t>
      </w:r>
      <w:r>
        <w:t xml:space="preserve">, and the other was heterozygous, </w:t>
      </w:r>
      <w:r>
        <w:rPr>
          <w:b/>
          <w:bCs/>
        </w:rPr>
        <w:t>Aa</w:t>
      </w:r>
      <w:r>
        <w:t>.</w:t>
      </w:r>
      <w:r>
        <w:br/>
        <w:t xml:space="preserve">The scientists used the PCR and the DNA probe specific for allele </w:t>
      </w:r>
      <w:r>
        <w:rPr>
          <w:b/>
          <w:bCs/>
        </w:rPr>
        <w:t>A</w:t>
      </w:r>
      <w:r>
        <w:t xml:space="preserve"> on the cDNA from both people.</w:t>
      </w:r>
    </w:p>
    <w:p w14:paraId="19744104" w14:textId="77777777" w:rsidR="00FE5EA9" w:rsidRDefault="00FE5EA9" w:rsidP="00FE5EA9">
      <w:pPr>
        <w:widowControl w:val="0"/>
        <w:autoSpaceDE w:val="0"/>
        <w:autoSpaceDN w:val="0"/>
        <w:adjustRightInd w:val="0"/>
        <w:spacing w:before="240" w:line="240" w:lineRule="auto"/>
        <w:ind w:left="1134" w:right="567"/>
      </w:pPr>
      <w:r>
        <w:t>The figure shows the scientists’ results.</w:t>
      </w:r>
    </w:p>
    <w:p w14:paraId="1BEEFE3D" w14:textId="09803CE9" w:rsidR="00FE5EA9" w:rsidRDefault="00FE5EA9" w:rsidP="00FE5EA9">
      <w:pPr>
        <w:widowControl w:val="0"/>
        <w:autoSpaceDE w:val="0"/>
        <w:autoSpaceDN w:val="0"/>
        <w:adjustRightInd w:val="0"/>
        <w:spacing w:before="240" w:line="240" w:lineRule="auto"/>
        <w:jc w:val="center"/>
      </w:pPr>
      <w:r>
        <w:rPr>
          <w:noProof/>
        </w:rPr>
        <w:drawing>
          <wp:inline distT="0" distB="0" distL="0" distR="0" wp14:anchorId="320E9141" wp14:editId="686BC562">
            <wp:extent cx="4391025" cy="2419350"/>
            <wp:effectExtent l="0" t="0" r="9525" b="0"/>
            <wp:docPr id="11276" name="Picture 1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391025" cy="2419350"/>
                    </a:xfrm>
                    <a:prstGeom prst="rect">
                      <a:avLst/>
                    </a:prstGeom>
                    <a:noFill/>
                    <a:ln>
                      <a:noFill/>
                    </a:ln>
                  </pic:spPr>
                </pic:pic>
              </a:graphicData>
            </a:graphic>
          </wp:inline>
        </w:drawing>
      </w:r>
      <w:r>
        <w:t> </w:t>
      </w:r>
    </w:p>
    <w:p w14:paraId="3A9C1E16" w14:textId="77777777" w:rsidR="00FE5EA9" w:rsidRDefault="00FE5EA9" w:rsidP="00FE5EA9">
      <w:pPr>
        <w:widowControl w:val="0"/>
        <w:autoSpaceDE w:val="0"/>
        <w:autoSpaceDN w:val="0"/>
        <w:adjustRightInd w:val="0"/>
        <w:spacing w:before="240" w:line="240" w:lineRule="auto"/>
        <w:ind w:left="1701" w:right="567" w:hanging="567"/>
      </w:pPr>
      <w:r>
        <w:t xml:space="preserve">(i)      Explain the curve for person </w:t>
      </w:r>
      <w:r>
        <w:rPr>
          <w:b/>
          <w:bCs/>
        </w:rPr>
        <w:t>H</w:t>
      </w:r>
      <w:r>
        <w:t>.</w:t>
      </w:r>
    </w:p>
    <w:p w14:paraId="123B071D"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D8CA432"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17840901"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F5A2223"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FDC6A15"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45DEB1DF"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0B5A96CD"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(3)</w:t>
      </w:r>
    </w:p>
    <w:p w14:paraId="2D57E155" w14:textId="77777777" w:rsidR="00FE5EA9" w:rsidRDefault="00FE5EA9" w:rsidP="00FE5EA9">
      <w:pPr>
        <w:widowControl w:val="0"/>
        <w:autoSpaceDE w:val="0"/>
        <w:autoSpaceDN w:val="0"/>
        <w:adjustRightInd w:val="0"/>
        <w:spacing w:before="240" w:line="240" w:lineRule="auto"/>
        <w:ind w:left="1701" w:right="567" w:hanging="567"/>
      </w:pPr>
      <w:r>
        <w:t xml:space="preserve">(ii)     Which person, </w:t>
      </w:r>
      <w:r>
        <w:rPr>
          <w:b/>
          <w:bCs/>
        </w:rPr>
        <w:t>H</w:t>
      </w:r>
      <w:r>
        <w:t xml:space="preserve"> or </w:t>
      </w:r>
      <w:r>
        <w:rPr>
          <w:b/>
          <w:bCs/>
        </w:rPr>
        <w:t>G</w:t>
      </w:r>
      <w:r>
        <w:t xml:space="preserve">, was heterozygous, </w:t>
      </w:r>
      <w:r>
        <w:rPr>
          <w:b/>
          <w:bCs/>
        </w:rPr>
        <w:t>Aa</w:t>
      </w:r>
      <w:r>
        <w:t>? Explain your answer.</w:t>
      </w:r>
    </w:p>
    <w:p w14:paraId="1F6C4FD3"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193F123E"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23AB9E08"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09DA53A7"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17C7F0BB"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(2)</w:t>
      </w:r>
    </w:p>
    <w:p w14:paraId="6C6AFF36" w14:textId="77777777" w:rsidR="00FE5EA9" w:rsidRDefault="00FE5EA9" w:rsidP="00FE5EA9">
      <w:pPr>
        <w:widowControl w:val="0"/>
        <w:autoSpaceDE w:val="0"/>
        <w:autoSpaceDN w:val="0"/>
        <w:adjustRightInd w:val="0"/>
        <w:spacing w:before="60" w:line="240" w:lineRule="auto"/>
        <w:jc w:val="right"/>
        <w:rPr>
          <w:b/>
          <w:bCs/>
          <w:sz w:val="20"/>
          <w:szCs w:val="20"/>
        </w:rPr>
      </w:pPr>
    </w:p>
    <w:p w14:paraId="5894429D" w14:textId="77777777" w:rsidR="004925A5" w:rsidRDefault="004925A5" w:rsidP="00FE5EA9">
      <w:pPr>
        <w:widowControl w:val="0"/>
        <w:autoSpaceDE w:val="0"/>
        <w:autoSpaceDN w:val="0"/>
        <w:adjustRightInd w:val="0"/>
        <w:spacing w:before="450" w:after="45" w:line="240" w:lineRule="auto"/>
        <w:ind w:left="150" w:right="45"/>
        <w:rPr>
          <w:b/>
          <w:bCs/>
          <w:color w:val="000000"/>
          <w:sz w:val="27"/>
          <w:szCs w:val="27"/>
        </w:rPr>
      </w:pPr>
    </w:p>
    <w:p w14:paraId="20AF680B" w14:textId="77777777" w:rsidR="004925A5" w:rsidRDefault="004925A5" w:rsidP="00FE5EA9">
      <w:pPr>
        <w:widowControl w:val="0"/>
        <w:autoSpaceDE w:val="0"/>
        <w:autoSpaceDN w:val="0"/>
        <w:adjustRightInd w:val="0"/>
        <w:spacing w:before="450" w:after="45" w:line="240" w:lineRule="auto"/>
        <w:ind w:left="150" w:right="45"/>
        <w:rPr>
          <w:b/>
          <w:bCs/>
          <w:color w:val="000000"/>
          <w:sz w:val="27"/>
          <w:szCs w:val="27"/>
        </w:rPr>
      </w:pPr>
    </w:p>
    <w:p w14:paraId="55870889" w14:textId="77777777" w:rsidR="004925A5" w:rsidRDefault="004925A5" w:rsidP="00FE5EA9">
      <w:pPr>
        <w:widowControl w:val="0"/>
        <w:autoSpaceDE w:val="0"/>
        <w:autoSpaceDN w:val="0"/>
        <w:adjustRightInd w:val="0"/>
        <w:spacing w:before="450" w:after="45" w:line="240" w:lineRule="auto"/>
        <w:ind w:left="150" w:right="45"/>
        <w:rPr>
          <w:b/>
          <w:bCs/>
          <w:color w:val="000000"/>
          <w:sz w:val="27"/>
          <w:szCs w:val="27"/>
        </w:rPr>
      </w:pPr>
    </w:p>
    <w:p w14:paraId="7079B392" w14:textId="0E737347" w:rsidR="00FE5EA9" w:rsidRPr="004925A5" w:rsidRDefault="00FE5EA9" w:rsidP="004925A5">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lastRenderedPageBreak/>
        <w:t>Q</w:t>
      </w:r>
      <w:r w:rsidR="004925A5">
        <w:rPr>
          <w:b/>
          <w:bCs/>
          <w:color w:val="000000"/>
          <w:sz w:val="27"/>
          <w:szCs w:val="27"/>
        </w:rPr>
        <w:t>4</w:t>
      </w:r>
      <w:r>
        <w:rPr>
          <w:b/>
          <w:bCs/>
          <w:color w:val="000000"/>
          <w:sz w:val="27"/>
          <w:szCs w:val="27"/>
        </w:rPr>
        <w:t>.</w:t>
      </w:r>
      <w:r w:rsidR="004925A5">
        <w:rPr>
          <w:b/>
          <w:bCs/>
          <w:color w:val="000000"/>
          <w:sz w:val="27"/>
          <w:szCs w:val="27"/>
        </w:rPr>
        <w:t xml:space="preserve"> </w:t>
      </w:r>
      <w:r>
        <w:t>A husband and wife wanted to know whether they were carriers of the mutated form of a gene. This mutation is a deletion that causes a serious inherited genetic disorder in people who are homozygous.</w:t>
      </w:r>
    </w:p>
    <w:p w14:paraId="07EADD88" w14:textId="77777777" w:rsidR="00FE5EA9" w:rsidRDefault="00FE5EA9" w:rsidP="00FE5EA9">
      <w:pPr>
        <w:widowControl w:val="0"/>
        <w:autoSpaceDE w:val="0"/>
        <w:autoSpaceDN w:val="0"/>
        <w:adjustRightInd w:val="0"/>
        <w:spacing w:before="240" w:line="240" w:lineRule="auto"/>
        <w:ind w:left="567" w:right="567"/>
      </w:pPr>
      <w:r>
        <w:t>A geneticist took samples of DNA from the husband and the wife. He used a DNA probe to look for the deletion mutation. The DNA probe was specific to a particular base sequence in an exon in the gene. Exons are the coding sequences in a gene.</w:t>
      </w:r>
    </w:p>
    <w:p w14:paraId="584156B0" w14:textId="77777777" w:rsidR="00FE5EA9" w:rsidRDefault="00FE5EA9" w:rsidP="00FE5EA9">
      <w:pPr>
        <w:widowControl w:val="0"/>
        <w:autoSpaceDE w:val="0"/>
        <w:autoSpaceDN w:val="0"/>
        <w:adjustRightInd w:val="0"/>
        <w:spacing w:before="240" w:line="240" w:lineRule="auto"/>
        <w:ind w:left="567" w:right="567"/>
      </w:pPr>
      <w:r>
        <w:t>The geneticist compared the couple’s DNA with that of a person known not to carry this mutation.</w:t>
      </w:r>
    </w:p>
    <w:p w14:paraId="5DA78530" w14:textId="77777777" w:rsidR="00FE5EA9" w:rsidRDefault="00FE5EA9" w:rsidP="00FE5EA9">
      <w:pPr>
        <w:widowControl w:val="0"/>
        <w:autoSpaceDE w:val="0"/>
        <w:autoSpaceDN w:val="0"/>
        <w:adjustRightInd w:val="0"/>
        <w:spacing w:before="240" w:line="240" w:lineRule="auto"/>
        <w:ind w:left="567" w:right="567"/>
      </w:pPr>
      <w:r>
        <w:t>The chart shows the geneticist’s results.</w:t>
      </w:r>
    </w:p>
    <w:p w14:paraId="7EAD67D0" w14:textId="742651A1" w:rsidR="00FE5EA9" w:rsidRDefault="00FE5EA9" w:rsidP="00FE5EA9">
      <w:pPr>
        <w:widowControl w:val="0"/>
        <w:autoSpaceDE w:val="0"/>
        <w:autoSpaceDN w:val="0"/>
        <w:adjustRightInd w:val="0"/>
        <w:spacing w:before="240" w:line="240" w:lineRule="auto"/>
        <w:jc w:val="center"/>
      </w:pPr>
      <w:r>
        <w:rPr>
          <w:noProof/>
        </w:rPr>
        <w:drawing>
          <wp:inline distT="0" distB="0" distL="0" distR="0" wp14:anchorId="73E73F48" wp14:editId="7A95EA57">
            <wp:extent cx="3325091" cy="2553341"/>
            <wp:effectExtent l="0" t="0" r="8890" b="0"/>
            <wp:docPr id="11275" name="Picture 1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329843" cy="2556990"/>
                    </a:xfrm>
                    <a:prstGeom prst="rect">
                      <a:avLst/>
                    </a:prstGeom>
                    <a:noFill/>
                    <a:ln>
                      <a:noFill/>
                    </a:ln>
                  </pic:spPr>
                </pic:pic>
              </a:graphicData>
            </a:graphic>
          </wp:inline>
        </w:drawing>
      </w:r>
      <w:r>
        <w:t> </w:t>
      </w:r>
    </w:p>
    <w:p w14:paraId="5D748D8C" w14:textId="77777777" w:rsidR="00FE5EA9" w:rsidRDefault="00FE5EA9" w:rsidP="00FE5EA9">
      <w:pPr>
        <w:widowControl w:val="0"/>
        <w:autoSpaceDE w:val="0"/>
        <w:autoSpaceDN w:val="0"/>
        <w:adjustRightInd w:val="0"/>
        <w:spacing w:before="240" w:line="240" w:lineRule="auto"/>
        <w:ind w:left="1134" w:right="567" w:hanging="567"/>
      </w:pPr>
      <w:r>
        <w:t>(a)    The geneticist told the couple they were both carriers of the mutated gene.</w:t>
      </w:r>
      <w:r>
        <w:br/>
        <w:t>Explain how he reached this conclusion.</w:t>
      </w:r>
    </w:p>
    <w:p w14:paraId="5B671EC8"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1E14C037"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1D1EC47E"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4064C654"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790AE63" w14:textId="34FDBFA8" w:rsidR="00FE5EA9" w:rsidRDefault="00FE5EA9" w:rsidP="004925A5">
      <w:pPr>
        <w:widowControl w:val="0"/>
        <w:autoSpaceDE w:val="0"/>
        <w:autoSpaceDN w:val="0"/>
        <w:adjustRightInd w:val="0"/>
        <w:spacing w:before="240" w:line="240" w:lineRule="auto"/>
        <w:ind w:left="1134" w:right="567"/>
      </w:pPr>
      <w:r>
        <w:t>___________________________________________________________________</w:t>
      </w:r>
    </w:p>
    <w:p w14:paraId="347EF218"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(3)</w:t>
      </w:r>
    </w:p>
    <w:p w14:paraId="051A4C4D" w14:textId="77777777" w:rsidR="00FE5EA9" w:rsidRDefault="00FE5EA9" w:rsidP="00FE5EA9">
      <w:pPr>
        <w:widowControl w:val="0"/>
        <w:autoSpaceDE w:val="0"/>
        <w:autoSpaceDN w:val="0"/>
        <w:adjustRightInd w:val="0"/>
        <w:spacing w:before="240" w:line="240" w:lineRule="auto"/>
        <w:ind w:left="1134" w:right="567" w:hanging="567"/>
      </w:pPr>
      <w:r>
        <w:t xml:space="preserve">(b)     The DNA probe the geneticist used was for an exon in the DNA, </w:t>
      </w:r>
      <w:r>
        <w:rPr>
          <w:b/>
          <w:bCs/>
        </w:rPr>
        <w:t>not</w:t>
      </w:r>
      <w:r>
        <w:t xml:space="preserve"> an intron. Explain why.</w:t>
      </w:r>
    </w:p>
    <w:p w14:paraId="5CEDE7AF"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2DDE09E1"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3A2DC665"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0920D960"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4C3FF2B1"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75E051D2" w14:textId="11A06701" w:rsidR="00FE5EA9" w:rsidRPr="004925A5" w:rsidRDefault="00FE5EA9" w:rsidP="004925A5">
      <w:pPr>
        <w:widowControl w:val="0"/>
        <w:autoSpaceDE w:val="0"/>
        <w:autoSpaceDN w:val="0"/>
        <w:adjustRightInd w:val="0"/>
        <w:spacing w:before="240" w:line="240" w:lineRule="auto"/>
        <w:ind w:left="1134" w:right="567"/>
      </w:pPr>
      <w:r>
        <w:t>___________________________________________________________________</w:t>
      </w:r>
      <w:r w:rsidR="004925A5">
        <w:t xml:space="preserve"> </w:t>
      </w:r>
      <w:r>
        <w:rPr>
          <w:b/>
          <w:bCs/>
          <w:sz w:val="20"/>
          <w:szCs w:val="20"/>
        </w:rPr>
        <w:t>(3)</w:t>
      </w:r>
    </w:p>
    <w:p w14:paraId="39AFD83B" w14:textId="77777777" w:rsidR="00FE5EA9" w:rsidRDefault="00FE5EA9" w:rsidP="00FE5EA9">
      <w:pPr>
        <w:widowControl w:val="0"/>
        <w:autoSpaceDE w:val="0"/>
        <w:autoSpaceDN w:val="0"/>
        <w:adjustRightInd w:val="0"/>
        <w:spacing w:before="240" w:line="240" w:lineRule="auto"/>
        <w:ind w:left="1134" w:right="567" w:hanging="567"/>
      </w:pPr>
      <w:r>
        <w:lastRenderedPageBreak/>
        <w:t>(c)     To make the DNA probe, the geneticist had to find the base sequence of the normal gene. Once he had copies of the gene, what methods would he use to find the base sequence of the gene?</w:t>
      </w:r>
    </w:p>
    <w:p w14:paraId="2A071B7D"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DB64BE5"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058A86F5"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2E6814BC"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9F03ED2"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40A6E5EA"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(2)</w:t>
      </w:r>
    </w:p>
    <w:p w14:paraId="6E9FB7AA" w14:textId="4B24CD72" w:rsidR="00FE5EA9" w:rsidRDefault="00FE5EA9" w:rsidP="00FE5EA9">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w:t>
      </w:r>
      <w:r w:rsidR="004925A5">
        <w:rPr>
          <w:b/>
          <w:bCs/>
          <w:color w:val="000000"/>
          <w:sz w:val="27"/>
          <w:szCs w:val="27"/>
        </w:rPr>
        <w:t>5</w:t>
      </w:r>
      <w:r>
        <w:rPr>
          <w:b/>
          <w:bCs/>
          <w:color w:val="000000"/>
          <w:sz w:val="27"/>
          <w:szCs w:val="27"/>
        </w:rPr>
        <w:t>.</w:t>
      </w:r>
    </w:p>
    <w:p w14:paraId="0055E18F" w14:textId="77777777" w:rsidR="00FE5EA9" w:rsidRDefault="00FE5EA9" w:rsidP="00FE5EA9">
      <w:pPr>
        <w:widowControl w:val="0"/>
        <w:autoSpaceDE w:val="0"/>
        <w:autoSpaceDN w:val="0"/>
        <w:adjustRightInd w:val="0"/>
        <w:spacing w:line="240" w:lineRule="auto"/>
        <w:ind w:left="567" w:right="567"/>
      </w:pPr>
      <w:r>
        <w:t xml:space="preserve">β-thalassaemia is a genetic condition in which abnormal haemoglobin is produced. In one form, the recessive allele for β-thalassaemia, </w:t>
      </w:r>
      <w:r>
        <w:rPr>
          <w:b/>
          <w:bCs/>
        </w:rPr>
        <w:t>t</w:t>
      </w:r>
      <w:r>
        <w:t xml:space="preserve">, differs from the normal allele, </w:t>
      </w:r>
      <w:r>
        <w:rPr>
          <w:b/>
          <w:bCs/>
        </w:rPr>
        <w:t>T</w:t>
      </w:r>
      <w:r>
        <w:t>, by a single base-pair. A radioactive DNA probe was used to investigate the genotypes of four members of one family. The flowchart summarises the technique involved.</w:t>
      </w:r>
    </w:p>
    <w:p w14:paraId="79BAD488" w14:textId="77777777" w:rsidR="00FE5EA9" w:rsidRDefault="00FE5EA9" w:rsidP="00FE5EA9">
      <w:pPr>
        <w:widowControl w:val="0"/>
        <w:autoSpaceDE w:val="0"/>
        <w:autoSpaceDN w:val="0"/>
        <w:adjustRightInd w:val="0"/>
        <w:spacing w:line="240" w:lineRule="auto"/>
      </w:pPr>
      <w:r>
        <w:t> </w:t>
      </w:r>
    </w:p>
    <w:tbl>
      <w:tblPr>
        <w:tblW w:w="0" w:type="auto"/>
        <w:tblInd w:w="1917" w:type="dxa"/>
        <w:tblLayout w:type="fixed"/>
        <w:tblCellMar>
          <w:left w:w="0" w:type="dxa"/>
          <w:right w:w="0" w:type="dxa"/>
        </w:tblCellMar>
        <w:tblLook w:val="0000" w:firstRow="0" w:lastRow="0" w:firstColumn="0" w:lastColumn="0" w:noHBand="0" w:noVBand="0"/>
      </w:tblPr>
      <w:tblGrid>
        <w:gridCol w:w="5812"/>
      </w:tblGrid>
      <w:tr w:rsidR="00FE5EA9" w14:paraId="17C81E47" w14:textId="77777777" w:rsidTr="008E138E">
        <w:tblPrEx>
          <w:tblCellMar>
            <w:top w:w="0" w:type="dxa"/>
            <w:left w:w="0" w:type="dxa"/>
            <w:bottom w:w="0" w:type="dxa"/>
            <w:right w:w="0" w:type="dxa"/>
          </w:tblCellMar>
        </w:tblPrEx>
        <w:tc>
          <w:tcPr>
            <w:tcW w:w="581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F785E58" w14:textId="77777777" w:rsidR="00FE5EA9" w:rsidRDefault="00FE5EA9" w:rsidP="008E138E">
            <w:pPr>
              <w:widowControl w:val="0"/>
              <w:autoSpaceDE w:val="0"/>
              <w:autoSpaceDN w:val="0"/>
              <w:adjustRightInd w:val="0"/>
              <w:spacing w:before="120" w:after="120" w:line="240" w:lineRule="auto"/>
              <w:jc w:val="center"/>
            </w:pPr>
            <w:r>
              <w:t>DNA samples extracted and cut into fragments using a restriction enzyme</w:t>
            </w:r>
          </w:p>
        </w:tc>
      </w:tr>
    </w:tbl>
    <w:p w14:paraId="733E4821" w14:textId="77777777" w:rsidR="00FE5EA9" w:rsidRDefault="00FE5EA9" w:rsidP="00FE5EA9">
      <w:pPr>
        <w:widowControl w:val="0"/>
        <w:autoSpaceDE w:val="0"/>
        <w:autoSpaceDN w:val="0"/>
        <w:adjustRightInd w:val="0"/>
        <w:spacing w:line="240" w:lineRule="auto"/>
        <w:ind w:left="2268" w:right="567" w:firstLine="2268"/>
        <w:rPr>
          <w:b/>
          <w:bCs/>
          <w:sz w:val="40"/>
          <w:szCs w:val="40"/>
        </w:rPr>
      </w:pPr>
      <w:r>
        <w:rPr>
          <w:b/>
          <w:bCs/>
          <w:sz w:val="40"/>
          <w:szCs w:val="40"/>
        </w:rPr>
        <w:t>↓</w:t>
      </w:r>
    </w:p>
    <w:tbl>
      <w:tblPr>
        <w:tblW w:w="0" w:type="auto"/>
        <w:tblInd w:w="1917" w:type="dxa"/>
        <w:tblLayout w:type="fixed"/>
        <w:tblCellMar>
          <w:left w:w="0" w:type="dxa"/>
          <w:right w:w="0" w:type="dxa"/>
        </w:tblCellMar>
        <w:tblLook w:val="0000" w:firstRow="0" w:lastRow="0" w:firstColumn="0" w:lastColumn="0" w:noHBand="0" w:noVBand="0"/>
      </w:tblPr>
      <w:tblGrid>
        <w:gridCol w:w="5812"/>
      </w:tblGrid>
      <w:tr w:rsidR="00FE5EA9" w14:paraId="4A4B9345" w14:textId="77777777" w:rsidTr="008E138E">
        <w:tblPrEx>
          <w:tblCellMar>
            <w:top w:w="0" w:type="dxa"/>
            <w:left w:w="0" w:type="dxa"/>
            <w:bottom w:w="0" w:type="dxa"/>
            <w:right w:w="0" w:type="dxa"/>
          </w:tblCellMar>
        </w:tblPrEx>
        <w:tc>
          <w:tcPr>
            <w:tcW w:w="581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7621EFD" w14:textId="77777777" w:rsidR="00FE5EA9" w:rsidRDefault="00FE5EA9" w:rsidP="008E138E">
            <w:pPr>
              <w:widowControl w:val="0"/>
              <w:autoSpaceDE w:val="0"/>
              <w:autoSpaceDN w:val="0"/>
              <w:adjustRightInd w:val="0"/>
              <w:spacing w:before="120" w:after="120" w:line="240" w:lineRule="auto"/>
              <w:jc w:val="center"/>
            </w:pPr>
            <w:r>
              <w:t>Fragments separated from each other by electrophoresis</w:t>
            </w:r>
          </w:p>
        </w:tc>
      </w:tr>
    </w:tbl>
    <w:p w14:paraId="505DA338" w14:textId="77777777" w:rsidR="00FE5EA9" w:rsidRDefault="00FE5EA9" w:rsidP="00FE5EA9">
      <w:pPr>
        <w:widowControl w:val="0"/>
        <w:autoSpaceDE w:val="0"/>
        <w:autoSpaceDN w:val="0"/>
        <w:adjustRightInd w:val="0"/>
        <w:spacing w:line="240" w:lineRule="auto"/>
        <w:ind w:left="2268" w:right="567" w:firstLine="2268"/>
        <w:rPr>
          <w:b/>
          <w:bCs/>
          <w:sz w:val="40"/>
          <w:szCs w:val="40"/>
        </w:rPr>
      </w:pPr>
      <w:r>
        <w:rPr>
          <w:b/>
          <w:bCs/>
          <w:sz w:val="40"/>
          <w:szCs w:val="40"/>
        </w:rPr>
        <w:t>↓</w:t>
      </w:r>
    </w:p>
    <w:tbl>
      <w:tblPr>
        <w:tblW w:w="0" w:type="auto"/>
        <w:tblInd w:w="1917" w:type="dxa"/>
        <w:tblLayout w:type="fixed"/>
        <w:tblCellMar>
          <w:left w:w="0" w:type="dxa"/>
          <w:right w:w="0" w:type="dxa"/>
        </w:tblCellMar>
        <w:tblLook w:val="0000" w:firstRow="0" w:lastRow="0" w:firstColumn="0" w:lastColumn="0" w:noHBand="0" w:noVBand="0"/>
      </w:tblPr>
      <w:tblGrid>
        <w:gridCol w:w="5812"/>
      </w:tblGrid>
      <w:tr w:rsidR="00FE5EA9" w14:paraId="72178F84" w14:textId="77777777" w:rsidTr="008E138E">
        <w:tblPrEx>
          <w:tblCellMar>
            <w:top w:w="0" w:type="dxa"/>
            <w:left w:w="0" w:type="dxa"/>
            <w:bottom w:w="0" w:type="dxa"/>
            <w:right w:w="0" w:type="dxa"/>
          </w:tblCellMar>
        </w:tblPrEx>
        <w:tc>
          <w:tcPr>
            <w:tcW w:w="581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34B7D6D" w14:textId="77777777" w:rsidR="00FE5EA9" w:rsidRDefault="00FE5EA9" w:rsidP="008E138E">
            <w:pPr>
              <w:widowControl w:val="0"/>
              <w:autoSpaceDE w:val="0"/>
              <w:autoSpaceDN w:val="0"/>
              <w:adjustRightInd w:val="0"/>
              <w:spacing w:before="120" w:after="120" w:line="240" w:lineRule="auto"/>
              <w:jc w:val="center"/>
            </w:pPr>
            <w:r>
              <w:t>One region of the resulting gel was blotted with two pieces of filter paper. The first was soaked in a solution containing a radioactive DNA probe for the normal allele.</w:t>
            </w:r>
            <w:r>
              <w:br/>
              <w:t xml:space="preserve">The second was soaked in a solution containing a radioactive DNA probe for the </w:t>
            </w:r>
            <w:r>
              <w:rPr>
                <w:rFonts w:ascii="Times New Roman" w:hAnsi="Times New Roman" w:cs="Times New Roman"/>
              </w:rPr>
              <w:t>β</w:t>
            </w:r>
            <w:r>
              <w:t>-thalassaemia allele.</w:t>
            </w:r>
          </w:p>
        </w:tc>
      </w:tr>
    </w:tbl>
    <w:p w14:paraId="0CE9C1C1" w14:textId="77777777" w:rsidR="00FE5EA9" w:rsidRDefault="00FE5EA9" w:rsidP="00FE5EA9">
      <w:pPr>
        <w:widowControl w:val="0"/>
        <w:autoSpaceDE w:val="0"/>
        <w:autoSpaceDN w:val="0"/>
        <w:adjustRightInd w:val="0"/>
        <w:spacing w:line="240" w:lineRule="auto"/>
        <w:ind w:left="2268" w:right="567" w:firstLine="2268"/>
        <w:rPr>
          <w:b/>
          <w:bCs/>
          <w:sz w:val="40"/>
          <w:szCs w:val="40"/>
        </w:rPr>
      </w:pPr>
      <w:r>
        <w:rPr>
          <w:b/>
          <w:bCs/>
          <w:sz w:val="40"/>
          <w:szCs w:val="40"/>
        </w:rPr>
        <w:t>↓</w:t>
      </w:r>
    </w:p>
    <w:tbl>
      <w:tblPr>
        <w:tblW w:w="0" w:type="auto"/>
        <w:tblInd w:w="1917" w:type="dxa"/>
        <w:tblLayout w:type="fixed"/>
        <w:tblCellMar>
          <w:left w:w="0" w:type="dxa"/>
          <w:right w:w="0" w:type="dxa"/>
        </w:tblCellMar>
        <w:tblLook w:val="0000" w:firstRow="0" w:lastRow="0" w:firstColumn="0" w:lastColumn="0" w:noHBand="0" w:noVBand="0"/>
      </w:tblPr>
      <w:tblGrid>
        <w:gridCol w:w="5812"/>
      </w:tblGrid>
      <w:tr w:rsidR="00FE5EA9" w14:paraId="5B944D87" w14:textId="77777777" w:rsidTr="008E138E">
        <w:tblPrEx>
          <w:tblCellMar>
            <w:top w:w="0" w:type="dxa"/>
            <w:left w:w="0" w:type="dxa"/>
            <w:bottom w:w="0" w:type="dxa"/>
            <w:right w:w="0" w:type="dxa"/>
          </w:tblCellMar>
        </w:tblPrEx>
        <w:tc>
          <w:tcPr>
            <w:tcW w:w="581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EBAB3E5" w14:textId="77777777" w:rsidR="00FE5EA9" w:rsidRDefault="00FE5EA9" w:rsidP="008E138E">
            <w:pPr>
              <w:widowControl w:val="0"/>
              <w:autoSpaceDE w:val="0"/>
              <w:autoSpaceDN w:val="0"/>
              <w:adjustRightInd w:val="0"/>
              <w:spacing w:before="120" w:after="120" w:line="240" w:lineRule="auto"/>
              <w:jc w:val="center"/>
            </w:pPr>
            <w:r>
              <w:t>Surplus probe washed off</w:t>
            </w:r>
          </w:p>
        </w:tc>
      </w:tr>
    </w:tbl>
    <w:p w14:paraId="636F1F43" w14:textId="77777777" w:rsidR="00FE5EA9" w:rsidRDefault="00FE5EA9" w:rsidP="00FE5EA9">
      <w:pPr>
        <w:widowControl w:val="0"/>
        <w:autoSpaceDE w:val="0"/>
        <w:autoSpaceDN w:val="0"/>
        <w:adjustRightInd w:val="0"/>
        <w:spacing w:before="240" w:line="240" w:lineRule="auto"/>
        <w:ind w:left="567" w:right="567"/>
      </w:pPr>
      <w:r>
        <w:t>The diagram below</w:t>
      </w:r>
      <w:r>
        <w:rPr>
          <w:b/>
          <w:bCs/>
        </w:rPr>
        <w:t xml:space="preserve"> </w:t>
      </w:r>
      <w:r>
        <w:t>shows the appearance of the two pieces of filter paper which resulted from the investigation.</w:t>
      </w:r>
    </w:p>
    <w:p w14:paraId="390F4AC5" w14:textId="17BCE007" w:rsidR="00FE5EA9" w:rsidRDefault="00FE5EA9" w:rsidP="00FE5EA9">
      <w:pPr>
        <w:widowControl w:val="0"/>
        <w:autoSpaceDE w:val="0"/>
        <w:autoSpaceDN w:val="0"/>
        <w:adjustRightInd w:val="0"/>
        <w:spacing w:before="240" w:line="240" w:lineRule="auto"/>
        <w:ind w:left="1701" w:right="567" w:hanging="567"/>
      </w:pPr>
      <w:r>
        <w:rPr>
          <w:noProof/>
        </w:rPr>
        <w:drawing>
          <wp:inline distT="0" distB="0" distL="0" distR="0" wp14:anchorId="097390BD" wp14:editId="7E54D6AE">
            <wp:extent cx="4286250" cy="1771650"/>
            <wp:effectExtent l="0" t="0" r="0" b="0"/>
            <wp:docPr id="11273" name="Picture 1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286250" cy="1771650"/>
                    </a:xfrm>
                    <a:prstGeom prst="rect">
                      <a:avLst/>
                    </a:prstGeom>
                    <a:noFill/>
                    <a:ln>
                      <a:noFill/>
                    </a:ln>
                  </pic:spPr>
                </pic:pic>
              </a:graphicData>
            </a:graphic>
          </wp:inline>
        </w:drawing>
      </w:r>
      <w:r>
        <w:t> </w:t>
      </w:r>
    </w:p>
    <w:p w14:paraId="62DDCC01" w14:textId="77777777" w:rsidR="004925A5" w:rsidRDefault="004925A5" w:rsidP="00FE5EA9">
      <w:pPr>
        <w:widowControl w:val="0"/>
        <w:autoSpaceDE w:val="0"/>
        <w:autoSpaceDN w:val="0"/>
        <w:adjustRightInd w:val="0"/>
        <w:spacing w:before="240" w:line="240" w:lineRule="auto"/>
        <w:ind w:left="1134" w:right="567" w:hanging="567"/>
      </w:pPr>
    </w:p>
    <w:p w14:paraId="1AB443F5" w14:textId="6EF25CC4" w:rsidR="00FE5EA9" w:rsidRDefault="00FE5EA9" w:rsidP="00FE5EA9">
      <w:pPr>
        <w:widowControl w:val="0"/>
        <w:autoSpaceDE w:val="0"/>
        <w:autoSpaceDN w:val="0"/>
        <w:adjustRightInd w:val="0"/>
        <w:spacing w:before="240" w:line="240" w:lineRule="auto"/>
        <w:ind w:left="1134" w:right="567" w:hanging="567"/>
      </w:pPr>
      <w:r>
        <w:lastRenderedPageBreak/>
        <w:t>(a)     What is the probability that the next child that this couple have is a girl who has β-thalassaemia? Explain your answer.</w:t>
      </w:r>
    </w:p>
    <w:p w14:paraId="109FC00F"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5B97BFD0"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67A66986"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762B2726"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7089C51A"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705B70A7" w14:textId="77777777" w:rsidR="00FE5EA9" w:rsidRDefault="00FE5EA9" w:rsidP="00FE5EA9">
      <w:pPr>
        <w:widowControl w:val="0"/>
        <w:autoSpaceDE w:val="0"/>
        <w:autoSpaceDN w:val="0"/>
        <w:adjustRightInd w:val="0"/>
        <w:spacing w:before="240" w:line="240" w:lineRule="auto"/>
        <w:ind w:left="1134" w:right="567"/>
      </w:pPr>
      <w:r>
        <w:t>___________________________________________________________________</w:t>
      </w:r>
    </w:p>
    <w:p w14:paraId="7EFD9A65"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(3)</w:t>
      </w:r>
    </w:p>
    <w:p w14:paraId="62190BE7" w14:textId="77777777" w:rsidR="00FE5EA9" w:rsidRDefault="00FE5EA9" w:rsidP="00FE5EA9">
      <w:pPr>
        <w:widowControl w:val="0"/>
        <w:autoSpaceDE w:val="0"/>
        <w:autoSpaceDN w:val="0"/>
        <w:adjustRightInd w:val="0"/>
        <w:spacing w:before="240" w:line="240" w:lineRule="auto"/>
        <w:ind w:left="1701" w:right="567" w:hanging="1134"/>
      </w:pPr>
      <w:r>
        <w:t>(b)     (i)      The fragment of DNA containing the normal allele and the fragment with the β-thalassaemia allele moved the same distance on the gel. Explain why.</w:t>
      </w:r>
    </w:p>
    <w:p w14:paraId="75EA7674"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ECF42AB"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03D5DC8"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D439C52"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65D0C762"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(2)</w:t>
      </w:r>
    </w:p>
    <w:p w14:paraId="157DF364" w14:textId="77777777" w:rsidR="00FE5EA9" w:rsidRDefault="00FE5EA9" w:rsidP="00FE5EA9">
      <w:pPr>
        <w:widowControl w:val="0"/>
        <w:autoSpaceDE w:val="0"/>
        <w:autoSpaceDN w:val="0"/>
        <w:adjustRightInd w:val="0"/>
        <w:spacing w:before="240" w:line="240" w:lineRule="auto"/>
        <w:ind w:left="1701" w:right="567" w:hanging="567"/>
      </w:pPr>
      <w:r>
        <w:t>(ii)     The allele for β-thalassaemia differs from the normal allele by only one base-pair. Explain why the probe used to identify these alleles consists of a piece of DNA twenty bases in length and not just one base.</w:t>
      </w:r>
    </w:p>
    <w:p w14:paraId="1BEEEF50"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85F9B71"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46DB0D8D"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5CA3A958"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0DA48DFB" w14:textId="77777777" w:rsidR="00FE5EA9" w:rsidRDefault="00FE5EA9" w:rsidP="00FE5EA9">
      <w:pPr>
        <w:widowControl w:val="0"/>
        <w:autoSpaceDE w:val="0"/>
        <w:autoSpaceDN w:val="0"/>
        <w:adjustRightInd w:val="0"/>
        <w:spacing w:before="60" w:line="240" w:lineRule="auto"/>
        <w:jc w:val="right"/>
        <w:rPr>
          <w:b/>
          <w:bCs/>
          <w:sz w:val="20"/>
          <w:szCs w:val="20"/>
        </w:rPr>
      </w:pPr>
      <w:r>
        <w:rPr>
          <w:b/>
          <w:bCs/>
          <w:sz w:val="20"/>
          <w:szCs w:val="20"/>
        </w:rPr>
        <w:t>(2)</w:t>
      </w:r>
    </w:p>
    <w:p w14:paraId="75947211" w14:textId="477C7070" w:rsidR="00FE5EA9" w:rsidRPr="004925A5" w:rsidRDefault="004925A5" w:rsidP="004925A5">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Q6</w:t>
      </w:r>
      <w:r w:rsidR="00FE5EA9">
        <w:rPr>
          <w:b/>
          <w:bCs/>
          <w:color w:val="000000"/>
          <w:sz w:val="27"/>
          <w:szCs w:val="27"/>
        </w:rPr>
        <w:t>.</w:t>
      </w:r>
      <w:r w:rsidR="00FE5EA9">
        <w:t xml:space="preserve"> Duchenne muscular dystrophy (DMD) is a condition caused by the recessive allele of a sex-linked gene. A couple have a son with DMD. They want to know the probability that they could produce another child with DMD. They consulted a genetic counsellor who produced a diagram showing the inheritance of DMD in this family.</w:t>
      </w:r>
      <w:r w:rsidR="00FE5EA9">
        <w:br/>
        <w:t xml:space="preserve">This is shown in </w:t>
      </w:r>
      <w:r w:rsidR="00FE5EA9">
        <w:rPr>
          <w:b/>
          <w:bCs/>
        </w:rPr>
        <w:t>Figure 2</w:t>
      </w:r>
      <w:r w:rsidR="00FE5EA9">
        <w:t>.</w:t>
      </w:r>
    </w:p>
    <w:p w14:paraId="341BB19D" w14:textId="4BD5397E" w:rsidR="00FE5EA9" w:rsidRDefault="00FE5EA9" w:rsidP="00FE5EA9">
      <w:pPr>
        <w:widowControl w:val="0"/>
        <w:autoSpaceDE w:val="0"/>
        <w:autoSpaceDN w:val="0"/>
        <w:adjustRightInd w:val="0"/>
        <w:spacing w:before="240" w:line="240" w:lineRule="auto"/>
        <w:jc w:val="center"/>
      </w:pPr>
      <w:r>
        <w:rPr>
          <w:b/>
          <w:bCs/>
          <w:noProof/>
        </w:rPr>
        <w:drawing>
          <wp:inline distT="0" distB="0" distL="0" distR="0" wp14:anchorId="31846593" wp14:editId="0CE154B7">
            <wp:extent cx="4550015" cy="1626920"/>
            <wp:effectExtent l="0" t="0" r="3175" b="0"/>
            <wp:docPr id="11272" name="Picture 1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604800" cy="1646509"/>
                    </a:xfrm>
                    <a:prstGeom prst="rect">
                      <a:avLst/>
                    </a:prstGeom>
                    <a:noFill/>
                    <a:ln>
                      <a:noFill/>
                    </a:ln>
                  </pic:spPr>
                </pic:pic>
              </a:graphicData>
            </a:graphic>
          </wp:inline>
        </w:drawing>
      </w:r>
      <w:r>
        <w:t> </w:t>
      </w:r>
    </w:p>
    <w:p w14:paraId="25799AEB" w14:textId="77777777" w:rsidR="00FE5EA9" w:rsidRDefault="00FE5EA9" w:rsidP="00FE5EA9">
      <w:pPr>
        <w:widowControl w:val="0"/>
        <w:autoSpaceDE w:val="0"/>
        <w:autoSpaceDN w:val="0"/>
        <w:adjustRightInd w:val="0"/>
        <w:spacing w:before="240" w:line="240" w:lineRule="auto"/>
        <w:ind w:left="1134" w:right="567"/>
      </w:pPr>
      <w:r>
        <w:lastRenderedPageBreak/>
        <w:t xml:space="preserve">The couple who sought genetic counselling are persons </w:t>
      </w:r>
      <w:r>
        <w:rPr>
          <w:b/>
          <w:bCs/>
        </w:rPr>
        <w:t>6</w:t>
      </w:r>
      <w:r>
        <w:t xml:space="preserve"> and </w:t>
      </w:r>
      <w:r>
        <w:rPr>
          <w:b/>
          <w:bCs/>
        </w:rPr>
        <w:t>7</w:t>
      </w:r>
      <w:r>
        <w:t>.</w:t>
      </w:r>
    </w:p>
    <w:p w14:paraId="4538FCC4" w14:textId="77777777" w:rsidR="00FE5EA9" w:rsidRDefault="00FE5EA9" w:rsidP="00FE5EA9">
      <w:pPr>
        <w:widowControl w:val="0"/>
        <w:autoSpaceDE w:val="0"/>
        <w:autoSpaceDN w:val="0"/>
        <w:adjustRightInd w:val="0"/>
        <w:spacing w:before="240" w:line="240" w:lineRule="auto"/>
        <w:ind w:left="1134" w:right="567" w:hanging="567"/>
      </w:pPr>
      <w:r>
        <w:t>(d)     DMD is caused by a deletion mutation in the gene for a muscle protein called dystrophin. A deletion is where part of the DNA sequence of a gene is lost. People in different families may inherit mutations in different regions of this gene.</w:t>
      </w:r>
    </w:p>
    <w:p w14:paraId="3645CB69" w14:textId="77777777" w:rsidR="00FE5EA9" w:rsidRDefault="00FE5EA9" w:rsidP="00FE5EA9">
      <w:pPr>
        <w:widowControl w:val="0"/>
        <w:autoSpaceDE w:val="0"/>
        <w:autoSpaceDN w:val="0"/>
        <w:adjustRightInd w:val="0"/>
        <w:spacing w:before="240" w:line="240" w:lineRule="auto"/>
        <w:ind w:left="1134" w:right="567"/>
      </w:pPr>
      <w:r>
        <w:t xml:space="preserve">Scientists isolated the dystrophin gene from DNA samples taken from children </w:t>
      </w:r>
      <w:r>
        <w:rPr>
          <w:b/>
          <w:bCs/>
        </w:rPr>
        <w:t>10</w:t>
      </w:r>
      <w:r>
        <w:t xml:space="preserve">, </w:t>
      </w:r>
      <w:r>
        <w:rPr>
          <w:b/>
          <w:bCs/>
        </w:rPr>
        <w:t>11</w:t>
      </w:r>
      <w:r>
        <w:t xml:space="preserve"> and </w:t>
      </w:r>
      <w:r>
        <w:rPr>
          <w:b/>
          <w:bCs/>
        </w:rPr>
        <w:t>12</w:t>
      </w:r>
      <w:r>
        <w:t xml:space="preserve">. They cut the gene into fragments using an enzyme. The scientists then used two DNA probes to identify the presence or absence of two of these fragments, called </w:t>
      </w:r>
      <w:r>
        <w:rPr>
          <w:b/>
          <w:bCs/>
        </w:rPr>
        <w:t>F</w:t>
      </w:r>
      <w:r>
        <w:t xml:space="preserve"> and </w:t>
      </w:r>
      <w:r>
        <w:rPr>
          <w:b/>
          <w:bCs/>
        </w:rPr>
        <w:t>G</w:t>
      </w:r>
      <w:r>
        <w:t>. This allowed them to find the number of copies of each fragment in the DNA of a single cell from each child.</w:t>
      </w:r>
    </w:p>
    <w:p w14:paraId="2E995DAD" w14:textId="77777777" w:rsidR="00FE5EA9" w:rsidRDefault="00FE5EA9" w:rsidP="00FE5EA9">
      <w:pPr>
        <w:widowControl w:val="0"/>
        <w:autoSpaceDE w:val="0"/>
        <w:autoSpaceDN w:val="0"/>
        <w:adjustRightInd w:val="0"/>
        <w:spacing w:before="240" w:line="240" w:lineRule="auto"/>
        <w:ind w:left="1701" w:right="567" w:hanging="567"/>
      </w:pPr>
      <w:r>
        <w:t>The table shows their results.</w:t>
      </w:r>
    </w:p>
    <w:p w14:paraId="4CAB8A37" w14:textId="77777777" w:rsidR="00FE5EA9" w:rsidRDefault="00FE5EA9" w:rsidP="00FE5EA9">
      <w:pPr>
        <w:widowControl w:val="0"/>
        <w:autoSpaceDE w:val="0"/>
        <w:autoSpaceDN w:val="0"/>
        <w:adjustRightInd w:val="0"/>
        <w:spacing w:line="240" w:lineRule="auto"/>
      </w:pPr>
      <w:r>
        <w:t> </w:t>
      </w:r>
    </w:p>
    <w:tbl>
      <w:tblPr>
        <w:tblW w:w="0" w:type="auto"/>
        <w:tblInd w:w="1275" w:type="dxa"/>
        <w:tblLayout w:type="fixed"/>
        <w:tblCellMar>
          <w:left w:w="0" w:type="dxa"/>
          <w:right w:w="0" w:type="dxa"/>
        </w:tblCellMar>
        <w:tblLook w:val="0000" w:firstRow="0" w:lastRow="0" w:firstColumn="0" w:lastColumn="0" w:noHBand="0" w:noVBand="0"/>
      </w:tblPr>
      <w:tblGrid>
        <w:gridCol w:w="2440"/>
        <w:gridCol w:w="2440"/>
        <w:gridCol w:w="2440"/>
      </w:tblGrid>
      <w:tr w:rsidR="00FE5EA9" w14:paraId="1B15AB3D" w14:textId="77777777" w:rsidTr="008E138E">
        <w:tblPrEx>
          <w:tblCellMar>
            <w:top w:w="0" w:type="dxa"/>
            <w:left w:w="0" w:type="dxa"/>
            <w:bottom w:w="0" w:type="dxa"/>
            <w:right w:w="0" w:type="dxa"/>
          </w:tblCellMar>
        </w:tblPrEx>
        <w:tc>
          <w:tcPr>
            <w:tcW w:w="2440" w:type="dxa"/>
            <w:vMerge w:val="restart"/>
            <w:tcBorders>
              <w:top w:val="single" w:sz="8" w:space="0" w:color="363435"/>
              <w:left w:val="single" w:sz="8" w:space="0" w:color="363435"/>
              <w:bottom w:val="single" w:sz="8" w:space="0" w:color="363435"/>
              <w:right w:val="single" w:sz="8" w:space="0" w:color="363435"/>
            </w:tcBorders>
            <w:shd w:val="clear" w:color="auto" w:fill="FDFDFD"/>
            <w:vAlign w:val="center"/>
          </w:tcPr>
          <w:p w14:paraId="6BE24E0C" w14:textId="77777777" w:rsidR="00FE5EA9" w:rsidRDefault="00FE5EA9" w:rsidP="008E138E">
            <w:pPr>
              <w:widowControl w:val="0"/>
              <w:autoSpaceDE w:val="0"/>
              <w:autoSpaceDN w:val="0"/>
              <w:adjustRightInd w:val="0"/>
              <w:spacing w:before="120" w:after="120" w:line="240" w:lineRule="auto"/>
              <w:jc w:val="center"/>
              <w:rPr>
                <w:b/>
                <w:bCs/>
              </w:rPr>
            </w:pPr>
            <w:r>
              <w:rPr>
                <w:b/>
                <w:bCs/>
              </w:rPr>
              <w:t>Child</w:t>
            </w:r>
          </w:p>
        </w:tc>
        <w:tc>
          <w:tcPr>
            <w:tcW w:w="4880" w:type="dxa"/>
            <w:gridSpan w:val="2"/>
            <w:tcBorders>
              <w:top w:val="single" w:sz="8" w:space="0" w:color="363435"/>
              <w:left w:val="nil"/>
              <w:bottom w:val="single" w:sz="8" w:space="0" w:color="363435"/>
              <w:right w:val="single" w:sz="8" w:space="0" w:color="363435"/>
            </w:tcBorders>
            <w:shd w:val="clear" w:color="auto" w:fill="FDFDFD"/>
          </w:tcPr>
          <w:p w14:paraId="63D91C0B" w14:textId="77777777" w:rsidR="00FE5EA9" w:rsidRDefault="00FE5EA9" w:rsidP="008E138E">
            <w:pPr>
              <w:widowControl w:val="0"/>
              <w:autoSpaceDE w:val="0"/>
              <w:autoSpaceDN w:val="0"/>
              <w:adjustRightInd w:val="0"/>
              <w:spacing w:before="120" w:after="120" w:line="240" w:lineRule="auto"/>
              <w:jc w:val="center"/>
              <w:rPr>
                <w:b/>
                <w:bCs/>
              </w:rPr>
            </w:pPr>
            <w:r>
              <w:rPr>
                <w:b/>
                <w:bCs/>
              </w:rPr>
              <w:t>Number of copies of gene fragment per cell</w:t>
            </w:r>
          </w:p>
        </w:tc>
      </w:tr>
      <w:tr w:rsidR="00FE5EA9" w14:paraId="35E1F775" w14:textId="77777777" w:rsidTr="008E138E">
        <w:tblPrEx>
          <w:tblCellMar>
            <w:top w:w="0" w:type="dxa"/>
            <w:left w:w="0" w:type="dxa"/>
            <w:bottom w:w="0" w:type="dxa"/>
            <w:right w:w="0" w:type="dxa"/>
          </w:tblCellMar>
        </w:tblPrEx>
        <w:tc>
          <w:tcPr>
            <w:tcW w:w="2440" w:type="dxa"/>
            <w:vMerge/>
            <w:tcBorders>
              <w:top w:val="single" w:sz="8" w:space="0" w:color="363435"/>
              <w:left w:val="single" w:sz="8" w:space="0" w:color="363435"/>
              <w:bottom w:val="single" w:sz="8" w:space="0" w:color="363435"/>
              <w:right w:val="single" w:sz="8" w:space="0" w:color="363435"/>
            </w:tcBorders>
            <w:shd w:val="clear" w:color="auto" w:fill="FDFDFD"/>
            <w:vAlign w:val="center"/>
          </w:tcPr>
          <w:p w14:paraId="29570373" w14:textId="77777777" w:rsidR="00FE5EA9" w:rsidRDefault="00FE5EA9" w:rsidP="008E138E">
            <w:pPr>
              <w:widowControl w:val="0"/>
              <w:autoSpaceDE w:val="0"/>
              <w:autoSpaceDN w:val="0"/>
              <w:adjustRightInd w:val="0"/>
              <w:spacing w:line="240" w:lineRule="auto"/>
              <w:rPr>
                <w:b/>
                <w:bCs/>
              </w:rPr>
            </w:pPr>
          </w:p>
        </w:tc>
        <w:tc>
          <w:tcPr>
            <w:tcW w:w="2440" w:type="dxa"/>
            <w:tcBorders>
              <w:top w:val="nil"/>
              <w:left w:val="nil"/>
              <w:bottom w:val="single" w:sz="8" w:space="0" w:color="363435"/>
              <w:right w:val="single" w:sz="8" w:space="0" w:color="363435"/>
            </w:tcBorders>
            <w:shd w:val="clear" w:color="auto" w:fill="FDFDFD"/>
          </w:tcPr>
          <w:p w14:paraId="0A2C26C7" w14:textId="77777777" w:rsidR="00FE5EA9" w:rsidRDefault="00FE5EA9" w:rsidP="008E138E">
            <w:pPr>
              <w:widowControl w:val="0"/>
              <w:autoSpaceDE w:val="0"/>
              <w:autoSpaceDN w:val="0"/>
              <w:adjustRightInd w:val="0"/>
              <w:spacing w:before="120" w:after="120" w:line="240" w:lineRule="auto"/>
              <w:jc w:val="center"/>
              <w:rPr>
                <w:b/>
                <w:bCs/>
              </w:rPr>
            </w:pPr>
            <w:r>
              <w:rPr>
                <w:b/>
                <w:bCs/>
              </w:rPr>
              <w:t>F</w:t>
            </w:r>
          </w:p>
        </w:tc>
        <w:tc>
          <w:tcPr>
            <w:tcW w:w="2440" w:type="dxa"/>
            <w:tcBorders>
              <w:top w:val="nil"/>
              <w:left w:val="nil"/>
              <w:bottom w:val="single" w:sz="8" w:space="0" w:color="363435"/>
              <w:right w:val="single" w:sz="8" w:space="0" w:color="363435"/>
            </w:tcBorders>
            <w:shd w:val="clear" w:color="auto" w:fill="FDFDFD"/>
          </w:tcPr>
          <w:p w14:paraId="5AD84528" w14:textId="77777777" w:rsidR="00FE5EA9" w:rsidRDefault="00FE5EA9" w:rsidP="008E138E">
            <w:pPr>
              <w:widowControl w:val="0"/>
              <w:autoSpaceDE w:val="0"/>
              <w:autoSpaceDN w:val="0"/>
              <w:adjustRightInd w:val="0"/>
              <w:spacing w:before="120" w:after="120" w:line="240" w:lineRule="auto"/>
              <w:jc w:val="center"/>
              <w:rPr>
                <w:b/>
                <w:bCs/>
              </w:rPr>
            </w:pPr>
            <w:r>
              <w:rPr>
                <w:b/>
                <w:bCs/>
              </w:rPr>
              <w:t>G</w:t>
            </w:r>
          </w:p>
        </w:tc>
      </w:tr>
      <w:tr w:rsidR="00FE5EA9" w14:paraId="242737A1" w14:textId="77777777" w:rsidTr="008E138E">
        <w:tblPrEx>
          <w:tblCellMar>
            <w:top w:w="0" w:type="dxa"/>
            <w:left w:w="0" w:type="dxa"/>
            <w:bottom w:w="0" w:type="dxa"/>
            <w:right w:w="0" w:type="dxa"/>
          </w:tblCellMar>
        </w:tblPrEx>
        <w:tc>
          <w:tcPr>
            <w:tcW w:w="2440" w:type="dxa"/>
            <w:tcBorders>
              <w:top w:val="nil"/>
              <w:left w:val="single" w:sz="8" w:space="0" w:color="363435"/>
              <w:bottom w:val="single" w:sz="8" w:space="0" w:color="363435"/>
              <w:right w:val="single" w:sz="8" w:space="0" w:color="363435"/>
            </w:tcBorders>
            <w:shd w:val="clear" w:color="auto" w:fill="FDFDFD"/>
          </w:tcPr>
          <w:p w14:paraId="38DF1ADF" w14:textId="77777777" w:rsidR="00FE5EA9" w:rsidRDefault="00FE5EA9" w:rsidP="008E138E">
            <w:pPr>
              <w:widowControl w:val="0"/>
              <w:autoSpaceDE w:val="0"/>
              <w:autoSpaceDN w:val="0"/>
              <w:adjustRightInd w:val="0"/>
              <w:spacing w:before="120" w:after="120" w:line="240" w:lineRule="auto"/>
              <w:jc w:val="center"/>
            </w:pPr>
            <w:r>
              <w:rPr>
                <w:b/>
                <w:bCs/>
              </w:rPr>
              <w:t>10</w:t>
            </w:r>
            <w:r>
              <w:t xml:space="preserve"> (unaffected girl)</w:t>
            </w:r>
          </w:p>
        </w:tc>
        <w:tc>
          <w:tcPr>
            <w:tcW w:w="2440" w:type="dxa"/>
            <w:tcBorders>
              <w:top w:val="nil"/>
              <w:left w:val="nil"/>
              <w:bottom w:val="single" w:sz="8" w:space="0" w:color="363435"/>
              <w:right w:val="single" w:sz="8" w:space="0" w:color="363435"/>
            </w:tcBorders>
            <w:shd w:val="clear" w:color="auto" w:fill="FDFDFD"/>
          </w:tcPr>
          <w:p w14:paraId="6216AEE8" w14:textId="77777777" w:rsidR="00FE5EA9" w:rsidRDefault="00FE5EA9" w:rsidP="008E138E">
            <w:pPr>
              <w:widowControl w:val="0"/>
              <w:autoSpaceDE w:val="0"/>
              <w:autoSpaceDN w:val="0"/>
              <w:adjustRightInd w:val="0"/>
              <w:spacing w:before="120" w:after="120" w:line="240" w:lineRule="auto"/>
              <w:jc w:val="center"/>
            </w:pPr>
            <w:r>
              <w:t>2</w:t>
            </w:r>
          </w:p>
        </w:tc>
        <w:tc>
          <w:tcPr>
            <w:tcW w:w="2440" w:type="dxa"/>
            <w:tcBorders>
              <w:top w:val="nil"/>
              <w:left w:val="nil"/>
              <w:bottom w:val="single" w:sz="8" w:space="0" w:color="363435"/>
              <w:right w:val="single" w:sz="8" w:space="0" w:color="363435"/>
            </w:tcBorders>
            <w:shd w:val="clear" w:color="auto" w:fill="FDFDFD"/>
          </w:tcPr>
          <w:p w14:paraId="1B40E894" w14:textId="77777777" w:rsidR="00FE5EA9" w:rsidRDefault="00FE5EA9" w:rsidP="008E138E">
            <w:pPr>
              <w:widowControl w:val="0"/>
              <w:autoSpaceDE w:val="0"/>
              <w:autoSpaceDN w:val="0"/>
              <w:adjustRightInd w:val="0"/>
              <w:spacing w:before="120" w:after="120" w:line="240" w:lineRule="auto"/>
              <w:jc w:val="center"/>
            </w:pPr>
            <w:r>
              <w:t>1</w:t>
            </w:r>
          </w:p>
        </w:tc>
      </w:tr>
      <w:tr w:rsidR="00FE5EA9" w14:paraId="75467329" w14:textId="77777777" w:rsidTr="008E138E">
        <w:tblPrEx>
          <w:tblCellMar>
            <w:top w:w="0" w:type="dxa"/>
            <w:left w:w="0" w:type="dxa"/>
            <w:bottom w:w="0" w:type="dxa"/>
            <w:right w:w="0" w:type="dxa"/>
          </w:tblCellMar>
        </w:tblPrEx>
        <w:tc>
          <w:tcPr>
            <w:tcW w:w="2440" w:type="dxa"/>
            <w:tcBorders>
              <w:top w:val="nil"/>
              <w:left w:val="single" w:sz="8" w:space="0" w:color="363435"/>
              <w:bottom w:val="single" w:sz="8" w:space="0" w:color="363435"/>
              <w:right w:val="single" w:sz="8" w:space="0" w:color="363435"/>
            </w:tcBorders>
            <w:shd w:val="clear" w:color="auto" w:fill="FDFDFD"/>
          </w:tcPr>
          <w:p w14:paraId="0F8DE85E" w14:textId="77777777" w:rsidR="00FE5EA9" w:rsidRDefault="00FE5EA9" w:rsidP="008E138E">
            <w:pPr>
              <w:widowControl w:val="0"/>
              <w:autoSpaceDE w:val="0"/>
              <w:autoSpaceDN w:val="0"/>
              <w:adjustRightInd w:val="0"/>
              <w:spacing w:before="120" w:after="120" w:line="240" w:lineRule="auto"/>
              <w:jc w:val="center"/>
            </w:pPr>
            <w:r>
              <w:rPr>
                <w:b/>
                <w:bCs/>
              </w:rPr>
              <w:t>11</w:t>
            </w:r>
            <w:r>
              <w:t xml:space="preserve"> (unaffected girl)</w:t>
            </w:r>
          </w:p>
        </w:tc>
        <w:tc>
          <w:tcPr>
            <w:tcW w:w="2440" w:type="dxa"/>
            <w:tcBorders>
              <w:top w:val="nil"/>
              <w:left w:val="nil"/>
              <w:bottom w:val="single" w:sz="8" w:space="0" w:color="363435"/>
              <w:right w:val="single" w:sz="8" w:space="0" w:color="363435"/>
            </w:tcBorders>
            <w:shd w:val="clear" w:color="auto" w:fill="FDFDFD"/>
          </w:tcPr>
          <w:p w14:paraId="52181F8F" w14:textId="77777777" w:rsidR="00FE5EA9" w:rsidRDefault="00FE5EA9" w:rsidP="008E138E">
            <w:pPr>
              <w:widowControl w:val="0"/>
              <w:autoSpaceDE w:val="0"/>
              <w:autoSpaceDN w:val="0"/>
              <w:adjustRightInd w:val="0"/>
              <w:spacing w:before="120" w:after="120" w:line="240" w:lineRule="auto"/>
              <w:jc w:val="center"/>
            </w:pPr>
            <w:r>
              <w:t>2</w:t>
            </w:r>
          </w:p>
        </w:tc>
        <w:tc>
          <w:tcPr>
            <w:tcW w:w="2440" w:type="dxa"/>
            <w:tcBorders>
              <w:top w:val="nil"/>
              <w:left w:val="nil"/>
              <w:bottom w:val="single" w:sz="8" w:space="0" w:color="363435"/>
              <w:right w:val="single" w:sz="8" w:space="0" w:color="363435"/>
            </w:tcBorders>
            <w:shd w:val="clear" w:color="auto" w:fill="FDFDFD"/>
          </w:tcPr>
          <w:p w14:paraId="027FA0BF" w14:textId="77777777" w:rsidR="00FE5EA9" w:rsidRDefault="00FE5EA9" w:rsidP="008E138E">
            <w:pPr>
              <w:widowControl w:val="0"/>
              <w:autoSpaceDE w:val="0"/>
              <w:autoSpaceDN w:val="0"/>
              <w:adjustRightInd w:val="0"/>
              <w:spacing w:before="120" w:after="120" w:line="240" w:lineRule="auto"/>
              <w:jc w:val="center"/>
            </w:pPr>
            <w:r>
              <w:t>2</w:t>
            </w:r>
          </w:p>
        </w:tc>
      </w:tr>
      <w:tr w:rsidR="00FE5EA9" w14:paraId="0069C3EE" w14:textId="77777777" w:rsidTr="008E138E">
        <w:tblPrEx>
          <w:tblCellMar>
            <w:top w:w="0" w:type="dxa"/>
            <w:left w:w="0" w:type="dxa"/>
            <w:bottom w:w="0" w:type="dxa"/>
            <w:right w:w="0" w:type="dxa"/>
          </w:tblCellMar>
        </w:tblPrEx>
        <w:tc>
          <w:tcPr>
            <w:tcW w:w="2440" w:type="dxa"/>
            <w:tcBorders>
              <w:top w:val="nil"/>
              <w:left w:val="single" w:sz="8" w:space="0" w:color="363435"/>
              <w:bottom w:val="single" w:sz="8" w:space="0" w:color="363435"/>
              <w:right w:val="single" w:sz="8" w:space="0" w:color="363435"/>
            </w:tcBorders>
            <w:shd w:val="clear" w:color="auto" w:fill="FDFDFD"/>
          </w:tcPr>
          <w:p w14:paraId="2ABCD972" w14:textId="77777777" w:rsidR="00FE5EA9" w:rsidRDefault="00FE5EA9" w:rsidP="008E138E">
            <w:pPr>
              <w:widowControl w:val="0"/>
              <w:autoSpaceDE w:val="0"/>
              <w:autoSpaceDN w:val="0"/>
              <w:adjustRightInd w:val="0"/>
              <w:spacing w:before="120" w:after="120" w:line="240" w:lineRule="auto"/>
              <w:jc w:val="center"/>
            </w:pPr>
            <w:r>
              <w:rPr>
                <w:b/>
                <w:bCs/>
              </w:rPr>
              <w:t>12</w:t>
            </w:r>
            <w:r>
              <w:t xml:space="preserve"> (boy with DMD)</w:t>
            </w:r>
          </w:p>
        </w:tc>
        <w:tc>
          <w:tcPr>
            <w:tcW w:w="2440" w:type="dxa"/>
            <w:tcBorders>
              <w:top w:val="nil"/>
              <w:left w:val="nil"/>
              <w:bottom w:val="single" w:sz="8" w:space="0" w:color="363435"/>
              <w:right w:val="single" w:sz="8" w:space="0" w:color="363435"/>
            </w:tcBorders>
            <w:shd w:val="clear" w:color="auto" w:fill="FDFDFD"/>
          </w:tcPr>
          <w:p w14:paraId="29EEA409" w14:textId="77777777" w:rsidR="00FE5EA9" w:rsidRDefault="00FE5EA9" w:rsidP="008E138E">
            <w:pPr>
              <w:widowControl w:val="0"/>
              <w:autoSpaceDE w:val="0"/>
              <w:autoSpaceDN w:val="0"/>
              <w:adjustRightInd w:val="0"/>
              <w:spacing w:before="120" w:after="120" w:line="240" w:lineRule="auto"/>
              <w:jc w:val="center"/>
            </w:pPr>
            <w:r>
              <w:t>1</w:t>
            </w:r>
          </w:p>
        </w:tc>
        <w:tc>
          <w:tcPr>
            <w:tcW w:w="2440" w:type="dxa"/>
            <w:tcBorders>
              <w:top w:val="nil"/>
              <w:left w:val="nil"/>
              <w:bottom w:val="single" w:sz="8" w:space="0" w:color="363435"/>
              <w:right w:val="single" w:sz="8" w:space="0" w:color="363435"/>
            </w:tcBorders>
            <w:shd w:val="clear" w:color="auto" w:fill="FDFDFD"/>
          </w:tcPr>
          <w:p w14:paraId="4317BAE5" w14:textId="77777777" w:rsidR="00FE5EA9" w:rsidRDefault="00FE5EA9" w:rsidP="008E138E">
            <w:pPr>
              <w:widowControl w:val="0"/>
              <w:autoSpaceDE w:val="0"/>
              <w:autoSpaceDN w:val="0"/>
              <w:adjustRightInd w:val="0"/>
              <w:spacing w:before="120" w:after="120" w:line="240" w:lineRule="auto"/>
              <w:jc w:val="center"/>
            </w:pPr>
            <w:r>
              <w:t>0</w:t>
            </w:r>
          </w:p>
        </w:tc>
      </w:tr>
    </w:tbl>
    <w:p w14:paraId="748E21AD" w14:textId="77777777" w:rsidR="00FE5EA9" w:rsidRDefault="00FE5EA9" w:rsidP="00FE5EA9">
      <w:pPr>
        <w:widowControl w:val="0"/>
        <w:autoSpaceDE w:val="0"/>
        <w:autoSpaceDN w:val="0"/>
        <w:adjustRightInd w:val="0"/>
        <w:spacing w:before="240" w:line="240" w:lineRule="auto"/>
        <w:ind w:left="1701" w:right="567" w:hanging="567"/>
      </w:pPr>
      <w:r>
        <w:t xml:space="preserve">(i)      The number of copies of gene fragments </w:t>
      </w:r>
      <w:r>
        <w:rPr>
          <w:b/>
          <w:bCs/>
        </w:rPr>
        <w:t>F</w:t>
      </w:r>
      <w:r>
        <w:t xml:space="preserve"> and </w:t>
      </w:r>
      <w:r>
        <w:rPr>
          <w:b/>
          <w:bCs/>
        </w:rPr>
        <w:t>G</w:t>
      </w:r>
      <w:r>
        <w:t xml:space="preserve"> shows that person </w:t>
      </w:r>
      <w:r>
        <w:rPr>
          <w:b/>
          <w:bCs/>
        </w:rPr>
        <w:t>12</w:t>
      </w:r>
      <w:r>
        <w:t xml:space="preserve"> has DMD.</w:t>
      </w:r>
      <w:r>
        <w:br/>
        <w:t>Explain how.</w:t>
      </w:r>
    </w:p>
    <w:p w14:paraId="0BAEEE1A"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4AAE0737" w14:textId="420566C6" w:rsidR="00FE5EA9" w:rsidRPr="001758C6" w:rsidRDefault="00FE5EA9" w:rsidP="001758C6">
      <w:pPr>
        <w:widowControl w:val="0"/>
        <w:autoSpaceDE w:val="0"/>
        <w:autoSpaceDN w:val="0"/>
        <w:adjustRightInd w:val="0"/>
        <w:spacing w:before="240" w:line="240" w:lineRule="auto"/>
        <w:ind w:left="1701" w:right="567"/>
      </w:pPr>
      <w:r>
        <w:t>______________________________________________________________</w:t>
      </w:r>
      <w:r w:rsidR="001758C6">
        <w:t xml:space="preserve">  </w:t>
      </w:r>
      <w:r>
        <w:rPr>
          <w:b/>
          <w:bCs/>
          <w:sz w:val="20"/>
          <w:szCs w:val="20"/>
        </w:rPr>
        <w:t>(1)</w:t>
      </w:r>
    </w:p>
    <w:p w14:paraId="1157B5B4" w14:textId="77777777" w:rsidR="00FE5EA9" w:rsidRDefault="00FE5EA9" w:rsidP="00FE5EA9">
      <w:pPr>
        <w:widowControl w:val="0"/>
        <w:autoSpaceDE w:val="0"/>
        <w:autoSpaceDN w:val="0"/>
        <w:adjustRightInd w:val="0"/>
        <w:spacing w:before="240" w:line="240" w:lineRule="auto"/>
        <w:ind w:left="1701" w:right="567" w:hanging="567"/>
      </w:pPr>
      <w:r>
        <w:t xml:space="preserve">(ii)     The number of copies of gene fragments </w:t>
      </w:r>
      <w:r>
        <w:rPr>
          <w:b/>
          <w:bCs/>
        </w:rPr>
        <w:t>F</w:t>
      </w:r>
      <w:r>
        <w:t xml:space="preserve"> and </w:t>
      </w:r>
      <w:r>
        <w:rPr>
          <w:b/>
          <w:bCs/>
        </w:rPr>
        <w:t>G</w:t>
      </w:r>
      <w:r>
        <w:t xml:space="preserve"> shows that person </w:t>
      </w:r>
      <w:r>
        <w:rPr>
          <w:b/>
          <w:bCs/>
        </w:rPr>
        <w:t>12</w:t>
      </w:r>
      <w:r>
        <w:t xml:space="preserve"> is male.</w:t>
      </w:r>
      <w:r>
        <w:br/>
        <w:t>Explain how.</w:t>
      </w:r>
    </w:p>
    <w:p w14:paraId="6CE2835E"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48D6AA34"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6E4C6CDF"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6BC2FBB" w14:textId="2A506C89" w:rsidR="00FE5EA9" w:rsidRPr="001758C6" w:rsidRDefault="00FE5EA9" w:rsidP="001758C6">
      <w:pPr>
        <w:widowControl w:val="0"/>
        <w:autoSpaceDE w:val="0"/>
        <w:autoSpaceDN w:val="0"/>
        <w:adjustRightInd w:val="0"/>
        <w:spacing w:before="240" w:line="240" w:lineRule="auto"/>
        <w:ind w:left="1701" w:right="567"/>
      </w:pPr>
      <w:r>
        <w:t>______________________________________________________________</w:t>
      </w:r>
      <w:r w:rsidR="001758C6">
        <w:t xml:space="preserve">  </w:t>
      </w:r>
      <w:r>
        <w:rPr>
          <w:b/>
          <w:bCs/>
          <w:sz w:val="20"/>
          <w:szCs w:val="20"/>
        </w:rPr>
        <w:t>(2)</w:t>
      </w:r>
    </w:p>
    <w:p w14:paraId="2C8005E1" w14:textId="77777777" w:rsidR="00FE5EA9" w:rsidRDefault="00FE5EA9" w:rsidP="00FE5EA9">
      <w:pPr>
        <w:widowControl w:val="0"/>
        <w:autoSpaceDE w:val="0"/>
        <w:autoSpaceDN w:val="0"/>
        <w:adjustRightInd w:val="0"/>
        <w:spacing w:before="240" w:line="240" w:lineRule="auto"/>
        <w:ind w:left="1701" w:right="567" w:hanging="567"/>
      </w:pPr>
      <w:r>
        <w:t xml:space="preserve">(iii)     The genetic counsellor examined the scientists' results. He concluded that person </w:t>
      </w:r>
      <w:r>
        <w:rPr>
          <w:b/>
          <w:bCs/>
        </w:rPr>
        <w:t>10</w:t>
      </w:r>
      <w:r>
        <w:t xml:space="preserve"> is a carrier of DMD but her sister, </w:t>
      </w:r>
      <w:r>
        <w:rPr>
          <w:b/>
          <w:bCs/>
        </w:rPr>
        <w:t>11</w:t>
      </w:r>
      <w:r>
        <w:t>, is not.</w:t>
      </w:r>
    </w:p>
    <w:p w14:paraId="466E66C6" w14:textId="77777777" w:rsidR="00FE5EA9" w:rsidRDefault="00FE5EA9" w:rsidP="00FE5EA9">
      <w:pPr>
        <w:widowControl w:val="0"/>
        <w:autoSpaceDE w:val="0"/>
        <w:autoSpaceDN w:val="0"/>
        <w:adjustRightInd w:val="0"/>
        <w:spacing w:before="240" w:line="240" w:lineRule="auto"/>
        <w:ind w:left="1701" w:right="567"/>
      </w:pPr>
      <w:r>
        <w:t>Describe and explain the evidence for this in the table.</w:t>
      </w:r>
    </w:p>
    <w:p w14:paraId="14699233"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311A60F5"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5C0653D8"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9CB7230" w14:textId="77777777" w:rsidR="00FE5EA9" w:rsidRDefault="00FE5EA9" w:rsidP="00FE5EA9">
      <w:pPr>
        <w:widowControl w:val="0"/>
        <w:autoSpaceDE w:val="0"/>
        <w:autoSpaceDN w:val="0"/>
        <w:adjustRightInd w:val="0"/>
        <w:spacing w:before="240" w:line="240" w:lineRule="auto"/>
        <w:ind w:left="1701" w:right="567"/>
      </w:pPr>
      <w:r>
        <w:t>______________________________________________________________</w:t>
      </w:r>
    </w:p>
    <w:p w14:paraId="7BD95C9E" w14:textId="6E99CCCE" w:rsidR="00FE5EA9" w:rsidRPr="001758C6" w:rsidRDefault="00FE5EA9" w:rsidP="001758C6">
      <w:pPr>
        <w:widowControl w:val="0"/>
        <w:autoSpaceDE w:val="0"/>
        <w:autoSpaceDN w:val="0"/>
        <w:adjustRightInd w:val="0"/>
        <w:spacing w:before="240" w:line="240" w:lineRule="auto"/>
        <w:ind w:left="1701" w:right="567"/>
      </w:pPr>
      <w:r>
        <w:t>______________________________________________________________</w:t>
      </w:r>
      <w:r w:rsidR="001758C6">
        <w:t xml:space="preserve"> </w:t>
      </w:r>
      <w:r>
        <w:rPr>
          <w:b/>
          <w:bCs/>
          <w:sz w:val="20"/>
          <w:szCs w:val="20"/>
        </w:rPr>
        <w:t>(3)</w:t>
      </w:r>
    </w:p>
    <w:p w14:paraId="5CC31E52" w14:textId="77777777" w:rsidR="00FE5EA9" w:rsidRDefault="00FE5EA9" w:rsidP="00FE5EA9">
      <w:pPr>
        <w:widowControl w:val="0"/>
        <w:autoSpaceDE w:val="0"/>
        <w:autoSpaceDN w:val="0"/>
        <w:adjustRightInd w:val="0"/>
        <w:spacing w:line="240" w:lineRule="auto"/>
        <w:rPr>
          <w:b/>
          <w:bCs/>
          <w:sz w:val="20"/>
          <w:szCs w:val="20"/>
        </w:rPr>
        <w:sectPr w:rsidR="00FE5EA9" w:rsidSect="009A7F06">
          <w:footerReference w:type="default" r:id="rId84"/>
          <w:pgSz w:w="11907" w:h="16839"/>
          <w:pgMar w:top="720" w:right="720" w:bottom="720" w:left="720" w:header="720" w:footer="737" w:gutter="0"/>
          <w:cols w:space="720"/>
          <w:noEndnote/>
          <w:docGrid w:linePitch="299"/>
        </w:sectPr>
      </w:pPr>
    </w:p>
    <w:p w14:paraId="16DD33F9" w14:textId="442F9290" w:rsidR="0070279E" w:rsidRPr="005E1356" w:rsidRDefault="001758C6" w:rsidP="006E72A2">
      <w:pPr>
        <w:widowControl w:val="0"/>
        <w:autoSpaceDE w:val="0"/>
        <w:autoSpaceDN w:val="0"/>
        <w:adjustRightInd w:val="0"/>
        <w:spacing w:line="240" w:lineRule="auto"/>
        <w:rPr>
          <w:rFonts w:asciiTheme="majorHAnsi" w:hAnsiTheme="majorHAnsi" w:cstheme="majorHAnsi"/>
          <w:b/>
          <w:bCs/>
          <w:sz w:val="24"/>
          <w:szCs w:val="24"/>
        </w:rPr>
      </w:pPr>
      <w:r>
        <w:rPr>
          <w:rFonts w:asciiTheme="majorHAnsi" w:hAnsiTheme="majorHAnsi" w:cstheme="majorHAnsi"/>
          <w:b/>
          <w:bCs/>
          <w:sz w:val="24"/>
          <w:szCs w:val="24"/>
        </w:rPr>
        <w:lastRenderedPageBreak/>
        <w:t xml:space="preserve"> H</w:t>
      </w:r>
      <w:r w:rsidR="00F913A9" w:rsidRPr="005E1356">
        <w:rPr>
          <w:rFonts w:asciiTheme="majorHAnsi" w:hAnsiTheme="majorHAnsi" w:cstheme="majorHAnsi"/>
          <w:b/>
          <w:bCs/>
          <w:sz w:val="24"/>
          <w:szCs w:val="24"/>
        </w:rPr>
        <w:t>omework</w:t>
      </w:r>
    </w:p>
    <w:p w14:paraId="6DCEAC83" w14:textId="7075BB71" w:rsidR="0051375E" w:rsidRDefault="0051375E" w:rsidP="006E72A2">
      <w:pPr>
        <w:spacing w:after="120" w:line="240" w:lineRule="auto"/>
        <w:rPr>
          <w:b/>
        </w:rPr>
      </w:pPr>
      <w:r>
        <w:rPr>
          <w:b/>
        </w:rPr>
        <w:t>Complete the sentences using the words in bold</w:t>
      </w:r>
    </w:p>
    <w:p w14:paraId="2CBD1866" w14:textId="77777777" w:rsidR="0051375E" w:rsidRDefault="0051375E" w:rsidP="0051375E">
      <w:pPr>
        <w:spacing w:after="120" w:line="240" w:lineRule="auto"/>
      </w:pPr>
    </w:p>
    <w:p w14:paraId="6D5DCFCD" w14:textId="77777777" w:rsidR="0051375E" w:rsidRDefault="0051375E" w:rsidP="0051375E">
      <w:pPr>
        <w:spacing w:after="120" w:line="240" w:lineRule="auto"/>
        <w:jc w:val="center"/>
        <w:rPr>
          <w:b/>
        </w:rPr>
      </w:pPr>
      <w:r>
        <w:rPr>
          <w:b/>
        </w:rPr>
        <w:t xml:space="preserve">alleles        amplified        </w:t>
      </w:r>
      <w:r>
        <w:rPr>
          <w:b/>
          <w:color w:val="000000"/>
        </w:rPr>
        <w:t xml:space="preserve">biopsy        </w:t>
      </w:r>
      <w:r>
        <w:rPr>
          <w:b/>
        </w:rPr>
        <w:t>buffer</w:t>
      </w:r>
      <w:r>
        <w:rPr>
          <w:b/>
          <w:color w:val="000000"/>
        </w:rPr>
        <w:t xml:space="preserve">        </w:t>
      </w:r>
      <w:r>
        <w:rPr>
          <w:b/>
        </w:rPr>
        <w:t xml:space="preserve">digested        disease       DNA        </w:t>
      </w:r>
      <w:r>
        <w:rPr>
          <w:b/>
          <w:color w:val="000000"/>
        </w:rPr>
        <w:t xml:space="preserve">forensic        </w:t>
      </w:r>
      <w:r>
        <w:rPr>
          <w:b/>
        </w:rPr>
        <w:t xml:space="preserve">half        heritable        ladder        length        medicine        </w:t>
      </w:r>
      <w:r>
        <w:rPr>
          <w:b/>
          <w:color w:val="000000"/>
        </w:rPr>
        <w:t xml:space="preserve">mutant        </w:t>
      </w:r>
      <w:r>
        <w:rPr>
          <w:b/>
        </w:rPr>
        <w:t xml:space="preserve">non-coding        </w:t>
      </w:r>
      <w:r>
        <w:rPr>
          <w:b/>
          <w:color w:val="000000"/>
        </w:rPr>
        <w:t xml:space="preserve">offspring        offspring        </w:t>
      </w:r>
      <w:r>
        <w:rPr>
          <w:b/>
        </w:rPr>
        <w:t xml:space="preserve">phosphate        </w:t>
      </w:r>
      <w:r>
        <w:rPr>
          <w:b/>
          <w:color w:val="000000"/>
        </w:rPr>
        <w:t xml:space="preserve">probes        proto-oncogenes        </w:t>
      </w:r>
      <w:r>
        <w:rPr>
          <w:b/>
        </w:rPr>
        <w:t>repeats        repetitive</w:t>
      </w:r>
      <w:r>
        <w:rPr>
          <w:b/>
          <w:color w:val="000000"/>
        </w:rPr>
        <w:t xml:space="preserve">        restri</w:t>
      </w:r>
      <w:r>
        <w:rPr>
          <w:b/>
        </w:rPr>
        <w:t xml:space="preserve">ction        separated        </w:t>
      </w:r>
      <w:r>
        <w:rPr>
          <w:b/>
          <w:color w:val="000000"/>
        </w:rPr>
        <w:t xml:space="preserve">size        </w:t>
      </w:r>
      <w:r>
        <w:rPr>
          <w:b/>
        </w:rPr>
        <w:t xml:space="preserve">slowed        staining        </w:t>
      </w:r>
      <w:r>
        <w:rPr>
          <w:b/>
          <w:color w:val="000000"/>
        </w:rPr>
        <w:t>tumour-suppressor        washed</w:t>
      </w:r>
    </w:p>
    <w:p w14:paraId="46EA980C" w14:textId="77777777" w:rsidR="00F913A9" w:rsidRDefault="00F913A9" w:rsidP="00F913A9">
      <w:pPr>
        <w:spacing w:after="120" w:line="480" w:lineRule="auto"/>
        <w:rPr>
          <w:b/>
        </w:rPr>
      </w:pPr>
      <w:r>
        <w:rPr>
          <w:b/>
        </w:rPr>
        <w:t>Gene probes and genetic screening</w:t>
      </w:r>
    </w:p>
    <w:p w14:paraId="30D7D848" w14:textId="77777777" w:rsidR="00F913A9" w:rsidRDefault="00F913A9" w:rsidP="00F913A9">
      <w:pPr>
        <w:spacing w:after="120" w:line="480" w:lineRule="auto"/>
      </w:pPr>
      <w:r>
        <w:t>Genetic screening using gene probes is based on DNA hybridisation and is used to identify _________ alleles. Short lengths of DNA, 100-1000 nucleotides long, are synthesised with base sequences found only in the mutant allele under study. These short lengths of DNA are called gene ________. These are amplified by PCR and then labelled either by radioactivity or by attaching a fluorescent tag. The genetic screen procedure is:</w:t>
      </w:r>
    </w:p>
    <w:p w14:paraId="6391066A" w14:textId="77777777" w:rsidR="00F913A9" w:rsidRDefault="00F913A9" w:rsidP="00E817ED">
      <w:pPr>
        <w:widowControl w:val="0"/>
        <w:numPr>
          <w:ilvl w:val="0"/>
          <w:numId w:val="31"/>
        </w:numPr>
        <w:spacing w:line="480" w:lineRule="auto"/>
        <w:ind w:hanging="360"/>
        <w:contextualSpacing/>
      </w:pPr>
      <w:r>
        <w:rPr>
          <w:color w:val="000000"/>
        </w:rPr>
        <w:t>A few cells are taken from a patient by _________.</w:t>
      </w:r>
    </w:p>
    <w:p w14:paraId="4DAFFC8E" w14:textId="77777777" w:rsidR="00F913A9" w:rsidRDefault="00F913A9" w:rsidP="00E817ED">
      <w:pPr>
        <w:widowControl w:val="0"/>
        <w:numPr>
          <w:ilvl w:val="0"/>
          <w:numId w:val="31"/>
        </w:numPr>
        <w:spacing w:line="480" w:lineRule="auto"/>
        <w:ind w:hanging="360"/>
        <w:contextualSpacing/>
      </w:pPr>
      <w:r>
        <w:rPr>
          <w:color w:val="000000"/>
        </w:rPr>
        <w:t xml:space="preserve">DNA is extracted and </w:t>
      </w:r>
      <w:r>
        <w:t>digested using ____________ enzymes.</w:t>
      </w:r>
    </w:p>
    <w:p w14:paraId="7378AA93" w14:textId="77777777" w:rsidR="00F913A9" w:rsidRDefault="00F913A9" w:rsidP="00E817ED">
      <w:pPr>
        <w:widowControl w:val="0"/>
        <w:numPr>
          <w:ilvl w:val="0"/>
          <w:numId w:val="31"/>
        </w:numPr>
        <w:spacing w:line="480" w:lineRule="auto"/>
        <w:ind w:hanging="360"/>
        <w:contextualSpacing/>
      </w:pPr>
      <w:r>
        <w:t>The DNA is _____________ using gel electrophoresis and the DNA is transferred to a nylon membrane.</w:t>
      </w:r>
    </w:p>
    <w:p w14:paraId="7734C52E" w14:textId="77777777" w:rsidR="00F913A9" w:rsidRDefault="00F913A9" w:rsidP="00E817ED">
      <w:pPr>
        <w:widowControl w:val="0"/>
        <w:numPr>
          <w:ilvl w:val="0"/>
          <w:numId w:val="31"/>
        </w:numPr>
        <w:spacing w:line="480" w:lineRule="auto"/>
        <w:ind w:hanging="360"/>
        <w:contextualSpacing/>
      </w:pPr>
      <w:r>
        <w:rPr>
          <w:color w:val="000000"/>
        </w:rPr>
        <w:t xml:space="preserve">The </w:t>
      </w:r>
      <w:r>
        <w:t>membrane is incubated with the probe.</w:t>
      </w:r>
    </w:p>
    <w:p w14:paraId="3E7D789C" w14:textId="77777777" w:rsidR="00F913A9" w:rsidRDefault="00F913A9" w:rsidP="00E817ED">
      <w:pPr>
        <w:widowControl w:val="0"/>
        <w:numPr>
          <w:ilvl w:val="0"/>
          <w:numId w:val="31"/>
        </w:numPr>
        <w:spacing w:line="480" w:lineRule="auto"/>
        <w:ind w:hanging="360"/>
        <w:contextualSpacing/>
      </w:pPr>
      <w:r>
        <w:rPr>
          <w:color w:val="000000"/>
        </w:rPr>
        <w:t xml:space="preserve">The </w:t>
      </w:r>
      <w:r>
        <w:t>membrane</w:t>
      </w:r>
      <w:r>
        <w:rPr>
          <w:color w:val="000000"/>
        </w:rPr>
        <w:t xml:space="preserve"> is _________ clean of any unbound probe.</w:t>
      </w:r>
    </w:p>
    <w:p w14:paraId="6E88DF19" w14:textId="77777777" w:rsidR="00F913A9" w:rsidRDefault="00F913A9" w:rsidP="00E817ED">
      <w:pPr>
        <w:widowControl w:val="0"/>
        <w:numPr>
          <w:ilvl w:val="0"/>
          <w:numId w:val="31"/>
        </w:numPr>
        <w:spacing w:after="120" w:line="480" w:lineRule="auto"/>
        <w:ind w:hanging="360"/>
        <w:contextualSpacing/>
      </w:pPr>
      <w:r>
        <w:rPr>
          <w:color w:val="000000"/>
        </w:rPr>
        <w:t>The probe is detected by the radioactivity or by fluorescence.</w:t>
      </w:r>
    </w:p>
    <w:p w14:paraId="13E3A78A" w14:textId="77777777" w:rsidR="00F913A9" w:rsidRDefault="00F913A9" w:rsidP="00F913A9">
      <w:pPr>
        <w:spacing w:after="120" w:line="480" w:lineRule="auto"/>
      </w:pPr>
      <w:r>
        <w:t>This technique can be used to screen patients for _____________ conditions, drug responses or health risks. For example, genetic screening can help to identify defective ___________ (such as those that cause cystic fibrosis) in parents looking to have children; a counsellor can advise a couple on the emotional, economic, medical and social issues that may arise from having, or the potential of having, __________ that suffer from a certain genetic condition. Genetic screening can also help in the detection of mutated _______-___________ or _________-___________ genes; a counsellor can advise the best treatment plan that would give the patient the best chance of survival.</w:t>
      </w:r>
    </w:p>
    <w:p w14:paraId="1F9F0A83" w14:textId="77777777" w:rsidR="00F913A9" w:rsidRDefault="00F913A9" w:rsidP="00F913A9">
      <w:pPr>
        <w:spacing w:after="120" w:line="480" w:lineRule="auto"/>
      </w:pPr>
      <w:r>
        <w:t>The results of screening can also be used in personalised ____________. Since different people have different combinations of alleles, even if they suffer from the same __________ they may not have the exact same genetic cause so people respond in different ways to different medicines. Personalised medicines are tailored to an individual’s ________ by using only those that are relevant to their particular combination of alleles.</w:t>
      </w:r>
    </w:p>
    <w:p w14:paraId="2DD3CC55" w14:textId="0B8BFD4B" w:rsidR="00A359E3" w:rsidRPr="00A359E3" w:rsidRDefault="0051375E" w:rsidP="0051375E">
      <w:pPr>
        <w:widowControl w:val="0"/>
        <w:spacing w:after="120" w:line="240" w:lineRule="auto"/>
        <w:contextualSpacing/>
        <w:rPr>
          <w:rFonts w:ascii="Calibri" w:eastAsia="Calibri" w:hAnsi="Calibri" w:cs="Calibri"/>
          <w:color w:val="000000"/>
        </w:rPr>
      </w:pPr>
      <w:r w:rsidRPr="0051375E">
        <w:rPr>
          <w:rFonts w:ascii="Calibri" w:eastAsia="Calibri" w:hAnsi="Calibri" w:cs="Calibri"/>
          <w:b/>
          <w:bCs/>
          <w:color w:val="000000"/>
        </w:rPr>
        <w:lastRenderedPageBreak/>
        <w:t>Question:</w:t>
      </w:r>
      <w:r>
        <w:rPr>
          <w:rFonts w:ascii="Calibri" w:eastAsia="Calibri" w:hAnsi="Calibri" w:cs="Calibri"/>
          <w:color w:val="000000"/>
        </w:rPr>
        <w:t xml:space="preserve"> </w:t>
      </w:r>
      <w:r w:rsidR="00A359E3" w:rsidRPr="00A359E3">
        <w:rPr>
          <w:rFonts w:ascii="Calibri" w:eastAsia="Calibri" w:hAnsi="Calibri" w:cs="Calibri"/>
          <w:color w:val="000000"/>
        </w:rPr>
        <w:t>Explain how a DNA probe can be used to detect a diseased allele and not healthy alleles. [4]</w:t>
      </w:r>
    </w:p>
    <w:p w14:paraId="31529E57" w14:textId="77777777" w:rsidR="00A359E3" w:rsidRPr="00A359E3" w:rsidRDefault="00A359E3" w:rsidP="00A359E3">
      <w:pPr>
        <w:widowControl w:val="0"/>
        <w:spacing w:line="480" w:lineRule="auto"/>
        <w:ind w:firstLine="720"/>
        <w:rPr>
          <w:rFonts w:ascii="Calibri" w:eastAsia="Calibri" w:hAnsi="Calibri" w:cs="Calibri"/>
          <w:color w:val="000000"/>
        </w:rPr>
      </w:pPr>
    </w:p>
    <w:p w14:paraId="499131B1"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622C3515"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54FD420A"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12DB6A8E"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069372CD"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61A7D233"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7E37E369"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411C4122"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73FB9748" w14:textId="77777777" w:rsidR="00A359E3" w:rsidRPr="00A359E3" w:rsidRDefault="00A359E3" w:rsidP="00A359E3">
      <w:pPr>
        <w:widowControl w:val="0"/>
        <w:spacing w:line="480" w:lineRule="auto"/>
        <w:ind w:firstLine="720"/>
        <w:rPr>
          <w:rFonts w:ascii="Calibri" w:eastAsia="Calibri" w:hAnsi="Calibri" w:cs="Calibri"/>
          <w:color w:val="000000"/>
        </w:rPr>
      </w:pPr>
      <w:r w:rsidRPr="00A359E3">
        <w:rPr>
          <w:rFonts w:ascii="Calibri" w:eastAsia="Calibri" w:hAnsi="Calibri" w:cs="Calibri"/>
          <w:color w:val="000000"/>
        </w:rPr>
        <w:t>………………………………………………………………………………………………………………………………………………</w:t>
      </w:r>
    </w:p>
    <w:p w14:paraId="15E78E82" w14:textId="7593FB7D" w:rsidR="00A359E3" w:rsidRPr="00A359E3" w:rsidRDefault="001758C6" w:rsidP="00A359E3">
      <w:pPr>
        <w:widowControl w:val="0"/>
        <w:spacing w:after="120" w:line="240" w:lineRule="auto"/>
        <w:rPr>
          <w:rFonts w:ascii="Calibri" w:eastAsia="Calibri" w:hAnsi="Calibri" w:cs="Calibri"/>
          <w:b/>
          <w:color w:val="000000"/>
        </w:rPr>
      </w:pPr>
      <w:r>
        <w:rPr>
          <w:rFonts w:ascii="Calibri" w:eastAsia="Calibri" w:hAnsi="Calibri" w:cs="Calibri"/>
          <w:b/>
          <w:color w:val="000000"/>
        </w:rPr>
        <w:t>Recall Question Answers:</w:t>
      </w:r>
    </w:p>
    <w:tbl>
      <w:tblPr>
        <w:tblStyle w:val="TableGrid"/>
        <w:tblW w:w="10150" w:type="dxa"/>
        <w:tblInd w:w="0" w:type="dxa"/>
        <w:tblLook w:val="04A0" w:firstRow="1" w:lastRow="0" w:firstColumn="1" w:lastColumn="0" w:noHBand="0" w:noVBand="1"/>
      </w:tblPr>
      <w:tblGrid>
        <w:gridCol w:w="5075"/>
        <w:gridCol w:w="5075"/>
      </w:tblGrid>
      <w:tr w:rsidR="00B76C13" w14:paraId="670070DE" w14:textId="77777777" w:rsidTr="008E138E">
        <w:tc>
          <w:tcPr>
            <w:tcW w:w="5075" w:type="dxa"/>
          </w:tcPr>
          <w:p w14:paraId="698C63A3" w14:textId="62EF4B7F" w:rsidR="00B76C13" w:rsidRPr="00B76C13" w:rsidRDefault="00B76C13" w:rsidP="00E817ED">
            <w:pPr>
              <w:pStyle w:val="ListParagraph"/>
              <w:numPr>
                <w:ilvl w:val="0"/>
                <w:numId w:val="39"/>
              </w:numPr>
              <w:spacing w:line="259" w:lineRule="auto"/>
              <w:ind w:left="443"/>
              <w:rPr>
                <w:rFonts w:ascii="Calibri" w:hAnsi="Calibri" w:cs="Calibri"/>
                <w:sz w:val="22"/>
                <w:szCs w:val="22"/>
              </w:rPr>
            </w:pPr>
            <w:r w:rsidRPr="005E1356">
              <w:rPr>
                <w:rFonts w:ascii="Calibri" w:hAnsi="Calibri" w:cs="Calibri"/>
                <w:sz w:val="22"/>
                <w:szCs w:val="22"/>
              </w:rPr>
              <w:t>What is a DNA probe?</w:t>
            </w:r>
          </w:p>
        </w:tc>
        <w:tc>
          <w:tcPr>
            <w:tcW w:w="5075" w:type="dxa"/>
          </w:tcPr>
          <w:p w14:paraId="49D76311" w14:textId="2D3A5B98" w:rsidR="00B76C13" w:rsidRPr="00091C03" w:rsidRDefault="00B76C13" w:rsidP="008E138E">
            <w:pPr>
              <w:rPr>
                <w:rFonts w:ascii="Calibri" w:hAnsi="Calibri" w:cs="Calibri"/>
                <w:caps/>
                <w:color w:val="FF0000"/>
                <w:sz w:val="22"/>
                <w:szCs w:val="22"/>
              </w:rPr>
            </w:pPr>
            <w:r w:rsidRPr="00091C03">
              <w:rPr>
                <w:rFonts w:ascii="Calibri" w:hAnsi="Calibri" w:cs="Calibri"/>
                <w:color w:val="FF0000"/>
                <w:sz w:val="22"/>
                <w:szCs w:val="22"/>
              </w:rPr>
              <w:t xml:space="preserve">DNA probes are single stranded pieces of DNA which are complementary to and therefore bind to known base sequences. DNA probes can be used to stick to and highlight sequences </w:t>
            </w:r>
          </w:p>
        </w:tc>
      </w:tr>
      <w:tr w:rsidR="00B76C13" w14:paraId="66253269" w14:textId="77777777" w:rsidTr="008E138E">
        <w:tc>
          <w:tcPr>
            <w:tcW w:w="5075" w:type="dxa"/>
          </w:tcPr>
          <w:p w14:paraId="16F6F1DB" w14:textId="52E0F61E" w:rsidR="00B76C13" w:rsidRPr="00B76C13" w:rsidRDefault="00B76C13" w:rsidP="00E817ED">
            <w:pPr>
              <w:pStyle w:val="ListParagraph"/>
              <w:numPr>
                <w:ilvl w:val="0"/>
                <w:numId w:val="39"/>
              </w:numPr>
              <w:spacing w:line="259" w:lineRule="auto"/>
              <w:ind w:left="443"/>
              <w:rPr>
                <w:rFonts w:ascii="Calibri" w:hAnsi="Calibri" w:cs="Calibri"/>
                <w:sz w:val="22"/>
                <w:szCs w:val="22"/>
              </w:rPr>
            </w:pPr>
            <w:r w:rsidRPr="005E1356">
              <w:rPr>
                <w:rFonts w:ascii="Calibri" w:hAnsi="Calibri" w:cs="Calibri"/>
                <w:sz w:val="22"/>
                <w:szCs w:val="22"/>
              </w:rPr>
              <w:t>What two ways can DNA probes be marked?</w:t>
            </w:r>
          </w:p>
        </w:tc>
        <w:tc>
          <w:tcPr>
            <w:tcW w:w="5075" w:type="dxa"/>
          </w:tcPr>
          <w:p w14:paraId="1AA9260B" w14:textId="01ADE777" w:rsidR="00B76C13" w:rsidRPr="00091C03" w:rsidRDefault="00091C03" w:rsidP="008E138E">
            <w:pPr>
              <w:rPr>
                <w:rFonts w:ascii="Calibri" w:hAnsi="Calibri" w:cs="Calibri"/>
                <w:caps/>
                <w:color w:val="FF0000"/>
              </w:rPr>
            </w:pPr>
            <w:r w:rsidRPr="00091C03">
              <w:rPr>
                <w:rFonts w:ascii="Calibri" w:hAnsi="Calibri" w:cs="Calibri"/>
                <w:color w:val="FF0000"/>
              </w:rPr>
              <w:t>Fluorescent marker or radioactive marker</w:t>
            </w:r>
          </w:p>
        </w:tc>
      </w:tr>
      <w:tr w:rsidR="00B76C13" w14:paraId="71FE4691" w14:textId="77777777" w:rsidTr="008E138E">
        <w:tc>
          <w:tcPr>
            <w:tcW w:w="5075" w:type="dxa"/>
          </w:tcPr>
          <w:p w14:paraId="3C0BCBBF" w14:textId="2BF0ED73" w:rsidR="00B76C13" w:rsidRPr="00B76C13" w:rsidRDefault="00B76C13" w:rsidP="00E817ED">
            <w:pPr>
              <w:pStyle w:val="ListParagraph"/>
              <w:numPr>
                <w:ilvl w:val="0"/>
                <w:numId w:val="39"/>
              </w:numPr>
              <w:spacing w:line="259" w:lineRule="auto"/>
              <w:ind w:left="443"/>
              <w:rPr>
                <w:rFonts w:ascii="Calibri" w:hAnsi="Calibri" w:cs="Calibri"/>
                <w:sz w:val="22"/>
                <w:szCs w:val="22"/>
              </w:rPr>
            </w:pPr>
            <w:r w:rsidRPr="005E1356">
              <w:rPr>
                <w:rFonts w:ascii="Calibri" w:hAnsi="Calibri" w:cs="Calibri"/>
                <w:sz w:val="22"/>
                <w:szCs w:val="22"/>
              </w:rPr>
              <w:t>Describe a use of DNA probes</w:t>
            </w:r>
          </w:p>
        </w:tc>
        <w:tc>
          <w:tcPr>
            <w:tcW w:w="5075" w:type="dxa"/>
          </w:tcPr>
          <w:p w14:paraId="2B9443EB" w14:textId="3447CAAE" w:rsidR="00B76C13" w:rsidRPr="00091C03" w:rsidRDefault="005B6BE9" w:rsidP="006E72A2">
            <w:pPr>
              <w:spacing w:after="160" w:line="259" w:lineRule="auto"/>
              <w:rPr>
                <w:rFonts w:ascii="Calibri" w:hAnsi="Calibri" w:cs="Calibri"/>
                <w:caps/>
                <w:color w:val="FF0000"/>
              </w:rPr>
            </w:pPr>
            <w:r w:rsidRPr="005B6BE9">
              <w:rPr>
                <w:rFonts w:ascii="Calibri" w:hAnsi="Calibri" w:cs="Calibri"/>
                <w:color w:val="FF0000"/>
                <w:sz w:val="22"/>
                <w:szCs w:val="22"/>
              </w:rPr>
              <w:t xml:space="preserve">To locate specific alleles of genes </w:t>
            </w:r>
            <w:r w:rsidR="006E72A2" w:rsidRPr="006E72A2">
              <w:rPr>
                <w:rFonts w:ascii="Calibri" w:hAnsi="Calibri" w:cs="Calibri"/>
                <w:color w:val="FF0000"/>
                <w:sz w:val="22"/>
                <w:szCs w:val="22"/>
              </w:rPr>
              <w:t>/</w:t>
            </w:r>
            <w:r w:rsidRPr="005B6BE9">
              <w:rPr>
                <w:rFonts w:ascii="Calibri" w:hAnsi="Calibri" w:cs="Calibri"/>
                <w:color w:val="FF0000"/>
                <w:sz w:val="22"/>
                <w:szCs w:val="22"/>
              </w:rPr>
              <w:t xml:space="preserve">To see if a person </w:t>
            </w:r>
            <w:r w:rsidR="006E72A2" w:rsidRPr="006E72A2">
              <w:rPr>
                <w:rFonts w:ascii="Calibri" w:hAnsi="Calibri" w:cs="Calibri"/>
                <w:color w:val="FF0000"/>
                <w:sz w:val="22"/>
                <w:szCs w:val="22"/>
              </w:rPr>
              <w:t>carries</w:t>
            </w:r>
            <w:r w:rsidRPr="005B6BE9">
              <w:rPr>
                <w:rFonts w:ascii="Calibri" w:hAnsi="Calibri" w:cs="Calibri"/>
                <w:color w:val="FF0000"/>
                <w:sz w:val="22"/>
                <w:szCs w:val="22"/>
              </w:rPr>
              <w:t xml:space="preserve"> a mutated allele that causes a genetic disorder Help determine how patients will respond to drugs</w:t>
            </w:r>
            <w:r w:rsidR="006E72A2" w:rsidRPr="006E72A2">
              <w:rPr>
                <w:rFonts w:ascii="Calibri" w:hAnsi="Calibri" w:cs="Calibri"/>
                <w:color w:val="FF0000"/>
                <w:sz w:val="22"/>
                <w:szCs w:val="22"/>
              </w:rPr>
              <w:t>/</w:t>
            </w:r>
            <w:r w:rsidRPr="005B6BE9">
              <w:rPr>
                <w:rFonts w:ascii="Calibri" w:hAnsi="Calibri" w:cs="Calibri"/>
                <w:color w:val="FF0000"/>
                <w:sz w:val="22"/>
                <w:szCs w:val="22"/>
              </w:rPr>
              <w:t>Identify health risks</w:t>
            </w:r>
          </w:p>
        </w:tc>
      </w:tr>
      <w:tr w:rsidR="00B76C13" w14:paraId="753BA97B" w14:textId="77777777" w:rsidTr="008E138E">
        <w:tc>
          <w:tcPr>
            <w:tcW w:w="5075" w:type="dxa"/>
          </w:tcPr>
          <w:p w14:paraId="42E60B5B" w14:textId="1AD97398" w:rsidR="00B76C13" w:rsidRPr="00B76C13" w:rsidRDefault="00B76C13" w:rsidP="00E817ED">
            <w:pPr>
              <w:pStyle w:val="ListParagraph"/>
              <w:numPr>
                <w:ilvl w:val="0"/>
                <w:numId w:val="39"/>
              </w:numPr>
              <w:spacing w:line="259" w:lineRule="auto"/>
              <w:ind w:left="443"/>
              <w:rPr>
                <w:rFonts w:ascii="Calibri" w:hAnsi="Calibri" w:cs="Calibri"/>
                <w:sz w:val="22"/>
                <w:szCs w:val="22"/>
              </w:rPr>
            </w:pPr>
            <w:r w:rsidRPr="005E1356">
              <w:rPr>
                <w:rFonts w:ascii="Calibri" w:hAnsi="Calibri" w:cs="Calibri"/>
                <w:sz w:val="22"/>
                <w:szCs w:val="22"/>
              </w:rPr>
              <w:t>Which two useful techniques are used in the process of using DNA probes to screen DNA?</w:t>
            </w:r>
          </w:p>
        </w:tc>
        <w:tc>
          <w:tcPr>
            <w:tcW w:w="5075" w:type="dxa"/>
          </w:tcPr>
          <w:p w14:paraId="0E4E8471" w14:textId="6357A724" w:rsidR="00B76C13" w:rsidRPr="00091C03" w:rsidRDefault="006E72A2" w:rsidP="008E138E">
            <w:pPr>
              <w:rPr>
                <w:rFonts w:ascii="Calibri" w:hAnsi="Calibri" w:cs="Calibri"/>
                <w:caps/>
                <w:color w:val="FF0000"/>
              </w:rPr>
            </w:pPr>
            <w:r>
              <w:rPr>
                <w:rFonts w:ascii="Calibri" w:hAnsi="Calibri" w:cs="Calibri"/>
                <w:color w:val="FF0000"/>
              </w:rPr>
              <w:t>PCR and gel electrophoresis</w:t>
            </w:r>
          </w:p>
        </w:tc>
      </w:tr>
      <w:tr w:rsidR="00B76C13" w14:paraId="55A3C768" w14:textId="77777777" w:rsidTr="008E138E">
        <w:tc>
          <w:tcPr>
            <w:tcW w:w="5075" w:type="dxa"/>
          </w:tcPr>
          <w:p w14:paraId="0CE1CA00" w14:textId="3EB4352B" w:rsidR="00B76C13" w:rsidRPr="00B76C13" w:rsidRDefault="00B76C13" w:rsidP="00E817ED">
            <w:pPr>
              <w:pStyle w:val="ListParagraph"/>
              <w:numPr>
                <w:ilvl w:val="0"/>
                <w:numId w:val="39"/>
              </w:numPr>
              <w:spacing w:line="259" w:lineRule="auto"/>
              <w:ind w:left="443"/>
              <w:rPr>
                <w:rFonts w:ascii="Calibri" w:hAnsi="Calibri" w:cs="Calibri"/>
                <w:sz w:val="22"/>
                <w:szCs w:val="22"/>
              </w:rPr>
            </w:pPr>
            <w:r w:rsidRPr="005E1356">
              <w:rPr>
                <w:rFonts w:ascii="Calibri" w:hAnsi="Calibri" w:cs="Calibri"/>
                <w:sz w:val="22"/>
                <w:szCs w:val="22"/>
              </w:rPr>
              <w:t xml:space="preserve">Briefly describe the method of identifying a gene in a DNA sample using DNA probes. </w:t>
            </w:r>
          </w:p>
        </w:tc>
        <w:tc>
          <w:tcPr>
            <w:tcW w:w="5075" w:type="dxa"/>
          </w:tcPr>
          <w:p w14:paraId="44174CFB" w14:textId="21479D5F" w:rsidR="006E72A2" w:rsidRPr="006E72A2" w:rsidRDefault="006E72A2" w:rsidP="006E72A2">
            <w:pPr>
              <w:rPr>
                <w:rFonts w:ascii="Calibri" w:hAnsi="Calibri" w:cs="Calibri"/>
                <w:caps/>
                <w:color w:val="FF0000"/>
              </w:rPr>
            </w:pPr>
            <w:r w:rsidRPr="006E72A2">
              <w:rPr>
                <w:rFonts w:ascii="Calibri" w:hAnsi="Calibri" w:cs="Calibri"/>
                <w:color w:val="FF0000"/>
              </w:rPr>
              <w:t>1.</w:t>
            </w:r>
            <w:r w:rsidRPr="006E72A2">
              <w:rPr>
                <w:rFonts w:ascii="Calibri" w:hAnsi="Calibri" w:cs="Calibri"/>
                <w:color w:val="FF0000"/>
              </w:rPr>
              <w:tab/>
              <w:t>Dna sample digested into fragments using restriction enzymes and separated using gel electrophoresis.</w:t>
            </w:r>
          </w:p>
          <w:p w14:paraId="4CF10755" w14:textId="655025CE" w:rsidR="006E72A2" w:rsidRPr="006E72A2" w:rsidRDefault="006E72A2" w:rsidP="006E72A2">
            <w:pPr>
              <w:rPr>
                <w:rFonts w:ascii="Calibri" w:hAnsi="Calibri" w:cs="Calibri"/>
                <w:caps/>
                <w:color w:val="FF0000"/>
              </w:rPr>
            </w:pPr>
            <w:r w:rsidRPr="006E72A2">
              <w:rPr>
                <w:rFonts w:ascii="Calibri" w:hAnsi="Calibri" w:cs="Calibri"/>
                <w:color w:val="FF0000"/>
              </w:rPr>
              <w:t>2.</w:t>
            </w:r>
            <w:r w:rsidRPr="006E72A2">
              <w:rPr>
                <w:rFonts w:ascii="Calibri" w:hAnsi="Calibri" w:cs="Calibri"/>
                <w:color w:val="FF0000"/>
              </w:rPr>
              <w:tab/>
              <w:t xml:space="preserve">Separated dna fragments transferred to nylon membrane and incubated with the dna probe. probes bind to their complimentary sequence if it is present. </w:t>
            </w:r>
          </w:p>
          <w:p w14:paraId="4D0F0E48" w14:textId="4EC731AF" w:rsidR="00B76C13" w:rsidRPr="00091C03" w:rsidRDefault="006E72A2" w:rsidP="006E72A2">
            <w:pPr>
              <w:rPr>
                <w:rFonts w:ascii="Calibri" w:hAnsi="Calibri" w:cs="Calibri"/>
                <w:caps/>
                <w:color w:val="FF0000"/>
              </w:rPr>
            </w:pPr>
            <w:r w:rsidRPr="006E72A2">
              <w:rPr>
                <w:rFonts w:ascii="Calibri" w:hAnsi="Calibri" w:cs="Calibri"/>
                <w:color w:val="FF0000"/>
              </w:rPr>
              <w:t>3.</w:t>
            </w:r>
            <w:r w:rsidRPr="006E72A2">
              <w:rPr>
                <w:rFonts w:ascii="Calibri" w:hAnsi="Calibri" w:cs="Calibri"/>
                <w:color w:val="FF0000"/>
              </w:rPr>
              <w:tab/>
              <w:t>The membrane is exposed to uv light or autoradiography (if using radioactive label) and if the gene is present it will fluoresce.</w:t>
            </w:r>
          </w:p>
        </w:tc>
      </w:tr>
      <w:tr w:rsidR="00B76C13" w14:paraId="7B3829DF" w14:textId="77777777" w:rsidTr="008E138E">
        <w:tc>
          <w:tcPr>
            <w:tcW w:w="5075" w:type="dxa"/>
          </w:tcPr>
          <w:p w14:paraId="0725C62A" w14:textId="4D992B03" w:rsidR="00B76C13" w:rsidRPr="00B76C13" w:rsidRDefault="00B76C13" w:rsidP="00E817ED">
            <w:pPr>
              <w:pStyle w:val="ListParagraph"/>
              <w:numPr>
                <w:ilvl w:val="0"/>
                <w:numId w:val="39"/>
              </w:numPr>
              <w:spacing w:after="160" w:line="259" w:lineRule="auto"/>
              <w:ind w:left="443"/>
              <w:rPr>
                <w:rFonts w:ascii="Calibri" w:hAnsi="Calibri" w:cs="Calibri"/>
                <w:sz w:val="22"/>
                <w:szCs w:val="22"/>
              </w:rPr>
            </w:pPr>
            <w:r w:rsidRPr="005E1356">
              <w:rPr>
                <w:rFonts w:ascii="Calibri" w:hAnsi="Calibri" w:cs="Calibri"/>
                <w:sz w:val="22"/>
                <w:szCs w:val="22"/>
              </w:rPr>
              <w:t>Why have DNA probes led to the need for genetic counselling?</w:t>
            </w:r>
          </w:p>
        </w:tc>
        <w:tc>
          <w:tcPr>
            <w:tcW w:w="5075" w:type="dxa"/>
          </w:tcPr>
          <w:p w14:paraId="4F2FE384" w14:textId="64B52899" w:rsidR="00B76C13" w:rsidRPr="00091C03" w:rsidRDefault="003E756C" w:rsidP="008E138E">
            <w:pPr>
              <w:rPr>
                <w:rFonts w:ascii="Calibri" w:hAnsi="Calibri" w:cs="Calibri"/>
                <w:caps/>
                <w:color w:val="FF0000"/>
              </w:rPr>
            </w:pPr>
            <w:r>
              <w:rPr>
                <w:rFonts w:ascii="Calibri" w:hAnsi="Calibri" w:cs="Calibri"/>
                <w:color w:val="FF0000"/>
              </w:rPr>
              <w:t>Can identify genetic risks that can lead to choices about preventative treatments or reproducing</w:t>
            </w:r>
          </w:p>
        </w:tc>
      </w:tr>
      <w:tr w:rsidR="00B76C13" w14:paraId="74F27D89" w14:textId="77777777" w:rsidTr="008E138E">
        <w:tc>
          <w:tcPr>
            <w:tcW w:w="5075" w:type="dxa"/>
          </w:tcPr>
          <w:p w14:paraId="34AB57EF" w14:textId="18C31D9C" w:rsidR="00B76C13" w:rsidRPr="00B76C13" w:rsidRDefault="00B76C13" w:rsidP="00E817ED">
            <w:pPr>
              <w:pStyle w:val="ListParagraph"/>
              <w:numPr>
                <w:ilvl w:val="0"/>
                <w:numId w:val="39"/>
              </w:numPr>
              <w:spacing w:after="160" w:line="259" w:lineRule="auto"/>
              <w:ind w:left="443"/>
              <w:rPr>
                <w:rFonts w:ascii="Calibri" w:hAnsi="Calibri" w:cs="Calibri"/>
                <w:sz w:val="22"/>
                <w:szCs w:val="22"/>
              </w:rPr>
            </w:pPr>
            <w:r w:rsidRPr="005E1356">
              <w:rPr>
                <w:rFonts w:ascii="Calibri" w:hAnsi="Calibri" w:cs="Calibri"/>
                <w:sz w:val="22"/>
                <w:szCs w:val="22"/>
              </w:rPr>
              <w:t>Why can DNA probes lead to personalised medicine?</w:t>
            </w:r>
          </w:p>
        </w:tc>
        <w:tc>
          <w:tcPr>
            <w:tcW w:w="5075" w:type="dxa"/>
          </w:tcPr>
          <w:p w14:paraId="2C59327C" w14:textId="68BC2FEB" w:rsidR="00B76C13" w:rsidRPr="00091C03" w:rsidRDefault="003E756C" w:rsidP="008E138E">
            <w:pPr>
              <w:rPr>
                <w:rFonts w:ascii="Calibri" w:hAnsi="Calibri" w:cs="Calibri"/>
                <w:color w:val="FF0000"/>
              </w:rPr>
            </w:pPr>
            <w:r>
              <w:rPr>
                <w:rFonts w:ascii="Calibri" w:hAnsi="Calibri" w:cs="Calibri"/>
                <w:color w:val="FF0000"/>
              </w:rPr>
              <w:t xml:space="preserve">Some mutations mean that </w:t>
            </w:r>
            <w:r w:rsidR="007872AA">
              <w:rPr>
                <w:rFonts w:ascii="Calibri" w:hAnsi="Calibri" w:cs="Calibri"/>
                <w:color w:val="FF0000"/>
              </w:rPr>
              <w:t>only certain medications will work – DNA probes can identify if people have these mutations to make sure the treatment they receive will work</w:t>
            </w:r>
          </w:p>
        </w:tc>
      </w:tr>
    </w:tbl>
    <w:p w14:paraId="336311F7" w14:textId="77777777" w:rsidR="00F913A9" w:rsidRDefault="00F913A9" w:rsidP="00F913A9">
      <w:r>
        <w:br w:type="page"/>
      </w:r>
    </w:p>
    <w:p w14:paraId="509FB4DA" w14:textId="72EB2B1E" w:rsidR="00C46287" w:rsidRDefault="00C46287" w:rsidP="00C46287">
      <w:pPr>
        <w:jc w:val="center"/>
        <w:rPr>
          <w:rFonts w:asciiTheme="majorHAnsi" w:hAnsiTheme="majorHAnsi" w:cstheme="majorHAnsi"/>
          <w:b/>
          <w:bCs/>
          <w:sz w:val="24"/>
          <w:szCs w:val="24"/>
          <w:u w:val="single"/>
        </w:rPr>
      </w:pPr>
      <w:r>
        <w:rPr>
          <w:rFonts w:asciiTheme="majorHAnsi" w:hAnsiTheme="majorHAnsi" w:cstheme="majorHAnsi"/>
          <w:b/>
          <w:bCs/>
          <w:sz w:val="24"/>
          <w:szCs w:val="24"/>
          <w:u w:val="single"/>
        </w:rPr>
        <w:lastRenderedPageBreak/>
        <w:t xml:space="preserve">Lesson </w:t>
      </w:r>
      <w:r w:rsidR="00521D95">
        <w:rPr>
          <w:rFonts w:asciiTheme="majorHAnsi" w:hAnsiTheme="majorHAnsi" w:cstheme="majorHAnsi"/>
          <w:b/>
          <w:bCs/>
          <w:sz w:val="24"/>
          <w:szCs w:val="24"/>
          <w:u w:val="single"/>
        </w:rPr>
        <w:t>7</w:t>
      </w:r>
      <w:r>
        <w:rPr>
          <w:rFonts w:asciiTheme="majorHAnsi" w:hAnsiTheme="majorHAnsi" w:cstheme="majorHAnsi"/>
          <w:b/>
          <w:bCs/>
          <w:sz w:val="24"/>
          <w:szCs w:val="24"/>
          <w:u w:val="single"/>
        </w:rPr>
        <w:t xml:space="preserve"> Gene Therapy</w:t>
      </w:r>
    </w:p>
    <w:p w14:paraId="19E9EF42" w14:textId="77777777" w:rsidR="00C46287" w:rsidRPr="00B25721" w:rsidRDefault="00C46287" w:rsidP="00C46287">
      <w:pPr>
        <w:spacing w:after="160" w:line="259" w:lineRule="auto"/>
        <w:rPr>
          <w:rFonts w:ascii="Calibri" w:hAnsi="Calibri" w:cs="Calibri"/>
        </w:rPr>
      </w:pPr>
      <w:r w:rsidRPr="00B25721">
        <w:rPr>
          <w:rFonts w:ascii="Calibri" w:hAnsi="Calibri" w:cs="Calibri"/>
        </w:rPr>
        <w:t>Gene therapy is the manipulation of the genetics of a human cell. Gene therapy happens by inserting functional alleles into gametes or zygotes or inserting functional alleles into body cells (somatic cells).</w:t>
      </w:r>
    </w:p>
    <w:p w14:paraId="3E8C6535" w14:textId="77777777" w:rsidR="00C46287" w:rsidRPr="00B25721" w:rsidRDefault="00C46287" w:rsidP="00C46287">
      <w:pPr>
        <w:spacing w:after="160" w:line="259" w:lineRule="auto"/>
        <w:rPr>
          <w:rFonts w:ascii="Calibri" w:hAnsi="Calibri" w:cs="Calibri"/>
        </w:rPr>
      </w:pPr>
      <w:r w:rsidRPr="00B25721">
        <w:rPr>
          <w:rFonts w:ascii="Calibri" w:hAnsi="Calibri" w:cs="Calibri"/>
        </w:rPr>
        <w:t>The potential for gene therapy is huge however the challenges that have presented themselves have been very difficult to overcome. There are some success stories, however as yet there are only a few examples where gene therapy has been completely successful.</w:t>
      </w:r>
    </w:p>
    <w:p w14:paraId="2B137EDE" w14:textId="77777777" w:rsidR="00C46287" w:rsidRPr="00B25721" w:rsidRDefault="00C46287" w:rsidP="00C46287">
      <w:pPr>
        <w:spacing w:after="160" w:line="259" w:lineRule="auto"/>
        <w:rPr>
          <w:rFonts w:ascii="Calibri" w:hAnsi="Calibri" w:cs="Calibri"/>
        </w:rPr>
      </w:pPr>
      <w:r w:rsidRPr="00B25721">
        <w:rPr>
          <w:rFonts w:ascii="Calibri" w:hAnsi="Calibri" w:cs="Calibri"/>
        </w:rPr>
        <w:t xml:space="preserve">Critical to the effectiveness of gene therapy has been the success and completion of the Human Genome Project. This was a project to sequence the entire human genome and as a result we have a much better understanding of the way in which genes interact and ways in which DNA can be targeted to cure diseases or to alter function within the cell. </w:t>
      </w:r>
    </w:p>
    <w:p w14:paraId="25F6D19C" w14:textId="77777777" w:rsidR="00C46287" w:rsidRPr="00B25721" w:rsidRDefault="00C46287" w:rsidP="00C46287">
      <w:pPr>
        <w:spacing w:after="160" w:line="259" w:lineRule="auto"/>
        <w:rPr>
          <w:rFonts w:ascii="Calibri" w:hAnsi="Calibri" w:cs="Calibri"/>
        </w:rPr>
      </w:pPr>
      <w:r w:rsidRPr="003F2527">
        <w:rPr>
          <w:rFonts w:ascii="Calibri" w:hAnsi="Calibri" w:cs="Calibri"/>
          <w:b/>
          <w:bCs/>
          <w:noProof/>
        </w:rPr>
        <w:drawing>
          <wp:anchor distT="0" distB="0" distL="114300" distR="114300" simplePos="0" relativeHeight="251703296" behindDoc="0" locked="0" layoutInCell="1" allowOverlap="1" wp14:anchorId="1CF6BF7D" wp14:editId="411CDE79">
            <wp:simplePos x="0" y="0"/>
            <wp:positionH relativeFrom="column">
              <wp:posOffset>3519170</wp:posOffset>
            </wp:positionH>
            <wp:positionV relativeFrom="paragraph">
              <wp:posOffset>578071</wp:posOffset>
            </wp:positionV>
            <wp:extent cx="3095625" cy="2273300"/>
            <wp:effectExtent l="0" t="0" r="9525" b="0"/>
            <wp:wrapSquare wrapText="bothSides"/>
            <wp:docPr id="1126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5">
                      <a:extLst>
                        <a:ext uri="{28A0092B-C50C-407E-A947-70E740481C1C}">
                          <a14:useLocalDpi xmlns:a14="http://schemas.microsoft.com/office/drawing/2010/main" val="0"/>
                        </a:ext>
                      </a:extLst>
                    </a:blip>
                    <a:srcRect/>
                    <a:stretch>
                      <a:fillRect/>
                    </a:stretch>
                  </pic:blipFill>
                  <pic:spPr>
                    <a:xfrm>
                      <a:off x="0" y="0"/>
                      <a:ext cx="3095625" cy="2273300"/>
                    </a:xfrm>
                    <a:prstGeom prst="rect">
                      <a:avLst/>
                    </a:prstGeom>
                    <a:ln/>
                  </pic:spPr>
                </pic:pic>
              </a:graphicData>
            </a:graphic>
          </wp:anchor>
        </w:drawing>
      </w:r>
      <w:r w:rsidRPr="00B25721">
        <w:rPr>
          <w:rFonts w:ascii="Calibri" w:hAnsi="Calibri" w:cs="Calibri"/>
        </w:rPr>
        <w:t>The basic principle of gene therapy is to insert a functional allele of a particular gene into the cells that contain only mutated and non-functioning alleles of that gene. If the inserted allele is expressed than the individual will produce a functioning protein and no longer have the symptoms associated with the genetic disorder.</w:t>
      </w:r>
    </w:p>
    <w:p w14:paraId="08D401AD" w14:textId="77777777" w:rsidR="00C46287" w:rsidRPr="003F2527" w:rsidRDefault="00C46287" w:rsidP="00C46287">
      <w:pPr>
        <w:spacing w:after="160" w:line="259" w:lineRule="auto"/>
        <w:rPr>
          <w:rFonts w:ascii="Calibri" w:hAnsi="Calibri" w:cs="Calibri"/>
          <w:b/>
          <w:bCs/>
        </w:rPr>
      </w:pPr>
      <w:r w:rsidRPr="003F2527">
        <w:rPr>
          <w:rFonts w:ascii="Calibri" w:hAnsi="Calibri" w:cs="Calibri"/>
          <w:b/>
          <w:bCs/>
        </w:rPr>
        <w:t xml:space="preserve">Somatic Cell </w:t>
      </w:r>
      <w:r>
        <w:rPr>
          <w:rFonts w:ascii="Calibri" w:hAnsi="Calibri" w:cs="Calibri"/>
          <w:b/>
          <w:bCs/>
        </w:rPr>
        <w:t xml:space="preserve">Gene </w:t>
      </w:r>
      <w:r w:rsidRPr="003F2527">
        <w:rPr>
          <w:rFonts w:ascii="Calibri" w:hAnsi="Calibri" w:cs="Calibri"/>
          <w:b/>
          <w:bCs/>
        </w:rPr>
        <w:t>Therapy</w:t>
      </w:r>
    </w:p>
    <w:p w14:paraId="4850FF92" w14:textId="77777777" w:rsidR="00C46287" w:rsidRDefault="00C46287" w:rsidP="00C46287">
      <w:pPr>
        <w:spacing w:after="160"/>
        <w:rPr>
          <w:rFonts w:ascii="Calibri" w:hAnsi="Calibri" w:cs="Calibri"/>
        </w:rPr>
      </w:pPr>
      <w:r w:rsidRPr="00B25721">
        <w:rPr>
          <w:rFonts w:ascii="Calibri" w:hAnsi="Calibri" w:cs="Calibri"/>
        </w:rPr>
        <w:t>Somatic cell gene therapy affects only certain cell types.</w:t>
      </w:r>
      <w:r>
        <w:rPr>
          <w:rFonts w:ascii="Calibri" w:hAnsi="Calibri" w:cs="Calibri"/>
        </w:rPr>
        <w:t xml:space="preserve"> </w:t>
      </w:r>
      <w:r w:rsidRPr="00B25721">
        <w:rPr>
          <w:rFonts w:ascii="Calibri" w:hAnsi="Calibri" w:cs="Calibri"/>
        </w:rPr>
        <w:t>The alterations made to the patient’s genome in those cells are not passed on to the patients’ offspring. Our example of somatic cell gene therapy is cystic fibrosis, a genetic disease where there is a mutated version of a gene that is critical to the functioning of several important body functions.</w:t>
      </w:r>
    </w:p>
    <w:p w14:paraId="666966F1" w14:textId="77777777" w:rsidR="00C46287" w:rsidRPr="00B25721" w:rsidRDefault="00C46287" w:rsidP="00C46287">
      <w:pPr>
        <w:widowControl w:val="0"/>
        <w:spacing w:before="100" w:line="192" w:lineRule="auto"/>
        <w:rPr>
          <w:rFonts w:ascii="Calibri" w:eastAsia="Calibri" w:hAnsi="Calibri" w:cs="Calibri"/>
        </w:rPr>
      </w:pPr>
      <w:r w:rsidRPr="00B25721">
        <w:rPr>
          <w:rFonts w:ascii="Calibri" w:eastAsia="Calibri" w:hAnsi="Calibri" w:cs="Calibri"/>
          <w:b/>
        </w:rPr>
        <w:t xml:space="preserve">Cystic Fibrosis  </w:t>
      </w:r>
    </w:p>
    <w:p w14:paraId="749F22C2" w14:textId="77777777" w:rsidR="00C46287" w:rsidRPr="00F0785B" w:rsidRDefault="00C46287" w:rsidP="00C46287">
      <w:pPr>
        <w:widowControl w:val="0"/>
        <w:spacing w:before="100"/>
        <w:rPr>
          <w:rFonts w:ascii="Calibri" w:eastAsia="Calibri" w:hAnsi="Calibri" w:cs="Calibri"/>
        </w:rPr>
      </w:pPr>
      <w:r w:rsidRPr="00F0785B">
        <w:rPr>
          <w:rFonts w:ascii="Calibri" w:eastAsia="Calibri" w:hAnsi="Calibri" w:cs="Calibri"/>
        </w:rPr>
        <w:t>Individual inherits two faulty recessive alleles for the CFTR gene</w:t>
      </w:r>
      <w:r>
        <w:rPr>
          <w:rFonts w:ascii="Calibri" w:eastAsia="Calibri" w:hAnsi="Calibri" w:cs="Calibri"/>
        </w:rPr>
        <w:t xml:space="preserve">. </w:t>
      </w:r>
      <w:r w:rsidRPr="00F0785B">
        <w:rPr>
          <w:rFonts w:ascii="Calibri" w:eastAsia="Calibri" w:hAnsi="Calibri" w:cs="Calibri"/>
        </w:rPr>
        <w:t>Differentiated cells cannot express this gene normally due to it being faulty so they lack the CFTR protein</w:t>
      </w:r>
      <w:r>
        <w:rPr>
          <w:rFonts w:ascii="Calibri" w:eastAsia="Calibri" w:hAnsi="Calibri" w:cs="Calibri"/>
        </w:rPr>
        <w:t xml:space="preserve">. </w:t>
      </w:r>
      <w:r w:rsidRPr="00F0785B">
        <w:rPr>
          <w:rFonts w:ascii="Calibri" w:eastAsia="Calibri" w:hAnsi="Calibri" w:cs="Calibri"/>
        </w:rPr>
        <w:t xml:space="preserve">The CFTR protein is a transmembrane chloride ion channel. </w:t>
      </w:r>
    </w:p>
    <w:p w14:paraId="18056C4F" w14:textId="77777777" w:rsidR="00C46287" w:rsidRPr="00F0785B" w:rsidRDefault="00C46287" w:rsidP="00C46287">
      <w:pPr>
        <w:widowControl w:val="0"/>
        <w:spacing w:before="100"/>
        <w:rPr>
          <w:rFonts w:ascii="Calibri" w:eastAsia="Calibri" w:hAnsi="Calibri" w:cs="Calibri"/>
        </w:rPr>
      </w:pPr>
      <w:r w:rsidRPr="00F0785B">
        <w:rPr>
          <w:rFonts w:ascii="Calibri" w:eastAsia="Calibri" w:hAnsi="Calibri" w:cs="Calibri"/>
        </w:rPr>
        <w:t xml:space="preserve">Cells will function normally if functioning alleles for this gene can be delivered into the cell so it can make the protein. </w:t>
      </w:r>
    </w:p>
    <w:p w14:paraId="2318C1AE" w14:textId="77777777" w:rsidR="00C46287" w:rsidRDefault="00C46287" w:rsidP="00C46287">
      <w:pPr>
        <w:widowControl w:val="0"/>
        <w:spacing w:before="100"/>
        <w:rPr>
          <w:rFonts w:ascii="Calibri" w:eastAsia="Calibri" w:hAnsi="Calibri" w:cs="Calibri"/>
        </w:rPr>
      </w:pPr>
      <w:r w:rsidRPr="00ED02C0">
        <w:rPr>
          <w:noProof/>
          <w:sz w:val="24"/>
          <w:szCs w:val="24"/>
        </w:rPr>
        <w:drawing>
          <wp:anchor distT="0" distB="0" distL="114300" distR="114300" simplePos="0" relativeHeight="251704320" behindDoc="0" locked="0" layoutInCell="1" allowOverlap="1" wp14:anchorId="0B8FAD6A" wp14:editId="21FC6CBD">
            <wp:simplePos x="0" y="0"/>
            <wp:positionH relativeFrom="column">
              <wp:posOffset>-2540</wp:posOffset>
            </wp:positionH>
            <wp:positionV relativeFrom="paragraph">
              <wp:posOffset>48482</wp:posOffset>
            </wp:positionV>
            <wp:extent cx="3095625" cy="3489325"/>
            <wp:effectExtent l="19050" t="19050" r="28575" b="15875"/>
            <wp:wrapSquare wrapText="bothSides"/>
            <wp:docPr id="40"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86">
                      <a:extLst>
                        <a:ext uri="{BEBA8EAE-BF5A-486C-A8C5-ECC9F3942E4B}">
                          <a14:imgProps xmlns:a14="http://schemas.microsoft.com/office/drawing/2010/main">
                            <a14:imgLayer r:embed="rId87">
                              <a14:imgEffect>
                                <a14:sharpenSoften amount="25000"/>
                              </a14:imgEffect>
                              <a14:imgEffect>
                                <a14:saturation sat="200000"/>
                              </a14:imgEffect>
                            </a14:imgLayer>
                          </a14:imgProps>
                        </a:ext>
                        <a:ext uri="{28A0092B-C50C-407E-A947-70E740481C1C}">
                          <a14:useLocalDpi xmlns:a14="http://schemas.microsoft.com/office/drawing/2010/main" val="0"/>
                        </a:ext>
                      </a:extLst>
                    </a:blip>
                    <a:srcRect/>
                    <a:stretch>
                      <a:fillRect/>
                    </a:stretch>
                  </pic:blipFill>
                  <pic:spPr>
                    <a:xfrm>
                      <a:off x="0" y="0"/>
                      <a:ext cx="3095625" cy="3489325"/>
                    </a:xfrm>
                    <a:prstGeom prst="rect">
                      <a:avLst/>
                    </a:prstGeom>
                    <a:ln>
                      <a:solidFill>
                        <a:schemeClr val="tx1"/>
                      </a:solidFill>
                    </a:ln>
                  </pic:spPr>
                </pic:pic>
              </a:graphicData>
            </a:graphic>
            <wp14:sizeRelV relativeFrom="margin">
              <wp14:pctHeight>0</wp14:pctHeight>
            </wp14:sizeRelV>
          </wp:anchor>
        </w:drawing>
      </w:r>
      <w:r w:rsidRPr="00ED02C0">
        <w:rPr>
          <w:rFonts w:ascii="Calibri" w:eastAsia="Calibri" w:hAnsi="Calibri" w:cs="Calibri"/>
        </w:rPr>
        <w:t>There are various methods available for delivering the functioning alleles to the patient's body cells. In this example the vector is a liposome. Normal alleles are packaged within small spheres of lipid bilayer to make liposomes.</w:t>
      </w:r>
    </w:p>
    <w:p w14:paraId="07CB05C8" w14:textId="77777777" w:rsidR="00C46287" w:rsidRPr="00ED02C0" w:rsidRDefault="00C46287" w:rsidP="00C46287">
      <w:pPr>
        <w:widowControl w:val="0"/>
        <w:spacing w:before="100"/>
        <w:rPr>
          <w:rFonts w:ascii="Calibri" w:eastAsia="Calibri" w:hAnsi="Calibri" w:cs="Calibri"/>
        </w:rPr>
      </w:pPr>
      <w:r>
        <w:rPr>
          <w:rFonts w:ascii="Calibri" w:eastAsia="Calibri" w:hAnsi="Calibri" w:cs="Calibri"/>
        </w:rPr>
        <w:t>Method:</w:t>
      </w:r>
    </w:p>
    <w:p w14:paraId="12A98DC5" w14:textId="77777777" w:rsidR="00C46287" w:rsidRPr="00ED02C0" w:rsidRDefault="00C46287" w:rsidP="00E817ED">
      <w:pPr>
        <w:pStyle w:val="ListParagraph"/>
        <w:widowControl w:val="0"/>
        <w:numPr>
          <w:ilvl w:val="0"/>
          <w:numId w:val="36"/>
        </w:numPr>
        <w:spacing w:line="276" w:lineRule="auto"/>
        <w:ind w:left="5529"/>
        <w:rPr>
          <w:rFonts w:ascii="Calibri" w:eastAsia="Calibri" w:hAnsi="Calibri" w:cs="Calibri"/>
          <w:sz w:val="22"/>
          <w:szCs w:val="22"/>
        </w:rPr>
      </w:pPr>
      <w:r w:rsidRPr="00ED02C0">
        <w:rPr>
          <w:rFonts w:ascii="Calibri" w:eastAsia="Calibri" w:hAnsi="Calibri" w:cs="Calibri"/>
          <w:sz w:val="22"/>
          <w:szCs w:val="22"/>
        </w:rPr>
        <w:t>The liposomes are placed into an aerosol inhaler and sprayed into the noses of patients.</w:t>
      </w:r>
    </w:p>
    <w:p w14:paraId="0DB07651" w14:textId="77777777" w:rsidR="00C46287" w:rsidRPr="00ED02C0" w:rsidRDefault="00C46287" w:rsidP="00E817ED">
      <w:pPr>
        <w:pStyle w:val="ListParagraph"/>
        <w:widowControl w:val="0"/>
        <w:numPr>
          <w:ilvl w:val="0"/>
          <w:numId w:val="36"/>
        </w:numPr>
        <w:spacing w:line="276" w:lineRule="auto"/>
        <w:ind w:left="5529"/>
        <w:rPr>
          <w:rFonts w:ascii="Calibri" w:eastAsia="Calibri" w:hAnsi="Calibri" w:cs="Calibri"/>
          <w:sz w:val="22"/>
          <w:szCs w:val="22"/>
        </w:rPr>
      </w:pPr>
      <w:r w:rsidRPr="00ED02C0">
        <w:rPr>
          <w:rFonts w:ascii="Calibri" w:eastAsia="Calibri" w:hAnsi="Calibri" w:cs="Calibri"/>
          <w:sz w:val="22"/>
          <w:szCs w:val="22"/>
        </w:rPr>
        <w:t xml:space="preserve">Some liposomes will pass through the plasma membrane of the cells lining the respiratory tract. </w:t>
      </w:r>
    </w:p>
    <w:p w14:paraId="45B7BA4C" w14:textId="77777777" w:rsidR="00C46287" w:rsidRPr="00ED02C0" w:rsidRDefault="00C46287" w:rsidP="00E817ED">
      <w:pPr>
        <w:pStyle w:val="ListParagraph"/>
        <w:widowControl w:val="0"/>
        <w:numPr>
          <w:ilvl w:val="0"/>
          <w:numId w:val="36"/>
        </w:numPr>
        <w:spacing w:line="276" w:lineRule="auto"/>
        <w:ind w:left="5529"/>
        <w:rPr>
          <w:rFonts w:ascii="Calibri" w:eastAsia="Calibri" w:hAnsi="Calibri" w:cs="Calibri"/>
          <w:sz w:val="22"/>
          <w:szCs w:val="22"/>
        </w:rPr>
      </w:pPr>
      <w:r w:rsidRPr="00ED02C0">
        <w:rPr>
          <w:rFonts w:ascii="Calibri" w:eastAsia="Calibri" w:hAnsi="Calibri" w:cs="Calibri"/>
          <w:sz w:val="22"/>
          <w:szCs w:val="22"/>
        </w:rPr>
        <w:t>Some liposomes will then pass through the nuclear envelope and insert into the host genome.</w:t>
      </w:r>
    </w:p>
    <w:p w14:paraId="3472CA48" w14:textId="77777777" w:rsidR="00C46287" w:rsidRPr="00ED02C0" w:rsidRDefault="00C46287" w:rsidP="00E817ED">
      <w:pPr>
        <w:pStyle w:val="ListParagraph"/>
        <w:widowControl w:val="0"/>
        <w:numPr>
          <w:ilvl w:val="0"/>
          <w:numId w:val="36"/>
        </w:numPr>
        <w:spacing w:line="276" w:lineRule="auto"/>
        <w:ind w:left="5529"/>
        <w:rPr>
          <w:rFonts w:ascii="Calibri" w:eastAsia="Calibri" w:hAnsi="Calibri" w:cs="Calibri"/>
          <w:sz w:val="22"/>
          <w:szCs w:val="22"/>
        </w:rPr>
      </w:pPr>
      <w:r w:rsidRPr="00ED02C0">
        <w:rPr>
          <w:rFonts w:ascii="Calibri" w:eastAsia="Calibri" w:hAnsi="Calibri" w:cs="Calibri"/>
          <w:sz w:val="22"/>
          <w:szCs w:val="22"/>
        </w:rPr>
        <w:t>The host cell will express the CFTR protein.</w:t>
      </w:r>
    </w:p>
    <w:p w14:paraId="32C6E960" w14:textId="77777777" w:rsidR="00C46287" w:rsidRPr="00ED02C0" w:rsidRDefault="00C46287" w:rsidP="00C46287">
      <w:pPr>
        <w:widowControl w:val="0"/>
        <w:spacing w:before="100"/>
        <w:rPr>
          <w:rFonts w:ascii="Calibri" w:eastAsia="Calibri" w:hAnsi="Calibri" w:cs="Calibri"/>
        </w:rPr>
      </w:pPr>
      <w:r w:rsidRPr="00ED02C0">
        <w:rPr>
          <w:rFonts w:ascii="Calibri" w:eastAsia="Calibri" w:hAnsi="Calibri" w:cs="Calibri"/>
        </w:rPr>
        <w:t>This treatment has to be repeated every two weeks because the epithelial cells lining the respiratory tract are replaced every 10-14 days.</w:t>
      </w:r>
    </w:p>
    <w:p w14:paraId="13F3CAB7" w14:textId="77777777" w:rsidR="00C46287" w:rsidRDefault="00C46287" w:rsidP="00C46287">
      <w:pPr>
        <w:spacing w:after="160"/>
        <w:rPr>
          <w:b/>
          <w:bCs/>
          <w:sz w:val="24"/>
          <w:szCs w:val="24"/>
        </w:rPr>
      </w:pPr>
    </w:p>
    <w:p w14:paraId="5B84CD36" w14:textId="006C8A0E" w:rsidR="00A25DA1" w:rsidRDefault="00A25DA1" w:rsidP="00334CD0">
      <w:pPr>
        <w:spacing w:line="259" w:lineRule="auto"/>
        <w:rPr>
          <w:rFonts w:ascii="Calibri" w:hAnsi="Calibri" w:cs="Calibri"/>
          <w:b/>
        </w:rPr>
      </w:pPr>
      <w:r>
        <w:rPr>
          <w:rFonts w:ascii="Calibri" w:hAnsi="Calibri" w:cs="Calibri"/>
          <w:b/>
        </w:rPr>
        <w:lastRenderedPageBreak/>
        <w:t>Viral Vectors</w:t>
      </w:r>
    </w:p>
    <w:p w14:paraId="5EF8E498" w14:textId="425B28C3" w:rsidR="00D324FE" w:rsidRPr="00D324FE" w:rsidRDefault="00D324FE" w:rsidP="00334CD0">
      <w:pPr>
        <w:spacing w:line="259" w:lineRule="auto"/>
        <w:rPr>
          <w:rFonts w:ascii="Calibri" w:hAnsi="Calibri" w:cs="Calibri"/>
          <w:bCs/>
        </w:rPr>
      </w:pPr>
      <w:r w:rsidRPr="00D324FE">
        <w:rPr>
          <w:rFonts w:ascii="Calibri" w:hAnsi="Calibri" w:cs="Calibri"/>
          <w:bCs/>
        </w:rPr>
        <w:t>A genetically engineered virus can be used as a vector to deliver the functional gene copy. Scientists modify the viral genome removing the disease-causing genes, and th</w:t>
      </w:r>
      <w:r>
        <w:rPr>
          <w:rFonts w:ascii="Calibri" w:hAnsi="Calibri" w:cs="Calibri"/>
          <w:bCs/>
        </w:rPr>
        <w:t xml:space="preserve">e </w:t>
      </w:r>
      <w:r w:rsidRPr="00D324FE">
        <w:rPr>
          <w:rFonts w:ascii="Calibri" w:hAnsi="Calibri" w:cs="Calibri"/>
          <w:bCs/>
        </w:rPr>
        <w:t>human DNA fragment inserted. Viruses are used because they are already engineered to encapsulate and deliver genes to human cells to be transcribed and translated into proteins. Lung cells will be infected with the viral vector which unloads its genetic material containing the functional human gene into the cells. The difficulty is guaranteeing that the gene will get into the lung cells before the vector is destroyed by the body’s immune system</w:t>
      </w:r>
      <w:r w:rsidR="00334CD0">
        <w:rPr>
          <w:rFonts w:ascii="Calibri" w:hAnsi="Calibri" w:cs="Calibri"/>
          <w:bCs/>
        </w:rPr>
        <w:t xml:space="preserve">. </w:t>
      </w:r>
      <w:r w:rsidRPr="00D324FE">
        <w:rPr>
          <w:rFonts w:ascii="Calibri" w:hAnsi="Calibri" w:cs="Calibri"/>
          <w:bCs/>
        </w:rPr>
        <w:t>The use of viruses as vectors also carries a risk as they could be toxic or cause immune and inflammatory responses. The viral vector also has the potential to reactivate its ability to cause disease</w:t>
      </w:r>
    </w:p>
    <w:p w14:paraId="0AB482DC" w14:textId="0B1263A1" w:rsidR="00C46287" w:rsidRPr="00B642DD" w:rsidRDefault="00C46287" w:rsidP="00334CD0">
      <w:pPr>
        <w:spacing w:line="259" w:lineRule="auto"/>
        <w:rPr>
          <w:rFonts w:ascii="Calibri" w:hAnsi="Calibri" w:cs="Calibri"/>
        </w:rPr>
      </w:pPr>
      <w:r w:rsidRPr="00B642DD">
        <w:rPr>
          <w:rFonts w:ascii="Calibri" w:hAnsi="Calibri" w:cs="Calibri"/>
          <w:b/>
        </w:rPr>
        <w:t>Germline Gene therapy</w:t>
      </w:r>
      <w:r w:rsidRPr="00B642DD">
        <w:rPr>
          <w:rFonts w:ascii="Calibri" w:hAnsi="Calibri" w:cs="Calibri"/>
        </w:rPr>
        <w:t xml:space="preserve"> </w:t>
      </w:r>
    </w:p>
    <w:p w14:paraId="6B986DEC" w14:textId="33750F00" w:rsidR="00C46287" w:rsidRPr="00B642DD" w:rsidRDefault="00C46287" w:rsidP="00334CD0">
      <w:pPr>
        <w:spacing w:line="259" w:lineRule="auto"/>
        <w:rPr>
          <w:rFonts w:ascii="Calibri" w:hAnsi="Calibri" w:cs="Calibri"/>
        </w:rPr>
      </w:pPr>
      <w:r w:rsidRPr="00B642DD">
        <w:rPr>
          <w:rFonts w:ascii="Calibri" w:hAnsi="Calibri" w:cs="Calibri"/>
        </w:rPr>
        <w:t xml:space="preserve">Germline gene therapy alters the gamete or zygote of the organism. This type of gene therapy has the potential to change the genetic make-up of the descendants of the original patient, none of whom would have given consent there are also concerns about how the genes may be inserted. </w:t>
      </w:r>
    </w:p>
    <w:p w14:paraId="7EA61324" w14:textId="1EDC9082" w:rsidR="00C46287" w:rsidRPr="00B642DD" w:rsidRDefault="00C46287" w:rsidP="00C46287">
      <w:pPr>
        <w:spacing w:after="160" w:line="259" w:lineRule="auto"/>
        <w:rPr>
          <w:rFonts w:ascii="Calibri" w:hAnsi="Calibri" w:cs="Calibri"/>
        </w:rPr>
      </w:pPr>
      <w:r w:rsidRPr="00B642DD">
        <w:rPr>
          <w:rFonts w:ascii="Calibri" w:hAnsi="Calibri" w:cs="Calibri"/>
        </w:rPr>
        <w:t>These genes may find their way to a location that could disrupt the expression or regulation of other genes or increase the risk of cancer. Strict guidelines are drawn up by the regulatory bodies and ethics committees consider it impermissible in humans.</w:t>
      </w:r>
    </w:p>
    <w:p w14:paraId="443953B3" w14:textId="77777777" w:rsidR="00C46287" w:rsidRPr="00334CD0" w:rsidRDefault="00C46287" w:rsidP="00C46287">
      <w:pPr>
        <w:spacing w:after="160" w:line="259" w:lineRule="auto"/>
        <w:jc w:val="center"/>
        <w:rPr>
          <w:rFonts w:ascii="Oswald" w:eastAsia="Oswald" w:hAnsi="Oswald" w:cs="Oswald"/>
          <w:color w:val="FF0000"/>
          <w:sz w:val="36"/>
          <w:szCs w:val="36"/>
        </w:rPr>
      </w:pPr>
      <w:r w:rsidRPr="00334CD0">
        <w:rPr>
          <w:rFonts w:ascii="Oswald" w:eastAsia="Oswald" w:hAnsi="Oswald" w:cs="Oswald"/>
          <w:sz w:val="36"/>
          <w:szCs w:val="36"/>
        </w:rPr>
        <w:t xml:space="preserve">ETHICAL ISSUES: </w:t>
      </w:r>
      <w:r w:rsidRPr="00334CD0">
        <w:rPr>
          <w:rFonts w:ascii="Oswald" w:eastAsia="Oswald" w:hAnsi="Oswald" w:cs="Oswald"/>
          <w:color w:val="00FF00"/>
          <w:sz w:val="36"/>
          <w:szCs w:val="36"/>
        </w:rPr>
        <w:t xml:space="preserve">POSITIVE </w:t>
      </w:r>
      <w:r w:rsidRPr="00334CD0">
        <w:rPr>
          <w:rFonts w:ascii="Oswald" w:eastAsia="Oswald" w:hAnsi="Oswald" w:cs="Oswald"/>
          <w:sz w:val="36"/>
          <w:szCs w:val="36"/>
        </w:rPr>
        <w:t xml:space="preserve">AND </w:t>
      </w:r>
      <w:r w:rsidRPr="00334CD0">
        <w:rPr>
          <w:rFonts w:ascii="Oswald" w:eastAsia="Oswald" w:hAnsi="Oswald" w:cs="Oswald"/>
          <w:color w:val="FF0000"/>
          <w:sz w:val="36"/>
          <w:szCs w:val="36"/>
        </w:rPr>
        <w:t>NEGATIVE</w:t>
      </w:r>
    </w:p>
    <w:tbl>
      <w:tblPr>
        <w:tblW w:w="10806"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86"/>
        <w:gridCol w:w="3561"/>
        <w:gridCol w:w="3859"/>
      </w:tblGrid>
      <w:tr w:rsidR="00C46287" w:rsidRPr="00A25DA1" w14:paraId="6498776A" w14:textId="77777777" w:rsidTr="008E138E">
        <w:tc>
          <w:tcPr>
            <w:tcW w:w="338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64CCB2C" w14:textId="77777777" w:rsidR="00C46287" w:rsidRPr="00A25DA1" w:rsidRDefault="00C46287" w:rsidP="008E138E">
            <w:pPr>
              <w:widowControl w:val="0"/>
              <w:spacing w:line="240" w:lineRule="auto"/>
              <w:jc w:val="center"/>
              <w:rPr>
                <w:rFonts w:ascii="Calibri" w:hAnsi="Calibri" w:cs="Calibri"/>
              </w:rPr>
            </w:pPr>
            <w:r w:rsidRPr="00A25DA1">
              <w:rPr>
                <w:rFonts w:ascii="Calibri" w:hAnsi="Calibri" w:cs="Calibri"/>
                <w:noProof/>
              </w:rPr>
              <w:drawing>
                <wp:inline distT="114300" distB="114300" distL="114300" distR="114300" wp14:anchorId="6BE44F19" wp14:editId="30BB5404">
                  <wp:extent cx="917935" cy="873457"/>
                  <wp:effectExtent l="0" t="0" r="0" b="3175"/>
                  <wp:docPr id="3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88"/>
                          <a:srcRect/>
                          <a:stretch>
                            <a:fillRect/>
                          </a:stretch>
                        </pic:blipFill>
                        <pic:spPr>
                          <a:xfrm>
                            <a:off x="0" y="0"/>
                            <a:ext cx="919865" cy="875293"/>
                          </a:xfrm>
                          <a:prstGeom prst="rect">
                            <a:avLst/>
                          </a:prstGeom>
                          <a:ln/>
                        </pic:spPr>
                      </pic:pic>
                    </a:graphicData>
                  </a:graphic>
                </wp:inline>
              </w:drawing>
            </w:r>
          </w:p>
        </w:tc>
        <w:tc>
          <w:tcPr>
            <w:tcW w:w="35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B1B4C53" w14:textId="77777777" w:rsidR="00C46287" w:rsidRPr="00A25DA1" w:rsidRDefault="00C46287" w:rsidP="008E138E">
            <w:pPr>
              <w:widowControl w:val="0"/>
              <w:spacing w:line="240" w:lineRule="auto"/>
              <w:jc w:val="center"/>
              <w:rPr>
                <w:rFonts w:ascii="Calibri" w:hAnsi="Calibri" w:cs="Calibri"/>
              </w:rPr>
            </w:pPr>
            <w:r w:rsidRPr="00A25DA1">
              <w:rPr>
                <w:rFonts w:ascii="Calibri" w:hAnsi="Calibri" w:cs="Calibri"/>
              </w:rPr>
              <w:t xml:space="preserve">     </w:t>
            </w:r>
            <w:r w:rsidRPr="00A25DA1">
              <w:rPr>
                <w:rFonts w:ascii="Calibri" w:hAnsi="Calibri" w:cs="Calibri"/>
                <w:noProof/>
              </w:rPr>
              <w:drawing>
                <wp:inline distT="114300" distB="114300" distL="114300" distR="114300" wp14:anchorId="1D92E084" wp14:editId="26BBF13C">
                  <wp:extent cx="901444" cy="941696"/>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9"/>
                          <a:srcRect/>
                          <a:stretch>
                            <a:fillRect/>
                          </a:stretch>
                        </pic:blipFill>
                        <pic:spPr>
                          <a:xfrm>
                            <a:off x="0" y="0"/>
                            <a:ext cx="905323" cy="945749"/>
                          </a:xfrm>
                          <a:prstGeom prst="rect">
                            <a:avLst/>
                          </a:prstGeom>
                          <a:ln/>
                        </pic:spPr>
                      </pic:pic>
                    </a:graphicData>
                  </a:graphic>
                </wp:inline>
              </w:drawing>
            </w:r>
          </w:p>
        </w:tc>
        <w:tc>
          <w:tcPr>
            <w:tcW w:w="385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14BD0DC" w14:textId="77777777" w:rsidR="00C46287" w:rsidRPr="00A25DA1" w:rsidRDefault="00C46287" w:rsidP="008E138E">
            <w:pPr>
              <w:widowControl w:val="0"/>
              <w:spacing w:line="240" w:lineRule="auto"/>
              <w:jc w:val="center"/>
              <w:rPr>
                <w:rFonts w:ascii="Calibri" w:hAnsi="Calibri" w:cs="Calibri"/>
              </w:rPr>
            </w:pPr>
            <w:r w:rsidRPr="00A25DA1">
              <w:rPr>
                <w:rFonts w:ascii="Calibri" w:hAnsi="Calibri" w:cs="Calibri"/>
                <w:noProof/>
              </w:rPr>
              <w:drawing>
                <wp:inline distT="114300" distB="114300" distL="114300" distR="114300" wp14:anchorId="13225701" wp14:editId="27706A6D">
                  <wp:extent cx="938264" cy="941070"/>
                  <wp:effectExtent l="0" t="0" r="0" b="0"/>
                  <wp:docPr id="44"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90"/>
                          <a:srcRect/>
                          <a:stretch>
                            <a:fillRect/>
                          </a:stretch>
                        </pic:blipFill>
                        <pic:spPr>
                          <a:xfrm>
                            <a:off x="0" y="0"/>
                            <a:ext cx="941021" cy="943835"/>
                          </a:xfrm>
                          <a:prstGeom prst="rect">
                            <a:avLst/>
                          </a:prstGeom>
                          <a:ln/>
                        </pic:spPr>
                      </pic:pic>
                    </a:graphicData>
                  </a:graphic>
                </wp:inline>
              </w:drawing>
            </w:r>
          </w:p>
        </w:tc>
      </w:tr>
      <w:tr w:rsidR="00C46287" w:rsidRPr="00A25DA1" w14:paraId="6D84B589" w14:textId="77777777" w:rsidTr="008E138E">
        <w:tc>
          <w:tcPr>
            <w:tcW w:w="338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82A0223" w14:textId="77777777" w:rsidR="00C46287" w:rsidRPr="00A25DA1" w:rsidRDefault="00C46287" w:rsidP="008E138E">
            <w:pPr>
              <w:widowControl w:val="0"/>
              <w:spacing w:line="240" w:lineRule="auto"/>
              <w:jc w:val="center"/>
              <w:rPr>
                <w:rFonts w:ascii="Calibri" w:eastAsia="Oswald" w:hAnsi="Calibri" w:cs="Calibri"/>
                <w:color w:val="00FF00"/>
              </w:rPr>
            </w:pPr>
            <w:r w:rsidRPr="00A25DA1">
              <w:rPr>
                <w:rFonts w:ascii="Calibri" w:eastAsia="Oswald" w:hAnsi="Calibri" w:cs="Calibri"/>
                <w:color w:val="00FF00"/>
              </w:rPr>
              <w:t>Animal</w:t>
            </w:r>
          </w:p>
        </w:tc>
        <w:tc>
          <w:tcPr>
            <w:tcW w:w="35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EA0D062" w14:textId="77777777" w:rsidR="00C46287" w:rsidRPr="00A25DA1" w:rsidRDefault="00C46287" w:rsidP="008E138E">
            <w:pPr>
              <w:widowControl w:val="0"/>
              <w:spacing w:line="240" w:lineRule="auto"/>
              <w:jc w:val="center"/>
              <w:rPr>
                <w:rFonts w:ascii="Calibri" w:eastAsia="Oswald" w:hAnsi="Calibri" w:cs="Calibri"/>
                <w:color w:val="00FF00"/>
              </w:rPr>
            </w:pPr>
            <w:r w:rsidRPr="00A25DA1">
              <w:rPr>
                <w:rFonts w:ascii="Calibri" w:eastAsia="Oswald" w:hAnsi="Calibri" w:cs="Calibri"/>
                <w:color w:val="00FF00"/>
              </w:rPr>
              <w:t>Plant</w:t>
            </w:r>
          </w:p>
        </w:tc>
        <w:tc>
          <w:tcPr>
            <w:tcW w:w="385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A670702" w14:textId="77777777" w:rsidR="00C46287" w:rsidRPr="00A25DA1" w:rsidRDefault="00C46287" w:rsidP="008E138E">
            <w:pPr>
              <w:widowControl w:val="0"/>
              <w:spacing w:line="240" w:lineRule="auto"/>
              <w:jc w:val="center"/>
              <w:rPr>
                <w:rFonts w:ascii="Calibri" w:eastAsia="Oswald" w:hAnsi="Calibri" w:cs="Calibri"/>
                <w:color w:val="00FF00"/>
              </w:rPr>
            </w:pPr>
            <w:r w:rsidRPr="00A25DA1">
              <w:rPr>
                <w:rFonts w:ascii="Calibri" w:eastAsia="Oswald" w:hAnsi="Calibri" w:cs="Calibri"/>
                <w:color w:val="00FF00"/>
              </w:rPr>
              <w:t>Bacteria</w:t>
            </w:r>
          </w:p>
        </w:tc>
      </w:tr>
      <w:tr w:rsidR="00C46287" w:rsidRPr="00A25DA1" w14:paraId="4642D8A6" w14:textId="77777777" w:rsidTr="008E138E">
        <w:tc>
          <w:tcPr>
            <w:tcW w:w="338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735327F" w14:textId="77777777" w:rsidR="00C46287" w:rsidRPr="00A25DA1" w:rsidRDefault="00C46287" w:rsidP="00E817ED">
            <w:pPr>
              <w:widowControl w:val="0"/>
              <w:numPr>
                <w:ilvl w:val="0"/>
                <w:numId w:val="8"/>
              </w:numPr>
              <w:spacing w:line="240" w:lineRule="auto"/>
              <w:ind w:left="477"/>
              <w:rPr>
                <w:rFonts w:ascii="Calibri" w:hAnsi="Calibri" w:cs="Calibri"/>
              </w:rPr>
            </w:pPr>
            <w:r w:rsidRPr="00A25DA1">
              <w:rPr>
                <w:rFonts w:ascii="Calibri" w:hAnsi="Calibri" w:cs="Calibri"/>
              </w:rPr>
              <w:t>Genetic manipulation is no different from crossbreeding. domestic farm animals today are not closely related to their wild ancestors.</w:t>
            </w:r>
          </w:p>
          <w:p w14:paraId="6EDEF100" w14:textId="77777777" w:rsidR="00C46287" w:rsidRPr="00A25DA1" w:rsidRDefault="00C46287" w:rsidP="00E817ED">
            <w:pPr>
              <w:widowControl w:val="0"/>
              <w:numPr>
                <w:ilvl w:val="0"/>
                <w:numId w:val="8"/>
              </w:numPr>
              <w:spacing w:line="240" w:lineRule="auto"/>
              <w:ind w:left="477"/>
              <w:rPr>
                <w:rFonts w:ascii="Calibri" w:hAnsi="Calibri" w:cs="Calibri"/>
              </w:rPr>
            </w:pPr>
            <w:r w:rsidRPr="00A25DA1">
              <w:rPr>
                <w:rFonts w:ascii="Calibri" w:hAnsi="Calibri" w:cs="Calibri"/>
              </w:rPr>
              <w:t xml:space="preserve">Genetic manipulation reduces cost and increases production of crops for people </w:t>
            </w:r>
          </w:p>
        </w:tc>
        <w:tc>
          <w:tcPr>
            <w:tcW w:w="35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9D0760C" w14:textId="77777777" w:rsidR="00C46287" w:rsidRPr="00A25DA1" w:rsidRDefault="00C46287" w:rsidP="00334CD0">
            <w:pPr>
              <w:widowControl w:val="0"/>
              <w:numPr>
                <w:ilvl w:val="0"/>
                <w:numId w:val="1"/>
              </w:numPr>
              <w:spacing w:line="240" w:lineRule="auto"/>
              <w:ind w:left="339"/>
              <w:rPr>
                <w:rFonts w:ascii="Calibri" w:hAnsi="Calibri" w:cs="Calibri"/>
              </w:rPr>
            </w:pPr>
            <w:r w:rsidRPr="00A25DA1">
              <w:rPr>
                <w:rFonts w:ascii="Calibri" w:hAnsi="Calibri" w:cs="Calibri"/>
              </w:rPr>
              <w:t xml:space="preserve">Plant pathogens can reduce crop yield by 10-20% depending on the setting. However, this can be up to 100% if crops are not disease resistant. This risks famine and economic hardship. </w:t>
            </w:r>
          </w:p>
          <w:p w14:paraId="4D4D9DAC" w14:textId="77777777" w:rsidR="00C46287" w:rsidRPr="00A25DA1" w:rsidRDefault="00C46287" w:rsidP="00334CD0">
            <w:pPr>
              <w:widowControl w:val="0"/>
              <w:numPr>
                <w:ilvl w:val="0"/>
                <w:numId w:val="1"/>
              </w:numPr>
              <w:spacing w:line="240" w:lineRule="auto"/>
              <w:ind w:left="339"/>
              <w:rPr>
                <w:rFonts w:ascii="Calibri" w:hAnsi="Calibri" w:cs="Calibri"/>
              </w:rPr>
            </w:pPr>
            <w:r w:rsidRPr="00A25DA1">
              <w:rPr>
                <w:rFonts w:ascii="Calibri" w:hAnsi="Calibri" w:cs="Calibri"/>
              </w:rPr>
              <w:t>It also reduces cost and increases production of plant crops.</w:t>
            </w:r>
          </w:p>
          <w:p w14:paraId="35A6BE4E" w14:textId="77777777" w:rsidR="00C46287" w:rsidRPr="00A25DA1" w:rsidRDefault="00C46287" w:rsidP="00334CD0">
            <w:pPr>
              <w:widowControl w:val="0"/>
              <w:numPr>
                <w:ilvl w:val="0"/>
                <w:numId w:val="1"/>
              </w:numPr>
              <w:spacing w:line="240" w:lineRule="auto"/>
              <w:ind w:left="339"/>
              <w:rPr>
                <w:rFonts w:ascii="Calibri" w:hAnsi="Calibri" w:cs="Calibri"/>
              </w:rPr>
            </w:pPr>
            <w:r w:rsidRPr="00A25DA1">
              <w:rPr>
                <w:rFonts w:ascii="Calibri" w:hAnsi="Calibri" w:cs="Calibri"/>
              </w:rPr>
              <w:t>There is no evidence of any genes escaping crop plants grown in the wild.</w:t>
            </w:r>
          </w:p>
        </w:tc>
        <w:tc>
          <w:tcPr>
            <w:tcW w:w="385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8DF829D" w14:textId="77777777" w:rsidR="00C46287" w:rsidRPr="00A25DA1" w:rsidRDefault="00C46287" w:rsidP="00E817ED">
            <w:pPr>
              <w:widowControl w:val="0"/>
              <w:numPr>
                <w:ilvl w:val="0"/>
                <w:numId w:val="7"/>
              </w:numPr>
              <w:spacing w:line="240" w:lineRule="auto"/>
              <w:ind w:left="462"/>
              <w:rPr>
                <w:rFonts w:ascii="Calibri" w:hAnsi="Calibri" w:cs="Calibri"/>
              </w:rPr>
            </w:pPr>
            <w:r w:rsidRPr="00A25DA1">
              <w:rPr>
                <w:rFonts w:ascii="Calibri" w:hAnsi="Calibri" w:cs="Calibri"/>
              </w:rPr>
              <w:t>Bacteria can be seen as little machines rather than parts of a larger ecosystem.</w:t>
            </w:r>
          </w:p>
          <w:p w14:paraId="11A2976E" w14:textId="77777777" w:rsidR="00C46287" w:rsidRPr="00A25DA1" w:rsidRDefault="00C46287" w:rsidP="00E817ED">
            <w:pPr>
              <w:widowControl w:val="0"/>
              <w:numPr>
                <w:ilvl w:val="0"/>
                <w:numId w:val="7"/>
              </w:numPr>
              <w:spacing w:line="240" w:lineRule="auto"/>
              <w:ind w:left="462"/>
              <w:rPr>
                <w:rFonts w:ascii="Calibri" w:hAnsi="Calibri" w:cs="Calibri"/>
              </w:rPr>
            </w:pPr>
            <w:r w:rsidRPr="00A25DA1">
              <w:rPr>
                <w:rFonts w:ascii="Calibri" w:hAnsi="Calibri" w:cs="Calibri"/>
              </w:rPr>
              <w:t>Bacteria swap their DNA amongst themselves all the time via plasmids.</w:t>
            </w:r>
          </w:p>
          <w:p w14:paraId="25981AFF" w14:textId="77777777" w:rsidR="00C46287" w:rsidRPr="00A25DA1" w:rsidRDefault="00C46287" w:rsidP="00E817ED">
            <w:pPr>
              <w:widowControl w:val="0"/>
              <w:numPr>
                <w:ilvl w:val="0"/>
                <w:numId w:val="7"/>
              </w:numPr>
              <w:spacing w:line="240" w:lineRule="auto"/>
              <w:ind w:left="462"/>
              <w:rPr>
                <w:rFonts w:ascii="Calibri" w:hAnsi="Calibri" w:cs="Calibri"/>
              </w:rPr>
            </w:pPr>
            <w:r w:rsidRPr="00A25DA1">
              <w:rPr>
                <w:rFonts w:ascii="Calibri" w:hAnsi="Calibri" w:cs="Calibri"/>
              </w:rPr>
              <w:t>Many life saving drugs can be produced from genetically modified bacteria.</w:t>
            </w:r>
          </w:p>
          <w:p w14:paraId="57507FC7" w14:textId="1236D559" w:rsidR="00C46287" w:rsidRPr="00A25DA1" w:rsidRDefault="00C46287" w:rsidP="00E817ED">
            <w:pPr>
              <w:widowControl w:val="0"/>
              <w:numPr>
                <w:ilvl w:val="0"/>
                <w:numId w:val="7"/>
              </w:numPr>
              <w:spacing w:line="240" w:lineRule="auto"/>
              <w:ind w:left="462"/>
              <w:rPr>
                <w:rFonts w:ascii="Calibri" w:hAnsi="Calibri" w:cs="Calibri"/>
              </w:rPr>
            </w:pPr>
            <w:r w:rsidRPr="00A25DA1">
              <w:rPr>
                <w:rFonts w:ascii="Calibri" w:hAnsi="Calibri" w:cs="Calibri"/>
              </w:rPr>
              <w:t>These bacteria can be completely contained in the laboratory</w:t>
            </w:r>
            <w:r w:rsidR="00334CD0">
              <w:rPr>
                <w:rFonts w:ascii="Calibri" w:hAnsi="Calibri" w:cs="Calibri"/>
              </w:rPr>
              <w:t>.</w:t>
            </w:r>
          </w:p>
        </w:tc>
      </w:tr>
      <w:tr w:rsidR="00C46287" w:rsidRPr="00A25DA1" w14:paraId="4D40EF51" w14:textId="77777777" w:rsidTr="008E138E">
        <w:tc>
          <w:tcPr>
            <w:tcW w:w="338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D7E2C9A" w14:textId="77777777" w:rsidR="00C46287" w:rsidRPr="00A25DA1" w:rsidRDefault="00C46287" w:rsidP="008E138E">
            <w:pPr>
              <w:widowControl w:val="0"/>
              <w:spacing w:line="240" w:lineRule="auto"/>
              <w:jc w:val="center"/>
              <w:rPr>
                <w:rFonts w:ascii="Calibri" w:eastAsia="Oswald" w:hAnsi="Calibri" w:cs="Calibri"/>
                <w:color w:val="FF0000"/>
              </w:rPr>
            </w:pPr>
            <w:r w:rsidRPr="00A25DA1">
              <w:rPr>
                <w:rFonts w:ascii="Calibri" w:eastAsia="Oswald" w:hAnsi="Calibri" w:cs="Calibri"/>
                <w:color w:val="FF0000"/>
              </w:rPr>
              <w:t>Animal</w:t>
            </w:r>
          </w:p>
        </w:tc>
        <w:tc>
          <w:tcPr>
            <w:tcW w:w="35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C81D0AF" w14:textId="77777777" w:rsidR="00C46287" w:rsidRPr="00A25DA1" w:rsidRDefault="00C46287" w:rsidP="008E138E">
            <w:pPr>
              <w:widowControl w:val="0"/>
              <w:spacing w:line="240" w:lineRule="auto"/>
              <w:jc w:val="center"/>
              <w:rPr>
                <w:rFonts w:ascii="Calibri" w:eastAsia="Oswald" w:hAnsi="Calibri" w:cs="Calibri"/>
                <w:color w:val="FF0000"/>
              </w:rPr>
            </w:pPr>
            <w:r w:rsidRPr="00A25DA1">
              <w:rPr>
                <w:rFonts w:ascii="Calibri" w:eastAsia="Oswald" w:hAnsi="Calibri" w:cs="Calibri"/>
                <w:color w:val="FF0000"/>
              </w:rPr>
              <w:t>Plant</w:t>
            </w:r>
          </w:p>
        </w:tc>
        <w:tc>
          <w:tcPr>
            <w:tcW w:w="385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B2FA104" w14:textId="77777777" w:rsidR="00C46287" w:rsidRPr="00A25DA1" w:rsidRDefault="00C46287" w:rsidP="008E138E">
            <w:pPr>
              <w:widowControl w:val="0"/>
              <w:spacing w:line="240" w:lineRule="auto"/>
              <w:jc w:val="center"/>
              <w:rPr>
                <w:rFonts w:ascii="Calibri" w:eastAsia="Oswald" w:hAnsi="Calibri" w:cs="Calibri"/>
                <w:color w:val="FF0000"/>
              </w:rPr>
            </w:pPr>
            <w:r w:rsidRPr="00A25DA1">
              <w:rPr>
                <w:rFonts w:ascii="Calibri" w:eastAsia="Oswald" w:hAnsi="Calibri" w:cs="Calibri"/>
                <w:color w:val="FF0000"/>
              </w:rPr>
              <w:t>Bacteria</w:t>
            </w:r>
          </w:p>
        </w:tc>
      </w:tr>
      <w:tr w:rsidR="00C46287" w:rsidRPr="00A25DA1" w14:paraId="21BD8E87" w14:textId="77777777" w:rsidTr="008E138E">
        <w:tc>
          <w:tcPr>
            <w:tcW w:w="3386"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F29E099" w14:textId="77777777" w:rsidR="00C46287" w:rsidRPr="00A25DA1" w:rsidRDefault="00C46287" w:rsidP="00E817ED">
            <w:pPr>
              <w:widowControl w:val="0"/>
              <w:numPr>
                <w:ilvl w:val="0"/>
                <w:numId w:val="3"/>
              </w:numPr>
              <w:spacing w:line="240" w:lineRule="auto"/>
              <w:ind w:left="477"/>
              <w:rPr>
                <w:rFonts w:ascii="Calibri" w:hAnsi="Calibri" w:cs="Calibri"/>
              </w:rPr>
            </w:pPr>
            <w:r w:rsidRPr="00A25DA1">
              <w:rPr>
                <w:rFonts w:ascii="Calibri" w:hAnsi="Calibri" w:cs="Calibri"/>
              </w:rPr>
              <w:t>Animals are sentient.</w:t>
            </w:r>
          </w:p>
          <w:p w14:paraId="149A362F" w14:textId="77777777" w:rsidR="00C46287" w:rsidRPr="00A25DA1" w:rsidRDefault="00C46287" w:rsidP="00E817ED">
            <w:pPr>
              <w:widowControl w:val="0"/>
              <w:numPr>
                <w:ilvl w:val="0"/>
                <w:numId w:val="3"/>
              </w:numPr>
              <w:spacing w:line="240" w:lineRule="auto"/>
              <w:ind w:left="477"/>
              <w:rPr>
                <w:rFonts w:ascii="Calibri" w:hAnsi="Calibri" w:cs="Calibri"/>
              </w:rPr>
            </w:pPr>
            <w:r w:rsidRPr="00A25DA1">
              <w:rPr>
                <w:rFonts w:ascii="Calibri" w:hAnsi="Calibri" w:cs="Calibri"/>
              </w:rPr>
              <w:t>Genetic manipulation reduces the variation within the population this is because clones. are used.</w:t>
            </w:r>
          </w:p>
          <w:p w14:paraId="7B1D726D" w14:textId="77777777" w:rsidR="00C46287" w:rsidRPr="00A25DA1" w:rsidRDefault="00C46287" w:rsidP="00E817ED">
            <w:pPr>
              <w:widowControl w:val="0"/>
              <w:numPr>
                <w:ilvl w:val="0"/>
                <w:numId w:val="3"/>
              </w:numPr>
              <w:spacing w:line="240" w:lineRule="auto"/>
              <w:ind w:left="477"/>
              <w:rPr>
                <w:rFonts w:ascii="Calibri" w:hAnsi="Calibri" w:cs="Calibri"/>
              </w:rPr>
            </w:pPr>
            <w:r w:rsidRPr="00A25DA1">
              <w:rPr>
                <w:rFonts w:ascii="Calibri" w:hAnsi="Calibri" w:cs="Calibri"/>
              </w:rPr>
              <w:t>There could be health implications for the animals involved.</w:t>
            </w:r>
          </w:p>
        </w:tc>
        <w:tc>
          <w:tcPr>
            <w:tcW w:w="35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3BBB922" w14:textId="77777777" w:rsidR="00C46287" w:rsidRPr="00A25DA1" w:rsidRDefault="00C46287" w:rsidP="00E817ED">
            <w:pPr>
              <w:widowControl w:val="0"/>
              <w:numPr>
                <w:ilvl w:val="0"/>
                <w:numId w:val="4"/>
              </w:numPr>
              <w:spacing w:line="240" w:lineRule="auto"/>
              <w:ind w:left="339"/>
              <w:rPr>
                <w:rFonts w:ascii="Calibri" w:hAnsi="Calibri" w:cs="Calibri"/>
              </w:rPr>
            </w:pPr>
            <w:r w:rsidRPr="00A25DA1">
              <w:rPr>
                <w:rFonts w:ascii="Calibri" w:hAnsi="Calibri" w:cs="Calibri"/>
              </w:rPr>
              <w:t>Plants are harder to  contain than animals and these can cross breed with wild varieties releasing new genes with unknown effects into the environment.</w:t>
            </w:r>
          </w:p>
          <w:p w14:paraId="43BA18CE" w14:textId="77777777" w:rsidR="00C46287" w:rsidRPr="00A25DA1" w:rsidRDefault="00C46287" w:rsidP="00E817ED">
            <w:pPr>
              <w:widowControl w:val="0"/>
              <w:numPr>
                <w:ilvl w:val="0"/>
                <w:numId w:val="4"/>
              </w:numPr>
              <w:spacing w:line="240" w:lineRule="auto"/>
              <w:ind w:left="339"/>
              <w:rPr>
                <w:rFonts w:ascii="Calibri" w:hAnsi="Calibri" w:cs="Calibri"/>
              </w:rPr>
            </w:pPr>
            <w:r w:rsidRPr="00A25DA1">
              <w:rPr>
                <w:rFonts w:ascii="Calibri" w:hAnsi="Calibri" w:cs="Calibri"/>
              </w:rPr>
              <w:t>Potential harm to human health from food.</w:t>
            </w:r>
          </w:p>
          <w:p w14:paraId="55566D4D" w14:textId="77777777" w:rsidR="00C46287" w:rsidRPr="00A25DA1" w:rsidRDefault="00C46287" w:rsidP="00E817ED">
            <w:pPr>
              <w:widowControl w:val="0"/>
              <w:numPr>
                <w:ilvl w:val="0"/>
                <w:numId w:val="4"/>
              </w:numPr>
              <w:spacing w:line="240" w:lineRule="auto"/>
              <w:ind w:left="339"/>
              <w:rPr>
                <w:rFonts w:ascii="Calibri" w:hAnsi="Calibri" w:cs="Calibri"/>
              </w:rPr>
            </w:pPr>
            <w:r w:rsidRPr="00A25DA1">
              <w:rPr>
                <w:rFonts w:ascii="Calibri" w:hAnsi="Calibri" w:cs="Calibri"/>
              </w:rPr>
              <w:t>Negative impact on traditional farming practice</w:t>
            </w:r>
          </w:p>
          <w:p w14:paraId="6FAC1456" w14:textId="77777777" w:rsidR="00C46287" w:rsidRPr="00A25DA1" w:rsidRDefault="00C46287" w:rsidP="00E817ED">
            <w:pPr>
              <w:widowControl w:val="0"/>
              <w:numPr>
                <w:ilvl w:val="0"/>
                <w:numId w:val="4"/>
              </w:numPr>
              <w:spacing w:line="240" w:lineRule="auto"/>
              <w:ind w:left="339"/>
              <w:rPr>
                <w:rFonts w:ascii="Calibri" w:hAnsi="Calibri" w:cs="Calibri"/>
              </w:rPr>
            </w:pPr>
            <w:r w:rsidRPr="00A25DA1">
              <w:rPr>
                <w:rFonts w:ascii="Calibri" w:hAnsi="Calibri" w:cs="Calibri"/>
              </w:rPr>
              <w:t>Excessive corporate dominance (one crop could initiate a monopoly)</w:t>
            </w:r>
          </w:p>
        </w:tc>
        <w:tc>
          <w:tcPr>
            <w:tcW w:w="3859"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79520A0" w14:textId="77777777" w:rsidR="00C46287" w:rsidRPr="00A25DA1" w:rsidRDefault="00C46287" w:rsidP="00E817ED">
            <w:pPr>
              <w:widowControl w:val="0"/>
              <w:numPr>
                <w:ilvl w:val="0"/>
                <w:numId w:val="5"/>
              </w:numPr>
              <w:spacing w:line="240" w:lineRule="auto"/>
              <w:ind w:left="462"/>
              <w:rPr>
                <w:rFonts w:ascii="Calibri" w:hAnsi="Calibri" w:cs="Calibri"/>
              </w:rPr>
            </w:pPr>
            <w:r w:rsidRPr="00A25DA1">
              <w:rPr>
                <w:rFonts w:ascii="Calibri" w:hAnsi="Calibri" w:cs="Calibri"/>
              </w:rPr>
              <w:t>There is a danger that they will escape from the lab.</w:t>
            </w:r>
          </w:p>
          <w:p w14:paraId="6F117DDA" w14:textId="77777777" w:rsidR="00C46287" w:rsidRPr="00A25DA1" w:rsidRDefault="00C46287" w:rsidP="00E817ED">
            <w:pPr>
              <w:widowControl w:val="0"/>
              <w:numPr>
                <w:ilvl w:val="0"/>
                <w:numId w:val="5"/>
              </w:numPr>
              <w:spacing w:line="240" w:lineRule="auto"/>
              <w:ind w:left="462"/>
              <w:rPr>
                <w:rFonts w:ascii="Calibri" w:hAnsi="Calibri" w:cs="Calibri"/>
              </w:rPr>
            </w:pPr>
            <w:r w:rsidRPr="00A25DA1">
              <w:rPr>
                <w:rFonts w:ascii="Calibri" w:hAnsi="Calibri" w:cs="Calibri"/>
              </w:rPr>
              <w:t>There could be contamination from the other products of the bacteria.</w:t>
            </w:r>
          </w:p>
          <w:p w14:paraId="0D160B56" w14:textId="77777777" w:rsidR="00C46287" w:rsidRPr="00A25DA1" w:rsidRDefault="00C46287" w:rsidP="00E817ED">
            <w:pPr>
              <w:widowControl w:val="0"/>
              <w:numPr>
                <w:ilvl w:val="0"/>
                <w:numId w:val="5"/>
              </w:numPr>
              <w:spacing w:line="240" w:lineRule="auto"/>
              <w:ind w:left="462"/>
              <w:rPr>
                <w:rFonts w:ascii="Calibri" w:hAnsi="Calibri" w:cs="Calibri"/>
              </w:rPr>
            </w:pPr>
            <w:r w:rsidRPr="00A25DA1">
              <w:rPr>
                <w:rFonts w:ascii="Calibri" w:hAnsi="Calibri" w:cs="Calibri"/>
              </w:rPr>
              <w:t xml:space="preserve">Antibiotic resistance genes are used and these could create an untreatable pathogen as they are carried on a plasmid that can be shared between species of bacteria.  </w:t>
            </w:r>
          </w:p>
        </w:tc>
      </w:tr>
    </w:tbl>
    <w:p w14:paraId="001191EF" w14:textId="77777777" w:rsidR="00C46287" w:rsidRPr="00334CD0" w:rsidRDefault="00C46287" w:rsidP="00C46287">
      <w:pPr>
        <w:spacing w:after="160" w:line="259" w:lineRule="auto"/>
        <w:rPr>
          <w:rFonts w:ascii="Calibri" w:hAnsi="Calibri" w:cs="Calibri"/>
          <w:b/>
          <w:sz w:val="24"/>
          <w:szCs w:val="24"/>
        </w:rPr>
      </w:pPr>
      <w:r w:rsidRPr="00334CD0">
        <w:rPr>
          <w:rFonts w:ascii="Calibri" w:hAnsi="Calibri" w:cs="Calibri"/>
          <w:b/>
          <w:sz w:val="24"/>
          <w:szCs w:val="24"/>
        </w:rPr>
        <w:lastRenderedPageBreak/>
        <w:t>Recall Questions</w:t>
      </w:r>
    </w:p>
    <w:p w14:paraId="3D183CD7"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Describe what the Human Genome Project Was and why it was so important.</w:t>
      </w:r>
    </w:p>
    <w:p w14:paraId="65E2D4BA"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What does the CFTR channel protein do?</w:t>
      </w:r>
    </w:p>
    <w:p w14:paraId="4A07DC21"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How many alleles are needed for this protein to function correctly?</w:t>
      </w:r>
    </w:p>
    <w:p w14:paraId="2A94C1CB"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Explain what a somatic cell and a germline cell is.</w:t>
      </w:r>
    </w:p>
    <w:p w14:paraId="27DB607D"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 xml:space="preserve">Gene therapy is delivered in a vector for cystic fibrosis sufferers. Explain the disadvantage of the current therapy. </w:t>
      </w:r>
    </w:p>
    <w:p w14:paraId="261169C9"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Explain what a vector is.</w:t>
      </w:r>
    </w:p>
    <w:p w14:paraId="05141DB6"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Compare the positive and negative ethical issues of genetic manipulation of animals</w:t>
      </w:r>
    </w:p>
    <w:p w14:paraId="6FC492DA"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Summarise the advantages of genetic manipulation of plants. Projecting into the future, can you think of any other future advantages of genetic manipulation of plants?</w:t>
      </w:r>
    </w:p>
    <w:p w14:paraId="634296D3"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 xml:space="preserve">Compare the disadvantages of genetically manipulating bacteria and explain how and why these reasons are quite different to crop plants and farm animals. </w:t>
      </w:r>
    </w:p>
    <w:p w14:paraId="0CA11092" w14:textId="77777777" w:rsidR="00C46287" w:rsidRPr="00A63E39" w:rsidRDefault="00C46287" w:rsidP="00E817ED">
      <w:pPr>
        <w:pStyle w:val="ListParagraph"/>
        <w:numPr>
          <w:ilvl w:val="0"/>
          <w:numId w:val="38"/>
        </w:numPr>
        <w:rPr>
          <w:rFonts w:ascii="Calibri" w:hAnsi="Calibri" w:cs="Calibri"/>
          <w:sz w:val="22"/>
          <w:szCs w:val="22"/>
        </w:rPr>
      </w:pPr>
      <w:r w:rsidRPr="00A63E39">
        <w:rPr>
          <w:rFonts w:ascii="Calibri" w:hAnsi="Calibri" w:cs="Calibri"/>
          <w:sz w:val="22"/>
          <w:szCs w:val="22"/>
        </w:rPr>
        <w:t xml:space="preserve">Explain why only some genes can be directly inserted into the bacterial chromosome and what the solutions to this problem are. </w:t>
      </w:r>
    </w:p>
    <w:p w14:paraId="1A056471" w14:textId="77777777" w:rsidR="00C46287" w:rsidRPr="00334CD0" w:rsidRDefault="00C46287" w:rsidP="00C46287">
      <w:pPr>
        <w:rPr>
          <w:rFonts w:asciiTheme="majorHAnsi" w:hAnsiTheme="majorHAnsi" w:cstheme="majorHAnsi"/>
          <w:b/>
          <w:bCs/>
          <w:sz w:val="24"/>
          <w:szCs w:val="24"/>
        </w:rPr>
      </w:pPr>
    </w:p>
    <w:p w14:paraId="5BEB0DC1" w14:textId="77777777" w:rsidR="00C46287" w:rsidRPr="00334CD0" w:rsidRDefault="00C46287" w:rsidP="00C46287">
      <w:pPr>
        <w:rPr>
          <w:rFonts w:asciiTheme="majorHAnsi" w:hAnsiTheme="majorHAnsi" w:cstheme="majorHAnsi"/>
          <w:b/>
          <w:bCs/>
          <w:sz w:val="24"/>
          <w:szCs w:val="24"/>
        </w:rPr>
      </w:pPr>
      <w:r w:rsidRPr="00334CD0">
        <w:rPr>
          <w:rFonts w:asciiTheme="majorHAnsi" w:hAnsiTheme="majorHAnsi" w:cstheme="majorHAnsi"/>
          <w:b/>
          <w:bCs/>
          <w:sz w:val="24"/>
          <w:szCs w:val="24"/>
        </w:rPr>
        <w:t>Exam Questions:</w:t>
      </w:r>
    </w:p>
    <w:p w14:paraId="637B829F" w14:textId="77777777" w:rsidR="00C46287" w:rsidRPr="00A63E39" w:rsidRDefault="00C46287" w:rsidP="00C4628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Q1. </w:t>
      </w:r>
      <w:r>
        <w:t>(a)     Adrenaline binds to receptors in the plasma membranes of liver cells. Explain how this causes the blood glucose concentration to increase.</w:t>
      </w:r>
    </w:p>
    <w:p w14:paraId="144F01FA"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360BA318"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777CB04C"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058458FC" w14:textId="77777777" w:rsidR="00C46287" w:rsidRPr="00102010" w:rsidRDefault="00C46287" w:rsidP="00C46287">
      <w:pPr>
        <w:widowControl w:val="0"/>
        <w:autoSpaceDE w:val="0"/>
        <w:autoSpaceDN w:val="0"/>
        <w:adjustRightInd w:val="0"/>
        <w:spacing w:before="240" w:line="240" w:lineRule="auto"/>
        <w:ind w:left="1134" w:right="567"/>
      </w:pPr>
      <w:r>
        <w:t xml:space="preserve">___________________________________________________________________ </w:t>
      </w:r>
      <w:r>
        <w:rPr>
          <w:b/>
          <w:bCs/>
          <w:sz w:val="20"/>
          <w:szCs w:val="20"/>
        </w:rPr>
        <w:t>(2)</w:t>
      </w:r>
    </w:p>
    <w:p w14:paraId="41567B50" w14:textId="77777777" w:rsidR="00C46287" w:rsidRDefault="00C46287" w:rsidP="00C46287">
      <w:pPr>
        <w:widowControl w:val="0"/>
        <w:autoSpaceDE w:val="0"/>
        <w:autoSpaceDN w:val="0"/>
        <w:adjustRightInd w:val="0"/>
        <w:spacing w:before="240" w:line="240" w:lineRule="auto"/>
        <w:ind w:left="1134" w:right="567" w:hanging="567"/>
      </w:pPr>
      <w:r>
        <w:t>(b)     Scientists made an artificial gene which codes for insulin. They put the gene into a virus which was then injected into rats with type I diabetes. The virus was harmless to the rats but carried the gene into the cells of the rats.</w:t>
      </w:r>
    </w:p>
    <w:p w14:paraId="2DC575A5" w14:textId="77777777" w:rsidR="00C46287" w:rsidRDefault="00C46287" w:rsidP="00C46287">
      <w:pPr>
        <w:widowControl w:val="0"/>
        <w:autoSpaceDE w:val="0"/>
        <w:autoSpaceDN w:val="0"/>
        <w:adjustRightInd w:val="0"/>
        <w:spacing w:before="240" w:line="240" w:lineRule="auto"/>
        <w:ind w:left="1134" w:right="567"/>
      </w:pPr>
      <w:r>
        <w:t>The treated rats produced insulin for up to 8 months and showed no side-effects. The scientists measured the blood glucose concentrations of the rats at regular intervals. While the rats were producing the insulin, their blood glucose concentrations were normal.</w:t>
      </w:r>
    </w:p>
    <w:p w14:paraId="0B3EFCA8" w14:textId="77777777" w:rsidR="00C46287" w:rsidRDefault="00C46287" w:rsidP="00C46287">
      <w:pPr>
        <w:widowControl w:val="0"/>
        <w:autoSpaceDE w:val="0"/>
        <w:autoSpaceDN w:val="0"/>
        <w:adjustRightInd w:val="0"/>
        <w:spacing w:before="240" w:line="240" w:lineRule="auto"/>
        <w:ind w:left="1701" w:right="567" w:hanging="567"/>
      </w:pPr>
      <w:r>
        <w:t>(i)      The rats were not fed for at least 6 hours before their blood glucose concentration was measured. Explain why.</w:t>
      </w:r>
    </w:p>
    <w:p w14:paraId="0A6F77FA"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715A551C"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31800238" w14:textId="77777777" w:rsidR="00C46287" w:rsidRPr="00102010" w:rsidRDefault="00C46287" w:rsidP="00C46287">
      <w:pPr>
        <w:widowControl w:val="0"/>
        <w:autoSpaceDE w:val="0"/>
        <w:autoSpaceDN w:val="0"/>
        <w:adjustRightInd w:val="0"/>
        <w:spacing w:before="240" w:line="240" w:lineRule="auto"/>
        <w:ind w:left="1701" w:right="567"/>
      </w:pPr>
      <w:r>
        <w:t xml:space="preserve">______________________________________________________________ </w:t>
      </w:r>
      <w:r>
        <w:rPr>
          <w:b/>
          <w:bCs/>
          <w:sz w:val="20"/>
          <w:szCs w:val="20"/>
        </w:rPr>
        <w:t>(1)</w:t>
      </w:r>
    </w:p>
    <w:p w14:paraId="16E1D951" w14:textId="77777777" w:rsidR="00C46287" w:rsidRDefault="00C46287" w:rsidP="00C46287">
      <w:pPr>
        <w:widowControl w:val="0"/>
        <w:autoSpaceDE w:val="0"/>
        <w:autoSpaceDN w:val="0"/>
        <w:adjustRightInd w:val="0"/>
        <w:spacing w:before="240" w:line="240" w:lineRule="auto"/>
        <w:ind w:left="1701" w:right="567" w:hanging="567"/>
      </w:pPr>
      <w:r>
        <w:t>(ii)     The rats used in the investigation had type I diabetes. This form of gene therapy may be less effective in treating rats that have type II diabetes. Explain why.</w:t>
      </w:r>
    </w:p>
    <w:p w14:paraId="715AAA07"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3E39B1D3"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4667B90E" w14:textId="77777777" w:rsidR="00C46287" w:rsidRPr="00102010" w:rsidRDefault="00C46287" w:rsidP="00C46287">
      <w:pPr>
        <w:widowControl w:val="0"/>
        <w:autoSpaceDE w:val="0"/>
        <w:autoSpaceDN w:val="0"/>
        <w:adjustRightInd w:val="0"/>
        <w:spacing w:before="240" w:line="240" w:lineRule="auto"/>
        <w:ind w:left="1701" w:right="567"/>
      </w:pPr>
      <w:r>
        <w:t xml:space="preserve">______________________________________________________________ </w:t>
      </w:r>
      <w:r>
        <w:rPr>
          <w:b/>
          <w:bCs/>
          <w:sz w:val="20"/>
          <w:szCs w:val="20"/>
        </w:rPr>
        <w:t>(1)</w:t>
      </w:r>
    </w:p>
    <w:p w14:paraId="68185598" w14:textId="77777777" w:rsidR="000A117B" w:rsidRDefault="000A117B" w:rsidP="00C46287">
      <w:pPr>
        <w:widowControl w:val="0"/>
        <w:autoSpaceDE w:val="0"/>
        <w:autoSpaceDN w:val="0"/>
        <w:adjustRightInd w:val="0"/>
        <w:spacing w:before="240" w:line="240" w:lineRule="auto"/>
        <w:ind w:left="1701" w:right="567" w:hanging="567"/>
      </w:pPr>
    </w:p>
    <w:p w14:paraId="143319EB" w14:textId="5480B122" w:rsidR="00C46287" w:rsidRDefault="00C46287" w:rsidP="00C46287">
      <w:pPr>
        <w:widowControl w:val="0"/>
        <w:autoSpaceDE w:val="0"/>
        <w:autoSpaceDN w:val="0"/>
        <w:adjustRightInd w:val="0"/>
        <w:spacing w:before="240" w:line="240" w:lineRule="auto"/>
        <w:ind w:left="1701" w:right="567" w:hanging="567"/>
      </w:pPr>
      <w:r>
        <w:lastRenderedPageBreak/>
        <w:t>(iii)    Research workers have suggested that treating diabetes in humans by this method of gene therapy would be better than injecting insulin. Evaluate this suggestion.</w:t>
      </w:r>
    </w:p>
    <w:p w14:paraId="0775F8F5"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53DC8567"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4DF69550"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07CAF030"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0F6D17EA"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673B2181"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6281463A" w14:textId="77777777" w:rsidR="00C46287" w:rsidRPr="00C46287" w:rsidRDefault="00C46287" w:rsidP="00C46287">
      <w:pPr>
        <w:widowControl w:val="0"/>
        <w:autoSpaceDE w:val="0"/>
        <w:autoSpaceDN w:val="0"/>
        <w:adjustRightInd w:val="0"/>
        <w:spacing w:before="240" w:line="240" w:lineRule="auto"/>
        <w:ind w:left="1701" w:right="567"/>
      </w:pPr>
      <w:r>
        <w:t xml:space="preserve">______________________________________________________________ </w:t>
      </w:r>
      <w:r>
        <w:rPr>
          <w:b/>
          <w:bCs/>
          <w:sz w:val="20"/>
          <w:szCs w:val="20"/>
        </w:rPr>
        <w:t>(4)</w:t>
      </w:r>
    </w:p>
    <w:p w14:paraId="146FFC49" w14:textId="77777777" w:rsidR="00C46287" w:rsidRPr="00D26E2A" w:rsidRDefault="00C46287" w:rsidP="00C4628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Q2. </w:t>
      </w:r>
      <w:r>
        <w:t>(b)     In gene therapy, genes are introduced into a person who has defective genes which do not produce an important substance. Three experiments were done to compare techniques for introducing an important substance into a person with defective genes.</w:t>
      </w:r>
    </w:p>
    <w:p w14:paraId="272E2E80" w14:textId="77777777" w:rsidR="00C46287" w:rsidRDefault="00C46287" w:rsidP="00C46287">
      <w:pPr>
        <w:widowControl w:val="0"/>
        <w:autoSpaceDE w:val="0"/>
        <w:autoSpaceDN w:val="0"/>
        <w:adjustRightInd w:val="0"/>
        <w:spacing w:before="240" w:line="240" w:lineRule="auto"/>
        <w:ind w:left="1701" w:right="567" w:hanging="567"/>
      </w:pPr>
      <w:r>
        <w:t>1.   The substance was injected directly.</w:t>
      </w:r>
    </w:p>
    <w:p w14:paraId="31BA9DE5" w14:textId="77777777" w:rsidR="00C46287" w:rsidRDefault="00C46287" w:rsidP="00C46287">
      <w:pPr>
        <w:widowControl w:val="0"/>
        <w:autoSpaceDE w:val="0"/>
        <w:autoSpaceDN w:val="0"/>
        <w:adjustRightInd w:val="0"/>
        <w:spacing w:line="240" w:lineRule="auto"/>
        <w:ind w:left="1701" w:right="567" w:hanging="567"/>
      </w:pPr>
      <w:r>
        <w:t>2.   Harmless viruses carrying genes coding for the substance were injected.</w:t>
      </w:r>
    </w:p>
    <w:p w14:paraId="5F483946" w14:textId="77777777" w:rsidR="00C46287" w:rsidRDefault="00C46287" w:rsidP="00C46287">
      <w:pPr>
        <w:widowControl w:val="0"/>
        <w:autoSpaceDE w:val="0"/>
        <w:autoSpaceDN w:val="0"/>
        <w:adjustRightInd w:val="0"/>
        <w:spacing w:line="240" w:lineRule="auto"/>
        <w:ind w:left="1701" w:right="567" w:hanging="567"/>
      </w:pPr>
      <w:r>
        <w:t>3.   The genes were put into a protein capsule which was inserted into the tissues.</w:t>
      </w:r>
    </w:p>
    <w:p w14:paraId="70CA1F86" w14:textId="77777777" w:rsidR="00C46287" w:rsidRDefault="00C46287" w:rsidP="00C46287">
      <w:pPr>
        <w:widowControl w:val="0"/>
        <w:autoSpaceDE w:val="0"/>
        <w:autoSpaceDN w:val="0"/>
        <w:adjustRightInd w:val="0"/>
        <w:spacing w:before="240" w:line="240" w:lineRule="auto"/>
        <w:ind w:left="1701" w:right="567" w:hanging="567"/>
      </w:pPr>
      <w:r>
        <w:t>The graph shows results of the experiments.</w:t>
      </w:r>
    </w:p>
    <w:p w14:paraId="15284381" w14:textId="77777777" w:rsidR="00C46287" w:rsidRDefault="00C46287" w:rsidP="00C46287">
      <w:pPr>
        <w:widowControl w:val="0"/>
        <w:autoSpaceDE w:val="0"/>
        <w:autoSpaceDN w:val="0"/>
        <w:adjustRightInd w:val="0"/>
        <w:spacing w:before="240" w:line="240" w:lineRule="auto"/>
        <w:jc w:val="center"/>
      </w:pPr>
      <w:r>
        <w:rPr>
          <w:noProof/>
        </w:rPr>
        <w:drawing>
          <wp:inline distT="0" distB="0" distL="0" distR="0" wp14:anchorId="1EAF9FC2" wp14:editId="529085E1">
            <wp:extent cx="5539740" cy="2541270"/>
            <wp:effectExtent l="0" t="0" r="3810" b="0"/>
            <wp:docPr id="11280" name="Picture 1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539740" cy="2541270"/>
                    </a:xfrm>
                    <a:prstGeom prst="rect">
                      <a:avLst/>
                    </a:prstGeom>
                    <a:noFill/>
                    <a:ln>
                      <a:noFill/>
                    </a:ln>
                  </pic:spPr>
                </pic:pic>
              </a:graphicData>
            </a:graphic>
          </wp:inline>
        </w:drawing>
      </w:r>
      <w:r>
        <w:t> </w:t>
      </w:r>
    </w:p>
    <w:p w14:paraId="44B26E06" w14:textId="77777777" w:rsidR="00C46287" w:rsidRDefault="00C46287" w:rsidP="00C46287">
      <w:pPr>
        <w:widowControl w:val="0"/>
        <w:autoSpaceDE w:val="0"/>
        <w:autoSpaceDN w:val="0"/>
        <w:adjustRightInd w:val="0"/>
        <w:spacing w:line="240" w:lineRule="auto"/>
        <w:ind w:left="1701" w:right="567"/>
        <w:rPr>
          <w:i/>
          <w:iCs/>
          <w:sz w:val="18"/>
          <w:szCs w:val="18"/>
        </w:rPr>
      </w:pPr>
      <w:r>
        <w:rPr>
          <w:i/>
          <w:iCs/>
          <w:sz w:val="18"/>
          <w:szCs w:val="18"/>
        </w:rPr>
        <w:t xml:space="preserve">Takahiro Ochiya et al, Biomaterials for Gene Delivery: Studies on Metastasis, </w:t>
      </w:r>
      <w:r>
        <w:rPr>
          <w:i/>
          <w:iCs/>
          <w:sz w:val="18"/>
          <w:szCs w:val="18"/>
        </w:rPr>
        <w:br/>
        <w:t>(National Cancer Centre, Research Institute, Tokyo, Japan) 1999</w:t>
      </w:r>
    </w:p>
    <w:p w14:paraId="0C33C4EF" w14:textId="77777777" w:rsidR="00C46287" w:rsidRDefault="00C46287" w:rsidP="00C46287">
      <w:pPr>
        <w:widowControl w:val="0"/>
        <w:autoSpaceDE w:val="0"/>
        <w:autoSpaceDN w:val="0"/>
        <w:adjustRightInd w:val="0"/>
        <w:spacing w:before="240" w:line="240" w:lineRule="auto"/>
        <w:ind w:left="1701" w:right="567" w:hanging="567"/>
      </w:pPr>
      <w:r>
        <w:t>(i)      Describe the results of the three experiments.</w:t>
      </w:r>
    </w:p>
    <w:p w14:paraId="3916B5C1"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3747780B"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4BD50A0C"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46EF5636"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66CB2603" w14:textId="77777777" w:rsidR="00C46287" w:rsidRPr="00C46287" w:rsidRDefault="00C46287" w:rsidP="00C46287">
      <w:pPr>
        <w:widowControl w:val="0"/>
        <w:autoSpaceDE w:val="0"/>
        <w:autoSpaceDN w:val="0"/>
        <w:adjustRightInd w:val="0"/>
        <w:spacing w:before="240" w:line="240" w:lineRule="auto"/>
        <w:ind w:left="1701" w:right="567"/>
      </w:pPr>
      <w:r>
        <w:t>______________________________________________________________</w:t>
      </w:r>
      <w:r>
        <w:rPr>
          <w:b/>
          <w:bCs/>
          <w:sz w:val="20"/>
          <w:szCs w:val="20"/>
        </w:rPr>
        <w:t>(3)</w:t>
      </w:r>
    </w:p>
    <w:p w14:paraId="5E5204A7" w14:textId="77777777" w:rsidR="000A117B" w:rsidRDefault="000A117B" w:rsidP="00C46287">
      <w:pPr>
        <w:widowControl w:val="0"/>
        <w:autoSpaceDE w:val="0"/>
        <w:autoSpaceDN w:val="0"/>
        <w:adjustRightInd w:val="0"/>
        <w:spacing w:before="240" w:line="240" w:lineRule="auto"/>
        <w:ind w:left="1701" w:right="567" w:hanging="567"/>
      </w:pPr>
    </w:p>
    <w:p w14:paraId="1A7E3D79" w14:textId="089885CF" w:rsidR="00C46287" w:rsidRDefault="00C46287" w:rsidP="00C46287">
      <w:pPr>
        <w:widowControl w:val="0"/>
        <w:autoSpaceDE w:val="0"/>
        <w:autoSpaceDN w:val="0"/>
        <w:adjustRightInd w:val="0"/>
        <w:spacing w:before="240" w:line="240" w:lineRule="auto"/>
        <w:ind w:left="1701" w:right="567" w:hanging="567"/>
      </w:pPr>
      <w:r>
        <w:lastRenderedPageBreak/>
        <w:t xml:space="preserve">(ii)     Using the information in the graph, suggest </w:t>
      </w:r>
      <w:r>
        <w:rPr>
          <w:b/>
          <w:bCs/>
        </w:rPr>
        <w:t xml:space="preserve">one </w:t>
      </w:r>
      <w:r>
        <w:t xml:space="preserve">advantage and </w:t>
      </w:r>
      <w:r>
        <w:rPr>
          <w:b/>
          <w:bCs/>
        </w:rPr>
        <w:t xml:space="preserve">one </w:t>
      </w:r>
      <w:r>
        <w:t>disadvantage of the capsule method compared to the others.</w:t>
      </w:r>
    </w:p>
    <w:p w14:paraId="78091283" w14:textId="77777777" w:rsidR="00C46287" w:rsidRDefault="00C46287" w:rsidP="00C46287">
      <w:pPr>
        <w:widowControl w:val="0"/>
        <w:autoSpaceDE w:val="0"/>
        <w:autoSpaceDN w:val="0"/>
        <w:adjustRightInd w:val="0"/>
        <w:spacing w:before="240" w:line="240" w:lineRule="auto"/>
        <w:ind w:left="1701" w:right="567"/>
      </w:pPr>
      <w:r>
        <w:t>Advantage ____________________________________________________</w:t>
      </w:r>
    </w:p>
    <w:p w14:paraId="0F181757"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2A441FE0" w14:textId="77777777" w:rsidR="00C46287" w:rsidRDefault="00C46287" w:rsidP="00C46287">
      <w:pPr>
        <w:widowControl w:val="0"/>
        <w:autoSpaceDE w:val="0"/>
        <w:autoSpaceDN w:val="0"/>
        <w:adjustRightInd w:val="0"/>
        <w:spacing w:before="240" w:line="240" w:lineRule="auto"/>
        <w:ind w:left="1701" w:right="567"/>
      </w:pPr>
      <w:r>
        <w:t>Disadvantage __________________________________________________</w:t>
      </w:r>
    </w:p>
    <w:p w14:paraId="1287A1DB" w14:textId="77777777" w:rsidR="00C46287" w:rsidRDefault="00C46287" w:rsidP="00C46287">
      <w:pPr>
        <w:widowControl w:val="0"/>
        <w:autoSpaceDE w:val="0"/>
        <w:autoSpaceDN w:val="0"/>
        <w:adjustRightInd w:val="0"/>
        <w:spacing w:before="240" w:line="240" w:lineRule="auto"/>
        <w:ind w:left="1701" w:right="567"/>
      </w:pPr>
      <w:r>
        <w:t>______________________________________________________________</w:t>
      </w:r>
    </w:p>
    <w:p w14:paraId="7858FAFD" w14:textId="77777777" w:rsidR="00C46287" w:rsidRDefault="00C46287" w:rsidP="00C46287">
      <w:pPr>
        <w:widowControl w:val="0"/>
        <w:autoSpaceDE w:val="0"/>
        <w:autoSpaceDN w:val="0"/>
        <w:adjustRightInd w:val="0"/>
        <w:spacing w:before="60" w:line="240" w:lineRule="auto"/>
        <w:jc w:val="right"/>
        <w:rPr>
          <w:b/>
          <w:bCs/>
          <w:sz w:val="20"/>
          <w:szCs w:val="20"/>
        </w:rPr>
      </w:pPr>
      <w:r>
        <w:rPr>
          <w:b/>
          <w:bCs/>
          <w:sz w:val="20"/>
          <w:szCs w:val="20"/>
        </w:rPr>
        <w:t>(2)</w:t>
      </w:r>
    </w:p>
    <w:p w14:paraId="08A1B11A" w14:textId="77777777" w:rsidR="00C46287" w:rsidRPr="00C46287" w:rsidRDefault="00C46287" w:rsidP="00C46287">
      <w:pPr>
        <w:widowControl w:val="0"/>
        <w:autoSpaceDE w:val="0"/>
        <w:autoSpaceDN w:val="0"/>
        <w:adjustRightInd w:val="0"/>
        <w:spacing w:before="60" w:line="240" w:lineRule="auto"/>
        <w:rPr>
          <w:b/>
          <w:bCs/>
          <w:sz w:val="20"/>
          <w:szCs w:val="20"/>
        </w:rPr>
      </w:pPr>
      <w:r>
        <w:rPr>
          <w:b/>
          <w:bCs/>
          <w:color w:val="000000"/>
          <w:sz w:val="27"/>
          <w:szCs w:val="27"/>
        </w:rPr>
        <w:t>Q3.</w:t>
      </w:r>
    </w:p>
    <w:p w14:paraId="3E13E938" w14:textId="77777777" w:rsidR="00C46287" w:rsidRDefault="00C46287" w:rsidP="00C46287">
      <w:pPr>
        <w:widowControl w:val="0"/>
        <w:autoSpaceDE w:val="0"/>
        <w:autoSpaceDN w:val="0"/>
        <w:adjustRightInd w:val="0"/>
        <w:spacing w:line="240" w:lineRule="auto"/>
        <w:ind w:left="1134" w:right="567" w:hanging="567"/>
      </w:pPr>
      <w:r>
        <w:t>(a)     Cystic fibrosis can be caused by any one of several mutant alleles of the cystic fibrosis gene. The most common of these mutant alleles accounts for about 70% of cases of cystic fibrosis. The use of gene probes can identify individuals carrying this allele. Gene probes are single strands of DNA which are radioactively labelled. They have a base sequence that is complementary to a mutant allele. The main stages in using a gene probe are shown in the diagram.</w:t>
      </w:r>
    </w:p>
    <w:p w14:paraId="1CE6DAB8" w14:textId="77777777" w:rsidR="00C46287" w:rsidRDefault="00C46287" w:rsidP="00C46287">
      <w:pPr>
        <w:widowControl w:val="0"/>
        <w:autoSpaceDE w:val="0"/>
        <w:autoSpaceDN w:val="0"/>
        <w:adjustRightInd w:val="0"/>
        <w:spacing w:line="240" w:lineRule="auto"/>
      </w:pPr>
      <w:r>
        <w:t> </w:t>
      </w:r>
    </w:p>
    <w:tbl>
      <w:tblPr>
        <w:tblW w:w="0" w:type="auto"/>
        <w:tblInd w:w="3477" w:type="dxa"/>
        <w:tblLayout w:type="fixed"/>
        <w:tblCellMar>
          <w:left w:w="0" w:type="dxa"/>
          <w:right w:w="0" w:type="dxa"/>
        </w:tblCellMar>
        <w:tblLook w:val="0000" w:firstRow="0" w:lastRow="0" w:firstColumn="0" w:lastColumn="0" w:noHBand="0" w:noVBand="0"/>
      </w:tblPr>
      <w:tblGrid>
        <w:gridCol w:w="3260"/>
      </w:tblGrid>
      <w:tr w:rsidR="00C46287" w14:paraId="3AD2E222" w14:textId="77777777" w:rsidTr="008E138E">
        <w:tblPrEx>
          <w:tblCellMar>
            <w:top w:w="0" w:type="dxa"/>
            <w:left w:w="0" w:type="dxa"/>
            <w:bottom w:w="0" w:type="dxa"/>
            <w:right w:w="0" w:type="dxa"/>
          </w:tblCellMar>
        </w:tblPrEx>
        <w:tc>
          <w:tcPr>
            <w:tcW w:w="32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F61825C" w14:textId="77777777" w:rsidR="00C46287" w:rsidRDefault="00C46287" w:rsidP="008E138E">
            <w:pPr>
              <w:widowControl w:val="0"/>
              <w:autoSpaceDE w:val="0"/>
              <w:autoSpaceDN w:val="0"/>
              <w:adjustRightInd w:val="0"/>
              <w:spacing w:before="120" w:after="120" w:line="240" w:lineRule="auto"/>
              <w:jc w:val="center"/>
            </w:pPr>
            <w:r>
              <w:t>Sample of DNA extracted from a person’s tissue and heated to separate the strands</w:t>
            </w:r>
          </w:p>
        </w:tc>
      </w:tr>
    </w:tbl>
    <w:p w14:paraId="4739FC9B" w14:textId="77777777" w:rsidR="00C46287" w:rsidRDefault="00C46287" w:rsidP="00C46287">
      <w:pPr>
        <w:widowControl w:val="0"/>
        <w:autoSpaceDE w:val="0"/>
        <w:autoSpaceDN w:val="0"/>
        <w:adjustRightInd w:val="0"/>
        <w:spacing w:line="240" w:lineRule="auto"/>
        <w:ind w:left="2268" w:right="567" w:firstLine="2552"/>
        <w:rPr>
          <w:b/>
          <w:bCs/>
          <w:sz w:val="40"/>
          <w:szCs w:val="40"/>
        </w:rPr>
      </w:pPr>
      <w:r>
        <w:rPr>
          <w:b/>
          <w:bCs/>
          <w:sz w:val="40"/>
          <w:szCs w:val="40"/>
        </w:rPr>
        <w:t>↓</w:t>
      </w:r>
    </w:p>
    <w:tbl>
      <w:tblPr>
        <w:tblW w:w="0" w:type="auto"/>
        <w:tblInd w:w="3477" w:type="dxa"/>
        <w:tblLayout w:type="fixed"/>
        <w:tblCellMar>
          <w:left w:w="0" w:type="dxa"/>
          <w:right w:w="0" w:type="dxa"/>
        </w:tblCellMar>
        <w:tblLook w:val="0000" w:firstRow="0" w:lastRow="0" w:firstColumn="0" w:lastColumn="0" w:noHBand="0" w:noVBand="0"/>
      </w:tblPr>
      <w:tblGrid>
        <w:gridCol w:w="3260"/>
      </w:tblGrid>
      <w:tr w:rsidR="00C46287" w14:paraId="11C14317" w14:textId="77777777" w:rsidTr="008E138E">
        <w:tblPrEx>
          <w:tblCellMar>
            <w:top w:w="0" w:type="dxa"/>
            <w:left w:w="0" w:type="dxa"/>
            <w:bottom w:w="0" w:type="dxa"/>
            <w:right w:w="0" w:type="dxa"/>
          </w:tblCellMar>
        </w:tblPrEx>
        <w:tc>
          <w:tcPr>
            <w:tcW w:w="32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69CA060" w14:textId="77777777" w:rsidR="00C46287" w:rsidRDefault="00C46287" w:rsidP="008E138E">
            <w:pPr>
              <w:widowControl w:val="0"/>
              <w:autoSpaceDE w:val="0"/>
              <w:autoSpaceDN w:val="0"/>
              <w:adjustRightInd w:val="0"/>
              <w:spacing w:before="120" w:after="120" w:line="240" w:lineRule="auto"/>
              <w:jc w:val="center"/>
            </w:pPr>
            <w:r>
              <w:t>Radioactive gene probe added</w:t>
            </w:r>
            <w:r>
              <w:br/>
              <w:t>to the DNA</w:t>
            </w:r>
          </w:p>
        </w:tc>
      </w:tr>
    </w:tbl>
    <w:p w14:paraId="3E379662" w14:textId="77777777" w:rsidR="00C46287" w:rsidRDefault="00C46287" w:rsidP="00C46287">
      <w:pPr>
        <w:widowControl w:val="0"/>
        <w:autoSpaceDE w:val="0"/>
        <w:autoSpaceDN w:val="0"/>
        <w:adjustRightInd w:val="0"/>
        <w:spacing w:line="240" w:lineRule="auto"/>
        <w:ind w:left="2268" w:right="567" w:firstLine="2552"/>
        <w:rPr>
          <w:b/>
          <w:bCs/>
          <w:sz w:val="40"/>
          <w:szCs w:val="40"/>
        </w:rPr>
      </w:pPr>
      <w:r>
        <w:rPr>
          <w:b/>
          <w:bCs/>
          <w:sz w:val="40"/>
          <w:szCs w:val="40"/>
        </w:rPr>
        <w:t>↓</w:t>
      </w:r>
    </w:p>
    <w:tbl>
      <w:tblPr>
        <w:tblW w:w="0" w:type="auto"/>
        <w:tblInd w:w="3477" w:type="dxa"/>
        <w:tblLayout w:type="fixed"/>
        <w:tblCellMar>
          <w:left w:w="0" w:type="dxa"/>
          <w:right w:w="0" w:type="dxa"/>
        </w:tblCellMar>
        <w:tblLook w:val="0000" w:firstRow="0" w:lastRow="0" w:firstColumn="0" w:lastColumn="0" w:noHBand="0" w:noVBand="0"/>
      </w:tblPr>
      <w:tblGrid>
        <w:gridCol w:w="3260"/>
      </w:tblGrid>
      <w:tr w:rsidR="00C46287" w14:paraId="5644DDD4" w14:textId="77777777" w:rsidTr="008E138E">
        <w:tblPrEx>
          <w:tblCellMar>
            <w:top w:w="0" w:type="dxa"/>
            <w:left w:w="0" w:type="dxa"/>
            <w:bottom w:w="0" w:type="dxa"/>
            <w:right w:w="0" w:type="dxa"/>
          </w:tblCellMar>
        </w:tblPrEx>
        <w:tc>
          <w:tcPr>
            <w:tcW w:w="32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590FCF3" w14:textId="77777777" w:rsidR="00C46287" w:rsidRDefault="00C46287" w:rsidP="008E138E">
            <w:pPr>
              <w:widowControl w:val="0"/>
              <w:autoSpaceDE w:val="0"/>
              <w:autoSpaceDN w:val="0"/>
              <w:adjustRightInd w:val="0"/>
              <w:spacing w:before="120" w:after="120" w:line="240" w:lineRule="auto"/>
              <w:jc w:val="center"/>
            </w:pPr>
            <w:r>
              <w:t>Excess probe washed away</w:t>
            </w:r>
          </w:p>
        </w:tc>
      </w:tr>
    </w:tbl>
    <w:p w14:paraId="2AFEE90E" w14:textId="77777777" w:rsidR="00C46287" w:rsidRDefault="00C46287" w:rsidP="00C46287">
      <w:pPr>
        <w:widowControl w:val="0"/>
        <w:autoSpaceDE w:val="0"/>
        <w:autoSpaceDN w:val="0"/>
        <w:adjustRightInd w:val="0"/>
        <w:spacing w:line="240" w:lineRule="auto"/>
        <w:ind w:left="2268" w:right="567" w:firstLine="2552"/>
        <w:rPr>
          <w:b/>
          <w:bCs/>
          <w:sz w:val="40"/>
          <w:szCs w:val="40"/>
        </w:rPr>
      </w:pPr>
      <w:r>
        <w:rPr>
          <w:b/>
          <w:bCs/>
          <w:sz w:val="40"/>
          <w:szCs w:val="40"/>
        </w:rPr>
        <w:t>↓</w:t>
      </w:r>
    </w:p>
    <w:tbl>
      <w:tblPr>
        <w:tblW w:w="0" w:type="auto"/>
        <w:tblInd w:w="3477" w:type="dxa"/>
        <w:tblLayout w:type="fixed"/>
        <w:tblCellMar>
          <w:left w:w="0" w:type="dxa"/>
          <w:right w:w="0" w:type="dxa"/>
        </w:tblCellMar>
        <w:tblLook w:val="0000" w:firstRow="0" w:lastRow="0" w:firstColumn="0" w:lastColumn="0" w:noHBand="0" w:noVBand="0"/>
      </w:tblPr>
      <w:tblGrid>
        <w:gridCol w:w="3260"/>
      </w:tblGrid>
      <w:tr w:rsidR="00C46287" w14:paraId="70F0E512" w14:textId="77777777" w:rsidTr="008E138E">
        <w:tblPrEx>
          <w:tblCellMar>
            <w:top w:w="0" w:type="dxa"/>
            <w:left w:w="0" w:type="dxa"/>
            <w:bottom w:w="0" w:type="dxa"/>
            <w:right w:w="0" w:type="dxa"/>
          </w:tblCellMar>
        </w:tblPrEx>
        <w:tc>
          <w:tcPr>
            <w:tcW w:w="326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03F8C2A" w14:textId="77777777" w:rsidR="00C46287" w:rsidRDefault="00C46287" w:rsidP="008E138E">
            <w:pPr>
              <w:widowControl w:val="0"/>
              <w:autoSpaceDE w:val="0"/>
              <w:autoSpaceDN w:val="0"/>
              <w:adjustRightInd w:val="0"/>
              <w:spacing w:before="120" w:after="120" w:line="240" w:lineRule="auto"/>
              <w:jc w:val="center"/>
            </w:pPr>
            <w:r>
              <w:t>Sample tested for radioactivity</w:t>
            </w:r>
          </w:p>
        </w:tc>
      </w:tr>
    </w:tbl>
    <w:p w14:paraId="6490DE1F" w14:textId="77777777" w:rsidR="00C46287" w:rsidRDefault="00C46287" w:rsidP="00C46287">
      <w:pPr>
        <w:widowControl w:val="0"/>
        <w:autoSpaceDE w:val="0"/>
        <w:autoSpaceDN w:val="0"/>
        <w:adjustRightInd w:val="0"/>
        <w:spacing w:before="240" w:line="240" w:lineRule="auto"/>
        <w:ind w:left="1134" w:right="567"/>
      </w:pPr>
      <w:r>
        <w:t>Using the information given, explain how the use of a gene probe could enable the presence of a mutant allele of the cystic fibrosis gene to be detected.</w:t>
      </w:r>
    </w:p>
    <w:p w14:paraId="24A62B66"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15DB9D42"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252C9F1B"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3BE09624"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31ECB9EC"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61A55A37"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1F82D4C3" w14:textId="77777777" w:rsidR="00C46287" w:rsidRPr="00EB03A0" w:rsidRDefault="00C46287" w:rsidP="00C46287">
      <w:pPr>
        <w:widowControl w:val="0"/>
        <w:autoSpaceDE w:val="0"/>
        <w:autoSpaceDN w:val="0"/>
        <w:adjustRightInd w:val="0"/>
        <w:spacing w:before="240" w:line="240" w:lineRule="auto"/>
        <w:ind w:left="1134" w:right="567"/>
      </w:pPr>
      <w:r>
        <w:t xml:space="preserve">___________________________________________________________________ </w:t>
      </w:r>
      <w:r>
        <w:rPr>
          <w:b/>
          <w:bCs/>
          <w:sz w:val="20"/>
          <w:szCs w:val="20"/>
        </w:rPr>
        <w:t>(4)</w:t>
      </w:r>
    </w:p>
    <w:p w14:paraId="7928FC13" w14:textId="77777777" w:rsidR="00C46287" w:rsidRDefault="00C46287" w:rsidP="00C46287">
      <w:pPr>
        <w:widowControl w:val="0"/>
        <w:autoSpaceDE w:val="0"/>
        <w:autoSpaceDN w:val="0"/>
        <w:adjustRightInd w:val="0"/>
        <w:spacing w:before="240" w:line="240" w:lineRule="auto"/>
        <w:ind w:left="1134" w:right="567" w:hanging="567"/>
      </w:pPr>
    </w:p>
    <w:p w14:paraId="345B70CB" w14:textId="0B896C30" w:rsidR="00C46287" w:rsidRDefault="00C46287" w:rsidP="00C46287">
      <w:pPr>
        <w:widowControl w:val="0"/>
        <w:autoSpaceDE w:val="0"/>
        <w:autoSpaceDN w:val="0"/>
        <w:adjustRightInd w:val="0"/>
        <w:spacing w:before="240" w:line="240" w:lineRule="auto"/>
        <w:ind w:left="1134" w:right="567" w:hanging="567"/>
      </w:pPr>
    </w:p>
    <w:p w14:paraId="32082808" w14:textId="77777777" w:rsidR="000A117B" w:rsidRDefault="000A117B" w:rsidP="00C46287">
      <w:pPr>
        <w:widowControl w:val="0"/>
        <w:autoSpaceDE w:val="0"/>
        <w:autoSpaceDN w:val="0"/>
        <w:adjustRightInd w:val="0"/>
        <w:spacing w:before="240" w:line="240" w:lineRule="auto"/>
        <w:ind w:left="1134" w:right="567" w:hanging="567"/>
      </w:pPr>
    </w:p>
    <w:p w14:paraId="3302FA62" w14:textId="77777777" w:rsidR="00C46287" w:rsidRDefault="00C46287" w:rsidP="00C46287">
      <w:pPr>
        <w:widowControl w:val="0"/>
        <w:autoSpaceDE w:val="0"/>
        <w:autoSpaceDN w:val="0"/>
        <w:adjustRightInd w:val="0"/>
        <w:spacing w:before="240" w:line="240" w:lineRule="auto"/>
        <w:ind w:left="1134" w:right="567" w:hanging="567"/>
      </w:pPr>
      <w:r>
        <w:lastRenderedPageBreak/>
        <w:t xml:space="preserve">(b)     Sheep have been genetically engineered to produce alpha-1-antitrypsin which is used to treat cystic fibrosis. Use your knowledge of this process to explain </w:t>
      </w:r>
      <w:r>
        <w:rPr>
          <w:b/>
          <w:bCs/>
        </w:rPr>
        <w:t>one</w:t>
      </w:r>
      <w:r>
        <w:t xml:space="preserve"> argument for and </w:t>
      </w:r>
      <w:r>
        <w:rPr>
          <w:b/>
          <w:bCs/>
        </w:rPr>
        <w:t>one</w:t>
      </w:r>
      <w:r>
        <w:t xml:space="preserve"> against using sheep in this way.</w:t>
      </w:r>
    </w:p>
    <w:p w14:paraId="144C44E4" w14:textId="77777777" w:rsidR="00C46287" w:rsidRDefault="00C46287" w:rsidP="00C46287">
      <w:pPr>
        <w:widowControl w:val="0"/>
        <w:autoSpaceDE w:val="0"/>
        <w:autoSpaceDN w:val="0"/>
        <w:adjustRightInd w:val="0"/>
        <w:spacing w:before="240" w:line="240" w:lineRule="auto"/>
        <w:ind w:left="1701" w:right="567" w:hanging="567"/>
      </w:pPr>
      <w:r>
        <w:t>For</w:t>
      </w:r>
    </w:p>
    <w:p w14:paraId="4CFB96A6"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6ACF4481"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2C83FFC7" w14:textId="77777777" w:rsidR="00C46287" w:rsidRDefault="00C46287" w:rsidP="00C46287">
      <w:pPr>
        <w:widowControl w:val="0"/>
        <w:autoSpaceDE w:val="0"/>
        <w:autoSpaceDN w:val="0"/>
        <w:adjustRightInd w:val="0"/>
        <w:spacing w:before="240" w:line="240" w:lineRule="auto"/>
        <w:ind w:left="1701" w:right="567" w:hanging="567"/>
      </w:pPr>
      <w:r>
        <w:t>Against</w:t>
      </w:r>
    </w:p>
    <w:p w14:paraId="5EF832F5"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72C7CDA6" w14:textId="77777777" w:rsidR="00C46287" w:rsidRPr="00EB03A0" w:rsidRDefault="00C46287" w:rsidP="00C46287">
      <w:pPr>
        <w:widowControl w:val="0"/>
        <w:autoSpaceDE w:val="0"/>
        <w:autoSpaceDN w:val="0"/>
        <w:adjustRightInd w:val="0"/>
        <w:spacing w:before="240" w:line="240" w:lineRule="auto"/>
        <w:ind w:left="1134" w:right="567"/>
      </w:pPr>
      <w:r>
        <w:t>___________________________________________________________________</w:t>
      </w:r>
      <w:r>
        <w:rPr>
          <w:b/>
          <w:bCs/>
          <w:sz w:val="20"/>
          <w:szCs w:val="20"/>
        </w:rPr>
        <w:t>(2)</w:t>
      </w:r>
    </w:p>
    <w:p w14:paraId="762941AD" w14:textId="77777777" w:rsidR="00C46287" w:rsidRPr="00EB03A0" w:rsidRDefault="00C46287" w:rsidP="00C46287">
      <w:pPr>
        <w:widowControl w:val="0"/>
        <w:autoSpaceDE w:val="0"/>
        <w:autoSpaceDN w:val="0"/>
        <w:adjustRightInd w:val="0"/>
        <w:spacing w:before="450" w:after="45" w:line="240" w:lineRule="auto"/>
        <w:ind w:left="150" w:right="45"/>
        <w:rPr>
          <w:b/>
          <w:bCs/>
          <w:color w:val="000000"/>
          <w:sz w:val="27"/>
          <w:szCs w:val="27"/>
        </w:rPr>
      </w:pPr>
      <w:r>
        <w:rPr>
          <w:b/>
          <w:bCs/>
          <w:color w:val="000000"/>
          <w:sz w:val="27"/>
          <w:szCs w:val="27"/>
        </w:rPr>
        <w:t xml:space="preserve">Q4. </w:t>
      </w:r>
      <w:r>
        <w:t>Read the following passage.</w:t>
      </w:r>
    </w:p>
    <w:p w14:paraId="27C98B1A" w14:textId="77777777" w:rsidR="00C46287" w:rsidRDefault="00C46287" w:rsidP="00C46287">
      <w:pPr>
        <w:widowControl w:val="0"/>
        <w:autoSpaceDE w:val="0"/>
        <w:autoSpaceDN w:val="0"/>
        <w:adjustRightInd w:val="0"/>
        <w:spacing w:before="240" w:line="240" w:lineRule="auto"/>
        <w:ind w:left="567" w:right="567"/>
      </w:pPr>
      <w:r>
        <w:t>Complete achromatopsia is a form of complete colour blindness. It is caused</w:t>
      </w:r>
    </w:p>
    <w:p w14:paraId="79EA24A8" w14:textId="77777777" w:rsidR="00C46287" w:rsidRDefault="00C46287" w:rsidP="00C46287">
      <w:pPr>
        <w:widowControl w:val="0"/>
        <w:autoSpaceDE w:val="0"/>
        <w:autoSpaceDN w:val="0"/>
        <w:adjustRightInd w:val="0"/>
        <w:spacing w:line="240" w:lineRule="auto"/>
        <w:ind w:left="567" w:right="567"/>
      </w:pPr>
      <w:r>
        <w:t>by having only rods and no functional cone cells. People with complete</w:t>
      </w:r>
    </w:p>
    <w:p w14:paraId="268D346C" w14:textId="77777777" w:rsidR="00C46287" w:rsidRDefault="00C46287" w:rsidP="00C46287">
      <w:pPr>
        <w:widowControl w:val="0"/>
        <w:autoSpaceDE w:val="0"/>
        <w:autoSpaceDN w:val="0"/>
        <w:adjustRightInd w:val="0"/>
        <w:spacing w:line="240" w:lineRule="auto"/>
        <w:ind w:left="567" w:right="567"/>
      </w:pPr>
      <w:r>
        <w:t>achromatopsia have difficulty in seeing detail. Complete achromatopsia is</w:t>
      </w:r>
    </w:p>
    <w:p w14:paraId="1220E296" w14:textId="77777777" w:rsidR="00C46287" w:rsidRDefault="00C46287" w:rsidP="00C46287">
      <w:pPr>
        <w:widowControl w:val="0"/>
        <w:autoSpaceDE w:val="0"/>
        <w:autoSpaceDN w:val="0"/>
        <w:adjustRightInd w:val="0"/>
        <w:spacing w:line="240" w:lineRule="auto"/>
        <w:ind w:left="567" w:right="567"/>
      </w:pPr>
      <w:r>
        <w:t>caused by an autosomal recessive allele and is usually very rare in</w:t>
      </w:r>
    </w:p>
    <w:p w14:paraId="12A155AF" w14:textId="77777777" w:rsidR="00C46287" w:rsidRDefault="00C46287" w:rsidP="00C46287">
      <w:pPr>
        <w:widowControl w:val="0"/>
        <w:autoSpaceDE w:val="0"/>
        <w:autoSpaceDN w:val="0"/>
        <w:adjustRightInd w:val="0"/>
        <w:spacing w:line="240" w:lineRule="auto"/>
        <w:ind w:left="567" w:right="567"/>
      </w:pPr>
      <w:r>
        <w:t>populations with only one in 40 000 being affected. However on the Pacific              5</w:t>
      </w:r>
    </w:p>
    <w:p w14:paraId="5260CF19" w14:textId="77777777" w:rsidR="00C46287" w:rsidRDefault="00C46287" w:rsidP="00C46287">
      <w:pPr>
        <w:widowControl w:val="0"/>
        <w:autoSpaceDE w:val="0"/>
        <w:autoSpaceDN w:val="0"/>
        <w:adjustRightInd w:val="0"/>
        <w:spacing w:line="240" w:lineRule="auto"/>
        <w:ind w:left="567" w:right="567"/>
      </w:pPr>
      <w:r>
        <w:t>island of Pingelap ten percent of the population are affected.</w:t>
      </w:r>
    </w:p>
    <w:p w14:paraId="66F5D895" w14:textId="77777777" w:rsidR="00C46287" w:rsidRDefault="00C46287" w:rsidP="00C46287">
      <w:pPr>
        <w:widowControl w:val="0"/>
        <w:autoSpaceDE w:val="0"/>
        <w:autoSpaceDN w:val="0"/>
        <w:adjustRightInd w:val="0"/>
        <w:spacing w:before="240" w:line="240" w:lineRule="auto"/>
        <w:ind w:left="567" w:right="567"/>
      </w:pPr>
      <w:r>
        <w:t>One form of red-green colour blindness is caused by a sex-linked recessive</w:t>
      </w:r>
    </w:p>
    <w:p w14:paraId="0082B88E" w14:textId="77777777" w:rsidR="00C46287" w:rsidRDefault="00C46287" w:rsidP="00C46287">
      <w:pPr>
        <w:widowControl w:val="0"/>
        <w:autoSpaceDE w:val="0"/>
        <w:autoSpaceDN w:val="0"/>
        <w:adjustRightInd w:val="0"/>
        <w:spacing w:line="240" w:lineRule="auto"/>
        <w:ind w:left="567" w:right="567"/>
      </w:pPr>
      <w:r>
        <w:t>allele which affects more men than women. People with this red-green</w:t>
      </w:r>
    </w:p>
    <w:p w14:paraId="31EECCB2" w14:textId="77777777" w:rsidR="00C46287" w:rsidRDefault="00C46287" w:rsidP="00C46287">
      <w:pPr>
        <w:widowControl w:val="0"/>
        <w:autoSpaceDE w:val="0"/>
        <w:autoSpaceDN w:val="0"/>
        <w:adjustRightInd w:val="0"/>
        <w:spacing w:line="240" w:lineRule="auto"/>
        <w:ind w:left="567" w:right="567"/>
      </w:pPr>
      <w:r>
        <w:t>colour blindness are unable to distinguish between red and green, and also</w:t>
      </w:r>
    </w:p>
    <w:p w14:paraId="312F897B" w14:textId="77777777" w:rsidR="00C46287" w:rsidRDefault="00C46287" w:rsidP="00C46287">
      <w:pPr>
        <w:widowControl w:val="0"/>
        <w:autoSpaceDE w:val="0"/>
        <w:autoSpaceDN w:val="0"/>
        <w:adjustRightInd w:val="0"/>
        <w:spacing w:line="240" w:lineRule="auto"/>
        <w:ind w:left="567" w:right="567"/>
      </w:pPr>
      <w:r>
        <w:t>between other colours. They have green-sensitive cones but the                             10</w:t>
      </w:r>
    </w:p>
    <w:p w14:paraId="07B9F73C" w14:textId="77777777" w:rsidR="00C46287" w:rsidRDefault="00C46287" w:rsidP="00C46287">
      <w:pPr>
        <w:widowControl w:val="0"/>
        <w:autoSpaceDE w:val="0"/>
        <w:autoSpaceDN w:val="0"/>
        <w:adjustRightInd w:val="0"/>
        <w:spacing w:line="240" w:lineRule="auto"/>
        <w:ind w:left="567" w:right="567"/>
      </w:pPr>
      <w:r>
        <w:t>photoreceptive pigment they contain does not function.</w:t>
      </w:r>
    </w:p>
    <w:p w14:paraId="044E75D4" w14:textId="77777777" w:rsidR="00C46287" w:rsidRDefault="00C46287" w:rsidP="00C46287">
      <w:pPr>
        <w:widowControl w:val="0"/>
        <w:autoSpaceDE w:val="0"/>
        <w:autoSpaceDN w:val="0"/>
        <w:adjustRightInd w:val="0"/>
        <w:spacing w:before="240" w:line="240" w:lineRule="auto"/>
        <w:ind w:left="567" w:right="567"/>
      </w:pPr>
      <w:r>
        <w:t>Scientists investigated the use of gene therapy to correct red-green colour</w:t>
      </w:r>
    </w:p>
    <w:p w14:paraId="510B0A9D" w14:textId="77777777" w:rsidR="00C46287" w:rsidRDefault="00C46287" w:rsidP="00C46287">
      <w:pPr>
        <w:widowControl w:val="0"/>
        <w:autoSpaceDE w:val="0"/>
        <w:autoSpaceDN w:val="0"/>
        <w:adjustRightInd w:val="0"/>
        <w:spacing w:line="240" w:lineRule="auto"/>
        <w:ind w:left="567" w:right="567"/>
      </w:pPr>
      <w:r>
        <w:t>blindness in monkeys. They injected viruses containing the gene for the</w:t>
      </w:r>
    </w:p>
    <w:p w14:paraId="2FA2FAE5" w14:textId="77777777" w:rsidR="00C46287" w:rsidRDefault="00C46287" w:rsidP="00C46287">
      <w:pPr>
        <w:widowControl w:val="0"/>
        <w:autoSpaceDE w:val="0"/>
        <w:autoSpaceDN w:val="0"/>
        <w:adjustRightInd w:val="0"/>
        <w:spacing w:line="240" w:lineRule="auto"/>
        <w:ind w:left="567" w:right="567"/>
      </w:pPr>
      <w:r>
        <w:t>green-sensitive pigment directly into the eyes of the monkeys. Although the</w:t>
      </w:r>
    </w:p>
    <w:p w14:paraId="1A7FFADC" w14:textId="77777777" w:rsidR="00C46287" w:rsidRDefault="00C46287" w:rsidP="00C46287">
      <w:pPr>
        <w:widowControl w:val="0"/>
        <w:autoSpaceDE w:val="0"/>
        <w:autoSpaceDN w:val="0"/>
        <w:adjustRightInd w:val="0"/>
        <w:spacing w:line="240" w:lineRule="auto"/>
        <w:ind w:left="567" w:right="567"/>
      </w:pPr>
      <w:r>
        <w:t>monkeys maintained two years of colour vision, there is debate on whether            15</w:t>
      </w:r>
    </w:p>
    <w:p w14:paraId="3AC79154" w14:textId="77777777" w:rsidR="00C46287" w:rsidRDefault="00C46287" w:rsidP="00C46287">
      <w:pPr>
        <w:widowControl w:val="0"/>
        <w:autoSpaceDE w:val="0"/>
        <w:autoSpaceDN w:val="0"/>
        <w:adjustRightInd w:val="0"/>
        <w:spacing w:line="240" w:lineRule="auto"/>
        <w:ind w:left="567" w:right="567"/>
      </w:pPr>
      <w:r>
        <w:t>this form of gene therapy is worthwhile. No clinical trials of this procedure</w:t>
      </w:r>
    </w:p>
    <w:p w14:paraId="151F2154" w14:textId="77777777" w:rsidR="00C46287" w:rsidRDefault="00C46287" w:rsidP="00C46287">
      <w:pPr>
        <w:widowControl w:val="0"/>
        <w:autoSpaceDE w:val="0"/>
        <w:autoSpaceDN w:val="0"/>
        <w:adjustRightInd w:val="0"/>
        <w:spacing w:line="240" w:lineRule="auto"/>
        <w:ind w:left="567" w:right="567"/>
      </w:pPr>
      <w:r>
        <w:t>have been carried out on humans. Current research into the treatment of</w:t>
      </w:r>
    </w:p>
    <w:p w14:paraId="664E56E0" w14:textId="77777777" w:rsidR="00C46287" w:rsidRDefault="00C46287" w:rsidP="00C46287">
      <w:pPr>
        <w:widowControl w:val="0"/>
        <w:autoSpaceDE w:val="0"/>
        <w:autoSpaceDN w:val="0"/>
        <w:adjustRightInd w:val="0"/>
        <w:spacing w:line="240" w:lineRule="auto"/>
        <w:ind w:left="567" w:right="567"/>
      </w:pPr>
      <w:r>
        <w:t>red-green colour blindness involves the use of induced pluripotent stem cells</w:t>
      </w:r>
    </w:p>
    <w:p w14:paraId="6667B487" w14:textId="77777777" w:rsidR="00C46287" w:rsidRDefault="00C46287" w:rsidP="00C46287">
      <w:pPr>
        <w:widowControl w:val="0"/>
        <w:autoSpaceDE w:val="0"/>
        <w:autoSpaceDN w:val="0"/>
        <w:adjustRightInd w:val="0"/>
        <w:spacing w:line="240" w:lineRule="auto"/>
        <w:ind w:left="567" w:right="567"/>
      </w:pPr>
      <w:r>
        <w:t>(iPS cells). The use of iPS cells could have advantages over the use of gene</w:t>
      </w:r>
    </w:p>
    <w:p w14:paraId="33858120" w14:textId="77777777" w:rsidR="00C46287" w:rsidRDefault="00C46287" w:rsidP="00C46287">
      <w:pPr>
        <w:widowControl w:val="0"/>
        <w:autoSpaceDE w:val="0"/>
        <w:autoSpaceDN w:val="0"/>
        <w:adjustRightInd w:val="0"/>
        <w:spacing w:line="240" w:lineRule="auto"/>
        <w:ind w:left="567" w:right="567"/>
      </w:pPr>
      <w:r>
        <w:t>therapy.                                                                                                                       20</w:t>
      </w:r>
    </w:p>
    <w:p w14:paraId="23B7798D" w14:textId="77777777" w:rsidR="00C46287" w:rsidRDefault="00C46287" w:rsidP="00C46287">
      <w:pPr>
        <w:widowControl w:val="0"/>
        <w:autoSpaceDE w:val="0"/>
        <w:autoSpaceDN w:val="0"/>
        <w:adjustRightInd w:val="0"/>
        <w:spacing w:before="240" w:line="240" w:lineRule="auto"/>
        <w:ind w:left="567" w:right="567"/>
      </w:pPr>
      <w:r>
        <w:t>Use the information in the passage and your own knowledge to answer the following questions.</w:t>
      </w:r>
    </w:p>
    <w:p w14:paraId="50BED04B" w14:textId="77777777" w:rsidR="00C46287" w:rsidRDefault="00C46287" w:rsidP="00C46287">
      <w:pPr>
        <w:widowControl w:val="0"/>
        <w:autoSpaceDE w:val="0"/>
        <w:autoSpaceDN w:val="0"/>
        <w:adjustRightInd w:val="0"/>
        <w:spacing w:before="240" w:line="240" w:lineRule="auto"/>
        <w:ind w:left="1134" w:right="567" w:hanging="567"/>
      </w:pPr>
      <w:r>
        <w:t>(c)     Red-green colour blindness affects more men than women (lines 7–8).</w:t>
      </w:r>
    </w:p>
    <w:p w14:paraId="43499E52" w14:textId="77777777" w:rsidR="00C46287" w:rsidRDefault="00C46287" w:rsidP="00C46287">
      <w:pPr>
        <w:widowControl w:val="0"/>
        <w:autoSpaceDE w:val="0"/>
        <w:autoSpaceDN w:val="0"/>
        <w:adjustRightInd w:val="0"/>
        <w:spacing w:before="240" w:line="240" w:lineRule="auto"/>
        <w:ind w:left="1134" w:right="567"/>
      </w:pPr>
      <w:r>
        <w:t>Explain why.</w:t>
      </w:r>
    </w:p>
    <w:p w14:paraId="7A4B77CB"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3C3F95F1"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6E68074E"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27ED237D"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4F773878"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2BBE2711" w14:textId="77777777" w:rsidR="00C46287" w:rsidRDefault="00C46287" w:rsidP="00C46287">
      <w:pPr>
        <w:widowControl w:val="0"/>
        <w:autoSpaceDE w:val="0"/>
        <w:autoSpaceDN w:val="0"/>
        <w:adjustRightInd w:val="0"/>
        <w:spacing w:before="60" w:line="240" w:lineRule="auto"/>
        <w:jc w:val="right"/>
        <w:rPr>
          <w:b/>
          <w:bCs/>
          <w:sz w:val="20"/>
          <w:szCs w:val="20"/>
        </w:rPr>
      </w:pPr>
      <w:r>
        <w:rPr>
          <w:b/>
          <w:bCs/>
          <w:sz w:val="20"/>
          <w:szCs w:val="20"/>
        </w:rPr>
        <w:t>(2)</w:t>
      </w:r>
    </w:p>
    <w:p w14:paraId="2B3A7237" w14:textId="77777777" w:rsidR="000A117B" w:rsidRDefault="000A117B" w:rsidP="00C46287">
      <w:pPr>
        <w:widowControl w:val="0"/>
        <w:autoSpaceDE w:val="0"/>
        <w:autoSpaceDN w:val="0"/>
        <w:adjustRightInd w:val="0"/>
        <w:spacing w:before="240" w:line="240" w:lineRule="auto"/>
        <w:ind w:left="1134" w:right="567" w:hanging="567"/>
      </w:pPr>
    </w:p>
    <w:p w14:paraId="1DD9D0E6" w14:textId="77777777" w:rsidR="00C46287" w:rsidRDefault="00C46287" w:rsidP="00C46287">
      <w:pPr>
        <w:widowControl w:val="0"/>
        <w:autoSpaceDE w:val="0"/>
        <w:autoSpaceDN w:val="0"/>
        <w:adjustRightInd w:val="0"/>
        <w:spacing w:before="240" w:line="240" w:lineRule="auto"/>
        <w:ind w:left="1134" w:right="567" w:hanging="567"/>
      </w:pPr>
      <w:r>
        <w:lastRenderedPageBreak/>
        <w:t>(e)     Current research into the treatment of red-green colour blindness involves the use of induced pluripotent stem cells (iPS cells) (lines 17–19).</w:t>
      </w:r>
    </w:p>
    <w:p w14:paraId="482FD2C8" w14:textId="77777777" w:rsidR="00C46287" w:rsidRDefault="00C46287" w:rsidP="00C46287">
      <w:pPr>
        <w:widowControl w:val="0"/>
        <w:autoSpaceDE w:val="0"/>
        <w:autoSpaceDN w:val="0"/>
        <w:adjustRightInd w:val="0"/>
        <w:spacing w:before="240" w:line="240" w:lineRule="auto"/>
        <w:ind w:left="1134" w:right="567"/>
      </w:pPr>
      <w:r>
        <w:t>Suggest how iPS cells could correct red-green colour blindness.</w:t>
      </w:r>
    </w:p>
    <w:p w14:paraId="6DB62A94"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008C6D80"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2651732F"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1DBCA7F2"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6983B409"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7C9E998A"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6B754A9A" w14:textId="77777777" w:rsidR="00C46287" w:rsidRDefault="00C46287" w:rsidP="00C46287">
      <w:pPr>
        <w:widowControl w:val="0"/>
        <w:autoSpaceDE w:val="0"/>
        <w:autoSpaceDN w:val="0"/>
        <w:adjustRightInd w:val="0"/>
        <w:spacing w:before="60" w:line="240" w:lineRule="auto"/>
        <w:jc w:val="right"/>
        <w:rPr>
          <w:b/>
          <w:bCs/>
          <w:sz w:val="20"/>
          <w:szCs w:val="20"/>
        </w:rPr>
      </w:pPr>
      <w:r>
        <w:rPr>
          <w:b/>
          <w:bCs/>
          <w:sz w:val="20"/>
          <w:szCs w:val="20"/>
        </w:rPr>
        <w:t>(2)</w:t>
      </w:r>
    </w:p>
    <w:p w14:paraId="0DBBDF5F" w14:textId="77777777" w:rsidR="00C46287" w:rsidRDefault="00C46287" w:rsidP="00C46287">
      <w:pPr>
        <w:widowControl w:val="0"/>
        <w:autoSpaceDE w:val="0"/>
        <w:autoSpaceDN w:val="0"/>
        <w:adjustRightInd w:val="0"/>
        <w:spacing w:before="240" w:line="240" w:lineRule="auto"/>
        <w:ind w:left="1134" w:right="567" w:hanging="567"/>
      </w:pPr>
      <w:r>
        <w:t>(f)     The use of iPS cells could have advantages over the use of gene therapy to correct red-green colour blindness (lines 19–20).</w:t>
      </w:r>
    </w:p>
    <w:p w14:paraId="7B7508DD" w14:textId="77777777" w:rsidR="00C46287" w:rsidRDefault="00C46287" w:rsidP="00C46287">
      <w:pPr>
        <w:widowControl w:val="0"/>
        <w:autoSpaceDE w:val="0"/>
        <w:autoSpaceDN w:val="0"/>
        <w:adjustRightInd w:val="0"/>
        <w:spacing w:before="240" w:line="240" w:lineRule="auto"/>
        <w:ind w:left="1134" w:right="567"/>
      </w:pPr>
      <w:r>
        <w:t>Using the information from the passage, suggest and explain reasons why.</w:t>
      </w:r>
    </w:p>
    <w:p w14:paraId="53E1FFD1"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201FE6BE"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02E3DD7F"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7AB4F5C6"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0B45A652"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0A0A45E0"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47274AB0"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49691123"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5EC34554"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04478AA6"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479EC1B2"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307996C4"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4399B385"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7A88D8BE" w14:textId="77777777" w:rsidR="00C46287" w:rsidRDefault="00C46287" w:rsidP="00C46287">
      <w:pPr>
        <w:widowControl w:val="0"/>
        <w:autoSpaceDE w:val="0"/>
        <w:autoSpaceDN w:val="0"/>
        <w:adjustRightInd w:val="0"/>
        <w:spacing w:before="240" w:line="240" w:lineRule="auto"/>
        <w:ind w:left="1134" w:right="567"/>
      </w:pPr>
      <w:r>
        <w:t>___________________________________________________________________</w:t>
      </w:r>
    </w:p>
    <w:p w14:paraId="6EEFF2A6" w14:textId="77777777" w:rsidR="00C46287" w:rsidRDefault="00C46287" w:rsidP="00C46287">
      <w:pPr>
        <w:widowControl w:val="0"/>
        <w:autoSpaceDE w:val="0"/>
        <w:autoSpaceDN w:val="0"/>
        <w:adjustRightInd w:val="0"/>
        <w:spacing w:before="60" w:line="240" w:lineRule="auto"/>
        <w:jc w:val="right"/>
        <w:rPr>
          <w:b/>
          <w:bCs/>
          <w:sz w:val="20"/>
          <w:szCs w:val="20"/>
        </w:rPr>
      </w:pPr>
      <w:r>
        <w:rPr>
          <w:b/>
          <w:bCs/>
          <w:sz w:val="20"/>
          <w:szCs w:val="20"/>
        </w:rPr>
        <w:t>(3)</w:t>
      </w:r>
    </w:p>
    <w:p w14:paraId="2D75D1A5" w14:textId="77777777" w:rsidR="000A117B" w:rsidRDefault="000A117B" w:rsidP="00C46287">
      <w:pPr>
        <w:widowControl w:val="0"/>
        <w:autoSpaceDE w:val="0"/>
        <w:autoSpaceDN w:val="0"/>
        <w:adjustRightInd w:val="0"/>
        <w:spacing w:before="60" w:line="240" w:lineRule="auto"/>
        <w:rPr>
          <w:b/>
          <w:bCs/>
          <w:sz w:val="20"/>
          <w:szCs w:val="20"/>
        </w:rPr>
      </w:pPr>
    </w:p>
    <w:p w14:paraId="23833798" w14:textId="77777777" w:rsidR="000A117B" w:rsidRDefault="000A117B" w:rsidP="00C46287">
      <w:pPr>
        <w:widowControl w:val="0"/>
        <w:autoSpaceDE w:val="0"/>
        <w:autoSpaceDN w:val="0"/>
        <w:adjustRightInd w:val="0"/>
        <w:spacing w:before="60" w:line="240" w:lineRule="auto"/>
        <w:rPr>
          <w:b/>
          <w:bCs/>
          <w:sz w:val="20"/>
          <w:szCs w:val="20"/>
        </w:rPr>
      </w:pPr>
    </w:p>
    <w:p w14:paraId="0926588B" w14:textId="77777777" w:rsidR="000A117B" w:rsidRDefault="000A117B" w:rsidP="00C46287">
      <w:pPr>
        <w:widowControl w:val="0"/>
        <w:autoSpaceDE w:val="0"/>
        <w:autoSpaceDN w:val="0"/>
        <w:adjustRightInd w:val="0"/>
        <w:spacing w:before="60" w:line="240" w:lineRule="auto"/>
        <w:rPr>
          <w:b/>
          <w:bCs/>
          <w:sz w:val="20"/>
          <w:szCs w:val="20"/>
        </w:rPr>
      </w:pPr>
    </w:p>
    <w:p w14:paraId="152454A7" w14:textId="77777777" w:rsidR="000A117B" w:rsidRDefault="000A117B" w:rsidP="00C46287">
      <w:pPr>
        <w:widowControl w:val="0"/>
        <w:autoSpaceDE w:val="0"/>
        <w:autoSpaceDN w:val="0"/>
        <w:adjustRightInd w:val="0"/>
        <w:spacing w:before="60" w:line="240" w:lineRule="auto"/>
        <w:rPr>
          <w:b/>
          <w:bCs/>
          <w:sz w:val="20"/>
          <w:szCs w:val="20"/>
        </w:rPr>
      </w:pPr>
    </w:p>
    <w:p w14:paraId="283AAB22" w14:textId="77777777" w:rsidR="000A117B" w:rsidRDefault="000A117B" w:rsidP="00C46287">
      <w:pPr>
        <w:widowControl w:val="0"/>
        <w:autoSpaceDE w:val="0"/>
        <w:autoSpaceDN w:val="0"/>
        <w:adjustRightInd w:val="0"/>
        <w:spacing w:before="60" w:line="240" w:lineRule="auto"/>
        <w:rPr>
          <w:b/>
          <w:bCs/>
          <w:sz w:val="20"/>
          <w:szCs w:val="20"/>
        </w:rPr>
      </w:pPr>
    </w:p>
    <w:p w14:paraId="13CEEDC1" w14:textId="77777777" w:rsidR="000A117B" w:rsidRDefault="000A117B" w:rsidP="00C46287">
      <w:pPr>
        <w:widowControl w:val="0"/>
        <w:autoSpaceDE w:val="0"/>
        <w:autoSpaceDN w:val="0"/>
        <w:adjustRightInd w:val="0"/>
        <w:spacing w:before="60" w:line="240" w:lineRule="auto"/>
        <w:rPr>
          <w:b/>
          <w:bCs/>
          <w:sz w:val="20"/>
          <w:szCs w:val="20"/>
        </w:rPr>
      </w:pPr>
    </w:p>
    <w:p w14:paraId="4E3034CD" w14:textId="77777777" w:rsidR="000A117B" w:rsidRDefault="000A117B" w:rsidP="00C46287">
      <w:pPr>
        <w:widowControl w:val="0"/>
        <w:autoSpaceDE w:val="0"/>
        <w:autoSpaceDN w:val="0"/>
        <w:adjustRightInd w:val="0"/>
        <w:spacing w:before="60" w:line="240" w:lineRule="auto"/>
        <w:rPr>
          <w:b/>
          <w:bCs/>
          <w:sz w:val="20"/>
          <w:szCs w:val="20"/>
        </w:rPr>
      </w:pPr>
    </w:p>
    <w:p w14:paraId="377F709D" w14:textId="77777777" w:rsidR="000A117B" w:rsidRDefault="000A117B" w:rsidP="00C46287">
      <w:pPr>
        <w:widowControl w:val="0"/>
        <w:autoSpaceDE w:val="0"/>
        <w:autoSpaceDN w:val="0"/>
        <w:adjustRightInd w:val="0"/>
        <w:spacing w:before="60" w:line="240" w:lineRule="auto"/>
        <w:rPr>
          <w:b/>
          <w:bCs/>
          <w:sz w:val="20"/>
          <w:szCs w:val="20"/>
        </w:rPr>
      </w:pPr>
    </w:p>
    <w:p w14:paraId="1B59E93D" w14:textId="2A667411" w:rsidR="00C46287" w:rsidRDefault="00C46287" w:rsidP="00C46287">
      <w:pPr>
        <w:widowControl w:val="0"/>
        <w:autoSpaceDE w:val="0"/>
        <w:autoSpaceDN w:val="0"/>
        <w:adjustRightInd w:val="0"/>
        <w:spacing w:before="60" w:line="240" w:lineRule="auto"/>
        <w:rPr>
          <w:b/>
          <w:bCs/>
          <w:sz w:val="20"/>
          <w:szCs w:val="20"/>
        </w:rPr>
      </w:pPr>
      <w:r>
        <w:rPr>
          <w:b/>
          <w:bCs/>
          <w:sz w:val="20"/>
          <w:szCs w:val="20"/>
        </w:rPr>
        <w:lastRenderedPageBreak/>
        <w:t>Homework:</w:t>
      </w:r>
    </w:p>
    <w:p w14:paraId="6635D5DC" w14:textId="77777777" w:rsidR="00C46287" w:rsidRPr="00353285" w:rsidRDefault="00C46287" w:rsidP="00C46287">
      <w:pPr>
        <w:widowControl w:val="0"/>
        <w:autoSpaceDE w:val="0"/>
        <w:autoSpaceDN w:val="0"/>
        <w:adjustRightInd w:val="0"/>
        <w:spacing w:before="60" w:line="240" w:lineRule="auto"/>
        <w:rPr>
          <w:rFonts w:ascii="Calibri" w:hAnsi="Calibri" w:cs="Calibri"/>
        </w:rPr>
      </w:pPr>
      <w:r w:rsidRPr="00353285">
        <w:rPr>
          <w:rFonts w:ascii="Calibri" w:hAnsi="Calibri" w:cs="Calibri"/>
        </w:rPr>
        <w:t>Read the following article about the first instance of germline gene therapy:</w:t>
      </w:r>
    </w:p>
    <w:p w14:paraId="3A5A5707" w14:textId="77777777" w:rsidR="00C46287" w:rsidRPr="00353285" w:rsidRDefault="00C46287" w:rsidP="00C46287">
      <w:pPr>
        <w:widowControl w:val="0"/>
        <w:autoSpaceDE w:val="0"/>
        <w:autoSpaceDN w:val="0"/>
        <w:adjustRightInd w:val="0"/>
        <w:spacing w:before="60" w:line="240" w:lineRule="auto"/>
        <w:rPr>
          <w:rFonts w:ascii="Calibri" w:hAnsi="Calibri" w:cs="Calibri"/>
          <w:b/>
          <w:bCs/>
        </w:rPr>
      </w:pPr>
      <w:hyperlink r:id="rId92" w:history="1">
        <w:r w:rsidRPr="00353285">
          <w:rPr>
            <w:rStyle w:val="Hyperlink"/>
            <w:rFonts w:ascii="Calibri" w:hAnsi="Calibri" w:cs="Calibri"/>
            <w:b/>
            <w:bCs/>
          </w:rPr>
          <w:t>https://www.nature.com/articles/d41586-019-00673-1</w:t>
        </w:r>
      </w:hyperlink>
    </w:p>
    <w:p w14:paraId="36C975EB" w14:textId="77777777" w:rsidR="00C46287" w:rsidRPr="00353285" w:rsidRDefault="00C46287" w:rsidP="00C46287">
      <w:pPr>
        <w:widowControl w:val="0"/>
        <w:autoSpaceDE w:val="0"/>
        <w:autoSpaceDN w:val="0"/>
        <w:adjustRightInd w:val="0"/>
        <w:spacing w:before="60" w:line="240" w:lineRule="auto"/>
        <w:rPr>
          <w:rFonts w:ascii="Calibri" w:hAnsi="Calibri" w:cs="Calibri"/>
          <w:b/>
          <w:bCs/>
        </w:rPr>
      </w:pPr>
    </w:p>
    <w:p w14:paraId="69BD920F" w14:textId="77777777" w:rsidR="00C46287" w:rsidRPr="00353285" w:rsidRDefault="00C46287" w:rsidP="00E817ED">
      <w:pPr>
        <w:pStyle w:val="ListParagraph"/>
        <w:widowControl w:val="0"/>
        <w:numPr>
          <w:ilvl w:val="0"/>
          <w:numId w:val="37"/>
        </w:numPr>
        <w:autoSpaceDE w:val="0"/>
        <w:autoSpaceDN w:val="0"/>
        <w:adjustRightInd w:val="0"/>
        <w:rPr>
          <w:rFonts w:ascii="Calibri" w:hAnsi="Calibri" w:cs="Calibri"/>
          <w:sz w:val="22"/>
          <w:szCs w:val="22"/>
        </w:rPr>
      </w:pPr>
      <w:r w:rsidRPr="00353285">
        <w:rPr>
          <w:rFonts w:ascii="Calibri" w:hAnsi="Calibri" w:cs="Calibri"/>
          <w:sz w:val="22"/>
          <w:szCs w:val="22"/>
        </w:rPr>
        <w:t>What did the scientist in question do?</w:t>
      </w:r>
    </w:p>
    <w:p w14:paraId="2899338D" w14:textId="77777777" w:rsidR="00C46287" w:rsidRPr="00353285" w:rsidRDefault="00C46287" w:rsidP="000A117B">
      <w:pPr>
        <w:widowControl w:val="0"/>
        <w:autoSpaceDE w:val="0"/>
        <w:autoSpaceDN w:val="0"/>
        <w:adjustRightInd w:val="0"/>
        <w:spacing w:line="240" w:lineRule="auto"/>
        <w:rPr>
          <w:rFonts w:ascii="Calibri" w:hAnsi="Calibri" w:cs="Calibri"/>
        </w:rPr>
      </w:pPr>
    </w:p>
    <w:p w14:paraId="185B637E" w14:textId="77777777" w:rsidR="00C46287" w:rsidRPr="00353285" w:rsidRDefault="00C46287" w:rsidP="00E817ED">
      <w:pPr>
        <w:pStyle w:val="ListParagraph"/>
        <w:widowControl w:val="0"/>
        <w:numPr>
          <w:ilvl w:val="0"/>
          <w:numId w:val="37"/>
        </w:numPr>
        <w:autoSpaceDE w:val="0"/>
        <w:autoSpaceDN w:val="0"/>
        <w:adjustRightInd w:val="0"/>
        <w:rPr>
          <w:rFonts w:ascii="Calibri" w:hAnsi="Calibri" w:cs="Calibri"/>
          <w:sz w:val="22"/>
          <w:szCs w:val="22"/>
        </w:rPr>
      </w:pPr>
      <w:r w:rsidRPr="00353285">
        <w:rPr>
          <w:rFonts w:ascii="Calibri" w:hAnsi="Calibri" w:cs="Calibri"/>
          <w:sz w:val="22"/>
          <w:szCs w:val="22"/>
        </w:rPr>
        <w:t>What was his reasoning for doing it?</w:t>
      </w:r>
    </w:p>
    <w:p w14:paraId="0504A641" w14:textId="77777777" w:rsidR="00C46287" w:rsidRPr="00353285" w:rsidRDefault="00C46287" w:rsidP="000A117B">
      <w:pPr>
        <w:widowControl w:val="0"/>
        <w:autoSpaceDE w:val="0"/>
        <w:autoSpaceDN w:val="0"/>
        <w:adjustRightInd w:val="0"/>
        <w:spacing w:line="240" w:lineRule="auto"/>
        <w:rPr>
          <w:rFonts w:ascii="Calibri" w:hAnsi="Calibri" w:cs="Calibri"/>
        </w:rPr>
      </w:pPr>
    </w:p>
    <w:p w14:paraId="1E6AB80C" w14:textId="77777777" w:rsidR="00C46287" w:rsidRPr="00353285" w:rsidRDefault="00C46287" w:rsidP="00E817ED">
      <w:pPr>
        <w:pStyle w:val="ListParagraph"/>
        <w:widowControl w:val="0"/>
        <w:numPr>
          <w:ilvl w:val="0"/>
          <w:numId w:val="37"/>
        </w:numPr>
        <w:autoSpaceDE w:val="0"/>
        <w:autoSpaceDN w:val="0"/>
        <w:adjustRightInd w:val="0"/>
        <w:rPr>
          <w:rFonts w:ascii="Calibri" w:hAnsi="Calibri" w:cs="Calibri"/>
          <w:sz w:val="22"/>
          <w:szCs w:val="22"/>
        </w:rPr>
      </w:pPr>
      <w:r w:rsidRPr="00353285">
        <w:rPr>
          <w:rFonts w:ascii="Calibri" w:hAnsi="Calibri" w:cs="Calibri"/>
          <w:sz w:val="22"/>
          <w:szCs w:val="22"/>
        </w:rPr>
        <w:t>What are the issues with what he did?</w:t>
      </w:r>
    </w:p>
    <w:p w14:paraId="7F23732E" w14:textId="77777777" w:rsidR="00C46287" w:rsidRPr="00353285" w:rsidRDefault="00C46287" w:rsidP="000A117B">
      <w:pPr>
        <w:widowControl w:val="0"/>
        <w:autoSpaceDE w:val="0"/>
        <w:autoSpaceDN w:val="0"/>
        <w:adjustRightInd w:val="0"/>
        <w:spacing w:line="240" w:lineRule="auto"/>
        <w:rPr>
          <w:rFonts w:ascii="Calibri" w:hAnsi="Calibri" w:cs="Calibri"/>
        </w:rPr>
      </w:pPr>
    </w:p>
    <w:p w14:paraId="0E06AF37" w14:textId="77777777" w:rsidR="00C46287" w:rsidRDefault="00C46287" w:rsidP="00E817ED">
      <w:pPr>
        <w:pStyle w:val="ListParagraph"/>
        <w:widowControl w:val="0"/>
        <w:numPr>
          <w:ilvl w:val="0"/>
          <w:numId w:val="37"/>
        </w:numPr>
        <w:autoSpaceDE w:val="0"/>
        <w:autoSpaceDN w:val="0"/>
        <w:adjustRightInd w:val="0"/>
        <w:rPr>
          <w:rFonts w:ascii="Calibri" w:hAnsi="Calibri" w:cs="Calibri"/>
          <w:sz w:val="22"/>
          <w:szCs w:val="22"/>
        </w:rPr>
      </w:pPr>
      <w:r w:rsidRPr="00353285">
        <w:rPr>
          <w:rFonts w:ascii="Calibri" w:hAnsi="Calibri" w:cs="Calibri"/>
          <w:sz w:val="22"/>
          <w:szCs w:val="22"/>
        </w:rPr>
        <w:t>How did the scientific community react?</w:t>
      </w:r>
    </w:p>
    <w:p w14:paraId="317C7C11" w14:textId="77777777" w:rsidR="00C46287" w:rsidRDefault="00C46287" w:rsidP="00C46287">
      <w:pPr>
        <w:rPr>
          <w:rFonts w:asciiTheme="majorHAnsi" w:hAnsiTheme="majorHAnsi" w:cstheme="majorHAnsi"/>
          <w:b/>
          <w:bCs/>
        </w:rPr>
      </w:pPr>
    </w:p>
    <w:p w14:paraId="0FB05CAA" w14:textId="77777777" w:rsidR="00C46287" w:rsidRPr="00D26E2A" w:rsidRDefault="00C46287" w:rsidP="00C46287">
      <w:pPr>
        <w:rPr>
          <w:rFonts w:asciiTheme="majorHAnsi" w:hAnsiTheme="majorHAnsi" w:cstheme="majorHAnsi"/>
          <w:b/>
          <w:bCs/>
        </w:rPr>
      </w:pPr>
      <w:r w:rsidRPr="00D26E2A">
        <w:rPr>
          <w:rFonts w:asciiTheme="majorHAnsi" w:hAnsiTheme="majorHAnsi" w:cstheme="majorHAnsi"/>
          <w:b/>
          <w:bCs/>
        </w:rPr>
        <w:t>Recall Question Answers:</w:t>
      </w:r>
    </w:p>
    <w:tbl>
      <w:tblPr>
        <w:tblStyle w:val="TableGrid"/>
        <w:tblW w:w="10150" w:type="dxa"/>
        <w:tblInd w:w="0" w:type="dxa"/>
        <w:tblLook w:val="04A0" w:firstRow="1" w:lastRow="0" w:firstColumn="1" w:lastColumn="0" w:noHBand="0" w:noVBand="1"/>
      </w:tblPr>
      <w:tblGrid>
        <w:gridCol w:w="5075"/>
        <w:gridCol w:w="5075"/>
      </w:tblGrid>
      <w:tr w:rsidR="00C46287" w14:paraId="2EB13BCD" w14:textId="77777777" w:rsidTr="008E138E">
        <w:tc>
          <w:tcPr>
            <w:tcW w:w="5075" w:type="dxa"/>
          </w:tcPr>
          <w:p w14:paraId="4C23232D" w14:textId="2969101A" w:rsidR="00C46287" w:rsidRPr="000A117B" w:rsidRDefault="00C46287" w:rsidP="000A117B">
            <w:pPr>
              <w:ind w:left="25"/>
              <w:rPr>
                <w:rFonts w:ascii="Calibri" w:hAnsi="Calibri" w:cs="Calibri"/>
                <w:sz w:val="22"/>
                <w:szCs w:val="22"/>
              </w:rPr>
            </w:pPr>
            <w:r w:rsidRPr="000A117B">
              <w:rPr>
                <w:rFonts w:ascii="Calibri" w:hAnsi="Calibri" w:cs="Calibri"/>
                <w:sz w:val="22"/>
                <w:szCs w:val="22"/>
              </w:rPr>
              <w:t xml:space="preserve">Describe what the Human Genome Project </w:t>
            </w:r>
            <w:r w:rsidR="00B0101D">
              <w:rPr>
                <w:rFonts w:ascii="Calibri" w:hAnsi="Calibri" w:cs="Calibri"/>
                <w:sz w:val="22"/>
                <w:szCs w:val="22"/>
              </w:rPr>
              <w:t>w</w:t>
            </w:r>
            <w:r w:rsidRPr="000A117B">
              <w:rPr>
                <w:rFonts w:ascii="Calibri" w:hAnsi="Calibri" w:cs="Calibri"/>
                <w:sz w:val="22"/>
                <w:szCs w:val="22"/>
              </w:rPr>
              <w:t>as and why it was so important.</w:t>
            </w:r>
          </w:p>
        </w:tc>
        <w:tc>
          <w:tcPr>
            <w:tcW w:w="5075" w:type="dxa"/>
          </w:tcPr>
          <w:p w14:paraId="7B094BE3" w14:textId="366A5816" w:rsidR="00C46287" w:rsidRPr="00CB3389" w:rsidRDefault="00C46287" w:rsidP="008E138E">
            <w:pPr>
              <w:rPr>
                <w:rFonts w:ascii="Calibri" w:hAnsi="Calibri" w:cs="Calibri"/>
                <w:caps/>
                <w:color w:val="FF0000"/>
              </w:rPr>
            </w:pPr>
          </w:p>
        </w:tc>
      </w:tr>
      <w:tr w:rsidR="00C46287" w14:paraId="3184B36E" w14:textId="77777777" w:rsidTr="008E138E">
        <w:tc>
          <w:tcPr>
            <w:tcW w:w="5075" w:type="dxa"/>
          </w:tcPr>
          <w:p w14:paraId="08B2146F" w14:textId="60025887" w:rsidR="00C46287" w:rsidRPr="000A117B" w:rsidRDefault="00C46287" w:rsidP="000A117B">
            <w:pPr>
              <w:ind w:left="25"/>
              <w:rPr>
                <w:rFonts w:ascii="Calibri" w:hAnsi="Calibri" w:cs="Calibri"/>
                <w:sz w:val="22"/>
                <w:szCs w:val="22"/>
              </w:rPr>
            </w:pPr>
            <w:r w:rsidRPr="000A117B">
              <w:rPr>
                <w:rFonts w:ascii="Calibri" w:hAnsi="Calibri" w:cs="Calibri"/>
                <w:sz w:val="22"/>
                <w:szCs w:val="22"/>
              </w:rPr>
              <w:t>What does the CFTR channel protein do?</w:t>
            </w:r>
          </w:p>
        </w:tc>
        <w:tc>
          <w:tcPr>
            <w:tcW w:w="5075" w:type="dxa"/>
          </w:tcPr>
          <w:p w14:paraId="09B64BC0" w14:textId="77777777" w:rsidR="00C46287" w:rsidRPr="00CB3389" w:rsidRDefault="00C46287" w:rsidP="008E138E">
            <w:pPr>
              <w:rPr>
                <w:rFonts w:ascii="Calibri" w:hAnsi="Calibri" w:cs="Calibri"/>
                <w:caps/>
                <w:color w:val="FF0000"/>
              </w:rPr>
            </w:pPr>
          </w:p>
        </w:tc>
      </w:tr>
      <w:tr w:rsidR="00C46287" w14:paraId="046060B1" w14:textId="77777777" w:rsidTr="008E138E">
        <w:tc>
          <w:tcPr>
            <w:tcW w:w="5075" w:type="dxa"/>
          </w:tcPr>
          <w:p w14:paraId="36B78B69" w14:textId="3F1B2369" w:rsidR="00C46287" w:rsidRPr="000A117B" w:rsidRDefault="00C46287" w:rsidP="000A117B">
            <w:pPr>
              <w:ind w:left="25"/>
              <w:rPr>
                <w:rFonts w:ascii="Calibri" w:hAnsi="Calibri" w:cs="Calibri"/>
                <w:sz w:val="22"/>
                <w:szCs w:val="22"/>
              </w:rPr>
            </w:pPr>
            <w:r w:rsidRPr="000A117B">
              <w:rPr>
                <w:rFonts w:ascii="Calibri" w:hAnsi="Calibri" w:cs="Calibri"/>
                <w:sz w:val="22"/>
                <w:szCs w:val="22"/>
              </w:rPr>
              <w:t>How many alleles are needed for this protein to function correctly?</w:t>
            </w:r>
          </w:p>
        </w:tc>
        <w:tc>
          <w:tcPr>
            <w:tcW w:w="5075" w:type="dxa"/>
          </w:tcPr>
          <w:p w14:paraId="5FD8346F" w14:textId="77777777" w:rsidR="00C46287" w:rsidRPr="00CB3389" w:rsidRDefault="00C46287" w:rsidP="008E138E">
            <w:pPr>
              <w:rPr>
                <w:rFonts w:ascii="Calibri" w:hAnsi="Calibri" w:cs="Calibri"/>
                <w:caps/>
                <w:color w:val="FF0000"/>
              </w:rPr>
            </w:pPr>
          </w:p>
        </w:tc>
      </w:tr>
      <w:tr w:rsidR="00C46287" w14:paraId="3444CD63" w14:textId="77777777" w:rsidTr="008E138E">
        <w:tc>
          <w:tcPr>
            <w:tcW w:w="5075" w:type="dxa"/>
          </w:tcPr>
          <w:p w14:paraId="01C1F517" w14:textId="64798290" w:rsidR="00C46287" w:rsidRPr="000A117B" w:rsidRDefault="00C46287" w:rsidP="000A117B">
            <w:pPr>
              <w:ind w:left="25"/>
              <w:rPr>
                <w:rFonts w:ascii="Calibri" w:hAnsi="Calibri" w:cs="Calibri"/>
                <w:sz w:val="22"/>
                <w:szCs w:val="22"/>
              </w:rPr>
            </w:pPr>
            <w:r w:rsidRPr="000A117B">
              <w:rPr>
                <w:rFonts w:ascii="Calibri" w:hAnsi="Calibri" w:cs="Calibri"/>
                <w:sz w:val="22"/>
                <w:szCs w:val="22"/>
              </w:rPr>
              <w:t>Explain what a somatic cell and a germline cell is.</w:t>
            </w:r>
          </w:p>
        </w:tc>
        <w:tc>
          <w:tcPr>
            <w:tcW w:w="5075" w:type="dxa"/>
          </w:tcPr>
          <w:p w14:paraId="3259A612" w14:textId="77777777" w:rsidR="00C46287" w:rsidRPr="00CB3389" w:rsidRDefault="00C46287" w:rsidP="008E138E">
            <w:pPr>
              <w:rPr>
                <w:rFonts w:ascii="Calibri" w:hAnsi="Calibri" w:cs="Calibri"/>
                <w:caps/>
                <w:color w:val="FF0000"/>
              </w:rPr>
            </w:pPr>
          </w:p>
        </w:tc>
      </w:tr>
      <w:tr w:rsidR="00C46287" w14:paraId="27703944" w14:textId="77777777" w:rsidTr="008E138E">
        <w:tc>
          <w:tcPr>
            <w:tcW w:w="5075" w:type="dxa"/>
          </w:tcPr>
          <w:p w14:paraId="598C4D41" w14:textId="147C989A" w:rsidR="00C46287" w:rsidRPr="000A117B" w:rsidRDefault="00C46287" w:rsidP="000A117B">
            <w:pPr>
              <w:ind w:left="25"/>
              <w:rPr>
                <w:rFonts w:ascii="Calibri" w:hAnsi="Calibri" w:cs="Calibri"/>
                <w:sz w:val="22"/>
                <w:szCs w:val="22"/>
              </w:rPr>
            </w:pPr>
            <w:r w:rsidRPr="000A117B">
              <w:rPr>
                <w:rFonts w:ascii="Calibri" w:hAnsi="Calibri" w:cs="Calibri"/>
                <w:sz w:val="22"/>
                <w:szCs w:val="22"/>
              </w:rPr>
              <w:t xml:space="preserve">Gene therapy is delivered in a vector for cystic fibrosis sufferers. Explain the disadvantage of the current therapy. </w:t>
            </w:r>
          </w:p>
        </w:tc>
        <w:tc>
          <w:tcPr>
            <w:tcW w:w="5075" w:type="dxa"/>
          </w:tcPr>
          <w:p w14:paraId="767CA91A" w14:textId="1ED8B42B" w:rsidR="00C46287" w:rsidRPr="005D3E26" w:rsidRDefault="00C46287" w:rsidP="008E138E">
            <w:pPr>
              <w:rPr>
                <w:rFonts w:ascii="Calibri" w:hAnsi="Calibri" w:cs="Calibri"/>
                <w:caps/>
                <w:color w:val="FF0000"/>
              </w:rPr>
            </w:pPr>
          </w:p>
        </w:tc>
      </w:tr>
      <w:tr w:rsidR="00C46287" w14:paraId="3A532CD1" w14:textId="77777777" w:rsidTr="008E138E">
        <w:tc>
          <w:tcPr>
            <w:tcW w:w="5075" w:type="dxa"/>
          </w:tcPr>
          <w:p w14:paraId="3428A073" w14:textId="49F54A1B" w:rsidR="00C46287" w:rsidRPr="000A117B" w:rsidRDefault="00C46287" w:rsidP="000A117B">
            <w:pPr>
              <w:ind w:left="25"/>
              <w:rPr>
                <w:rFonts w:ascii="Calibri" w:hAnsi="Calibri" w:cs="Calibri"/>
                <w:sz w:val="22"/>
                <w:szCs w:val="22"/>
              </w:rPr>
            </w:pPr>
            <w:r w:rsidRPr="000A117B">
              <w:rPr>
                <w:rFonts w:ascii="Calibri" w:hAnsi="Calibri" w:cs="Calibri"/>
                <w:sz w:val="22"/>
                <w:szCs w:val="22"/>
              </w:rPr>
              <w:t>Explain what a vector is.</w:t>
            </w:r>
          </w:p>
        </w:tc>
        <w:tc>
          <w:tcPr>
            <w:tcW w:w="5075" w:type="dxa"/>
          </w:tcPr>
          <w:p w14:paraId="15A01BB2" w14:textId="7A84A51E" w:rsidR="00C46287" w:rsidRPr="005D3E26" w:rsidRDefault="00C46287" w:rsidP="008E138E">
            <w:pPr>
              <w:rPr>
                <w:rFonts w:ascii="Calibri" w:hAnsi="Calibri" w:cs="Calibri"/>
                <w:caps/>
                <w:color w:val="FF0000"/>
              </w:rPr>
            </w:pPr>
          </w:p>
        </w:tc>
      </w:tr>
      <w:tr w:rsidR="00C46287" w14:paraId="3F3B32A6" w14:textId="77777777" w:rsidTr="008E138E">
        <w:tc>
          <w:tcPr>
            <w:tcW w:w="5075" w:type="dxa"/>
          </w:tcPr>
          <w:p w14:paraId="10475188" w14:textId="5B34B247" w:rsidR="00C46287" w:rsidRPr="000A117B" w:rsidRDefault="00C46287" w:rsidP="000A117B">
            <w:pPr>
              <w:ind w:left="25"/>
              <w:rPr>
                <w:rFonts w:ascii="Calibri" w:hAnsi="Calibri" w:cs="Calibri"/>
                <w:sz w:val="22"/>
                <w:szCs w:val="22"/>
              </w:rPr>
            </w:pPr>
            <w:r w:rsidRPr="000A117B">
              <w:rPr>
                <w:rFonts w:ascii="Calibri" w:hAnsi="Calibri" w:cs="Calibri"/>
                <w:sz w:val="22"/>
                <w:szCs w:val="22"/>
              </w:rPr>
              <w:t>Compare the positive and negative ethical issues of genetic manipulation of animals</w:t>
            </w:r>
          </w:p>
        </w:tc>
        <w:tc>
          <w:tcPr>
            <w:tcW w:w="5075" w:type="dxa"/>
          </w:tcPr>
          <w:p w14:paraId="1B0F9105" w14:textId="4DBF6563" w:rsidR="00C46287" w:rsidRPr="005D3E26" w:rsidRDefault="00C46287" w:rsidP="008E138E">
            <w:pPr>
              <w:rPr>
                <w:rFonts w:ascii="Calibri" w:hAnsi="Calibri" w:cs="Calibri"/>
                <w:color w:val="FF0000"/>
              </w:rPr>
            </w:pPr>
          </w:p>
        </w:tc>
      </w:tr>
      <w:tr w:rsidR="00C46287" w14:paraId="1865F656" w14:textId="77777777" w:rsidTr="008E138E">
        <w:tc>
          <w:tcPr>
            <w:tcW w:w="5075" w:type="dxa"/>
          </w:tcPr>
          <w:p w14:paraId="3A709DF9" w14:textId="6A118E57" w:rsidR="00C46287" w:rsidRPr="000A117B" w:rsidRDefault="00C46287" w:rsidP="000A117B">
            <w:pPr>
              <w:ind w:left="25"/>
              <w:rPr>
                <w:rFonts w:ascii="Calibri" w:hAnsi="Calibri" w:cs="Calibri"/>
                <w:sz w:val="22"/>
                <w:szCs w:val="22"/>
              </w:rPr>
            </w:pPr>
            <w:r w:rsidRPr="000A117B">
              <w:rPr>
                <w:rFonts w:ascii="Calibri" w:hAnsi="Calibri" w:cs="Calibri"/>
                <w:sz w:val="22"/>
                <w:szCs w:val="22"/>
              </w:rPr>
              <w:t>Compare the positive and negative ethical issues of genetic manipulation of animals</w:t>
            </w:r>
          </w:p>
        </w:tc>
        <w:tc>
          <w:tcPr>
            <w:tcW w:w="5075" w:type="dxa"/>
          </w:tcPr>
          <w:p w14:paraId="0D6936BF" w14:textId="77777777" w:rsidR="00C46287" w:rsidRPr="000D6318" w:rsidRDefault="00C46287" w:rsidP="008E138E">
            <w:pPr>
              <w:rPr>
                <w:rFonts w:ascii="Calibri" w:hAnsi="Calibri" w:cs="Calibri"/>
                <w:color w:val="FF0000"/>
              </w:rPr>
            </w:pPr>
          </w:p>
        </w:tc>
      </w:tr>
      <w:tr w:rsidR="00C46287" w14:paraId="35744810" w14:textId="77777777" w:rsidTr="008E138E">
        <w:tc>
          <w:tcPr>
            <w:tcW w:w="5075" w:type="dxa"/>
          </w:tcPr>
          <w:p w14:paraId="38A9056A" w14:textId="305D9AAB" w:rsidR="00C46287" w:rsidRPr="000A117B" w:rsidRDefault="00C46287" w:rsidP="000A117B">
            <w:pPr>
              <w:ind w:left="25"/>
              <w:rPr>
                <w:rFonts w:ascii="Calibri" w:hAnsi="Calibri" w:cs="Calibri"/>
                <w:sz w:val="22"/>
                <w:szCs w:val="22"/>
              </w:rPr>
            </w:pPr>
            <w:r w:rsidRPr="000A117B">
              <w:rPr>
                <w:rFonts w:ascii="Calibri" w:hAnsi="Calibri" w:cs="Calibri"/>
                <w:sz w:val="22"/>
                <w:szCs w:val="22"/>
              </w:rPr>
              <w:t>Summarise the advantages of genetic manipulation of plants. Projecting into the future, can you think of any other future advantages of genetic manipulation of plants?</w:t>
            </w:r>
          </w:p>
        </w:tc>
        <w:tc>
          <w:tcPr>
            <w:tcW w:w="5075" w:type="dxa"/>
          </w:tcPr>
          <w:p w14:paraId="474176B8" w14:textId="77777777" w:rsidR="00C46287" w:rsidRPr="000D6318" w:rsidRDefault="00C46287" w:rsidP="008E138E">
            <w:pPr>
              <w:rPr>
                <w:rFonts w:ascii="Calibri" w:hAnsi="Calibri" w:cs="Calibri"/>
                <w:color w:val="FF0000"/>
              </w:rPr>
            </w:pPr>
          </w:p>
        </w:tc>
      </w:tr>
      <w:tr w:rsidR="00C46287" w14:paraId="3BB43EA8" w14:textId="77777777" w:rsidTr="008E138E">
        <w:tc>
          <w:tcPr>
            <w:tcW w:w="5075" w:type="dxa"/>
          </w:tcPr>
          <w:p w14:paraId="3936E91B" w14:textId="0B5A2245" w:rsidR="00C46287" w:rsidRPr="000A117B" w:rsidRDefault="00C46287" w:rsidP="000A117B">
            <w:pPr>
              <w:ind w:left="25"/>
              <w:rPr>
                <w:rFonts w:ascii="Calibri" w:hAnsi="Calibri" w:cs="Calibri"/>
                <w:sz w:val="22"/>
                <w:szCs w:val="22"/>
              </w:rPr>
            </w:pPr>
            <w:r w:rsidRPr="000A117B">
              <w:rPr>
                <w:rFonts w:ascii="Calibri" w:hAnsi="Calibri" w:cs="Calibri"/>
                <w:sz w:val="22"/>
                <w:szCs w:val="22"/>
              </w:rPr>
              <w:t xml:space="preserve">Compare the disadvantages of genetically manipulating bacteria and explain how and why these reasons are quite different to crop plants and farm animals. </w:t>
            </w:r>
          </w:p>
        </w:tc>
        <w:tc>
          <w:tcPr>
            <w:tcW w:w="5075" w:type="dxa"/>
          </w:tcPr>
          <w:p w14:paraId="0A9971ED" w14:textId="77777777" w:rsidR="00C46287" w:rsidRPr="000D6318" w:rsidRDefault="00C46287" w:rsidP="008E138E">
            <w:pPr>
              <w:rPr>
                <w:rFonts w:ascii="Calibri" w:hAnsi="Calibri" w:cs="Calibri"/>
                <w:color w:val="FF0000"/>
              </w:rPr>
            </w:pPr>
          </w:p>
        </w:tc>
      </w:tr>
      <w:tr w:rsidR="00C46287" w14:paraId="7E54F98E" w14:textId="77777777" w:rsidTr="008E138E">
        <w:tc>
          <w:tcPr>
            <w:tcW w:w="5075" w:type="dxa"/>
          </w:tcPr>
          <w:p w14:paraId="4DF13DEE" w14:textId="1EB59037" w:rsidR="00C46287" w:rsidRPr="000A117B" w:rsidRDefault="00C46287" w:rsidP="000A117B">
            <w:pPr>
              <w:ind w:left="25"/>
              <w:rPr>
                <w:rFonts w:ascii="Calibri" w:hAnsi="Calibri" w:cs="Calibri"/>
                <w:sz w:val="22"/>
                <w:szCs w:val="22"/>
              </w:rPr>
            </w:pPr>
            <w:r w:rsidRPr="000A117B">
              <w:rPr>
                <w:rFonts w:ascii="Calibri" w:hAnsi="Calibri" w:cs="Calibri"/>
                <w:sz w:val="22"/>
                <w:szCs w:val="22"/>
              </w:rPr>
              <w:t xml:space="preserve">Explain why only some genes can be directly inserted into the bacterial chromosome and what the solutions to this problem are. </w:t>
            </w:r>
          </w:p>
        </w:tc>
        <w:tc>
          <w:tcPr>
            <w:tcW w:w="5075" w:type="dxa"/>
          </w:tcPr>
          <w:p w14:paraId="3AE1AA74" w14:textId="77777777" w:rsidR="00C46287" w:rsidRPr="000D6318" w:rsidRDefault="00C46287" w:rsidP="008E138E">
            <w:pPr>
              <w:rPr>
                <w:rFonts w:ascii="Calibri" w:hAnsi="Calibri" w:cs="Calibri"/>
                <w:color w:val="FF0000"/>
              </w:rPr>
            </w:pPr>
          </w:p>
        </w:tc>
      </w:tr>
    </w:tbl>
    <w:p w14:paraId="62EA05BA" w14:textId="77777777" w:rsidR="00F913A9" w:rsidRPr="0070279E" w:rsidRDefault="00F913A9" w:rsidP="0070279E">
      <w:pPr>
        <w:widowControl w:val="0"/>
        <w:autoSpaceDE w:val="0"/>
        <w:autoSpaceDN w:val="0"/>
        <w:adjustRightInd w:val="0"/>
        <w:spacing w:before="60" w:line="240" w:lineRule="auto"/>
        <w:rPr>
          <w:sz w:val="20"/>
          <w:szCs w:val="20"/>
        </w:rPr>
      </w:pPr>
    </w:p>
    <w:sectPr w:rsidR="00F913A9" w:rsidRPr="0070279E" w:rsidSect="002B6390">
      <w:footerReference w:type="default" r:id="rId93"/>
      <w:pgSz w:w="11906" w:h="16838"/>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F6DD89" w14:textId="77777777" w:rsidR="00E817ED" w:rsidRDefault="00E817ED">
      <w:pPr>
        <w:spacing w:line="240" w:lineRule="auto"/>
      </w:pPr>
      <w:r>
        <w:separator/>
      </w:r>
    </w:p>
  </w:endnote>
  <w:endnote w:type="continuationSeparator" w:id="0">
    <w:p w14:paraId="7C11D216" w14:textId="77777777" w:rsidR="00E817ED" w:rsidRDefault="00E817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Oswald">
    <w:altName w:val="Arial Narrow"/>
    <w:charset w:val="00"/>
    <w:family w:val="auto"/>
    <w:pitch w:val="default"/>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6F129F" w14:textId="77777777" w:rsidR="00FE5EA9" w:rsidRDefault="00FE5EA9">
    <w:pPr>
      <w:framePr w:wrap="auto" w:vAnchor="page" w:hAnchor="page" w:x="5212" w:y="15890"/>
      <w:widowControl w:val="0"/>
      <w:autoSpaceDE w:val="0"/>
      <w:autoSpaceDN w:val="0"/>
      <w:adjustRightInd w:val="0"/>
      <w:spacing w:line="240" w:lineRule="auto"/>
    </w:pPr>
    <w:r>
      <w:t xml:space="preserve">Page </w:t>
    </w:r>
    <w:r>
      <w:fldChar w:fldCharType="begin"/>
    </w:r>
    <w:r>
      <w:instrText>PAGE</w:instrText>
    </w:r>
    <w:r>
      <w:fldChar w:fldCharType="separate"/>
    </w:r>
    <w:r>
      <w:rPr>
        <w:noProof/>
      </w:rPr>
      <w:t>1</w:t>
    </w:r>
    <w:r>
      <w:fldChar w:fldCharType="end"/>
    </w:r>
    <w:r>
      <w:t xml:space="preserve"> of </w:t>
    </w:r>
    <w:r>
      <w:fldChar w:fldCharType="begin"/>
    </w:r>
    <w:r>
      <w:instrText>NUMPAGES</w:instrText>
    </w:r>
    <w:r>
      <w:fldChar w:fldCharType="separate"/>
    </w:r>
    <w:r>
      <w:rPr>
        <w:noProof/>
      </w:rPr>
      <w:t>2</w:t>
    </w:r>
    <w:r>
      <w:fldChar w:fldCharType="end"/>
    </w:r>
  </w:p>
  <w:p w14:paraId="742A27A3" w14:textId="77777777" w:rsidR="00FE5EA9" w:rsidRDefault="00FE5EA9">
    <w:pPr>
      <w:widowControl w:val="0"/>
      <w:autoSpaceDE w:val="0"/>
      <w:autoSpaceDN w:val="0"/>
      <w:adjustRightInd w:val="0"/>
      <w:spacing w:before="567" w:line="20" w:lineRule="exact"/>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62953" w14:textId="77777777" w:rsidR="00515C71" w:rsidRDefault="005914FC">
    <w:pPr>
      <w:jc w:val="center"/>
    </w:pPr>
    <w:r>
      <w:fldChar w:fldCharType="begin"/>
    </w:r>
    <w:r>
      <w:instrText>PAGE</w:instrText>
    </w:r>
    <w:r>
      <w:fldChar w:fldCharType="separate"/>
    </w:r>
    <w:r w:rsidR="00706FC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D6B4DD" w14:textId="77777777" w:rsidR="00E817ED" w:rsidRDefault="00E817ED">
      <w:pPr>
        <w:spacing w:line="240" w:lineRule="auto"/>
      </w:pPr>
      <w:r>
        <w:separator/>
      </w:r>
    </w:p>
  </w:footnote>
  <w:footnote w:type="continuationSeparator" w:id="0">
    <w:p w14:paraId="3E937A3D" w14:textId="77777777" w:rsidR="00E817ED" w:rsidRDefault="00E817E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8721A"/>
    <w:multiLevelType w:val="hybridMultilevel"/>
    <w:tmpl w:val="38AA2F58"/>
    <w:lvl w:ilvl="0" w:tplc="AAA88A2A">
      <w:start w:val="1"/>
      <w:numFmt w:val="decimal"/>
      <w:lvlText w:val="%1."/>
      <w:lvlJc w:val="left"/>
      <w:pPr>
        <w:tabs>
          <w:tab w:val="num" w:pos="720"/>
        </w:tabs>
        <w:ind w:left="720" w:hanging="360"/>
      </w:pPr>
      <w:rPr>
        <w:rFonts w:cs="Times New Roman"/>
      </w:rPr>
    </w:lvl>
    <w:lvl w:ilvl="1" w:tplc="F5A6AC40" w:tentative="1">
      <w:start w:val="1"/>
      <w:numFmt w:val="decimal"/>
      <w:lvlText w:val="%2."/>
      <w:lvlJc w:val="left"/>
      <w:pPr>
        <w:tabs>
          <w:tab w:val="num" w:pos="1440"/>
        </w:tabs>
        <w:ind w:left="1440" w:hanging="360"/>
      </w:pPr>
      <w:rPr>
        <w:rFonts w:cs="Times New Roman"/>
      </w:rPr>
    </w:lvl>
    <w:lvl w:ilvl="2" w:tplc="816A50D6" w:tentative="1">
      <w:start w:val="1"/>
      <w:numFmt w:val="decimal"/>
      <w:lvlText w:val="%3."/>
      <w:lvlJc w:val="left"/>
      <w:pPr>
        <w:tabs>
          <w:tab w:val="num" w:pos="2160"/>
        </w:tabs>
        <w:ind w:left="2160" w:hanging="360"/>
      </w:pPr>
      <w:rPr>
        <w:rFonts w:cs="Times New Roman"/>
      </w:rPr>
    </w:lvl>
    <w:lvl w:ilvl="3" w:tplc="969C7E86" w:tentative="1">
      <w:start w:val="1"/>
      <w:numFmt w:val="decimal"/>
      <w:lvlText w:val="%4."/>
      <w:lvlJc w:val="left"/>
      <w:pPr>
        <w:tabs>
          <w:tab w:val="num" w:pos="2880"/>
        </w:tabs>
        <w:ind w:left="2880" w:hanging="360"/>
      </w:pPr>
      <w:rPr>
        <w:rFonts w:cs="Times New Roman"/>
      </w:rPr>
    </w:lvl>
    <w:lvl w:ilvl="4" w:tplc="77649BFE" w:tentative="1">
      <w:start w:val="1"/>
      <w:numFmt w:val="decimal"/>
      <w:lvlText w:val="%5."/>
      <w:lvlJc w:val="left"/>
      <w:pPr>
        <w:tabs>
          <w:tab w:val="num" w:pos="3600"/>
        </w:tabs>
        <w:ind w:left="3600" w:hanging="360"/>
      </w:pPr>
      <w:rPr>
        <w:rFonts w:cs="Times New Roman"/>
      </w:rPr>
    </w:lvl>
    <w:lvl w:ilvl="5" w:tplc="D6088EAA" w:tentative="1">
      <w:start w:val="1"/>
      <w:numFmt w:val="decimal"/>
      <w:lvlText w:val="%6."/>
      <w:lvlJc w:val="left"/>
      <w:pPr>
        <w:tabs>
          <w:tab w:val="num" w:pos="4320"/>
        </w:tabs>
        <w:ind w:left="4320" w:hanging="360"/>
      </w:pPr>
      <w:rPr>
        <w:rFonts w:cs="Times New Roman"/>
      </w:rPr>
    </w:lvl>
    <w:lvl w:ilvl="6" w:tplc="A170C282" w:tentative="1">
      <w:start w:val="1"/>
      <w:numFmt w:val="decimal"/>
      <w:lvlText w:val="%7."/>
      <w:lvlJc w:val="left"/>
      <w:pPr>
        <w:tabs>
          <w:tab w:val="num" w:pos="5040"/>
        </w:tabs>
        <w:ind w:left="5040" w:hanging="360"/>
      </w:pPr>
      <w:rPr>
        <w:rFonts w:cs="Times New Roman"/>
      </w:rPr>
    </w:lvl>
    <w:lvl w:ilvl="7" w:tplc="70BEA948" w:tentative="1">
      <w:start w:val="1"/>
      <w:numFmt w:val="decimal"/>
      <w:lvlText w:val="%8."/>
      <w:lvlJc w:val="left"/>
      <w:pPr>
        <w:tabs>
          <w:tab w:val="num" w:pos="5760"/>
        </w:tabs>
        <w:ind w:left="5760" w:hanging="360"/>
      </w:pPr>
      <w:rPr>
        <w:rFonts w:cs="Times New Roman"/>
      </w:rPr>
    </w:lvl>
    <w:lvl w:ilvl="8" w:tplc="C352DB2A" w:tentative="1">
      <w:start w:val="1"/>
      <w:numFmt w:val="decimal"/>
      <w:lvlText w:val="%9."/>
      <w:lvlJc w:val="left"/>
      <w:pPr>
        <w:tabs>
          <w:tab w:val="num" w:pos="6480"/>
        </w:tabs>
        <w:ind w:left="6480" w:hanging="360"/>
      </w:pPr>
      <w:rPr>
        <w:rFonts w:cs="Times New Roman"/>
      </w:rPr>
    </w:lvl>
  </w:abstractNum>
  <w:abstractNum w:abstractNumId="1" w15:restartNumberingAfterBreak="0">
    <w:nsid w:val="038D711F"/>
    <w:multiLevelType w:val="multilevel"/>
    <w:tmpl w:val="F4F864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74520AB"/>
    <w:multiLevelType w:val="hybridMultilevel"/>
    <w:tmpl w:val="D5C0B2FE"/>
    <w:lvl w:ilvl="0" w:tplc="47FA9312">
      <w:numFmt w:val="bullet"/>
      <w:lvlText w:val="•"/>
      <w:lvlJc w:val="left"/>
      <w:pPr>
        <w:ind w:left="1080" w:hanging="72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B362C7"/>
    <w:multiLevelType w:val="multilevel"/>
    <w:tmpl w:val="699AB0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4FE005D"/>
    <w:multiLevelType w:val="multilevel"/>
    <w:tmpl w:val="5BE48C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5201E09"/>
    <w:multiLevelType w:val="hybridMultilevel"/>
    <w:tmpl w:val="639A8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302FDB"/>
    <w:multiLevelType w:val="multilevel"/>
    <w:tmpl w:val="4C36108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15:restartNumberingAfterBreak="0">
    <w:nsid w:val="1B2103B7"/>
    <w:multiLevelType w:val="hybridMultilevel"/>
    <w:tmpl w:val="418C03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B76D38"/>
    <w:multiLevelType w:val="multilevel"/>
    <w:tmpl w:val="F4F864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C0A6AD3"/>
    <w:multiLevelType w:val="hybridMultilevel"/>
    <w:tmpl w:val="C48A9284"/>
    <w:lvl w:ilvl="0" w:tplc="4A121EF4">
      <w:start w:val="1"/>
      <w:numFmt w:val="decimal"/>
      <w:lvlText w:val="%1."/>
      <w:lvlJc w:val="left"/>
      <w:pPr>
        <w:tabs>
          <w:tab w:val="num" w:pos="720"/>
        </w:tabs>
        <w:ind w:left="720" w:hanging="360"/>
      </w:pPr>
    </w:lvl>
    <w:lvl w:ilvl="1" w:tplc="F42490E4" w:tentative="1">
      <w:start w:val="1"/>
      <w:numFmt w:val="decimal"/>
      <w:lvlText w:val="%2."/>
      <w:lvlJc w:val="left"/>
      <w:pPr>
        <w:tabs>
          <w:tab w:val="num" w:pos="1440"/>
        </w:tabs>
        <w:ind w:left="1440" w:hanging="360"/>
      </w:pPr>
    </w:lvl>
    <w:lvl w:ilvl="2" w:tplc="26305EFE" w:tentative="1">
      <w:start w:val="1"/>
      <w:numFmt w:val="decimal"/>
      <w:lvlText w:val="%3."/>
      <w:lvlJc w:val="left"/>
      <w:pPr>
        <w:tabs>
          <w:tab w:val="num" w:pos="2160"/>
        </w:tabs>
        <w:ind w:left="2160" w:hanging="360"/>
      </w:pPr>
    </w:lvl>
    <w:lvl w:ilvl="3" w:tplc="902A4862" w:tentative="1">
      <w:start w:val="1"/>
      <w:numFmt w:val="decimal"/>
      <w:lvlText w:val="%4."/>
      <w:lvlJc w:val="left"/>
      <w:pPr>
        <w:tabs>
          <w:tab w:val="num" w:pos="2880"/>
        </w:tabs>
        <w:ind w:left="2880" w:hanging="360"/>
      </w:pPr>
    </w:lvl>
    <w:lvl w:ilvl="4" w:tplc="65FCE15C" w:tentative="1">
      <w:start w:val="1"/>
      <w:numFmt w:val="decimal"/>
      <w:lvlText w:val="%5."/>
      <w:lvlJc w:val="left"/>
      <w:pPr>
        <w:tabs>
          <w:tab w:val="num" w:pos="3600"/>
        </w:tabs>
        <w:ind w:left="3600" w:hanging="360"/>
      </w:pPr>
    </w:lvl>
    <w:lvl w:ilvl="5" w:tplc="26C6D2BC" w:tentative="1">
      <w:start w:val="1"/>
      <w:numFmt w:val="decimal"/>
      <w:lvlText w:val="%6."/>
      <w:lvlJc w:val="left"/>
      <w:pPr>
        <w:tabs>
          <w:tab w:val="num" w:pos="4320"/>
        </w:tabs>
        <w:ind w:left="4320" w:hanging="360"/>
      </w:pPr>
    </w:lvl>
    <w:lvl w:ilvl="6" w:tplc="363036CA" w:tentative="1">
      <w:start w:val="1"/>
      <w:numFmt w:val="decimal"/>
      <w:lvlText w:val="%7."/>
      <w:lvlJc w:val="left"/>
      <w:pPr>
        <w:tabs>
          <w:tab w:val="num" w:pos="5040"/>
        </w:tabs>
        <w:ind w:left="5040" w:hanging="360"/>
      </w:pPr>
    </w:lvl>
    <w:lvl w:ilvl="7" w:tplc="5310E110" w:tentative="1">
      <w:start w:val="1"/>
      <w:numFmt w:val="decimal"/>
      <w:lvlText w:val="%8."/>
      <w:lvlJc w:val="left"/>
      <w:pPr>
        <w:tabs>
          <w:tab w:val="num" w:pos="5760"/>
        </w:tabs>
        <w:ind w:left="5760" w:hanging="360"/>
      </w:pPr>
    </w:lvl>
    <w:lvl w:ilvl="8" w:tplc="DD2C8BD2" w:tentative="1">
      <w:start w:val="1"/>
      <w:numFmt w:val="decimal"/>
      <w:lvlText w:val="%9."/>
      <w:lvlJc w:val="left"/>
      <w:pPr>
        <w:tabs>
          <w:tab w:val="num" w:pos="6480"/>
        </w:tabs>
        <w:ind w:left="6480" w:hanging="360"/>
      </w:pPr>
    </w:lvl>
  </w:abstractNum>
  <w:abstractNum w:abstractNumId="10" w15:restartNumberingAfterBreak="0">
    <w:nsid w:val="21451AFA"/>
    <w:multiLevelType w:val="multilevel"/>
    <w:tmpl w:val="501EE27A"/>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1" w15:restartNumberingAfterBreak="0">
    <w:nsid w:val="21C83514"/>
    <w:multiLevelType w:val="hybridMultilevel"/>
    <w:tmpl w:val="8E78F39A"/>
    <w:lvl w:ilvl="0" w:tplc="E4C60D28">
      <w:start w:val="1"/>
      <w:numFmt w:val="decimal"/>
      <w:lvlText w:val="%1."/>
      <w:lvlJc w:val="left"/>
      <w:pPr>
        <w:ind w:left="643" w:hanging="360"/>
      </w:pPr>
      <w:rPr>
        <w:b w:val="0"/>
        <w:bCs w:val="0"/>
      </w:rPr>
    </w:lvl>
    <w:lvl w:ilvl="1" w:tplc="08090019" w:tentative="1">
      <w:start w:val="1"/>
      <w:numFmt w:val="lowerLetter"/>
      <w:lvlText w:val="%2."/>
      <w:lvlJc w:val="left"/>
      <w:pPr>
        <w:ind w:left="1590" w:hanging="360"/>
      </w:pPr>
    </w:lvl>
    <w:lvl w:ilvl="2" w:tplc="0809001B" w:tentative="1">
      <w:start w:val="1"/>
      <w:numFmt w:val="lowerRoman"/>
      <w:lvlText w:val="%3."/>
      <w:lvlJc w:val="right"/>
      <w:pPr>
        <w:ind w:left="2310" w:hanging="180"/>
      </w:pPr>
    </w:lvl>
    <w:lvl w:ilvl="3" w:tplc="0809000F" w:tentative="1">
      <w:start w:val="1"/>
      <w:numFmt w:val="decimal"/>
      <w:lvlText w:val="%4."/>
      <w:lvlJc w:val="left"/>
      <w:pPr>
        <w:ind w:left="3030" w:hanging="360"/>
      </w:pPr>
    </w:lvl>
    <w:lvl w:ilvl="4" w:tplc="08090019" w:tentative="1">
      <w:start w:val="1"/>
      <w:numFmt w:val="lowerLetter"/>
      <w:lvlText w:val="%5."/>
      <w:lvlJc w:val="left"/>
      <w:pPr>
        <w:ind w:left="3750" w:hanging="360"/>
      </w:pPr>
    </w:lvl>
    <w:lvl w:ilvl="5" w:tplc="0809001B" w:tentative="1">
      <w:start w:val="1"/>
      <w:numFmt w:val="lowerRoman"/>
      <w:lvlText w:val="%6."/>
      <w:lvlJc w:val="right"/>
      <w:pPr>
        <w:ind w:left="4470" w:hanging="180"/>
      </w:pPr>
    </w:lvl>
    <w:lvl w:ilvl="6" w:tplc="0809000F" w:tentative="1">
      <w:start w:val="1"/>
      <w:numFmt w:val="decimal"/>
      <w:lvlText w:val="%7."/>
      <w:lvlJc w:val="left"/>
      <w:pPr>
        <w:ind w:left="5190" w:hanging="360"/>
      </w:pPr>
    </w:lvl>
    <w:lvl w:ilvl="7" w:tplc="08090019" w:tentative="1">
      <w:start w:val="1"/>
      <w:numFmt w:val="lowerLetter"/>
      <w:lvlText w:val="%8."/>
      <w:lvlJc w:val="left"/>
      <w:pPr>
        <w:ind w:left="5910" w:hanging="360"/>
      </w:pPr>
    </w:lvl>
    <w:lvl w:ilvl="8" w:tplc="0809001B" w:tentative="1">
      <w:start w:val="1"/>
      <w:numFmt w:val="lowerRoman"/>
      <w:lvlText w:val="%9."/>
      <w:lvlJc w:val="right"/>
      <w:pPr>
        <w:ind w:left="6630" w:hanging="180"/>
      </w:pPr>
    </w:lvl>
  </w:abstractNum>
  <w:abstractNum w:abstractNumId="12" w15:restartNumberingAfterBreak="0">
    <w:nsid w:val="2901370E"/>
    <w:multiLevelType w:val="multilevel"/>
    <w:tmpl w:val="F4F864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AF77197"/>
    <w:multiLevelType w:val="hybridMultilevel"/>
    <w:tmpl w:val="E3561730"/>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B4232B1"/>
    <w:multiLevelType w:val="hybridMultilevel"/>
    <w:tmpl w:val="DCEA8136"/>
    <w:lvl w:ilvl="0" w:tplc="9ACAE5AE">
      <w:start w:val="1"/>
      <w:numFmt w:val="decimal"/>
      <w:lvlText w:val="%1."/>
      <w:lvlJc w:val="left"/>
      <w:pPr>
        <w:tabs>
          <w:tab w:val="num" w:pos="720"/>
        </w:tabs>
        <w:ind w:left="720" w:hanging="360"/>
      </w:pPr>
    </w:lvl>
    <w:lvl w:ilvl="1" w:tplc="DAAC989E" w:tentative="1">
      <w:start w:val="1"/>
      <w:numFmt w:val="decimal"/>
      <w:lvlText w:val="%2."/>
      <w:lvlJc w:val="left"/>
      <w:pPr>
        <w:tabs>
          <w:tab w:val="num" w:pos="1440"/>
        </w:tabs>
        <w:ind w:left="1440" w:hanging="360"/>
      </w:pPr>
    </w:lvl>
    <w:lvl w:ilvl="2" w:tplc="7F5A2EAA" w:tentative="1">
      <w:start w:val="1"/>
      <w:numFmt w:val="decimal"/>
      <w:lvlText w:val="%3."/>
      <w:lvlJc w:val="left"/>
      <w:pPr>
        <w:tabs>
          <w:tab w:val="num" w:pos="2160"/>
        </w:tabs>
        <w:ind w:left="2160" w:hanging="360"/>
      </w:pPr>
    </w:lvl>
    <w:lvl w:ilvl="3" w:tplc="BF6C3D6E" w:tentative="1">
      <w:start w:val="1"/>
      <w:numFmt w:val="decimal"/>
      <w:lvlText w:val="%4."/>
      <w:lvlJc w:val="left"/>
      <w:pPr>
        <w:tabs>
          <w:tab w:val="num" w:pos="2880"/>
        </w:tabs>
        <w:ind w:left="2880" w:hanging="360"/>
      </w:pPr>
    </w:lvl>
    <w:lvl w:ilvl="4" w:tplc="FB28DA62" w:tentative="1">
      <w:start w:val="1"/>
      <w:numFmt w:val="decimal"/>
      <w:lvlText w:val="%5."/>
      <w:lvlJc w:val="left"/>
      <w:pPr>
        <w:tabs>
          <w:tab w:val="num" w:pos="3600"/>
        </w:tabs>
        <w:ind w:left="3600" w:hanging="360"/>
      </w:pPr>
    </w:lvl>
    <w:lvl w:ilvl="5" w:tplc="8ED06560" w:tentative="1">
      <w:start w:val="1"/>
      <w:numFmt w:val="decimal"/>
      <w:lvlText w:val="%6."/>
      <w:lvlJc w:val="left"/>
      <w:pPr>
        <w:tabs>
          <w:tab w:val="num" w:pos="4320"/>
        </w:tabs>
        <w:ind w:left="4320" w:hanging="360"/>
      </w:pPr>
    </w:lvl>
    <w:lvl w:ilvl="6" w:tplc="9FEE18B6" w:tentative="1">
      <w:start w:val="1"/>
      <w:numFmt w:val="decimal"/>
      <w:lvlText w:val="%7."/>
      <w:lvlJc w:val="left"/>
      <w:pPr>
        <w:tabs>
          <w:tab w:val="num" w:pos="5040"/>
        </w:tabs>
        <w:ind w:left="5040" w:hanging="360"/>
      </w:pPr>
    </w:lvl>
    <w:lvl w:ilvl="7" w:tplc="43B856C0" w:tentative="1">
      <w:start w:val="1"/>
      <w:numFmt w:val="decimal"/>
      <w:lvlText w:val="%8."/>
      <w:lvlJc w:val="left"/>
      <w:pPr>
        <w:tabs>
          <w:tab w:val="num" w:pos="5760"/>
        </w:tabs>
        <w:ind w:left="5760" w:hanging="360"/>
      </w:pPr>
    </w:lvl>
    <w:lvl w:ilvl="8" w:tplc="5706E542" w:tentative="1">
      <w:start w:val="1"/>
      <w:numFmt w:val="decimal"/>
      <w:lvlText w:val="%9."/>
      <w:lvlJc w:val="left"/>
      <w:pPr>
        <w:tabs>
          <w:tab w:val="num" w:pos="6480"/>
        </w:tabs>
        <w:ind w:left="6480" w:hanging="360"/>
      </w:pPr>
    </w:lvl>
  </w:abstractNum>
  <w:abstractNum w:abstractNumId="15" w15:restartNumberingAfterBreak="0">
    <w:nsid w:val="2B563516"/>
    <w:multiLevelType w:val="multilevel"/>
    <w:tmpl w:val="A4B89A0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6" w15:restartNumberingAfterBreak="0">
    <w:nsid w:val="2E221757"/>
    <w:multiLevelType w:val="hybridMultilevel"/>
    <w:tmpl w:val="48987C58"/>
    <w:lvl w:ilvl="0" w:tplc="47FA9312">
      <w:numFmt w:val="bullet"/>
      <w:lvlText w:val="•"/>
      <w:lvlJc w:val="left"/>
      <w:pPr>
        <w:ind w:left="1080" w:hanging="72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574832"/>
    <w:multiLevelType w:val="multilevel"/>
    <w:tmpl w:val="F4F864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0A57155"/>
    <w:multiLevelType w:val="hybridMultilevel"/>
    <w:tmpl w:val="469634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38B2683"/>
    <w:multiLevelType w:val="hybridMultilevel"/>
    <w:tmpl w:val="3A3EB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5A7099"/>
    <w:multiLevelType w:val="hybridMultilevel"/>
    <w:tmpl w:val="CF266D42"/>
    <w:lvl w:ilvl="0" w:tplc="E11CB402">
      <w:start w:val="1"/>
      <w:numFmt w:val="decimal"/>
      <w:lvlText w:val="%1."/>
      <w:lvlJc w:val="left"/>
      <w:pPr>
        <w:tabs>
          <w:tab w:val="num" w:pos="720"/>
        </w:tabs>
        <w:ind w:left="720" w:hanging="360"/>
      </w:pPr>
    </w:lvl>
    <w:lvl w:ilvl="1" w:tplc="5706FCB0" w:tentative="1">
      <w:start w:val="1"/>
      <w:numFmt w:val="decimal"/>
      <w:lvlText w:val="%2."/>
      <w:lvlJc w:val="left"/>
      <w:pPr>
        <w:tabs>
          <w:tab w:val="num" w:pos="1440"/>
        </w:tabs>
        <w:ind w:left="1440" w:hanging="360"/>
      </w:pPr>
    </w:lvl>
    <w:lvl w:ilvl="2" w:tplc="8472684E" w:tentative="1">
      <w:start w:val="1"/>
      <w:numFmt w:val="decimal"/>
      <w:lvlText w:val="%3."/>
      <w:lvlJc w:val="left"/>
      <w:pPr>
        <w:tabs>
          <w:tab w:val="num" w:pos="2160"/>
        </w:tabs>
        <w:ind w:left="2160" w:hanging="360"/>
      </w:pPr>
    </w:lvl>
    <w:lvl w:ilvl="3" w:tplc="FFA2AF00" w:tentative="1">
      <w:start w:val="1"/>
      <w:numFmt w:val="decimal"/>
      <w:lvlText w:val="%4."/>
      <w:lvlJc w:val="left"/>
      <w:pPr>
        <w:tabs>
          <w:tab w:val="num" w:pos="2880"/>
        </w:tabs>
        <w:ind w:left="2880" w:hanging="360"/>
      </w:pPr>
    </w:lvl>
    <w:lvl w:ilvl="4" w:tplc="290AD2CA" w:tentative="1">
      <w:start w:val="1"/>
      <w:numFmt w:val="decimal"/>
      <w:lvlText w:val="%5."/>
      <w:lvlJc w:val="left"/>
      <w:pPr>
        <w:tabs>
          <w:tab w:val="num" w:pos="3600"/>
        </w:tabs>
        <w:ind w:left="3600" w:hanging="360"/>
      </w:pPr>
    </w:lvl>
    <w:lvl w:ilvl="5" w:tplc="08F284D4" w:tentative="1">
      <w:start w:val="1"/>
      <w:numFmt w:val="decimal"/>
      <w:lvlText w:val="%6."/>
      <w:lvlJc w:val="left"/>
      <w:pPr>
        <w:tabs>
          <w:tab w:val="num" w:pos="4320"/>
        </w:tabs>
        <w:ind w:left="4320" w:hanging="360"/>
      </w:pPr>
    </w:lvl>
    <w:lvl w:ilvl="6" w:tplc="57769B3C" w:tentative="1">
      <w:start w:val="1"/>
      <w:numFmt w:val="decimal"/>
      <w:lvlText w:val="%7."/>
      <w:lvlJc w:val="left"/>
      <w:pPr>
        <w:tabs>
          <w:tab w:val="num" w:pos="5040"/>
        </w:tabs>
        <w:ind w:left="5040" w:hanging="360"/>
      </w:pPr>
    </w:lvl>
    <w:lvl w:ilvl="7" w:tplc="C4906126" w:tentative="1">
      <w:start w:val="1"/>
      <w:numFmt w:val="decimal"/>
      <w:lvlText w:val="%8."/>
      <w:lvlJc w:val="left"/>
      <w:pPr>
        <w:tabs>
          <w:tab w:val="num" w:pos="5760"/>
        </w:tabs>
        <w:ind w:left="5760" w:hanging="360"/>
      </w:pPr>
    </w:lvl>
    <w:lvl w:ilvl="8" w:tplc="43AEC048" w:tentative="1">
      <w:start w:val="1"/>
      <w:numFmt w:val="decimal"/>
      <w:lvlText w:val="%9."/>
      <w:lvlJc w:val="left"/>
      <w:pPr>
        <w:tabs>
          <w:tab w:val="num" w:pos="6480"/>
        </w:tabs>
        <w:ind w:left="6480" w:hanging="360"/>
      </w:pPr>
    </w:lvl>
  </w:abstractNum>
  <w:abstractNum w:abstractNumId="21" w15:restartNumberingAfterBreak="0">
    <w:nsid w:val="35930589"/>
    <w:multiLevelType w:val="hybridMultilevel"/>
    <w:tmpl w:val="08144966"/>
    <w:lvl w:ilvl="0" w:tplc="A4C6EC3E">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BD0D58"/>
    <w:multiLevelType w:val="hybridMultilevel"/>
    <w:tmpl w:val="28800942"/>
    <w:lvl w:ilvl="0" w:tplc="47FA9312">
      <w:numFmt w:val="bullet"/>
      <w:lvlText w:val="•"/>
      <w:lvlJc w:val="left"/>
      <w:pPr>
        <w:ind w:left="1080" w:hanging="72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AE40D7F"/>
    <w:multiLevelType w:val="multilevel"/>
    <w:tmpl w:val="DA5E0B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3B7A02ED"/>
    <w:multiLevelType w:val="hybridMultilevel"/>
    <w:tmpl w:val="E7A68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A91043"/>
    <w:multiLevelType w:val="multilevel"/>
    <w:tmpl w:val="F4F864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4E253155"/>
    <w:multiLevelType w:val="multilevel"/>
    <w:tmpl w:val="F4F864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5002166C"/>
    <w:multiLevelType w:val="hybridMultilevel"/>
    <w:tmpl w:val="C2863C22"/>
    <w:lvl w:ilvl="0" w:tplc="6A26B9A8">
      <w:start w:val="1"/>
      <w:numFmt w:val="bullet"/>
      <w:lvlText w:val="•"/>
      <w:lvlJc w:val="left"/>
      <w:pPr>
        <w:tabs>
          <w:tab w:val="num" w:pos="720"/>
        </w:tabs>
        <w:ind w:left="720" w:hanging="360"/>
      </w:pPr>
      <w:rPr>
        <w:rFonts w:ascii="Arial" w:hAnsi="Arial" w:hint="default"/>
      </w:rPr>
    </w:lvl>
    <w:lvl w:ilvl="1" w:tplc="D6B2004C" w:tentative="1">
      <w:start w:val="1"/>
      <w:numFmt w:val="bullet"/>
      <w:lvlText w:val="•"/>
      <w:lvlJc w:val="left"/>
      <w:pPr>
        <w:tabs>
          <w:tab w:val="num" w:pos="1440"/>
        </w:tabs>
        <w:ind w:left="1440" w:hanging="360"/>
      </w:pPr>
      <w:rPr>
        <w:rFonts w:ascii="Arial" w:hAnsi="Arial" w:hint="default"/>
      </w:rPr>
    </w:lvl>
    <w:lvl w:ilvl="2" w:tplc="B22012C4" w:tentative="1">
      <w:start w:val="1"/>
      <w:numFmt w:val="bullet"/>
      <w:lvlText w:val="•"/>
      <w:lvlJc w:val="left"/>
      <w:pPr>
        <w:tabs>
          <w:tab w:val="num" w:pos="2160"/>
        </w:tabs>
        <w:ind w:left="2160" w:hanging="360"/>
      </w:pPr>
      <w:rPr>
        <w:rFonts w:ascii="Arial" w:hAnsi="Arial" w:hint="default"/>
      </w:rPr>
    </w:lvl>
    <w:lvl w:ilvl="3" w:tplc="5D68E132" w:tentative="1">
      <w:start w:val="1"/>
      <w:numFmt w:val="bullet"/>
      <w:lvlText w:val="•"/>
      <w:lvlJc w:val="left"/>
      <w:pPr>
        <w:tabs>
          <w:tab w:val="num" w:pos="2880"/>
        </w:tabs>
        <w:ind w:left="2880" w:hanging="360"/>
      </w:pPr>
      <w:rPr>
        <w:rFonts w:ascii="Arial" w:hAnsi="Arial" w:hint="default"/>
      </w:rPr>
    </w:lvl>
    <w:lvl w:ilvl="4" w:tplc="BADC1158" w:tentative="1">
      <w:start w:val="1"/>
      <w:numFmt w:val="bullet"/>
      <w:lvlText w:val="•"/>
      <w:lvlJc w:val="left"/>
      <w:pPr>
        <w:tabs>
          <w:tab w:val="num" w:pos="3600"/>
        </w:tabs>
        <w:ind w:left="3600" w:hanging="360"/>
      </w:pPr>
      <w:rPr>
        <w:rFonts w:ascii="Arial" w:hAnsi="Arial" w:hint="default"/>
      </w:rPr>
    </w:lvl>
    <w:lvl w:ilvl="5" w:tplc="C58AB5D8" w:tentative="1">
      <w:start w:val="1"/>
      <w:numFmt w:val="bullet"/>
      <w:lvlText w:val="•"/>
      <w:lvlJc w:val="left"/>
      <w:pPr>
        <w:tabs>
          <w:tab w:val="num" w:pos="4320"/>
        </w:tabs>
        <w:ind w:left="4320" w:hanging="360"/>
      </w:pPr>
      <w:rPr>
        <w:rFonts w:ascii="Arial" w:hAnsi="Arial" w:hint="default"/>
      </w:rPr>
    </w:lvl>
    <w:lvl w:ilvl="6" w:tplc="AA502CCC" w:tentative="1">
      <w:start w:val="1"/>
      <w:numFmt w:val="bullet"/>
      <w:lvlText w:val="•"/>
      <w:lvlJc w:val="left"/>
      <w:pPr>
        <w:tabs>
          <w:tab w:val="num" w:pos="5040"/>
        </w:tabs>
        <w:ind w:left="5040" w:hanging="360"/>
      </w:pPr>
      <w:rPr>
        <w:rFonts w:ascii="Arial" w:hAnsi="Arial" w:hint="default"/>
      </w:rPr>
    </w:lvl>
    <w:lvl w:ilvl="7" w:tplc="19C28D94" w:tentative="1">
      <w:start w:val="1"/>
      <w:numFmt w:val="bullet"/>
      <w:lvlText w:val="•"/>
      <w:lvlJc w:val="left"/>
      <w:pPr>
        <w:tabs>
          <w:tab w:val="num" w:pos="5760"/>
        </w:tabs>
        <w:ind w:left="5760" w:hanging="360"/>
      </w:pPr>
      <w:rPr>
        <w:rFonts w:ascii="Arial" w:hAnsi="Arial" w:hint="default"/>
      </w:rPr>
    </w:lvl>
    <w:lvl w:ilvl="8" w:tplc="FD7887F8"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8561ABE"/>
    <w:multiLevelType w:val="hybridMultilevel"/>
    <w:tmpl w:val="52F85AB6"/>
    <w:lvl w:ilvl="0" w:tplc="47FA9312">
      <w:numFmt w:val="bullet"/>
      <w:lvlText w:val="•"/>
      <w:lvlJc w:val="left"/>
      <w:pPr>
        <w:ind w:left="1080" w:hanging="72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B77329A"/>
    <w:multiLevelType w:val="multilevel"/>
    <w:tmpl w:val="07AC8C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5BE5229B"/>
    <w:multiLevelType w:val="multilevel"/>
    <w:tmpl w:val="B39298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5F3715C0"/>
    <w:multiLevelType w:val="hybridMultilevel"/>
    <w:tmpl w:val="3FFC27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8A25090"/>
    <w:multiLevelType w:val="multilevel"/>
    <w:tmpl w:val="E4EAAB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70541BA4"/>
    <w:multiLevelType w:val="multilevel"/>
    <w:tmpl w:val="31B2E0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15:restartNumberingAfterBreak="0">
    <w:nsid w:val="75A92B7C"/>
    <w:multiLevelType w:val="hybridMultilevel"/>
    <w:tmpl w:val="C67CFC2A"/>
    <w:lvl w:ilvl="0" w:tplc="47FA9312">
      <w:numFmt w:val="bullet"/>
      <w:lvlText w:val="•"/>
      <w:lvlJc w:val="left"/>
      <w:pPr>
        <w:ind w:left="1080" w:hanging="72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AD2427"/>
    <w:multiLevelType w:val="hybridMultilevel"/>
    <w:tmpl w:val="583ED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98E01F3"/>
    <w:multiLevelType w:val="hybridMultilevel"/>
    <w:tmpl w:val="F5DECA5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7CA87DFA"/>
    <w:multiLevelType w:val="hybridMultilevel"/>
    <w:tmpl w:val="A7726DB8"/>
    <w:lvl w:ilvl="0" w:tplc="47FA9312">
      <w:numFmt w:val="bullet"/>
      <w:lvlText w:val="•"/>
      <w:lvlJc w:val="left"/>
      <w:pPr>
        <w:ind w:left="1080" w:hanging="720"/>
      </w:pPr>
      <w:rPr>
        <w:rFonts w:ascii="Calibri" w:eastAsia="Arial"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F303326"/>
    <w:multiLevelType w:val="multilevel"/>
    <w:tmpl w:val="FA92387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0"/>
  </w:num>
  <w:num w:numId="2">
    <w:abstractNumId w:val="1"/>
  </w:num>
  <w:num w:numId="3">
    <w:abstractNumId w:val="29"/>
  </w:num>
  <w:num w:numId="4">
    <w:abstractNumId w:val="23"/>
  </w:num>
  <w:num w:numId="5">
    <w:abstractNumId w:val="33"/>
  </w:num>
  <w:num w:numId="6">
    <w:abstractNumId w:val="3"/>
  </w:num>
  <w:num w:numId="7">
    <w:abstractNumId w:val="32"/>
  </w:num>
  <w:num w:numId="8">
    <w:abstractNumId w:val="4"/>
  </w:num>
  <w:num w:numId="9">
    <w:abstractNumId w:val="24"/>
  </w:num>
  <w:num w:numId="10">
    <w:abstractNumId w:val="37"/>
  </w:num>
  <w:num w:numId="11">
    <w:abstractNumId w:val="36"/>
  </w:num>
  <w:num w:numId="12">
    <w:abstractNumId w:val="20"/>
  </w:num>
  <w:num w:numId="13">
    <w:abstractNumId w:val="13"/>
  </w:num>
  <w:num w:numId="14">
    <w:abstractNumId w:val="19"/>
  </w:num>
  <w:num w:numId="15">
    <w:abstractNumId w:val="5"/>
  </w:num>
  <w:num w:numId="16">
    <w:abstractNumId w:val="35"/>
  </w:num>
  <w:num w:numId="17">
    <w:abstractNumId w:val="22"/>
  </w:num>
  <w:num w:numId="18">
    <w:abstractNumId w:val="18"/>
  </w:num>
  <w:num w:numId="19">
    <w:abstractNumId w:val="7"/>
  </w:num>
  <w:num w:numId="20">
    <w:abstractNumId w:val="34"/>
  </w:num>
  <w:num w:numId="21">
    <w:abstractNumId w:val="9"/>
  </w:num>
  <w:num w:numId="22">
    <w:abstractNumId w:val="31"/>
  </w:num>
  <w:num w:numId="23">
    <w:abstractNumId w:val="11"/>
  </w:num>
  <w:num w:numId="24">
    <w:abstractNumId w:val="28"/>
  </w:num>
  <w:num w:numId="25">
    <w:abstractNumId w:val="2"/>
  </w:num>
  <w:num w:numId="26">
    <w:abstractNumId w:val="16"/>
  </w:num>
  <w:num w:numId="27">
    <w:abstractNumId w:val="21"/>
  </w:num>
  <w:num w:numId="28">
    <w:abstractNumId w:val="0"/>
  </w:num>
  <w:num w:numId="29">
    <w:abstractNumId w:val="10"/>
  </w:num>
  <w:num w:numId="30">
    <w:abstractNumId w:val="38"/>
  </w:num>
  <w:num w:numId="31">
    <w:abstractNumId w:val="15"/>
  </w:num>
  <w:num w:numId="32">
    <w:abstractNumId w:val="6"/>
  </w:num>
  <w:num w:numId="33">
    <w:abstractNumId w:val="27"/>
  </w:num>
  <w:num w:numId="34">
    <w:abstractNumId w:val="14"/>
  </w:num>
  <w:num w:numId="35">
    <w:abstractNumId w:val="8"/>
  </w:num>
  <w:num w:numId="36">
    <w:abstractNumId w:val="25"/>
  </w:num>
  <w:num w:numId="37">
    <w:abstractNumId w:val="17"/>
  </w:num>
  <w:num w:numId="38">
    <w:abstractNumId w:val="12"/>
  </w:num>
  <w:num w:numId="39">
    <w:abstractNumId w:val="26"/>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C71"/>
    <w:rsid w:val="00001EA8"/>
    <w:rsid w:val="00004DB2"/>
    <w:rsid w:val="00007A98"/>
    <w:rsid w:val="00026AA1"/>
    <w:rsid w:val="00036E07"/>
    <w:rsid w:val="00042873"/>
    <w:rsid w:val="000434B6"/>
    <w:rsid w:val="00045814"/>
    <w:rsid w:val="00046B92"/>
    <w:rsid w:val="00046FBB"/>
    <w:rsid w:val="000539F9"/>
    <w:rsid w:val="000579D4"/>
    <w:rsid w:val="00060430"/>
    <w:rsid w:val="000649D7"/>
    <w:rsid w:val="00073F6D"/>
    <w:rsid w:val="00075845"/>
    <w:rsid w:val="000801AF"/>
    <w:rsid w:val="00090309"/>
    <w:rsid w:val="00091C03"/>
    <w:rsid w:val="00096496"/>
    <w:rsid w:val="000A117B"/>
    <w:rsid w:val="000A1C19"/>
    <w:rsid w:val="000A3705"/>
    <w:rsid w:val="000A6FC9"/>
    <w:rsid w:val="000B4C05"/>
    <w:rsid w:val="000B5E2A"/>
    <w:rsid w:val="000C008F"/>
    <w:rsid w:val="000C06C0"/>
    <w:rsid w:val="000C27C4"/>
    <w:rsid w:val="000C7E0D"/>
    <w:rsid w:val="000D6318"/>
    <w:rsid w:val="000F17FB"/>
    <w:rsid w:val="000F6213"/>
    <w:rsid w:val="00102010"/>
    <w:rsid w:val="00105306"/>
    <w:rsid w:val="00107ADA"/>
    <w:rsid w:val="00111813"/>
    <w:rsid w:val="00115D70"/>
    <w:rsid w:val="001201E8"/>
    <w:rsid w:val="00124DE2"/>
    <w:rsid w:val="00127828"/>
    <w:rsid w:val="001364C9"/>
    <w:rsid w:val="00143705"/>
    <w:rsid w:val="00147567"/>
    <w:rsid w:val="00153D00"/>
    <w:rsid w:val="001554B9"/>
    <w:rsid w:val="00161B92"/>
    <w:rsid w:val="00162200"/>
    <w:rsid w:val="0016471D"/>
    <w:rsid w:val="001671B9"/>
    <w:rsid w:val="0017011D"/>
    <w:rsid w:val="001712BB"/>
    <w:rsid w:val="001755A2"/>
    <w:rsid w:val="001758C6"/>
    <w:rsid w:val="001906DE"/>
    <w:rsid w:val="001931B5"/>
    <w:rsid w:val="001A2501"/>
    <w:rsid w:val="001A5417"/>
    <w:rsid w:val="001A623A"/>
    <w:rsid w:val="001C5C51"/>
    <w:rsid w:val="001D2D8C"/>
    <w:rsid w:val="001D4989"/>
    <w:rsid w:val="001D525B"/>
    <w:rsid w:val="001E38C2"/>
    <w:rsid w:val="001F1BA5"/>
    <w:rsid w:val="001F6334"/>
    <w:rsid w:val="001F641C"/>
    <w:rsid w:val="001F785A"/>
    <w:rsid w:val="002005EE"/>
    <w:rsid w:val="00202FA5"/>
    <w:rsid w:val="00213521"/>
    <w:rsid w:val="0021780A"/>
    <w:rsid w:val="0022023F"/>
    <w:rsid w:val="00230438"/>
    <w:rsid w:val="002304BF"/>
    <w:rsid w:val="00234018"/>
    <w:rsid w:val="00236224"/>
    <w:rsid w:val="00243876"/>
    <w:rsid w:val="00244793"/>
    <w:rsid w:val="0025265C"/>
    <w:rsid w:val="002533F6"/>
    <w:rsid w:val="00255331"/>
    <w:rsid w:val="002559F3"/>
    <w:rsid w:val="00255F7A"/>
    <w:rsid w:val="0026058C"/>
    <w:rsid w:val="0026678B"/>
    <w:rsid w:val="00273B81"/>
    <w:rsid w:val="00277C51"/>
    <w:rsid w:val="00281386"/>
    <w:rsid w:val="00287680"/>
    <w:rsid w:val="00290D47"/>
    <w:rsid w:val="00292FCB"/>
    <w:rsid w:val="002965AC"/>
    <w:rsid w:val="00297634"/>
    <w:rsid w:val="002A0BE7"/>
    <w:rsid w:val="002A3436"/>
    <w:rsid w:val="002A4184"/>
    <w:rsid w:val="002A5634"/>
    <w:rsid w:val="002B57E3"/>
    <w:rsid w:val="002B6390"/>
    <w:rsid w:val="002C39E0"/>
    <w:rsid w:val="002C7EEA"/>
    <w:rsid w:val="002D2918"/>
    <w:rsid w:val="002E3A37"/>
    <w:rsid w:val="002E5C39"/>
    <w:rsid w:val="002E7E1D"/>
    <w:rsid w:val="002F5449"/>
    <w:rsid w:val="002F7716"/>
    <w:rsid w:val="003054CF"/>
    <w:rsid w:val="00305ABE"/>
    <w:rsid w:val="0030797E"/>
    <w:rsid w:val="00310F61"/>
    <w:rsid w:val="00325468"/>
    <w:rsid w:val="003261A8"/>
    <w:rsid w:val="003274FF"/>
    <w:rsid w:val="00332D44"/>
    <w:rsid w:val="003339BD"/>
    <w:rsid w:val="00334274"/>
    <w:rsid w:val="00334CD0"/>
    <w:rsid w:val="0034077D"/>
    <w:rsid w:val="00343A6B"/>
    <w:rsid w:val="00344660"/>
    <w:rsid w:val="00345DDF"/>
    <w:rsid w:val="00351D41"/>
    <w:rsid w:val="00353285"/>
    <w:rsid w:val="0035433F"/>
    <w:rsid w:val="00360B5D"/>
    <w:rsid w:val="0037370C"/>
    <w:rsid w:val="003742F3"/>
    <w:rsid w:val="00395306"/>
    <w:rsid w:val="003A42D4"/>
    <w:rsid w:val="003A46C7"/>
    <w:rsid w:val="003A4E35"/>
    <w:rsid w:val="003A5F51"/>
    <w:rsid w:val="003B138C"/>
    <w:rsid w:val="003B39FF"/>
    <w:rsid w:val="003B7B3A"/>
    <w:rsid w:val="003C305A"/>
    <w:rsid w:val="003D0B97"/>
    <w:rsid w:val="003D38AD"/>
    <w:rsid w:val="003D7FEF"/>
    <w:rsid w:val="003E0480"/>
    <w:rsid w:val="003E756C"/>
    <w:rsid w:val="003F22B2"/>
    <w:rsid w:val="003F2527"/>
    <w:rsid w:val="003F3F45"/>
    <w:rsid w:val="003F4871"/>
    <w:rsid w:val="003F74D0"/>
    <w:rsid w:val="004123DA"/>
    <w:rsid w:val="004145F8"/>
    <w:rsid w:val="00414BDD"/>
    <w:rsid w:val="00420731"/>
    <w:rsid w:val="00421EE9"/>
    <w:rsid w:val="004224F0"/>
    <w:rsid w:val="0042365E"/>
    <w:rsid w:val="00425743"/>
    <w:rsid w:val="00435336"/>
    <w:rsid w:val="00444CDB"/>
    <w:rsid w:val="00445879"/>
    <w:rsid w:val="00446415"/>
    <w:rsid w:val="004478A8"/>
    <w:rsid w:val="00453D6F"/>
    <w:rsid w:val="00456738"/>
    <w:rsid w:val="004601F4"/>
    <w:rsid w:val="00463D3D"/>
    <w:rsid w:val="00472EAF"/>
    <w:rsid w:val="00477F8F"/>
    <w:rsid w:val="00483CAB"/>
    <w:rsid w:val="004925A5"/>
    <w:rsid w:val="004938EA"/>
    <w:rsid w:val="004972A9"/>
    <w:rsid w:val="004B181F"/>
    <w:rsid w:val="004B57B4"/>
    <w:rsid w:val="004C37FE"/>
    <w:rsid w:val="004E2A53"/>
    <w:rsid w:val="004E494B"/>
    <w:rsid w:val="004E58C7"/>
    <w:rsid w:val="004F2197"/>
    <w:rsid w:val="004F2B2D"/>
    <w:rsid w:val="004F607C"/>
    <w:rsid w:val="004F6AB9"/>
    <w:rsid w:val="005003D7"/>
    <w:rsid w:val="00501A6C"/>
    <w:rsid w:val="005031B6"/>
    <w:rsid w:val="00504B33"/>
    <w:rsid w:val="0050636A"/>
    <w:rsid w:val="00510F9D"/>
    <w:rsid w:val="0051375E"/>
    <w:rsid w:val="00515C71"/>
    <w:rsid w:val="005166D0"/>
    <w:rsid w:val="00521D95"/>
    <w:rsid w:val="00525030"/>
    <w:rsid w:val="00541A56"/>
    <w:rsid w:val="0054204C"/>
    <w:rsid w:val="005535B3"/>
    <w:rsid w:val="00554418"/>
    <w:rsid w:val="005715AE"/>
    <w:rsid w:val="00576F99"/>
    <w:rsid w:val="00590128"/>
    <w:rsid w:val="005914FC"/>
    <w:rsid w:val="00595EE4"/>
    <w:rsid w:val="00596A8F"/>
    <w:rsid w:val="00597A72"/>
    <w:rsid w:val="005A3CF4"/>
    <w:rsid w:val="005B6BE9"/>
    <w:rsid w:val="005C6104"/>
    <w:rsid w:val="005C68AE"/>
    <w:rsid w:val="005D3E26"/>
    <w:rsid w:val="005D47FE"/>
    <w:rsid w:val="005E1356"/>
    <w:rsid w:val="005F003A"/>
    <w:rsid w:val="005F264E"/>
    <w:rsid w:val="005F7B12"/>
    <w:rsid w:val="00601B2C"/>
    <w:rsid w:val="006026A7"/>
    <w:rsid w:val="0061025C"/>
    <w:rsid w:val="00616D71"/>
    <w:rsid w:val="0062165B"/>
    <w:rsid w:val="00621DC9"/>
    <w:rsid w:val="00625030"/>
    <w:rsid w:val="00626154"/>
    <w:rsid w:val="0062622C"/>
    <w:rsid w:val="00637C58"/>
    <w:rsid w:val="00640736"/>
    <w:rsid w:val="00643EDF"/>
    <w:rsid w:val="00644FC0"/>
    <w:rsid w:val="0064609E"/>
    <w:rsid w:val="0065727A"/>
    <w:rsid w:val="00657AE7"/>
    <w:rsid w:val="006678B8"/>
    <w:rsid w:val="00676597"/>
    <w:rsid w:val="006813BF"/>
    <w:rsid w:val="00682902"/>
    <w:rsid w:val="00686C1D"/>
    <w:rsid w:val="00690E84"/>
    <w:rsid w:val="006977DA"/>
    <w:rsid w:val="006A18A8"/>
    <w:rsid w:val="006A2698"/>
    <w:rsid w:val="006A4AA3"/>
    <w:rsid w:val="006A5007"/>
    <w:rsid w:val="006A6359"/>
    <w:rsid w:val="006A7DCE"/>
    <w:rsid w:val="006B230B"/>
    <w:rsid w:val="006B29F8"/>
    <w:rsid w:val="006B3FA8"/>
    <w:rsid w:val="006B418A"/>
    <w:rsid w:val="006B581A"/>
    <w:rsid w:val="006C1ECA"/>
    <w:rsid w:val="006E0A33"/>
    <w:rsid w:val="006E4897"/>
    <w:rsid w:val="006E6806"/>
    <w:rsid w:val="006E72A2"/>
    <w:rsid w:val="007020CB"/>
    <w:rsid w:val="0070279E"/>
    <w:rsid w:val="00706FC9"/>
    <w:rsid w:val="007073C8"/>
    <w:rsid w:val="00711311"/>
    <w:rsid w:val="0071412C"/>
    <w:rsid w:val="0072423F"/>
    <w:rsid w:val="007310E1"/>
    <w:rsid w:val="007313F9"/>
    <w:rsid w:val="007535F7"/>
    <w:rsid w:val="007570C0"/>
    <w:rsid w:val="00762756"/>
    <w:rsid w:val="007648F8"/>
    <w:rsid w:val="0077689B"/>
    <w:rsid w:val="00780B6A"/>
    <w:rsid w:val="00784C18"/>
    <w:rsid w:val="007872AA"/>
    <w:rsid w:val="00793FE1"/>
    <w:rsid w:val="0079431F"/>
    <w:rsid w:val="007A182A"/>
    <w:rsid w:val="007A3A3F"/>
    <w:rsid w:val="007A51A3"/>
    <w:rsid w:val="007B1603"/>
    <w:rsid w:val="007C6AD3"/>
    <w:rsid w:val="007E4C12"/>
    <w:rsid w:val="007E533A"/>
    <w:rsid w:val="008209A8"/>
    <w:rsid w:val="00841AAD"/>
    <w:rsid w:val="00855C32"/>
    <w:rsid w:val="00861F9F"/>
    <w:rsid w:val="0086265A"/>
    <w:rsid w:val="00862D0B"/>
    <w:rsid w:val="00872070"/>
    <w:rsid w:val="00874668"/>
    <w:rsid w:val="00875BDF"/>
    <w:rsid w:val="00884C1D"/>
    <w:rsid w:val="00886CDF"/>
    <w:rsid w:val="00890017"/>
    <w:rsid w:val="00894230"/>
    <w:rsid w:val="0089772A"/>
    <w:rsid w:val="008A0044"/>
    <w:rsid w:val="008A598B"/>
    <w:rsid w:val="008A6DBD"/>
    <w:rsid w:val="008B0BD1"/>
    <w:rsid w:val="008B16B8"/>
    <w:rsid w:val="008B3B08"/>
    <w:rsid w:val="008B459D"/>
    <w:rsid w:val="008B6399"/>
    <w:rsid w:val="008C1D2E"/>
    <w:rsid w:val="008C7F9D"/>
    <w:rsid w:val="008D1D06"/>
    <w:rsid w:val="008D1EA7"/>
    <w:rsid w:val="008D517A"/>
    <w:rsid w:val="008E068A"/>
    <w:rsid w:val="009013AD"/>
    <w:rsid w:val="009078A1"/>
    <w:rsid w:val="009079C6"/>
    <w:rsid w:val="00930423"/>
    <w:rsid w:val="00936FFC"/>
    <w:rsid w:val="00937C7B"/>
    <w:rsid w:val="00954D4C"/>
    <w:rsid w:val="00960670"/>
    <w:rsid w:val="00961EA0"/>
    <w:rsid w:val="00964DD0"/>
    <w:rsid w:val="009745DE"/>
    <w:rsid w:val="009746D7"/>
    <w:rsid w:val="00983FA4"/>
    <w:rsid w:val="00987834"/>
    <w:rsid w:val="009A2544"/>
    <w:rsid w:val="009A7F06"/>
    <w:rsid w:val="009B1F66"/>
    <w:rsid w:val="009B6D1A"/>
    <w:rsid w:val="009C0C6D"/>
    <w:rsid w:val="009C72D4"/>
    <w:rsid w:val="009D6590"/>
    <w:rsid w:val="009E612C"/>
    <w:rsid w:val="009F545B"/>
    <w:rsid w:val="00A00C84"/>
    <w:rsid w:val="00A01860"/>
    <w:rsid w:val="00A07B47"/>
    <w:rsid w:val="00A1449C"/>
    <w:rsid w:val="00A1706D"/>
    <w:rsid w:val="00A17B9E"/>
    <w:rsid w:val="00A25DA1"/>
    <w:rsid w:val="00A31F38"/>
    <w:rsid w:val="00A320B7"/>
    <w:rsid w:val="00A34B14"/>
    <w:rsid w:val="00A359E3"/>
    <w:rsid w:val="00A55DF4"/>
    <w:rsid w:val="00A627C2"/>
    <w:rsid w:val="00A63E39"/>
    <w:rsid w:val="00A7279A"/>
    <w:rsid w:val="00A74F5E"/>
    <w:rsid w:val="00A82945"/>
    <w:rsid w:val="00A845F6"/>
    <w:rsid w:val="00A8591D"/>
    <w:rsid w:val="00A86048"/>
    <w:rsid w:val="00A937E6"/>
    <w:rsid w:val="00A95EFD"/>
    <w:rsid w:val="00AA14F2"/>
    <w:rsid w:val="00AA3CAB"/>
    <w:rsid w:val="00AA5F15"/>
    <w:rsid w:val="00AB02DF"/>
    <w:rsid w:val="00AB1B87"/>
    <w:rsid w:val="00AB70A6"/>
    <w:rsid w:val="00AC05E6"/>
    <w:rsid w:val="00AC26C7"/>
    <w:rsid w:val="00AE02C0"/>
    <w:rsid w:val="00AE6D12"/>
    <w:rsid w:val="00AF3391"/>
    <w:rsid w:val="00AF3AB3"/>
    <w:rsid w:val="00AF6CC9"/>
    <w:rsid w:val="00B0101D"/>
    <w:rsid w:val="00B0143C"/>
    <w:rsid w:val="00B13E44"/>
    <w:rsid w:val="00B14A88"/>
    <w:rsid w:val="00B2397E"/>
    <w:rsid w:val="00B25721"/>
    <w:rsid w:val="00B270C9"/>
    <w:rsid w:val="00B37CA7"/>
    <w:rsid w:val="00B419B2"/>
    <w:rsid w:val="00B433FB"/>
    <w:rsid w:val="00B46AD7"/>
    <w:rsid w:val="00B46E59"/>
    <w:rsid w:val="00B47B69"/>
    <w:rsid w:val="00B50B55"/>
    <w:rsid w:val="00B51B55"/>
    <w:rsid w:val="00B51EBF"/>
    <w:rsid w:val="00B521F9"/>
    <w:rsid w:val="00B60017"/>
    <w:rsid w:val="00B62E08"/>
    <w:rsid w:val="00B642DD"/>
    <w:rsid w:val="00B64955"/>
    <w:rsid w:val="00B70AF6"/>
    <w:rsid w:val="00B72D76"/>
    <w:rsid w:val="00B760F3"/>
    <w:rsid w:val="00B76C13"/>
    <w:rsid w:val="00B817C4"/>
    <w:rsid w:val="00B8545C"/>
    <w:rsid w:val="00B87D69"/>
    <w:rsid w:val="00BA04ED"/>
    <w:rsid w:val="00BB3335"/>
    <w:rsid w:val="00BF2011"/>
    <w:rsid w:val="00BF4F47"/>
    <w:rsid w:val="00BF6C90"/>
    <w:rsid w:val="00C008F1"/>
    <w:rsid w:val="00C01A1F"/>
    <w:rsid w:val="00C0383F"/>
    <w:rsid w:val="00C04B14"/>
    <w:rsid w:val="00C050CF"/>
    <w:rsid w:val="00C10ED0"/>
    <w:rsid w:val="00C140ED"/>
    <w:rsid w:val="00C15111"/>
    <w:rsid w:val="00C2772B"/>
    <w:rsid w:val="00C43CF5"/>
    <w:rsid w:val="00C46287"/>
    <w:rsid w:val="00C55797"/>
    <w:rsid w:val="00C62C72"/>
    <w:rsid w:val="00C66048"/>
    <w:rsid w:val="00C75FDA"/>
    <w:rsid w:val="00C823D0"/>
    <w:rsid w:val="00C83E39"/>
    <w:rsid w:val="00C95E4E"/>
    <w:rsid w:val="00C97BDE"/>
    <w:rsid w:val="00CA2250"/>
    <w:rsid w:val="00CB0DCD"/>
    <w:rsid w:val="00CB3389"/>
    <w:rsid w:val="00CB50BB"/>
    <w:rsid w:val="00CB7517"/>
    <w:rsid w:val="00CD1050"/>
    <w:rsid w:val="00CD6422"/>
    <w:rsid w:val="00CD6766"/>
    <w:rsid w:val="00CE5539"/>
    <w:rsid w:val="00CE72DB"/>
    <w:rsid w:val="00CF4FAC"/>
    <w:rsid w:val="00D0516C"/>
    <w:rsid w:val="00D05996"/>
    <w:rsid w:val="00D155AB"/>
    <w:rsid w:val="00D155ED"/>
    <w:rsid w:val="00D174DD"/>
    <w:rsid w:val="00D2530F"/>
    <w:rsid w:val="00D25C4A"/>
    <w:rsid w:val="00D26E2A"/>
    <w:rsid w:val="00D27DD0"/>
    <w:rsid w:val="00D3142D"/>
    <w:rsid w:val="00D324FE"/>
    <w:rsid w:val="00D37C1E"/>
    <w:rsid w:val="00D411C6"/>
    <w:rsid w:val="00D41B5A"/>
    <w:rsid w:val="00D438E4"/>
    <w:rsid w:val="00D5603B"/>
    <w:rsid w:val="00D6144D"/>
    <w:rsid w:val="00D61624"/>
    <w:rsid w:val="00D6542A"/>
    <w:rsid w:val="00D66727"/>
    <w:rsid w:val="00D74C97"/>
    <w:rsid w:val="00D815D1"/>
    <w:rsid w:val="00D8519B"/>
    <w:rsid w:val="00D86009"/>
    <w:rsid w:val="00D87B36"/>
    <w:rsid w:val="00D90294"/>
    <w:rsid w:val="00D90F10"/>
    <w:rsid w:val="00DA1564"/>
    <w:rsid w:val="00DB1EE3"/>
    <w:rsid w:val="00DB4F2C"/>
    <w:rsid w:val="00DB77C8"/>
    <w:rsid w:val="00DC3C77"/>
    <w:rsid w:val="00DC59AA"/>
    <w:rsid w:val="00DD1086"/>
    <w:rsid w:val="00DD2033"/>
    <w:rsid w:val="00DF5176"/>
    <w:rsid w:val="00E02362"/>
    <w:rsid w:val="00E05B05"/>
    <w:rsid w:val="00E14E89"/>
    <w:rsid w:val="00E1765C"/>
    <w:rsid w:val="00E20EBA"/>
    <w:rsid w:val="00E24B14"/>
    <w:rsid w:val="00E26B5B"/>
    <w:rsid w:val="00E313CF"/>
    <w:rsid w:val="00E3668D"/>
    <w:rsid w:val="00E41D5F"/>
    <w:rsid w:val="00E437A3"/>
    <w:rsid w:val="00E5357B"/>
    <w:rsid w:val="00E603CE"/>
    <w:rsid w:val="00E61658"/>
    <w:rsid w:val="00E64AE1"/>
    <w:rsid w:val="00E73244"/>
    <w:rsid w:val="00E80F54"/>
    <w:rsid w:val="00E817ED"/>
    <w:rsid w:val="00E84123"/>
    <w:rsid w:val="00E85D45"/>
    <w:rsid w:val="00E93756"/>
    <w:rsid w:val="00E95445"/>
    <w:rsid w:val="00EA362F"/>
    <w:rsid w:val="00EA68F5"/>
    <w:rsid w:val="00EB03A0"/>
    <w:rsid w:val="00EB1CF5"/>
    <w:rsid w:val="00EB1DF4"/>
    <w:rsid w:val="00EB1EF6"/>
    <w:rsid w:val="00EB3895"/>
    <w:rsid w:val="00ED02C0"/>
    <w:rsid w:val="00ED1010"/>
    <w:rsid w:val="00ED4202"/>
    <w:rsid w:val="00EE30AC"/>
    <w:rsid w:val="00EE3506"/>
    <w:rsid w:val="00EE7177"/>
    <w:rsid w:val="00EF4EC3"/>
    <w:rsid w:val="00F0785B"/>
    <w:rsid w:val="00F1211B"/>
    <w:rsid w:val="00F16706"/>
    <w:rsid w:val="00F232E2"/>
    <w:rsid w:val="00F30152"/>
    <w:rsid w:val="00F32DF2"/>
    <w:rsid w:val="00F355FB"/>
    <w:rsid w:val="00F477E5"/>
    <w:rsid w:val="00F63928"/>
    <w:rsid w:val="00F655B7"/>
    <w:rsid w:val="00F65866"/>
    <w:rsid w:val="00F72981"/>
    <w:rsid w:val="00F82023"/>
    <w:rsid w:val="00F913A9"/>
    <w:rsid w:val="00F93E0A"/>
    <w:rsid w:val="00F96209"/>
    <w:rsid w:val="00F9711B"/>
    <w:rsid w:val="00FB0794"/>
    <w:rsid w:val="00FB2DD2"/>
    <w:rsid w:val="00FC0A87"/>
    <w:rsid w:val="00FC32D9"/>
    <w:rsid w:val="00FC3F20"/>
    <w:rsid w:val="00FC629F"/>
    <w:rsid w:val="00FC7027"/>
    <w:rsid w:val="00FD2616"/>
    <w:rsid w:val="00FD3D8B"/>
    <w:rsid w:val="00FE1143"/>
    <w:rsid w:val="00FE1492"/>
    <w:rsid w:val="00FE2216"/>
    <w:rsid w:val="00FE3CB1"/>
    <w:rsid w:val="00FE48DE"/>
    <w:rsid w:val="00FE5EA9"/>
    <w:rsid w:val="00FF4888"/>
    <w:rsid w:val="409A4D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FEBEE"/>
  <w15:docId w15:val="{C3F69F09-3090-4E9F-8B5E-A48A8AA0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2A2"/>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rPr>
      <w:rFonts w:ascii="Calibri" w:eastAsia="Calibri" w:hAnsi="Calibri" w:cs="Calibri"/>
      <w:color w:val="000000"/>
    </w:rPr>
    <w:tblPr>
      <w:tblStyleRowBandSize w:val="1"/>
      <w:tblStyleColBandSize w:val="1"/>
      <w:tblCellMar>
        <w:top w:w="100" w:type="dxa"/>
        <w:left w:w="100" w:type="dxa"/>
        <w:bottom w:w="100" w:type="dxa"/>
        <w:right w:w="100" w:type="dxa"/>
      </w:tblCellMar>
    </w:tblPr>
    <w:tcPr>
      <w:shd w:val="clear" w:color="auto" w:fill="E9EFF7"/>
    </w:tcPr>
    <w:tblStylePr w:type="firstRow">
      <w:rPr>
        <w:rFonts w:ascii="Calibri" w:eastAsia="Calibri" w:hAnsi="Calibri" w:cs="Calibri"/>
        <w:b/>
        <w:i w:val="0"/>
        <w:color w:val="FFFFFF"/>
      </w:rPr>
      <w:tblPr/>
      <w:tcPr>
        <w:tcBorders>
          <w:bottom w:val="single" w:sz="24" w:space="0" w:color="FFFFFF"/>
        </w:tcBorders>
        <w:shd w:val="clear" w:color="auto" w:fill="5B9BD5"/>
      </w:tcPr>
    </w:tblStylePr>
    <w:tblStylePr w:type="lastRow">
      <w:rPr>
        <w:rFonts w:ascii="Calibri" w:eastAsia="Calibri" w:hAnsi="Calibri" w:cs="Calibri"/>
        <w:b/>
        <w:i w:val="0"/>
        <w:color w:val="FFFFFF"/>
      </w:rPr>
      <w:tblPr/>
      <w:tcPr>
        <w:tcBorders>
          <w:top w:val="single" w:sz="24" w:space="0" w:color="FFFFFF"/>
        </w:tcBorders>
        <w:shd w:val="clear" w:color="auto" w:fill="5B9BD5"/>
      </w:tcPr>
    </w:tblStylePr>
    <w:tblStylePr w:type="firstCol">
      <w:rPr>
        <w:rFonts w:ascii="Calibri" w:eastAsia="Calibri" w:hAnsi="Calibri" w:cs="Calibri"/>
        <w:b/>
        <w:i w:val="0"/>
        <w:color w:val="FFFFFF"/>
      </w:rPr>
      <w:tblPr/>
      <w:tcPr>
        <w:shd w:val="clear" w:color="auto" w:fill="5B9BD5"/>
      </w:tcPr>
    </w:tblStylePr>
    <w:tblStylePr w:type="lastCol">
      <w:rPr>
        <w:rFonts w:ascii="Calibri" w:eastAsia="Calibri" w:hAnsi="Calibri" w:cs="Calibri"/>
        <w:b/>
        <w:i w:val="0"/>
        <w:color w:val="FFFFFF"/>
      </w:rPr>
      <w:tblPr/>
      <w:tcPr>
        <w:shd w:val="clear" w:color="auto" w:fill="5B9BD5"/>
      </w:tcPr>
    </w:tblStylePr>
    <w:tblStylePr w:type="band1Vert">
      <w:tblPr/>
      <w:tcPr>
        <w:shd w:val="clear" w:color="auto" w:fill="D0DEEF"/>
      </w:tcPr>
    </w:tblStylePr>
    <w:tblStylePr w:type="band1Horz">
      <w:tblPr/>
      <w:tcPr>
        <w:shd w:val="clear" w:color="auto" w:fill="D0DEEF"/>
      </w:tcPr>
    </w:tblStylePr>
  </w:style>
  <w:style w:type="table" w:customStyle="1" w:styleId="ad">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706FC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6FC9"/>
    <w:rPr>
      <w:rFonts w:ascii="Segoe UI" w:hAnsi="Segoe UI" w:cs="Segoe UI"/>
      <w:sz w:val="18"/>
      <w:szCs w:val="18"/>
    </w:rPr>
  </w:style>
  <w:style w:type="table" w:styleId="TableGrid">
    <w:name w:val="Table Grid"/>
    <w:basedOn w:val="TableNormal"/>
    <w:uiPriority w:val="59"/>
    <w:rsid w:val="00E41D5F"/>
    <w:pPr>
      <w:spacing w:line="240" w:lineRule="auto"/>
    </w:pPr>
    <w:rPr>
      <w:rFonts w:asciiTheme="minorHAnsi" w:eastAsiaTheme="minorHAnsi" w:hAnsiTheme="minorHAnsi" w:cstheme="minorBidi"/>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3CF5"/>
    <w:pPr>
      <w:spacing w:line="240" w:lineRule="auto"/>
      <w:ind w:left="720"/>
      <w:contextualSpacing/>
    </w:pPr>
    <w:rPr>
      <w:rFonts w:asciiTheme="minorHAnsi" w:eastAsiaTheme="minorHAnsi" w:hAnsiTheme="minorHAnsi" w:cstheme="minorBidi"/>
      <w:sz w:val="24"/>
      <w:szCs w:val="24"/>
      <w:lang w:eastAsia="en-US"/>
    </w:rPr>
  </w:style>
  <w:style w:type="paragraph" w:styleId="NormalWeb">
    <w:name w:val="Normal (Web)"/>
    <w:basedOn w:val="Normal"/>
    <w:uiPriority w:val="99"/>
    <w:unhideWhenUsed/>
    <w:rsid w:val="00C43CF5"/>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questiona">
    <w:name w:val="questiona"/>
    <w:basedOn w:val="Normal"/>
    <w:rsid w:val="002A41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2new">
    <w:name w:val="indent2new"/>
    <w:basedOn w:val="Normal"/>
    <w:rsid w:val="002A41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ark">
    <w:name w:val="mark"/>
    <w:basedOn w:val="Normal"/>
    <w:rsid w:val="002A41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3">
    <w:name w:val="bodytext3"/>
    <w:basedOn w:val="Normal"/>
    <w:rsid w:val="00F7298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B02DF"/>
    <w:pPr>
      <w:tabs>
        <w:tab w:val="center" w:pos="4513"/>
        <w:tab w:val="right" w:pos="9026"/>
      </w:tabs>
      <w:spacing w:line="240" w:lineRule="auto"/>
    </w:pPr>
  </w:style>
  <w:style w:type="character" w:customStyle="1" w:styleId="HeaderChar">
    <w:name w:val="Header Char"/>
    <w:basedOn w:val="DefaultParagraphFont"/>
    <w:link w:val="Header"/>
    <w:uiPriority w:val="99"/>
    <w:rsid w:val="00AB02DF"/>
  </w:style>
  <w:style w:type="paragraph" w:styleId="Footer">
    <w:name w:val="footer"/>
    <w:basedOn w:val="Normal"/>
    <w:link w:val="FooterChar"/>
    <w:uiPriority w:val="99"/>
    <w:unhideWhenUsed/>
    <w:rsid w:val="00AB02DF"/>
    <w:pPr>
      <w:tabs>
        <w:tab w:val="center" w:pos="4513"/>
        <w:tab w:val="right" w:pos="9026"/>
      </w:tabs>
      <w:spacing w:line="240" w:lineRule="auto"/>
    </w:pPr>
  </w:style>
  <w:style w:type="character" w:customStyle="1" w:styleId="FooterChar">
    <w:name w:val="Footer Char"/>
    <w:basedOn w:val="DefaultParagraphFont"/>
    <w:link w:val="Footer"/>
    <w:uiPriority w:val="99"/>
    <w:rsid w:val="00AB02DF"/>
  </w:style>
  <w:style w:type="character" w:styleId="Hyperlink">
    <w:name w:val="Hyperlink"/>
    <w:basedOn w:val="DefaultParagraphFont"/>
    <w:uiPriority w:val="99"/>
    <w:unhideWhenUsed/>
    <w:rsid w:val="00353285"/>
    <w:rPr>
      <w:color w:val="0000FF" w:themeColor="hyperlink"/>
      <w:u w:val="single"/>
    </w:rPr>
  </w:style>
  <w:style w:type="character" w:styleId="UnresolvedMention">
    <w:name w:val="Unresolved Mention"/>
    <w:basedOn w:val="DefaultParagraphFont"/>
    <w:uiPriority w:val="99"/>
    <w:semiHidden/>
    <w:unhideWhenUsed/>
    <w:rsid w:val="003532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510647">
      <w:bodyDiv w:val="1"/>
      <w:marLeft w:val="0"/>
      <w:marRight w:val="0"/>
      <w:marTop w:val="0"/>
      <w:marBottom w:val="0"/>
      <w:divBdr>
        <w:top w:val="none" w:sz="0" w:space="0" w:color="auto"/>
        <w:left w:val="none" w:sz="0" w:space="0" w:color="auto"/>
        <w:bottom w:val="none" w:sz="0" w:space="0" w:color="auto"/>
        <w:right w:val="none" w:sz="0" w:space="0" w:color="auto"/>
      </w:divBdr>
    </w:div>
    <w:div w:id="44180858">
      <w:bodyDiv w:val="1"/>
      <w:marLeft w:val="0"/>
      <w:marRight w:val="0"/>
      <w:marTop w:val="0"/>
      <w:marBottom w:val="0"/>
      <w:divBdr>
        <w:top w:val="none" w:sz="0" w:space="0" w:color="auto"/>
        <w:left w:val="none" w:sz="0" w:space="0" w:color="auto"/>
        <w:bottom w:val="none" w:sz="0" w:space="0" w:color="auto"/>
        <w:right w:val="none" w:sz="0" w:space="0" w:color="auto"/>
      </w:divBdr>
      <w:divsChild>
        <w:div w:id="1690717779">
          <w:marLeft w:val="806"/>
          <w:marRight w:val="0"/>
          <w:marTop w:val="200"/>
          <w:marBottom w:val="0"/>
          <w:divBdr>
            <w:top w:val="none" w:sz="0" w:space="0" w:color="auto"/>
            <w:left w:val="none" w:sz="0" w:space="0" w:color="auto"/>
            <w:bottom w:val="none" w:sz="0" w:space="0" w:color="auto"/>
            <w:right w:val="none" w:sz="0" w:space="0" w:color="auto"/>
          </w:divBdr>
        </w:div>
        <w:div w:id="1370690919">
          <w:marLeft w:val="806"/>
          <w:marRight w:val="0"/>
          <w:marTop w:val="200"/>
          <w:marBottom w:val="0"/>
          <w:divBdr>
            <w:top w:val="none" w:sz="0" w:space="0" w:color="auto"/>
            <w:left w:val="none" w:sz="0" w:space="0" w:color="auto"/>
            <w:bottom w:val="none" w:sz="0" w:space="0" w:color="auto"/>
            <w:right w:val="none" w:sz="0" w:space="0" w:color="auto"/>
          </w:divBdr>
        </w:div>
        <w:div w:id="597371686">
          <w:marLeft w:val="806"/>
          <w:marRight w:val="0"/>
          <w:marTop w:val="200"/>
          <w:marBottom w:val="0"/>
          <w:divBdr>
            <w:top w:val="none" w:sz="0" w:space="0" w:color="auto"/>
            <w:left w:val="none" w:sz="0" w:space="0" w:color="auto"/>
            <w:bottom w:val="none" w:sz="0" w:space="0" w:color="auto"/>
            <w:right w:val="none" w:sz="0" w:space="0" w:color="auto"/>
          </w:divBdr>
        </w:div>
        <w:div w:id="1864708655">
          <w:marLeft w:val="806"/>
          <w:marRight w:val="0"/>
          <w:marTop w:val="200"/>
          <w:marBottom w:val="0"/>
          <w:divBdr>
            <w:top w:val="none" w:sz="0" w:space="0" w:color="auto"/>
            <w:left w:val="none" w:sz="0" w:space="0" w:color="auto"/>
            <w:bottom w:val="none" w:sz="0" w:space="0" w:color="auto"/>
            <w:right w:val="none" w:sz="0" w:space="0" w:color="auto"/>
          </w:divBdr>
        </w:div>
        <w:div w:id="1457025678">
          <w:marLeft w:val="806"/>
          <w:marRight w:val="0"/>
          <w:marTop w:val="200"/>
          <w:marBottom w:val="0"/>
          <w:divBdr>
            <w:top w:val="none" w:sz="0" w:space="0" w:color="auto"/>
            <w:left w:val="none" w:sz="0" w:space="0" w:color="auto"/>
            <w:bottom w:val="none" w:sz="0" w:space="0" w:color="auto"/>
            <w:right w:val="none" w:sz="0" w:space="0" w:color="auto"/>
          </w:divBdr>
        </w:div>
        <w:div w:id="1948847089">
          <w:marLeft w:val="806"/>
          <w:marRight w:val="0"/>
          <w:marTop w:val="200"/>
          <w:marBottom w:val="0"/>
          <w:divBdr>
            <w:top w:val="none" w:sz="0" w:space="0" w:color="auto"/>
            <w:left w:val="none" w:sz="0" w:space="0" w:color="auto"/>
            <w:bottom w:val="none" w:sz="0" w:space="0" w:color="auto"/>
            <w:right w:val="none" w:sz="0" w:space="0" w:color="auto"/>
          </w:divBdr>
        </w:div>
        <w:div w:id="240142103">
          <w:marLeft w:val="806"/>
          <w:marRight w:val="0"/>
          <w:marTop w:val="200"/>
          <w:marBottom w:val="0"/>
          <w:divBdr>
            <w:top w:val="none" w:sz="0" w:space="0" w:color="auto"/>
            <w:left w:val="none" w:sz="0" w:space="0" w:color="auto"/>
            <w:bottom w:val="none" w:sz="0" w:space="0" w:color="auto"/>
            <w:right w:val="none" w:sz="0" w:space="0" w:color="auto"/>
          </w:divBdr>
        </w:div>
        <w:div w:id="1645701124">
          <w:marLeft w:val="806"/>
          <w:marRight w:val="0"/>
          <w:marTop w:val="200"/>
          <w:marBottom w:val="0"/>
          <w:divBdr>
            <w:top w:val="none" w:sz="0" w:space="0" w:color="auto"/>
            <w:left w:val="none" w:sz="0" w:space="0" w:color="auto"/>
            <w:bottom w:val="none" w:sz="0" w:space="0" w:color="auto"/>
            <w:right w:val="none" w:sz="0" w:space="0" w:color="auto"/>
          </w:divBdr>
        </w:div>
      </w:divsChild>
    </w:div>
    <w:div w:id="69430756">
      <w:bodyDiv w:val="1"/>
      <w:marLeft w:val="0"/>
      <w:marRight w:val="0"/>
      <w:marTop w:val="0"/>
      <w:marBottom w:val="0"/>
      <w:divBdr>
        <w:top w:val="none" w:sz="0" w:space="0" w:color="auto"/>
        <w:left w:val="none" w:sz="0" w:space="0" w:color="auto"/>
        <w:bottom w:val="none" w:sz="0" w:space="0" w:color="auto"/>
        <w:right w:val="none" w:sz="0" w:space="0" w:color="auto"/>
      </w:divBdr>
    </w:div>
    <w:div w:id="75372016">
      <w:bodyDiv w:val="1"/>
      <w:marLeft w:val="0"/>
      <w:marRight w:val="0"/>
      <w:marTop w:val="0"/>
      <w:marBottom w:val="0"/>
      <w:divBdr>
        <w:top w:val="none" w:sz="0" w:space="0" w:color="auto"/>
        <w:left w:val="none" w:sz="0" w:space="0" w:color="auto"/>
        <w:bottom w:val="none" w:sz="0" w:space="0" w:color="auto"/>
        <w:right w:val="none" w:sz="0" w:space="0" w:color="auto"/>
      </w:divBdr>
    </w:div>
    <w:div w:id="118258059">
      <w:bodyDiv w:val="1"/>
      <w:marLeft w:val="0"/>
      <w:marRight w:val="0"/>
      <w:marTop w:val="0"/>
      <w:marBottom w:val="0"/>
      <w:divBdr>
        <w:top w:val="none" w:sz="0" w:space="0" w:color="auto"/>
        <w:left w:val="none" w:sz="0" w:space="0" w:color="auto"/>
        <w:bottom w:val="none" w:sz="0" w:space="0" w:color="auto"/>
        <w:right w:val="none" w:sz="0" w:space="0" w:color="auto"/>
      </w:divBdr>
    </w:div>
    <w:div w:id="120658007">
      <w:bodyDiv w:val="1"/>
      <w:marLeft w:val="0"/>
      <w:marRight w:val="0"/>
      <w:marTop w:val="0"/>
      <w:marBottom w:val="0"/>
      <w:divBdr>
        <w:top w:val="none" w:sz="0" w:space="0" w:color="auto"/>
        <w:left w:val="none" w:sz="0" w:space="0" w:color="auto"/>
        <w:bottom w:val="none" w:sz="0" w:space="0" w:color="auto"/>
        <w:right w:val="none" w:sz="0" w:space="0" w:color="auto"/>
      </w:divBdr>
      <w:divsChild>
        <w:div w:id="775098215">
          <w:marLeft w:val="806"/>
          <w:marRight w:val="0"/>
          <w:marTop w:val="200"/>
          <w:marBottom w:val="0"/>
          <w:divBdr>
            <w:top w:val="none" w:sz="0" w:space="0" w:color="auto"/>
            <w:left w:val="none" w:sz="0" w:space="0" w:color="auto"/>
            <w:bottom w:val="none" w:sz="0" w:space="0" w:color="auto"/>
            <w:right w:val="none" w:sz="0" w:space="0" w:color="auto"/>
          </w:divBdr>
        </w:div>
        <w:div w:id="921334507">
          <w:marLeft w:val="806"/>
          <w:marRight w:val="0"/>
          <w:marTop w:val="200"/>
          <w:marBottom w:val="0"/>
          <w:divBdr>
            <w:top w:val="none" w:sz="0" w:space="0" w:color="auto"/>
            <w:left w:val="none" w:sz="0" w:space="0" w:color="auto"/>
            <w:bottom w:val="none" w:sz="0" w:space="0" w:color="auto"/>
            <w:right w:val="none" w:sz="0" w:space="0" w:color="auto"/>
          </w:divBdr>
        </w:div>
        <w:div w:id="53042593">
          <w:marLeft w:val="806"/>
          <w:marRight w:val="0"/>
          <w:marTop w:val="200"/>
          <w:marBottom w:val="0"/>
          <w:divBdr>
            <w:top w:val="none" w:sz="0" w:space="0" w:color="auto"/>
            <w:left w:val="none" w:sz="0" w:space="0" w:color="auto"/>
            <w:bottom w:val="none" w:sz="0" w:space="0" w:color="auto"/>
            <w:right w:val="none" w:sz="0" w:space="0" w:color="auto"/>
          </w:divBdr>
        </w:div>
      </w:divsChild>
    </w:div>
    <w:div w:id="127939131">
      <w:bodyDiv w:val="1"/>
      <w:marLeft w:val="0"/>
      <w:marRight w:val="0"/>
      <w:marTop w:val="0"/>
      <w:marBottom w:val="0"/>
      <w:divBdr>
        <w:top w:val="none" w:sz="0" w:space="0" w:color="auto"/>
        <w:left w:val="none" w:sz="0" w:space="0" w:color="auto"/>
        <w:bottom w:val="none" w:sz="0" w:space="0" w:color="auto"/>
        <w:right w:val="none" w:sz="0" w:space="0" w:color="auto"/>
      </w:divBdr>
      <w:divsChild>
        <w:div w:id="751973263">
          <w:marLeft w:val="547"/>
          <w:marRight w:val="0"/>
          <w:marTop w:val="0"/>
          <w:marBottom w:val="0"/>
          <w:divBdr>
            <w:top w:val="none" w:sz="0" w:space="0" w:color="auto"/>
            <w:left w:val="none" w:sz="0" w:space="0" w:color="auto"/>
            <w:bottom w:val="none" w:sz="0" w:space="0" w:color="auto"/>
            <w:right w:val="none" w:sz="0" w:space="0" w:color="auto"/>
          </w:divBdr>
        </w:div>
        <w:div w:id="1026760013">
          <w:marLeft w:val="547"/>
          <w:marRight w:val="0"/>
          <w:marTop w:val="0"/>
          <w:marBottom w:val="0"/>
          <w:divBdr>
            <w:top w:val="none" w:sz="0" w:space="0" w:color="auto"/>
            <w:left w:val="none" w:sz="0" w:space="0" w:color="auto"/>
            <w:bottom w:val="none" w:sz="0" w:space="0" w:color="auto"/>
            <w:right w:val="none" w:sz="0" w:space="0" w:color="auto"/>
          </w:divBdr>
        </w:div>
        <w:div w:id="736241243">
          <w:marLeft w:val="547"/>
          <w:marRight w:val="0"/>
          <w:marTop w:val="0"/>
          <w:marBottom w:val="0"/>
          <w:divBdr>
            <w:top w:val="none" w:sz="0" w:space="0" w:color="auto"/>
            <w:left w:val="none" w:sz="0" w:space="0" w:color="auto"/>
            <w:bottom w:val="none" w:sz="0" w:space="0" w:color="auto"/>
            <w:right w:val="none" w:sz="0" w:space="0" w:color="auto"/>
          </w:divBdr>
        </w:div>
      </w:divsChild>
    </w:div>
    <w:div w:id="139544016">
      <w:bodyDiv w:val="1"/>
      <w:marLeft w:val="0"/>
      <w:marRight w:val="0"/>
      <w:marTop w:val="0"/>
      <w:marBottom w:val="0"/>
      <w:divBdr>
        <w:top w:val="none" w:sz="0" w:space="0" w:color="auto"/>
        <w:left w:val="none" w:sz="0" w:space="0" w:color="auto"/>
        <w:bottom w:val="none" w:sz="0" w:space="0" w:color="auto"/>
        <w:right w:val="none" w:sz="0" w:space="0" w:color="auto"/>
      </w:divBdr>
      <w:divsChild>
        <w:div w:id="1310095334">
          <w:marLeft w:val="547"/>
          <w:marRight w:val="0"/>
          <w:marTop w:val="0"/>
          <w:marBottom w:val="0"/>
          <w:divBdr>
            <w:top w:val="none" w:sz="0" w:space="0" w:color="auto"/>
            <w:left w:val="none" w:sz="0" w:space="0" w:color="auto"/>
            <w:bottom w:val="none" w:sz="0" w:space="0" w:color="auto"/>
            <w:right w:val="none" w:sz="0" w:space="0" w:color="auto"/>
          </w:divBdr>
        </w:div>
        <w:div w:id="1260794425">
          <w:marLeft w:val="547"/>
          <w:marRight w:val="0"/>
          <w:marTop w:val="0"/>
          <w:marBottom w:val="0"/>
          <w:divBdr>
            <w:top w:val="none" w:sz="0" w:space="0" w:color="auto"/>
            <w:left w:val="none" w:sz="0" w:space="0" w:color="auto"/>
            <w:bottom w:val="none" w:sz="0" w:space="0" w:color="auto"/>
            <w:right w:val="none" w:sz="0" w:space="0" w:color="auto"/>
          </w:divBdr>
        </w:div>
        <w:div w:id="324211620">
          <w:marLeft w:val="547"/>
          <w:marRight w:val="0"/>
          <w:marTop w:val="0"/>
          <w:marBottom w:val="0"/>
          <w:divBdr>
            <w:top w:val="none" w:sz="0" w:space="0" w:color="auto"/>
            <w:left w:val="none" w:sz="0" w:space="0" w:color="auto"/>
            <w:bottom w:val="none" w:sz="0" w:space="0" w:color="auto"/>
            <w:right w:val="none" w:sz="0" w:space="0" w:color="auto"/>
          </w:divBdr>
        </w:div>
      </w:divsChild>
    </w:div>
    <w:div w:id="143091174">
      <w:bodyDiv w:val="1"/>
      <w:marLeft w:val="0"/>
      <w:marRight w:val="0"/>
      <w:marTop w:val="0"/>
      <w:marBottom w:val="0"/>
      <w:divBdr>
        <w:top w:val="none" w:sz="0" w:space="0" w:color="auto"/>
        <w:left w:val="none" w:sz="0" w:space="0" w:color="auto"/>
        <w:bottom w:val="none" w:sz="0" w:space="0" w:color="auto"/>
        <w:right w:val="none" w:sz="0" w:space="0" w:color="auto"/>
      </w:divBdr>
    </w:div>
    <w:div w:id="168718219">
      <w:bodyDiv w:val="1"/>
      <w:marLeft w:val="0"/>
      <w:marRight w:val="0"/>
      <w:marTop w:val="0"/>
      <w:marBottom w:val="0"/>
      <w:divBdr>
        <w:top w:val="none" w:sz="0" w:space="0" w:color="auto"/>
        <w:left w:val="none" w:sz="0" w:space="0" w:color="auto"/>
        <w:bottom w:val="none" w:sz="0" w:space="0" w:color="auto"/>
        <w:right w:val="none" w:sz="0" w:space="0" w:color="auto"/>
      </w:divBdr>
      <w:divsChild>
        <w:div w:id="780564976">
          <w:marLeft w:val="547"/>
          <w:marRight w:val="0"/>
          <w:marTop w:val="0"/>
          <w:marBottom w:val="0"/>
          <w:divBdr>
            <w:top w:val="none" w:sz="0" w:space="0" w:color="auto"/>
            <w:left w:val="none" w:sz="0" w:space="0" w:color="auto"/>
            <w:bottom w:val="none" w:sz="0" w:space="0" w:color="auto"/>
            <w:right w:val="none" w:sz="0" w:space="0" w:color="auto"/>
          </w:divBdr>
        </w:div>
      </w:divsChild>
    </w:div>
    <w:div w:id="202257146">
      <w:bodyDiv w:val="1"/>
      <w:marLeft w:val="0"/>
      <w:marRight w:val="0"/>
      <w:marTop w:val="0"/>
      <w:marBottom w:val="0"/>
      <w:divBdr>
        <w:top w:val="none" w:sz="0" w:space="0" w:color="auto"/>
        <w:left w:val="none" w:sz="0" w:space="0" w:color="auto"/>
        <w:bottom w:val="none" w:sz="0" w:space="0" w:color="auto"/>
        <w:right w:val="none" w:sz="0" w:space="0" w:color="auto"/>
      </w:divBdr>
    </w:div>
    <w:div w:id="255142366">
      <w:bodyDiv w:val="1"/>
      <w:marLeft w:val="0"/>
      <w:marRight w:val="0"/>
      <w:marTop w:val="0"/>
      <w:marBottom w:val="0"/>
      <w:divBdr>
        <w:top w:val="none" w:sz="0" w:space="0" w:color="auto"/>
        <w:left w:val="none" w:sz="0" w:space="0" w:color="auto"/>
        <w:bottom w:val="none" w:sz="0" w:space="0" w:color="auto"/>
        <w:right w:val="none" w:sz="0" w:space="0" w:color="auto"/>
      </w:divBdr>
    </w:div>
    <w:div w:id="370037503">
      <w:bodyDiv w:val="1"/>
      <w:marLeft w:val="0"/>
      <w:marRight w:val="0"/>
      <w:marTop w:val="0"/>
      <w:marBottom w:val="0"/>
      <w:divBdr>
        <w:top w:val="none" w:sz="0" w:space="0" w:color="auto"/>
        <w:left w:val="none" w:sz="0" w:space="0" w:color="auto"/>
        <w:bottom w:val="none" w:sz="0" w:space="0" w:color="auto"/>
        <w:right w:val="none" w:sz="0" w:space="0" w:color="auto"/>
      </w:divBdr>
    </w:div>
    <w:div w:id="476843878">
      <w:bodyDiv w:val="1"/>
      <w:marLeft w:val="0"/>
      <w:marRight w:val="0"/>
      <w:marTop w:val="0"/>
      <w:marBottom w:val="0"/>
      <w:divBdr>
        <w:top w:val="none" w:sz="0" w:space="0" w:color="auto"/>
        <w:left w:val="none" w:sz="0" w:space="0" w:color="auto"/>
        <w:bottom w:val="none" w:sz="0" w:space="0" w:color="auto"/>
        <w:right w:val="none" w:sz="0" w:space="0" w:color="auto"/>
      </w:divBdr>
      <w:divsChild>
        <w:div w:id="94252303">
          <w:marLeft w:val="720"/>
          <w:marRight w:val="0"/>
          <w:marTop w:val="0"/>
          <w:marBottom w:val="0"/>
          <w:divBdr>
            <w:top w:val="none" w:sz="0" w:space="0" w:color="auto"/>
            <w:left w:val="none" w:sz="0" w:space="0" w:color="auto"/>
            <w:bottom w:val="none" w:sz="0" w:space="0" w:color="auto"/>
            <w:right w:val="none" w:sz="0" w:space="0" w:color="auto"/>
          </w:divBdr>
        </w:div>
      </w:divsChild>
    </w:div>
    <w:div w:id="570697148">
      <w:bodyDiv w:val="1"/>
      <w:marLeft w:val="0"/>
      <w:marRight w:val="0"/>
      <w:marTop w:val="0"/>
      <w:marBottom w:val="0"/>
      <w:divBdr>
        <w:top w:val="none" w:sz="0" w:space="0" w:color="auto"/>
        <w:left w:val="none" w:sz="0" w:space="0" w:color="auto"/>
        <w:bottom w:val="none" w:sz="0" w:space="0" w:color="auto"/>
        <w:right w:val="none" w:sz="0" w:space="0" w:color="auto"/>
      </w:divBdr>
      <w:divsChild>
        <w:div w:id="209584436">
          <w:marLeft w:val="547"/>
          <w:marRight w:val="0"/>
          <w:marTop w:val="0"/>
          <w:marBottom w:val="0"/>
          <w:divBdr>
            <w:top w:val="none" w:sz="0" w:space="0" w:color="auto"/>
            <w:left w:val="none" w:sz="0" w:space="0" w:color="auto"/>
            <w:bottom w:val="none" w:sz="0" w:space="0" w:color="auto"/>
            <w:right w:val="none" w:sz="0" w:space="0" w:color="auto"/>
          </w:divBdr>
        </w:div>
      </w:divsChild>
    </w:div>
    <w:div w:id="621229784">
      <w:bodyDiv w:val="1"/>
      <w:marLeft w:val="0"/>
      <w:marRight w:val="0"/>
      <w:marTop w:val="0"/>
      <w:marBottom w:val="0"/>
      <w:divBdr>
        <w:top w:val="none" w:sz="0" w:space="0" w:color="auto"/>
        <w:left w:val="none" w:sz="0" w:space="0" w:color="auto"/>
        <w:bottom w:val="none" w:sz="0" w:space="0" w:color="auto"/>
        <w:right w:val="none" w:sz="0" w:space="0" w:color="auto"/>
      </w:divBdr>
      <w:divsChild>
        <w:div w:id="1756514039">
          <w:marLeft w:val="547"/>
          <w:marRight w:val="0"/>
          <w:marTop w:val="0"/>
          <w:marBottom w:val="0"/>
          <w:divBdr>
            <w:top w:val="none" w:sz="0" w:space="0" w:color="auto"/>
            <w:left w:val="none" w:sz="0" w:space="0" w:color="auto"/>
            <w:bottom w:val="none" w:sz="0" w:space="0" w:color="auto"/>
            <w:right w:val="none" w:sz="0" w:space="0" w:color="auto"/>
          </w:divBdr>
        </w:div>
        <w:div w:id="1018114781">
          <w:marLeft w:val="547"/>
          <w:marRight w:val="0"/>
          <w:marTop w:val="0"/>
          <w:marBottom w:val="0"/>
          <w:divBdr>
            <w:top w:val="none" w:sz="0" w:space="0" w:color="auto"/>
            <w:left w:val="none" w:sz="0" w:space="0" w:color="auto"/>
            <w:bottom w:val="none" w:sz="0" w:space="0" w:color="auto"/>
            <w:right w:val="none" w:sz="0" w:space="0" w:color="auto"/>
          </w:divBdr>
        </w:div>
        <w:div w:id="1167483087">
          <w:marLeft w:val="547"/>
          <w:marRight w:val="0"/>
          <w:marTop w:val="0"/>
          <w:marBottom w:val="0"/>
          <w:divBdr>
            <w:top w:val="none" w:sz="0" w:space="0" w:color="auto"/>
            <w:left w:val="none" w:sz="0" w:space="0" w:color="auto"/>
            <w:bottom w:val="none" w:sz="0" w:space="0" w:color="auto"/>
            <w:right w:val="none" w:sz="0" w:space="0" w:color="auto"/>
          </w:divBdr>
        </w:div>
        <w:div w:id="733815578">
          <w:marLeft w:val="547"/>
          <w:marRight w:val="0"/>
          <w:marTop w:val="0"/>
          <w:marBottom w:val="0"/>
          <w:divBdr>
            <w:top w:val="none" w:sz="0" w:space="0" w:color="auto"/>
            <w:left w:val="none" w:sz="0" w:space="0" w:color="auto"/>
            <w:bottom w:val="none" w:sz="0" w:space="0" w:color="auto"/>
            <w:right w:val="none" w:sz="0" w:space="0" w:color="auto"/>
          </w:divBdr>
        </w:div>
      </w:divsChild>
    </w:div>
    <w:div w:id="631905448">
      <w:bodyDiv w:val="1"/>
      <w:marLeft w:val="0"/>
      <w:marRight w:val="0"/>
      <w:marTop w:val="0"/>
      <w:marBottom w:val="0"/>
      <w:divBdr>
        <w:top w:val="none" w:sz="0" w:space="0" w:color="auto"/>
        <w:left w:val="none" w:sz="0" w:space="0" w:color="auto"/>
        <w:bottom w:val="none" w:sz="0" w:space="0" w:color="auto"/>
        <w:right w:val="none" w:sz="0" w:space="0" w:color="auto"/>
      </w:divBdr>
      <w:divsChild>
        <w:div w:id="1233734752">
          <w:marLeft w:val="720"/>
          <w:marRight w:val="0"/>
          <w:marTop w:val="0"/>
          <w:marBottom w:val="0"/>
          <w:divBdr>
            <w:top w:val="none" w:sz="0" w:space="0" w:color="auto"/>
            <w:left w:val="none" w:sz="0" w:space="0" w:color="auto"/>
            <w:bottom w:val="none" w:sz="0" w:space="0" w:color="auto"/>
            <w:right w:val="none" w:sz="0" w:space="0" w:color="auto"/>
          </w:divBdr>
        </w:div>
      </w:divsChild>
    </w:div>
    <w:div w:id="665984042">
      <w:bodyDiv w:val="1"/>
      <w:marLeft w:val="0"/>
      <w:marRight w:val="0"/>
      <w:marTop w:val="0"/>
      <w:marBottom w:val="0"/>
      <w:divBdr>
        <w:top w:val="none" w:sz="0" w:space="0" w:color="auto"/>
        <w:left w:val="none" w:sz="0" w:space="0" w:color="auto"/>
        <w:bottom w:val="none" w:sz="0" w:space="0" w:color="auto"/>
        <w:right w:val="none" w:sz="0" w:space="0" w:color="auto"/>
      </w:divBdr>
    </w:div>
    <w:div w:id="677657527">
      <w:bodyDiv w:val="1"/>
      <w:marLeft w:val="0"/>
      <w:marRight w:val="0"/>
      <w:marTop w:val="0"/>
      <w:marBottom w:val="0"/>
      <w:divBdr>
        <w:top w:val="none" w:sz="0" w:space="0" w:color="auto"/>
        <w:left w:val="none" w:sz="0" w:space="0" w:color="auto"/>
        <w:bottom w:val="none" w:sz="0" w:space="0" w:color="auto"/>
        <w:right w:val="none" w:sz="0" w:space="0" w:color="auto"/>
      </w:divBdr>
    </w:div>
    <w:div w:id="779423011">
      <w:bodyDiv w:val="1"/>
      <w:marLeft w:val="0"/>
      <w:marRight w:val="0"/>
      <w:marTop w:val="0"/>
      <w:marBottom w:val="0"/>
      <w:divBdr>
        <w:top w:val="none" w:sz="0" w:space="0" w:color="auto"/>
        <w:left w:val="none" w:sz="0" w:space="0" w:color="auto"/>
        <w:bottom w:val="none" w:sz="0" w:space="0" w:color="auto"/>
        <w:right w:val="none" w:sz="0" w:space="0" w:color="auto"/>
      </w:divBdr>
    </w:div>
    <w:div w:id="794786204">
      <w:bodyDiv w:val="1"/>
      <w:marLeft w:val="0"/>
      <w:marRight w:val="0"/>
      <w:marTop w:val="0"/>
      <w:marBottom w:val="0"/>
      <w:divBdr>
        <w:top w:val="none" w:sz="0" w:space="0" w:color="auto"/>
        <w:left w:val="none" w:sz="0" w:space="0" w:color="auto"/>
        <w:bottom w:val="none" w:sz="0" w:space="0" w:color="auto"/>
        <w:right w:val="none" w:sz="0" w:space="0" w:color="auto"/>
      </w:divBdr>
    </w:div>
    <w:div w:id="829834334">
      <w:bodyDiv w:val="1"/>
      <w:marLeft w:val="0"/>
      <w:marRight w:val="0"/>
      <w:marTop w:val="0"/>
      <w:marBottom w:val="0"/>
      <w:divBdr>
        <w:top w:val="none" w:sz="0" w:space="0" w:color="auto"/>
        <w:left w:val="none" w:sz="0" w:space="0" w:color="auto"/>
        <w:bottom w:val="none" w:sz="0" w:space="0" w:color="auto"/>
        <w:right w:val="none" w:sz="0" w:space="0" w:color="auto"/>
      </w:divBdr>
      <w:divsChild>
        <w:div w:id="143860239">
          <w:marLeft w:val="720"/>
          <w:marRight w:val="0"/>
          <w:marTop w:val="0"/>
          <w:marBottom w:val="0"/>
          <w:divBdr>
            <w:top w:val="none" w:sz="0" w:space="0" w:color="auto"/>
            <w:left w:val="none" w:sz="0" w:space="0" w:color="auto"/>
            <w:bottom w:val="none" w:sz="0" w:space="0" w:color="auto"/>
            <w:right w:val="none" w:sz="0" w:space="0" w:color="auto"/>
          </w:divBdr>
        </w:div>
      </w:divsChild>
    </w:div>
    <w:div w:id="836386591">
      <w:bodyDiv w:val="1"/>
      <w:marLeft w:val="0"/>
      <w:marRight w:val="0"/>
      <w:marTop w:val="0"/>
      <w:marBottom w:val="0"/>
      <w:divBdr>
        <w:top w:val="none" w:sz="0" w:space="0" w:color="auto"/>
        <w:left w:val="none" w:sz="0" w:space="0" w:color="auto"/>
        <w:bottom w:val="none" w:sz="0" w:space="0" w:color="auto"/>
        <w:right w:val="none" w:sz="0" w:space="0" w:color="auto"/>
      </w:divBdr>
      <w:divsChild>
        <w:div w:id="939144624">
          <w:marLeft w:val="547"/>
          <w:marRight w:val="0"/>
          <w:marTop w:val="0"/>
          <w:marBottom w:val="0"/>
          <w:divBdr>
            <w:top w:val="none" w:sz="0" w:space="0" w:color="auto"/>
            <w:left w:val="none" w:sz="0" w:space="0" w:color="auto"/>
            <w:bottom w:val="none" w:sz="0" w:space="0" w:color="auto"/>
            <w:right w:val="none" w:sz="0" w:space="0" w:color="auto"/>
          </w:divBdr>
        </w:div>
      </w:divsChild>
    </w:div>
    <w:div w:id="882209715">
      <w:bodyDiv w:val="1"/>
      <w:marLeft w:val="0"/>
      <w:marRight w:val="0"/>
      <w:marTop w:val="0"/>
      <w:marBottom w:val="0"/>
      <w:divBdr>
        <w:top w:val="none" w:sz="0" w:space="0" w:color="auto"/>
        <w:left w:val="none" w:sz="0" w:space="0" w:color="auto"/>
        <w:bottom w:val="none" w:sz="0" w:space="0" w:color="auto"/>
        <w:right w:val="none" w:sz="0" w:space="0" w:color="auto"/>
      </w:divBdr>
      <w:divsChild>
        <w:div w:id="667101648">
          <w:marLeft w:val="547"/>
          <w:marRight w:val="0"/>
          <w:marTop w:val="0"/>
          <w:marBottom w:val="0"/>
          <w:divBdr>
            <w:top w:val="none" w:sz="0" w:space="0" w:color="auto"/>
            <w:left w:val="none" w:sz="0" w:space="0" w:color="auto"/>
            <w:bottom w:val="none" w:sz="0" w:space="0" w:color="auto"/>
            <w:right w:val="none" w:sz="0" w:space="0" w:color="auto"/>
          </w:divBdr>
        </w:div>
      </w:divsChild>
    </w:div>
    <w:div w:id="922186329">
      <w:bodyDiv w:val="1"/>
      <w:marLeft w:val="0"/>
      <w:marRight w:val="0"/>
      <w:marTop w:val="0"/>
      <w:marBottom w:val="0"/>
      <w:divBdr>
        <w:top w:val="none" w:sz="0" w:space="0" w:color="auto"/>
        <w:left w:val="none" w:sz="0" w:space="0" w:color="auto"/>
        <w:bottom w:val="none" w:sz="0" w:space="0" w:color="auto"/>
        <w:right w:val="none" w:sz="0" w:space="0" w:color="auto"/>
      </w:divBdr>
    </w:div>
    <w:div w:id="1037704560">
      <w:bodyDiv w:val="1"/>
      <w:marLeft w:val="0"/>
      <w:marRight w:val="0"/>
      <w:marTop w:val="0"/>
      <w:marBottom w:val="0"/>
      <w:divBdr>
        <w:top w:val="none" w:sz="0" w:space="0" w:color="auto"/>
        <w:left w:val="none" w:sz="0" w:space="0" w:color="auto"/>
        <w:bottom w:val="none" w:sz="0" w:space="0" w:color="auto"/>
        <w:right w:val="none" w:sz="0" w:space="0" w:color="auto"/>
      </w:divBdr>
    </w:div>
    <w:div w:id="1063332164">
      <w:bodyDiv w:val="1"/>
      <w:marLeft w:val="0"/>
      <w:marRight w:val="0"/>
      <w:marTop w:val="0"/>
      <w:marBottom w:val="0"/>
      <w:divBdr>
        <w:top w:val="none" w:sz="0" w:space="0" w:color="auto"/>
        <w:left w:val="none" w:sz="0" w:space="0" w:color="auto"/>
        <w:bottom w:val="none" w:sz="0" w:space="0" w:color="auto"/>
        <w:right w:val="none" w:sz="0" w:space="0" w:color="auto"/>
      </w:divBdr>
    </w:div>
    <w:div w:id="1141582483">
      <w:bodyDiv w:val="1"/>
      <w:marLeft w:val="0"/>
      <w:marRight w:val="0"/>
      <w:marTop w:val="0"/>
      <w:marBottom w:val="0"/>
      <w:divBdr>
        <w:top w:val="none" w:sz="0" w:space="0" w:color="auto"/>
        <w:left w:val="none" w:sz="0" w:space="0" w:color="auto"/>
        <w:bottom w:val="none" w:sz="0" w:space="0" w:color="auto"/>
        <w:right w:val="none" w:sz="0" w:space="0" w:color="auto"/>
      </w:divBdr>
      <w:divsChild>
        <w:div w:id="1171260124">
          <w:marLeft w:val="547"/>
          <w:marRight w:val="0"/>
          <w:marTop w:val="0"/>
          <w:marBottom w:val="0"/>
          <w:divBdr>
            <w:top w:val="none" w:sz="0" w:space="0" w:color="auto"/>
            <w:left w:val="none" w:sz="0" w:space="0" w:color="auto"/>
            <w:bottom w:val="none" w:sz="0" w:space="0" w:color="auto"/>
            <w:right w:val="none" w:sz="0" w:space="0" w:color="auto"/>
          </w:divBdr>
        </w:div>
      </w:divsChild>
    </w:div>
    <w:div w:id="1174567869">
      <w:bodyDiv w:val="1"/>
      <w:marLeft w:val="0"/>
      <w:marRight w:val="0"/>
      <w:marTop w:val="0"/>
      <w:marBottom w:val="0"/>
      <w:divBdr>
        <w:top w:val="none" w:sz="0" w:space="0" w:color="auto"/>
        <w:left w:val="none" w:sz="0" w:space="0" w:color="auto"/>
        <w:bottom w:val="none" w:sz="0" w:space="0" w:color="auto"/>
        <w:right w:val="none" w:sz="0" w:space="0" w:color="auto"/>
      </w:divBdr>
      <w:divsChild>
        <w:div w:id="1600335103">
          <w:marLeft w:val="547"/>
          <w:marRight w:val="0"/>
          <w:marTop w:val="0"/>
          <w:marBottom w:val="0"/>
          <w:divBdr>
            <w:top w:val="none" w:sz="0" w:space="0" w:color="auto"/>
            <w:left w:val="none" w:sz="0" w:space="0" w:color="auto"/>
            <w:bottom w:val="none" w:sz="0" w:space="0" w:color="auto"/>
            <w:right w:val="none" w:sz="0" w:space="0" w:color="auto"/>
          </w:divBdr>
        </w:div>
      </w:divsChild>
    </w:div>
    <w:div w:id="1183934234">
      <w:bodyDiv w:val="1"/>
      <w:marLeft w:val="0"/>
      <w:marRight w:val="0"/>
      <w:marTop w:val="0"/>
      <w:marBottom w:val="0"/>
      <w:divBdr>
        <w:top w:val="none" w:sz="0" w:space="0" w:color="auto"/>
        <w:left w:val="none" w:sz="0" w:space="0" w:color="auto"/>
        <w:bottom w:val="none" w:sz="0" w:space="0" w:color="auto"/>
        <w:right w:val="none" w:sz="0" w:space="0" w:color="auto"/>
      </w:divBdr>
      <w:divsChild>
        <w:div w:id="1358508787">
          <w:marLeft w:val="360"/>
          <w:marRight w:val="0"/>
          <w:marTop w:val="200"/>
          <w:marBottom w:val="0"/>
          <w:divBdr>
            <w:top w:val="none" w:sz="0" w:space="0" w:color="auto"/>
            <w:left w:val="none" w:sz="0" w:space="0" w:color="auto"/>
            <w:bottom w:val="none" w:sz="0" w:space="0" w:color="auto"/>
            <w:right w:val="none" w:sz="0" w:space="0" w:color="auto"/>
          </w:divBdr>
        </w:div>
        <w:div w:id="1353140855">
          <w:marLeft w:val="360"/>
          <w:marRight w:val="0"/>
          <w:marTop w:val="200"/>
          <w:marBottom w:val="0"/>
          <w:divBdr>
            <w:top w:val="none" w:sz="0" w:space="0" w:color="auto"/>
            <w:left w:val="none" w:sz="0" w:space="0" w:color="auto"/>
            <w:bottom w:val="none" w:sz="0" w:space="0" w:color="auto"/>
            <w:right w:val="none" w:sz="0" w:space="0" w:color="auto"/>
          </w:divBdr>
        </w:div>
        <w:div w:id="31150810">
          <w:marLeft w:val="360"/>
          <w:marRight w:val="0"/>
          <w:marTop w:val="200"/>
          <w:marBottom w:val="0"/>
          <w:divBdr>
            <w:top w:val="none" w:sz="0" w:space="0" w:color="auto"/>
            <w:left w:val="none" w:sz="0" w:space="0" w:color="auto"/>
            <w:bottom w:val="none" w:sz="0" w:space="0" w:color="auto"/>
            <w:right w:val="none" w:sz="0" w:space="0" w:color="auto"/>
          </w:divBdr>
        </w:div>
        <w:div w:id="1294943582">
          <w:marLeft w:val="360"/>
          <w:marRight w:val="0"/>
          <w:marTop w:val="200"/>
          <w:marBottom w:val="0"/>
          <w:divBdr>
            <w:top w:val="none" w:sz="0" w:space="0" w:color="auto"/>
            <w:left w:val="none" w:sz="0" w:space="0" w:color="auto"/>
            <w:bottom w:val="none" w:sz="0" w:space="0" w:color="auto"/>
            <w:right w:val="none" w:sz="0" w:space="0" w:color="auto"/>
          </w:divBdr>
        </w:div>
      </w:divsChild>
    </w:div>
    <w:div w:id="1196195104">
      <w:bodyDiv w:val="1"/>
      <w:marLeft w:val="0"/>
      <w:marRight w:val="0"/>
      <w:marTop w:val="0"/>
      <w:marBottom w:val="0"/>
      <w:divBdr>
        <w:top w:val="none" w:sz="0" w:space="0" w:color="auto"/>
        <w:left w:val="none" w:sz="0" w:space="0" w:color="auto"/>
        <w:bottom w:val="none" w:sz="0" w:space="0" w:color="auto"/>
        <w:right w:val="none" w:sz="0" w:space="0" w:color="auto"/>
      </w:divBdr>
      <w:divsChild>
        <w:div w:id="404301921">
          <w:marLeft w:val="360"/>
          <w:marRight w:val="0"/>
          <w:marTop w:val="200"/>
          <w:marBottom w:val="0"/>
          <w:divBdr>
            <w:top w:val="none" w:sz="0" w:space="0" w:color="auto"/>
            <w:left w:val="none" w:sz="0" w:space="0" w:color="auto"/>
            <w:bottom w:val="none" w:sz="0" w:space="0" w:color="auto"/>
            <w:right w:val="none" w:sz="0" w:space="0" w:color="auto"/>
          </w:divBdr>
        </w:div>
        <w:div w:id="307438012">
          <w:marLeft w:val="360"/>
          <w:marRight w:val="0"/>
          <w:marTop w:val="200"/>
          <w:marBottom w:val="0"/>
          <w:divBdr>
            <w:top w:val="none" w:sz="0" w:space="0" w:color="auto"/>
            <w:left w:val="none" w:sz="0" w:space="0" w:color="auto"/>
            <w:bottom w:val="none" w:sz="0" w:space="0" w:color="auto"/>
            <w:right w:val="none" w:sz="0" w:space="0" w:color="auto"/>
          </w:divBdr>
        </w:div>
        <w:div w:id="97217541">
          <w:marLeft w:val="360"/>
          <w:marRight w:val="0"/>
          <w:marTop w:val="200"/>
          <w:marBottom w:val="0"/>
          <w:divBdr>
            <w:top w:val="none" w:sz="0" w:space="0" w:color="auto"/>
            <w:left w:val="none" w:sz="0" w:space="0" w:color="auto"/>
            <w:bottom w:val="none" w:sz="0" w:space="0" w:color="auto"/>
            <w:right w:val="none" w:sz="0" w:space="0" w:color="auto"/>
          </w:divBdr>
        </w:div>
        <w:div w:id="1362436904">
          <w:marLeft w:val="360"/>
          <w:marRight w:val="0"/>
          <w:marTop w:val="200"/>
          <w:marBottom w:val="0"/>
          <w:divBdr>
            <w:top w:val="none" w:sz="0" w:space="0" w:color="auto"/>
            <w:left w:val="none" w:sz="0" w:space="0" w:color="auto"/>
            <w:bottom w:val="none" w:sz="0" w:space="0" w:color="auto"/>
            <w:right w:val="none" w:sz="0" w:space="0" w:color="auto"/>
          </w:divBdr>
        </w:div>
      </w:divsChild>
    </w:div>
    <w:div w:id="1244102357">
      <w:bodyDiv w:val="1"/>
      <w:marLeft w:val="0"/>
      <w:marRight w:val="0"/>
      <w:marTop w:val="0"/>
      <w:marBottom w:val="0"/>
      <w:divBdr>
        <w:top w:val="none" w:sz="0" w:space="0" w:color="auto"/>
        <w:left w:val="none" w:sz="0" w:space="0" w:color="auto"/>
        <w:bottom w:val="none" w:sz="0" w:space="0" w:color="auto"/>
        <w:right w:val="none" w:sz="0" w:space="0" w:color="auto"/>
      </w:divBdr>
    </w:div>
    <w:div w:id="1256936152">
      <w:bodyDiv w:val="1"/>
      <w:marLeft w:val="0"/>
      <w:marRight w:val="0"/>
      <w:marTop w:val="0"/>
      <w:marBottom w:val="0"/>
      <w:divBdr>
        <w:top w:val="none" w:sz="0" w:space="0" w:color="auto"/>
        <w:left w:val="none" w:sz="0" w:space="0" w:color="auto"/>
        <w:bottom w:val="none" w:sz="0" w:space="0" w:color="auto"/>
        <w:right w:val="none" w:sz="0" w:space="0" w:color="auto"/>
      </w:divBdr>
      <w:divsChild>
        <w:div w:id="1154294004">
          <w:marLeft w:val="547"/>
          <w:marRight w:val="0"/>
          <w:marTop w:val="0"/>
          <w:marBottom w:val="0"/>
          <w:divBdr>
            <w:top w:val="none" w:sz="0" w:space="0" w:color="auto"/>
            <w:left w:val="none" w:sz="0" w:space="0" w:color="auto"/>
            <w:bottom w:val="none" w:sz="0" w:space="0" w:color="auto"/>
            <w:right w:val="none" w:sz="0" w:space="0" w:color="auto"/>
          </w:divBdr>
        </w:div>
      </w:divsChild>
    </w:div>
    <w:div w:id="1279026578">
      <w:bodyDiv w:val="1"/>
      <w:marLeft w:val="0"/>
      <w:marRight w:val="0"/>
      <w:marTop w:val="0"/>
      <w:marBottom w:val="0"/>
      <w:divBdr>
        <w:top w:val="none" w:sz="0" w:space="0" w:color="auto"/>
        <w:left w:val="none" w:sz="0" w:space="0" w:color="auto"/>
        <w:bottom w:val="none" w:sz="0" w:space="0" w:color="auto"/>
        <w:right w:val="none" w:sz="0" w:space="0" w:color="auto"/>
      </w:divBdr>
      <w:divsChild>
        <w:div w:id="1291327298">
          <w:marLeft w:val="547"/>
          <w:marRight w:val="0"/>
          <w:marTop w:val="0"/>
          <w:marBottom w:val="0"/>
          <w:divBdr>
            <w:top w:val="none" w:sz="0" w:space="0" w:color="auto"/>
            <w:left w:val="none" w:sz="0" w:space="0" w:color="auto"/>
            <w:bottom w:val="none" w:sz="0" w:space="0" w:color="auto"/>
            <w:right w:val="none" w:sz="0" w:space="0" w:color="auto"/>
          </w:divBdr>
        </w:div>
      </w:divsChild>
    </w:div>
    <w:div w:id="1375887168">
      <w:bodyDiv w:val="1"/>
      <w:marLeft w:val="0"/>
      <w:marRight w:val="0"/>
      <w:marTop w:val="0"/>
      <w:marBottom w:val="0"/>
      <w:divBdr>
        <w:top w:val="none" w:sz="0" w:space="0" w:color="auto"/>
        <w:left w:val="none" w:sz="0" w:space="0" w:color="auto"/>
        <w:bottom w:val="none" w:sz="0" w:space="0" w:color="auto"/>
        <w:right w:val="none" w:sz="0" w:space="0" w:color="auto"/>
      </w:divBdr>
      <w:divsChild>
        <w:div w:id="716054058">
          <w:marLeft w:val="720"/>
          <w:marRight w:val="0"/>
          <w:marTop w:val="0"/>
          <w:marBottom w:val="0"/>
          <w:divBdr>
            <w:top w:val="none" w:sz="0" w:space="0" w:color="auto"/>
            <w:left w:val="none" w:sz="0" w:space="0" w:color="auto"/>
            <w:bottom w:val="none" w:sz="0" w:space="0" w:color="auto"/>
            <w:right w:val="none" w:sz="0" w:space="0" w:color="auto"/>
          </w:divBdr>
        </w:div>
      </w:divsChild>
    </w:div>
    <w:div w:id="1440485192">
      <w:bodyDiv w:val="1"/>
      <w:marLeft w:val="0"/>
      <w:marRight w:val="0"/>
      <w:marTop w:val="0"/>
      <w:marBottom w:val="0"/>
      <w:divBdr>
        <w:top w:val="none" w:sz="0" w:space="0" w:color="auto"/>
        <w:left w:val="none" w:sz="0" w:space="0" w:color="auto"/>
        <w:bottom w:val="none" w:sz="0" w:space="0" w:color="auto"/>
        <w:right w:val="none" w:sz="0" w:space="0" w:color="auto"/>
      </w:divBdr>
    </w:div>
    <w:div w:id="1446078846">
      <w:bodyDiv w:val="1"/>
      <w:marLeft w:val="0"/>
      <w:marRight w:val="0"/>
      <w:marTop w:val="0"/>
      <w:marBottom w:val="0"/>
      <w:divBdr>
        <w:top w:val="none" w:sz="0" w:space="0" w:color="auto"/>
        <w:left w:val="none" w:sz="0" w:space="0" w:color="auto"/>
        <w:bottom w:val="none" w:sz="0" w:space="0" w:color="auto"/>
        <w:right w:val="none" w:sz="0" w:space="0" w:color="auto"/>
      </w:divBdr>
      <w:divsChild>
        <w:div w:id="241258587">
          <w:marLeft w:val="720"/>
          <w:marRight w:val="0"/>
          <w:marTop w:val="0"/>
          <w:marBottom w:val="0"/>
          <w:divBdr>
            <w:top w:val="none" w:sz="0" w:space="0" w:color="auto"/>
            <w:left w:val="none" w:sz="0" w:space="0" w:color="auto"/>
            <w:bottom w:val="none" w:sz="0" w:space="0" w:color="auto"/>
            <w:right w:val="none" w:sz="0" w:space="0" w:color="auto"/>
          </w:divBdr>
        </w:div>
      </w:divsChild>
    </w:div>
    <w:div w:id="1489437747">
      <w:bodyDiv w:val="1"/>
      <w:marLeft w:val="0"/>
      <w:marRight w:val="0"/>
      <w:marTop w:val="0"/>
      <w:marBottom w:val="0"/>
      <w:divBdr>
        <w:top w:val="none" w:sz="0" w:space="0" w:color="auto"/>
        <w:left w:val="none" w:sz="0" w:space="0" w:color="auto"/>
        <w:bottom w:val="none" w:sz="0" w:space="0" w:color="auto"/>
        <w:right w:val="none" w:sz="0" w:space="0" w:color="auto"/>
      </w:divBdr>
    </w:div>
    <w:div w:id="1534879537">
      <w:bodyDiv w:val="1"/>
      <w:marLeft w:val="0"/>
      <w:marRight w:val="0"/>
      <w:marTop w:val="0"/>
      <w:marBottom w:val="0"/>
      <w:divBdr>
        <w:top w:val="none" w:sz="0" w:space="0" w:color="auto"/>
        <w:left w:val="none" w:sz="0" w:space="0" w:color="auto"/>
        <w:bottom w:val="none" w:sz="0" w:space="0" w:color="auto"/>
        <w:right w:val="none" w:sz="0" w:space="0" w:color="auto"/>
      </w:divBdr>
      <w:divsChild>
        <w:div w:id="1475757030">
          <w:marLeft w:val="720"/>
          <w:marRight w:val="0"/>
          <w:marTop w:val="0"/>
          <w:marBottom w:val="0"/>
          <w:divBdr>
            <w:top w:val="none" w:sz="0" w:space="0" w:color="auto"/>
            <w:left w:val="none" w:sz="0" w:space="0" w:color="auto"/>
            <w:bottom w:val="none" w:sz="0" w:space="0" w:color="auto"/>
            <w:right w:val="none" w:sz="0" w:space="0" w:color="auto"/>
          </w:divBdr>
        </w:div>
      </w:divsChild>
    </w:div>
    <w:div w:id="1558130551">
      <w:bodyDiv w:val="1"/>
      <w:marLeft w:val="0"/>
      <w:marRight w:val="0"/>
      <w:marTop w:val="0"/>
      <w:marBottom w:val="0"/>
      <w:divBdr>
        <w:top w:val="none" w:sz="0" w:space="0" w:color="auto"/>
        <w:left w:val="none" w:sz="0" w:space="0" w:color="auto"/>
        <w:bottom w:val="none" w:sz="0" w:space="0" w:color="auto"/>
        <w:right w:val="none" w:sz="0" w:space="0" w:color="auto"/>
      </w:divBdr>
    </w:div>
    <w:div w:id="1561744765">
      <w:bodyDiv w:val="1"/>
      <w:marLeft w:val="0"/>
      <w:marRight w:val="0"/>
      <w:marTop w:val="0"/>
      <w:marBottom w:val="0"/>
      <w:divBdr>
        <w:top w:val="none" w:sz="0" w:space="0" w:color="auto"/>
        <w:left w:val="none" w:sz="0" w:space="0" w:color="auto"/>
        <w:bottom w:val="none" w:sz="0" w:space="0" w:color="auto"/>
        <w:right w:val="none" w:sz="0" w:space="0" w:color="auto"/>
      </w:divBdr>
      <w:divsChild>
        <w:div w:id="937756372">
          <w:marLeft w:val="547"/>
          <w:marRight w:val="0"/>
          <w:marTop w:val="0"/>
          <w:marBottom w:val="0"/>
          <w:divBdr>
            <w:top w:val="none" w:sz="0" w:space="0" w:color="auto"/>
            <w:left w:val="none" w:sz="0" w:space="0" w:color="auto"/>
            <w:bottom w:val="none" w:sz="0" w:space="0" w:color="auto"/>
            <w:right w:val="none" w:sz="0" w:space="0" w:color="auto"/>
          </w:divBdr>
        </w:div>
        <w:div w:id="1793206533">
          <w:marLeft w:val="547"/>
          <w:marRight w:val="0"/>
          <w:marTop w:val="0"/>
          <w:marBottom w:val="0"/>
          <w:divBdr>
            <w:top w:val="none" w:sz="0" w:space="0" w:color="auto"/>
            <w:left w:val="none" w:sz="0" w:space="0" w:color="auto"/>
            <w:bottom w:val="none" w:sz="0" w:space="0" w:color="auto"/>
            <w:right w:val="none" w:sz="0" w:space="0" w:color="auto"/>
          </w:divBdr>
        </w:div>
        <w:div w:id="869562012">
          <w:marLeft w:val="547"/>
          <w:marRight w:val="0"/>
          <w:marTop w:val="0"/>
          <w:marBottom w:val="0"/>
          <w:divBdr>
            <w:top w:val="none" w:sz="0" w:space="0" w:color="auto"/>
            <w:left w:val="none" w:sz="0" w:space="0" w:color="auto"/>
            <w:bottom w:val="none" w:sz="0" w:space="0" w:color="auto"/>
            <w:right w:val="none" w:sz="0" w:space="0" w:color="auto"/>
          </w:divBdr>
        </w:div>
      </w:divsChild>
    </w:div>
    <w:div w:id="1614090152">
      <w:bodyDiv w:val="1"/>
      <w:marLeft w:val="0"/>
      <w:marRight w:val="0"/>
      <w:marTop w:val="0"/>
      <w:marBottom w:val="0"/>
      <w:divBdr>
        <w:top w:val="none" w:sz="0" w:space="0" w:color="auto"/>
        <w:left w:val="none" w:sz="0" w:space="0" w:color="auto"/>
        <w:bottom w:val="none" w:sz="0" w:space="0" w:color="auto"/>
        <w:right w:val="none" w:sz="0" w:space="0" w:color="auto"/>
      </w:divBdr>
      <w:divsChild>
        <w:div w:id="884565077">
          <w:marLeft w:val="547"/>
          <w:marRight w:val="0"/>
          <w:marTop w:val="0"/>
          <w:marBottom w:val="0"/>
          <w:divBdr>
            <w:top w:val="none" w:sz="0" w:space="0" w:color="auto"/>
            <w:left w:val="none" w:sz="0" w:space="0" w:color="auto"/>
            <w:bottom w:val="none" w:sz="0" w:space="0" w:color="auto"/>
            <w:right w:val="none" w:sz="0" w:space="0" w:color="auto"/>
          </w:divBdr>
        </w:div>
        <w:div w:id="705566418">
          <w:marLeft w:val="547"/>
          <w:marRight w:val="0"/>
          <w:marTop w:val="0"/>
          <w:marBottom w:val="0"/>
          <w:divBdr>
            <w:top w:val="none" w:sz="0" w:space="0" w:color="auto"/>
            <w:left w:val="none" w:sz="0" w:space="0" w:color="auto"/>
            <w:bottom w:val="none" w:sz="0" w:space="0" w:color="auto"/>
            <w:right w:val="none" w:sz="0" w:space="0" w:color="auto"/>
          </w:divBdr>
        </w:div>
        <w:div w:id="1376925962">
          <w:marLeft w:val="446"/>
          <w:marRight w:val="0"/>
          <w:marTop w:val="0"/>
          <w:marBottom w:val="0"/>
          <w:divBdr>
            <w:top w:val="none" w:sz="0" w:space="0" w:color="auto"/>
            <w:left w:val="none" w:sz="0" w:space="0" w:color="auto"/>
            <w:bottom w:val="none" w:sz="0" w:space="0" w:color="auto"/>
            <w:right w:val="none" w:sz="0" w:space="0" w:color="auto"/>
          </w:divBdr>
        </w:div>
      </w:divsChild>
    </w:div>
    <w:div w:id="1660377739">
      <w:bodyDiv w:val="1"/>
      <w:marLeft w:val="0"/>
      <w:marRight w:val="0"/>
      <w:marTop w:val="0"/>
      <w:marBottom w:val="0"/>
      <w:divBdr>
        <w:top w:val="none" w:sz="0" w:space="0" w:color="auto"/>
        <w:left w:val="none" w:sz="0" w:space="0" w:color="auto"/>
        <w:bottom w:val="none" w:sz="0" w:space="0" w:color="auto"/>
        <w:right w:val="none" w:sz="0" w:space="0" w:color="auto"/>
      </w:divBdr>
      <w:divsChild>
        <w:div w:id="1717657729">
          <w:marLeft w:val="720"/>
          <w:marRight w:val="0"/>
          <w:marTop w:val="0"/>
          <w:marBottom w:val="0"/>
          <w:divBdr>
            <w:top w:val="none" w:sz="0" w:space="0" w:color="auto"/>
            <w:left w:val="none" w:sz="0" w:space="0" w:color="auto"/>
            <w:bottom w:val="none" w:sz="0" w:space="0" w:color="auto"/>
            <w:right w:val="none" w:sz="0" w:space="0" w:color="auto"/>
          </w:divBdr>
        </w:div>
      </w:divsChild>
    </w:div>
    <w:div w:id="1710447329">
      <w:bodyDiv w:val="1"/>
      <w:marLeft w:val="0"/>
      <w:marRight w:val="0"/>
      <w:marTop w:val="0"/>
      <w:marBottom w:val="0"/>
      <w:divBdr>
        <w:top w:val="none" w:sz="0" w:space="0" w:color="auto"/>
        <w:left w:val="none" w:sz="0" w:space="0" w:color="auto"/>
        <w:bottom w:val="none" w:sz="0" w:space="0" w:color="auto"/>
        <w:right w:val="none" w:sz="0" w:space="0" w:color="auto"/>
      </w:divBdr>
    </w:div>
    <w:div w:id="1761023015">
      <w:bodyDiv w:val="1"/>
      <w:marLeft w:val="0"/>
      <w:marRight w:val="0"/>
      <w:marTop w:val="0"/>
      <w:marBottom w:val="0"/>
      <w:divBdr>
        <w:top w:val="none" w:sz="0" w:space="0" w:color="auto"/>
        <w:left w:val="none" w:sz="0" w:space="0" w:color="auto"/>
        <w:bottom w:val="none" w:sz="0" w:space="0" w:color="auto"/>
        <w:right w:val="none" w:sz="0" w:space="0" w:color="auto"/>
      </w:divBdr>
      <w:divsChild>
        <w:div w:id="120854155">
          <w:marLeft w:val="547"/>
          <w:marRight w:val="0"/>
          <w:marTop w:val="0"/>
          <w:marBottom w:val="0"/>
          <w:divBdr>
            <w:top w:val="none" w:sz="0" w:space="0" w:color="auto"/>
            <w:left w:val="none" w:sz="0" w:space="0" w:color="auto"/>
            <w:bottom w:val="none" w:sz="0" w:space="0" w:color="auto"/>
            <w:right w:val="none" w:sz="0" w:space="0" w:color="auto"/>
          </w:divBdr>
        </w:div>
        <w:div w:id="107286655">
          <w:marLeft w:val="547"/>
          <w:marRight w:val="0"/>
          <w:marTop w:val="0"/>
          <w:marBottom w:val="0"/>
          <w:divBdr>
            <w:top w:val="none" w:sz="0" w:space="0" w:color="auto"/>
            <w:left w:val="none" w:sz="0" w:space="0" w:color="auto"/>
            <w:bottom w:val="none" w:sz="0" w:space="0" w:color="auto"/>
            <w:right w:val="none" w:sz="0" w:space="0" w:color="auto"/>
          </w:divBdr>
        </w:div>
      </w:divsChild>
    </w:div>
    <w:div w:id="1860464122">
      <w:bodyDiv w:val="1"/>
      <w:marLeft w:val="0"/>
      <w:marRight w:val="0"/>
      <w:marTop w:val="0"/>
      <w:marBottom w:val="0"/>
      <w:divBdr>
        <w:top w:val="none" w:sz="0" w:space="0" w:color="auto"/>
        <w:left w:val="none" w:sz="0" w:space="0" w:color="auto"/>
        <w:bottom w:val="none" w:sz="0" w:space="0" w:color="auto"/>
        <w:right w:val="none" w:sz="0" w:space="0" w:color="auto"/>
      </w:divBdr>
    </w:div>
    <w:div w:id="1874616423">
      <w:bodyDiv w:val="1"/>
      <w:marLeft w:val="0"/>
      <w:marRight w:val="0"/>
      <w:marTop w:val="0"/>
      <w:marBottom w:val="0"/>
      <w:divBdr>
        <w:top w:val="none" w:sz="0" w:space="0" w:color="auto"/>
        <w:left w:val="none" w:sz="0" w:space="0" w:color="auto"/>
        <w:bottom w:val="none" w:sz="0" w:space="0" w:color="auto"/>
        <w:right w:val="none" w:sz="0" w:space="0" w:color="auto"/>
      </w:divBdr>
    </w:div>
    <w:div w:id="1899627734">
      <w:bodyDiv w:val="1"/>
      <w:marLeft w:val="0"/>
      <w:marRight w:val="0"/>
      <w:marTop w:val="0"/>
      <w:marBottom w:val="0"/>
      <w:divBdr>
        <w:top w:val="none" w:sz="0" w:space="0" w:color="auto"/>
        <w:left w:val="none" w:sz="0" w:space="0" w:color="auto"/>
        <w:bottom w:val="none" w:sz="0" w:space="0" w:color="auto"/>
        <w:right w:val="none" w:sz="0" w:space="0" w:color="auto"/>
      </w:divBdr>
      <w:divsChild>
        <w:div w:id="768046755">
          <w:marLeft w:val="547"/>
          <w:marRight w:val="0"/>
          <w:marTop w:val="0"/>
          <w:marBottom w:val="0"/>
          <w:divBdr>
            <w:top w:val="none" w:sz="0" w:space="0" w:color="auto"/>
            <w:left w:val="none" w:sz="0" w:space="0" w:color="auto"/>
            <w:bottom w:val="none" w:sz="0" w:space="0" w:color="auto"/>
            <w:right w:val="none" w:sz="0" w:space="0" w:color="auto"/>
          </w:divBdr>
        </w:div>
      </w:divsChild>
    </w:div>
    <w:div w:id="2035761839">
      <w:bodyDiv w:val="1"/>
      <w:marLeft w:val="0"/>
      <w:marRight w:val="0"/>
      <w:marTop w:val="0"/>
      <w:marBottom w:val="0"/>
      <w:divBdr>
        <w:top w:val="none" w:sz="0" w:space="0" w:color="auto"/>
        <w:left w:val="none" w:sz="0" w:space="0" w:color="auto"/>
        <w:bottom w:val="none" w:sz="0" w:space="0" w:color="auto"/>
        <w:right w:val="none" w:sz="0" w:space="0" w:color="auto"/>
      </w:divBdr>
      <w:divsChild>
        <w:div w:id="2060475709">
          <w:marLeft w:val="547"/>
          <w:marRight w:val="0"/>
          <w:marTop w:val="0"/>
          <w:marBottom w:val="0"/>
          <w:divBdr>
            <w:top w:val="none" w:sz="0" w:space="0" w:color="auto"/>
            <w:left w:val="none" w:sz="0" w:space="0" w:color="auto"/>
            <w:bottom w:val="none" w:sz="0" w:space="0" w:color="auto"/>
            <w:right w:val="none" w:sz="0" w:space="0" w:color="auto"/>
          </w:divBdr>
        </w:div>
        <w:div w:id="888490665">
          <w:marLeft w:val="547"/>
          <w:marRight w:val="0"/>
          <w:marTop w:val="0"/>
          <w:marBottom w:val="0"/>
          <w:divBdr>
            <w:top w:val="none" w:sz="0" w:space="0" w:color="auto"/>
            <w:left w:val="none" w:sz="0" w:space="0" w:color="auto"/>
            <w:bottom w:val="none" w:sz="0" w:space="0" w:color="auto"/>
            <w:right w:val="none" w:sz="0" w:space="0" w:color="auto"/>
          </w:divBdr>
        </w:div>
        <w:div w:id="502857939">
          <w:marLeft w:val="547"/>
          <w:marRight w:val="0"/>
          <w:marTop w:val="0"/>
          <w:marBottom w:val="0"/>
          <w:divBdr>
            <w:top w:val="none" w:sz="0" w:space="0" w:color="auto"/>
            <w:left w:val="none" w:sz="0" w:space="0" w:color="auto"/>
            <w:bottom w:val="none" w:sz="0" w:space="0" w:color="auto"/>
            <w:right w:val="none" w:sz="0" w:space="0" w:color="auto"/>
          </w:divBdr>
        </w:div>
        <w:div w:id="1828201988">
          <w:marLeft w:val="547"/>
          <w:marRight w:val="0"/>
          <w:marTop w:val="0"/>
          <w:marBottom w:val="0"/>
          <w:divBdr>
            <w:top w:val="none" w:sz="0" w:space="0" w:color="auto"/>
            <w:left w:val="none" w:sz="0" w:space="0" w:color="auto"/>
            <w:bottom w:val="none" w:sz="0" w:space="0" w:color="auto"/>
            <w:right w:val="none" w:sz="0" w:space="0" w:color="auto"/>
          </w:divBdr>
        </w:div>
        <w:div w:id="409279495">
          <w:marLeft w:val="547"/>
          <w:marRight w:val="0"/>
          <w:marTop w:val="0"/>
          <w:marBottom w:val="0"/>
          <w:divBdr>
            <w:top w:val="none" w:sz="0" w:space="0" w:color="auto"/>
            <w:left w:val="none" w:sz="0" w:space="0" w:color="auto"/>
            <w:bottom w:val="none" w:sz="0" w:space="0" w:color="auto"/>
            <w:right w:val="none" w:sz="0" w:space="0" w:color="auto"/>
          </w:divBdr>
        </w:div>
        <w:div w:id="2025594942">
          <w:marLeft w:val="547"/>
          <w:marRight w:val="0"/>
          <w:marTop w:val="0"/>
          <w:marBottom w:val="0"/>
          <w:divBdr>
            <w:top w:val="none" w:sz="0" w:space="0" w:color="auto"/>
            <w:left w:val="none" w:sz="0" w:space="0" w:color="auto"/>
            <w:bottom w:val="none" w:sz="0" w:space="0" w:color="auto"/>
            <w:right w:val="none" w:sz="0" w:space="0" w:color="auto"/>
          </w:divBdr>
        </w:div>
        <w:div w:id="1833639651">
          <w:marLeft w:val="547"/>
          <w:marRight w:val="0"/>
          <w:marTop w:val="0"/>
          <w:marBottom w:val="0"/>
          <w:divBdr>
            <w:top w:val="none" w:sz="0" w:space="0" w:color="auto"/>
            <w:left w:val="none" w:sz="0" w:space="0" w:color="auto"/>
            <w:bottom w:val="none" w:sz="0" w:space="0" w:color="auto"/>
            <w:right w:val="none" w:sz="0" w:space="0" w:color="auto"/>
          </w:divBdr>
        </w:div>
      </w:divsChild>
    </w:div>
    <w:div w:id="20567388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2.png"/><Relationship Id="rId68" Type="http://schemas.openxmlformats.org/officeDocument/2006/relationships/image" Target="media/image57.jpeg"/><Relationship Id="rId84" Type="http://schemas.openxmlformats.org/officeDocument/2006/relationships/footer" Target="footer1.xml"/><Relationship Id="rId89" Type="http://schemas.openxmlformats.org/officeDocument/2006/relationships/image" Target="media/image76.png"/><Relationship Id="rId16" Type="http://schemas.openxmlformats.org/officeDocument/2006/relationships/image" Target="media/image7.jpeg"/><Relationship Id="rId11" Type="http://schemas.openxmlformats.org/officeDocument/2006/relationships/image" Target="media/image2.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3.jpeg"/><Relationship Id="rId58" Type="http://schemas.microsoft.com/office/2007/relationships/hdphoto" Target="media/hdphoto1.wdp"/><Relationship Id="rId74" Type="http://schemas.openxmlformats.org/officeDocument/2006/relationships/image" Target="media/image63.png"/><Relationship Id="rId79" Type="http://schemas.openxmlformats.org/officeDocument/2006/relationships/image" Target="media/image68.png"/><Relationship Id="rId5" Type="http://schemas.openxmlformats.org/officeDocument/2006/relationships/styles" Target="styles.xml"/><Relationship Id="rId90" Type="http://schemas.openxmlformats.org/officeDocument/2006/relationships/image" Target="media/image77.png"/><Relationship Id="rId95" Type="http://schemas.openxmlformats.org/officeDocument/2006/relationships/theme" Target="theme/theme1.xml"/><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3.png"/><Relationship Id="rId69" Type="http://schemas.openxmlformats.org/officeDocument/2006/relationships/image" Target="media/image58.png"/><Relationship Id="rId8" Type="http://schemas.openxmlformats.org/officeDocument/2006/relationships/footnotes" Target="footnotes.xml"/><Relationship Id="rId51" Type="http://schemas.openxmlformats.org/officeDocument/2006/relationships/image" Target="media/image41.jpe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3.png"/><Relationship Id="rId93"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yperlink" Target="http://clipartmag.com/bacteria-drawing" TargetMode="External"/><Relationship Id="rId46" Type="http://schemas.openxmlformats.org/officeDocument/2006/relationships/image" Target="media/image36.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jpe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5.png"/><Relationship Id="rId91" Type="http://schemas.openxmlformats.org/officeDocument/2006/relationships/image" Target="media/image78.jpe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1.pn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2.jpe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4.png"/><Relationship Id="rId9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png"/><Relationship Id="rId34" Type="http://schemas.openxmlformats.org/officeDocument/2006/relationships/image" Target="media/image25.jpeg"/><Relationship Id="rId50" Type="http://schemas.openxmlformats.org/officeDocument/2006/relationships/image" Target="media/image40.jpeg"/><Relationship Id="rId55" Type="http://schemas.openxmlformats.org/officeDocument/2006/relationships/image" Target="media/image45.png"/><Relationship Id="rId76" Type="http://schemas.openxmlformats.org/officeDocument/2006/relationships/image" Target="media/image65.png"/><Relationship Id="rId7" Type="http://schemas.openxmlformats.org/officeDocument/2006/relationships/webSettings" Target="webSettings.xml"/><Relationship Id="rId71" Type="http://schemas.openxmlformats.org/officeDocument/2006/relationships/image" Target="media/image60.png"/><Relationship Id="rId92" Type="http://schemas.openxmlformats.org/officeDocument/2006/relationships/hyperlink" Target="https://www.nature.com/articles/d41586-019-00673-1" TargetMode="External"/><Relationship Id="rId2" Type="http://schemas.openxmlformats.org/officeDocument/2006/relationships/customXml" Target="../customXml/item2.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0.svg"/><Relationship Id="rId45" Type="http://schemas.openxmlformats.org/officeDocument/2006/relationships/image" Target="media/image35.png"/><Relationship Id="rId66" Type="http://schemas.openxmlformats.org/officeDocument/2006/relationships/image" Target="media/image55.png"/><Relationship Id="rId87" Type="http://schemas.microsoft.com/office/2007/relationships/hdphoto" Target="media/hdphoto2.wdp"/><Relationship Id="rId61" Type="http://schemas.openxmlformats.org/officeDocument/2006/relationships/image" Target="media/image50.png"/><Relationship Id="rId82" Type="http://schemas.openxmlformats.org/officeDocument/2006/relationships/image" Target="media/image71.jpe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jpeg"/><Relationship Id="rId35" Type="http://schemas.openxmlformats.org/officeDocument/2006/relationships/image" Target="media/image26.png"/><Relationship Id="rId56" Type="http://schemas.openxmlformats.org/officeDocument/2006/relationships/image" Target="media/image46.png"/><Relationship Id="rId77" Type="http://schemas.openxmlformats.org/officeDocument/2006/relationships/image" Target="media/image6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799D375305483498735F5BF802C7D3A" ma:contentTypeVersion="9" ma:contentTypeDescription="Create a new document." ma:contentTypeScope="" ma:versionID="3a9098ecbc741049ed786e723fc2df2a">
  <xsd:schema xmlns:xsd="http://www.w3.org/2001/XMLSchema" xmlns:xs="http://www.w3.org/2001/XMLSchema" xmlns:p="http://schemas.microsoft.com/office/2006/metadata/properties" xmlns:ns2="6264ba8c-b535-431c-b91b-c4838fb06a2d" xmlns:ns3="45f3caf3-4eed-4334-ae86-9004052b07aa" targetNamespace="http://schemas.microsoft.com/office/2006/metadata/properties" ma:root="true" ma:fieldsID="0d3ef2454b3d819e895a923ca2e8c1fe" ns2:_="" ns3:_="">
    <xsd:import namespace="6264ba8c-b535-431c-b91b-c4838fb06a2d"/>
    <xsd:import namespace="45f3caf3-4eed-4334-ae86-9004052b07a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64ba8c-b535-431c-b91b-c4838fb06a2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f3caf3-4eed-4334-ae86-9004052b07a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7D336D-18F9-422B-98F0-98B1B05CD15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392194-5395-460E-836A-EB77A37E571E}">
  <ds:schemaRefs>
    <ds:schemaRef ds:uri="http://schemas.microsoft.com/sharepoint/v3/contenttype/forms"/>
  </ds:schemaRefs>
</ds:datastoreItem>
</file>

<file path=customXml/itemProps3.xml><?xml version="1.0" encoding="utf-8"?>
<ds:datastoreItem xmlns:ds="http://schemas.openxmlformats.org/officeDocument/2006/customXml" ds:itemID="{C90C547A-12A9-45D0-BECC-3FD9A51DBC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64ba8c-b535-431c-b91b-c4838fb06a2d"/>
    <ds:schemaRef ds:uri="45f3caf3-4eed-4334-ae86-9004052b0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1682</TotalTime>
  <Pages>66</Pages>
  <Words>17558</Words>
  <Characters>100082</Characters>
  <Application>Microsoft Office Word</Application>
  <DocSecurity>0</DocSecurity>
  <Lines>834</Lines>
  <Paragraphs>234</Paragraphs>
  <ScaleCrop>false</ScaleCrop>
  <Company/>
  <LinksUpToDate>false</LinksUpToDate>
  <CharactersWithSpaces>117406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Eamer (HF)</dc:creator>
  <cp:lastModifiedBy>Lauren Edwards</cp:lastModifiedBy>
  <cp:revision>527</cp:revision>
  <dcterms:created xsi:type="dcterms:W3CDTF">2021-03-20T12:23:00Z</dcterms:created>
  <dcterms:modified xsi:type="dcterms:W3CDTF">2021-03-21T17:47:00Z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0x010100A799D375305483498735F5BF802C7D3A</vt:lpwstr>
  </property>
</Properties>
</file>